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41816" w14:textId="3F563228" w:rsidR="00101F64" w:rsidRPr="001A34AB" w:rsidRDefault="00927F4B" w:rsidP="00025291">
      <w:pPr>
        <w:rPr>
          <w:lang w:val="ca-ES"/>
        </w:rPr>
      </w:pPr>
      <w:r w:rsidRPr="00F05327">
        <w:rPr>
          <w:noProof/>
          <w:lang w:val="ca-ES"/>
        </w:rPr>
        <w:drawing>
          <wp:anchor distT="0" distB="0" distL="114300" distR="114300" simplePos="0" relativeHeight="251657728" behindDoc="0" locked="0" layoutInCell="1" allowOverlap="1" wp14:anchorId="7A34B5E4" wp14:editId="1995903B">
            <wp:simplePos x="0" y="0"/>
            <wp:positionH relativeFrom="column">
              <wp:posOffset>3175</wp:posOffset>
            </wp:positionH>
            <wp:positionV relativeFrom="paragraph">
              <wp:posOffset>-646013</wp:posOffset>
            </wp:positionV>
            <wp:extent cx="6120130" cy="1472565"/>
            <wp:effectExtent l="0" t="0" r="0" b="0"/>
            <wp:wrapThrough wrapText="bothSides">
              <wp:wrapPolygon edited="0">
                <wp:start x="0" y="0"/>
                <wp:lineTo x="0" y="21237"/>
                <wp:lineTo x="21515" y="21237"/>
                <wp:lineTo x="21515" y="0"/>
                <wp:lineTo x="0" y="0"/>
              </wp:wrapPolygon>
            </wp:wrapThrough>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472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4CE5DA" w14:textId="2B505A85" w:rsidR="00101F64" w:rsidRPr="001A34AB" w:rsidRDefault="00101F64" w:rsidP="00025291">
      <w:pPr>
        <w:rPr>
          <w:lang w:val="ca-ES"/>
        </w:rPr>
      </w:pPr>
    </w:p>
    <w:p w14:paraId="4B1A9836" w14:textId="77777777" w:rsidR="00101F64" w:rsidRPr="001A34AB" w:rsidRDefault="00101F64" w:rsidP="00025291">
      <w:pPr>
        <w:rPr>
          <w:lang w:val="ca-ES"/>
        </w:rPr>
      </w:pPr>
    </w:p>
    <w:p w14:paraId="564E3C69" w14:textId="2608EC19" w:rsidR="00025291" w:rsidRPr="001A34AB" w:rsidRDefault="00025291" w:rsidP="00025291">
      <w:pPr>
        <w:rPr>
          <w:lang w:val="ca-ES"/>
        </w:rPr>
      </w:pPr>
    </w:p>
    <w:p w14:paraId="12707E76" w14:textId="77777777" w:rsidR="00025291" w:rsidRPr="001A34AB" w:rsidRDefault="00025291" w:rsidP="00025291">
      <w:pPr>
        <w:rPr>
          <w:lang w:val="ca-ES"/>
        </w:rPr>
      </w:pPr>
    </w:p>
    <w:p w14:paraId="00B02114" w14:textId="77777777" w:rsidR="00025291" w:rsidRPr="001A34AB" w:rsidRDefault="00025291" w:rsidP="00025291">
      <w:pPr>
        <w:rPr>
          <w:lang w:val="ca-ES"/>
        </w:rPr>
      </w:pPr>
    </w:p>
    <w:p w14:paraId="7FF1B62E" w14:textId="77777777" w:rsidR="00025291" w:rsidRPr="001A34AB" w:rsidRDefault="00025291" w:rsidP="00025291">
      <w:pPr>
        <w:rPr>
          <w:lang w:val="ca-ES"/>
        </w:rPr>
      </w:pPr>
    </w:p>
    <w:p w14:paraId="76E71292" w14:textId="77777777" w:rsidR="00025291" w:rsidRPr="001A34AB" w:rsidRDefault="00025291" w:rsidP="00025291">
      <w:pPr>
        <w:rPr>
          <w:lang w:val="ca-ES"/>
        </w:rPr>
      </w:pPr>
    </w:p>
    <w:p w14:paraId="19C06D31" w14:textId="77777777" w:rsidR="00025291" w:rsidRPr="001A34AB" w:rsidRDefault="00025291" w:rsidP="00025291">
      <w:pPr>
        <w:rPr>
          <w:lang w:val="ca-ES"/>
        </w:rPr>
      </w:pPr>
    </w:p>
    <w:p w14:paraId="0629B7E9" w14:textId="77777777" w:rsidR="00025291" w:rsidRPr="001A34AB" w:rsidRDefault="00025291" w:rsidP="00025291">
      <w:pPr>
        <w:rPr>
          <w:lang w:val="ca-ES"/>
        </w:rPr>
      </w:pPr>
    </w:p>
    <w:p w14:paraId="09812796" w14:textId="77777777" w:rsidR="00025291" w:rsidRPr="001A34AB" w:rsidRDefault="00025291" w:rsidP="00025291">
      <w:pPr>
        <w:rPr>
          <w:lang w:val="ca-ES"/>
        </w:rPr>
      </w:pPr>
    </w:p>
    <w:p w14:paraId="3AD852F9" w14:textId="77777777" w:rsidR="00025291" w:rsidRPr="001A34AB" w:rsidRDefault="00025291" w:rsidP="00025291">
      <w:pPr>
        <w:rPr>
          <w:lang w:val="ca-ES"/>
        </w:rPr>
      </w:pPr>
    </w:p>
    <w:p w14:paraId="17F3FE1D" w14:textId="77777777" w:rsidR="00025291" w:rsidRPr="001A34AB" w:rsidRDefault="00025291" w:rsidP="00025291">
      <w:pPr>
        <w:rPr>
          <w:lang w:val="ca-ES"/>
        </w:rPr>
      </w:pPr>
    </w:p>
    <w:p w14:paraId="06686858" w14:textId="77777777" w:rsidR="00025291" w:rsidRPr="001A34AB" w:rsidRDefault="00025291" w:rsidP="00025291">
      <w:pPr>
        <w:rPr>
          <w:lang w:val="ca-ES"/>
        </w:rPr>
      </w:pPr>
    </w:p>
    <w:p w14:paraId="6E77A838" w14:textId="77777777" w:rsidR="00025291" w:rsidRPr="001A34AB" w:rsidRDefault="00025291" w:rsidP="00025291">
      <w:pPr>
        <w:rPr>
          <w:lang w:val="ca-ES"/>
        </w:rPr>
      </w:pPr>
    </w:p>
    <w:p w14:paraId="7F7D6BA5" w14:textId="77777777" w:rsidR="00025291" w:rsidRPr="001A34AB" w:rsidRDefault="00025291" w:rsidP="00025291">
      <w:pPr>
        <w:rPr>
          <w:lang w:val="ca-ES"/>
        </w:rPr>
      </w:pPr>
    </w:p>
    <w:p w14:paraId="09978A29" w14:textId="77777777" w:rsidR="00176113" w:rsidRPr="001A34AB" w:rsidRDefault="00176113" w:rsidP="00025291">
      <w:pPr>
        <w:rPr>
          <w:lang w:val="ca-ES"/>
        </w:rPr>
      </w:pPr>
    </w:p>
    <w:p w14:paraId="159C0C0E" w14:textId="77777777" w:rsidR="003858FB" w:rsidRPr="001A34AB" w:rsidRDefault="00025291" w:rsidP="00025291">
      <w:pPr>
        <w:pStyle w:val="Estilo28ptNegritaCiruelaCentrado"/>
        <w:rPr>
          <w:rFonts w:cs="Tahoma"/>
          <w:color w:val="5F497A"/>
          <w:lang w:val="ca-ES"/>
        </w:rPr>
      </w:pPr>
      <w:r w:rsidRPr="001A34AB">
        <w:rPr>
          <w:rFonts w:cs="Tahoma"/>
          <w:color w:val="5F497A"/>
          <w:lang w:val="ca-ES"/>
        </w:rPr>
        <w:t xml:space="preserve">Pla </w:t>
      </w:r>
      <w:r w:rsidR="003B260A" w:rsidRPr="001A34AB">
        <w:rPr>
          <w:rFonts w:cs="Tahoma"/>
          <w:color w:val="5F497A"/>
          <w:lang w:val="ca-ES"/>
        </w:rPr>
        <w:t>Territorial</w:t>
      </w:r>
      <w:r w:rsidRPr="001A34AB">
        <w:rPr>
          <w:rFonts w:cs="Tahoma"/>
          <w:color w:val="5F497A"/>
          <w:lang w:val="ca-ES"/>
        </w:rPr>
        <w:t xml:space="preserve"> </w:t>
      </w:r>
      <w:r w:rsidR="003858FB" w:rsidRPr="001A34AB">
        <w:rPr>
          <w:rFonts w:cs="Tahoma"/>
          <w:color w:val="5F497A"/>
          <w:lang w:val="ca-ES"/>
        </w:rPr>
        <w:t>Municipal</w:t>
      </w:r>
    </w:p>
    <w:p w14:paraId="1E8741AA" w14:textId="77777777" w:rsidR="00025291" w:rsidRPr="001A34AB" w:rsidRDefault="00E1746D" w:rsidP="00025291">
      <w:pPr>
        <w:pStyle w:val="Estilo28ptNegritaCiruelaCentrado"/>
        <w:rPr>
          <w:rFonts w:cs="Tahoma"/>
          <w:color w:val="5F497A"/>
          <w:lang w:val="ca-ES"/>
        </w:rPr>
      </w:pPr>
      <w:r>
        <w:rPr>
          <w:rFonts w:cs="Tahoma"/>
          <w:color w:val="5F497A"/>
          <w:lang w:val="ca-ES"/>
        </w:rPr>
        <w:t>davant d’</w:t>
      </w:r>
      <w:r w:rsidR="003B260A" w:rsidRPr="001A34AB">
        <w:rPr>
          <w:rFonts w:cs="Tahoma"/>
          <w:color w:val="5F497A"/>
          <w:lang w:val="ca-ES"/>
        </w:rPr>
        <w:t>Emergències</w:t>
      </w:r>
      <w:r w:rsidR="003C5772" w:rsidRPr="001A34AB">
        <w:rPr>
          <w:rFonts w:cs="Tahoma"/>
          <w:color w:val="5F497A"/>
          <w:lang w:val="ca-ES"/>
        </w:rPr>
        <w:t xml:space="preserve"> de</w:t>
      </w:r>
    </w:p>
    <w:p w14:paraId="45EEE2A9" w14:textId="77777777" w:rsidR="003C5772" w:rsidRPr="001A34AB" w:rsidRDefault="00711813" w:rsidP="00025291">
      <w:pPr>
        <w:pStyle w:val="Estilo28ptNegritaCiruelaCentrado"/>
        <w:rPr>
          <w:rFonts w:cs="Tahoma"/>
          <w:i/>
          <w:color w:val="943634"/>
          <w:lang w:val="ca-ES"/>
        </w:rPr>
      </w:pPr>
      <w:r w:rsidRPr="001A34AB">
        <w:rPr>
          <w:rFonts w:cs="Tahoma"/>
          <w:i/>
          <w:color w:val="943634"/>
          <w:lang w:val="ca-ES"/>
        </w:rPr>
        <w:t>&lt;nom</w:t>
      </w:r>
      <w:r w:rsidR="00E1746D">
        <w:rPr>
          <w:rFonts w:cs="Tahoma"/>
          <w:i/>
          <w:color w:val="943634"/>
          <w:lang w:val="ca-ES"/>
        </w:rPr>
        <w:t xml:space="preserve"> del</w:t>
      </w:r>
      <w:r w:rsidRPr="001A34AB">
        <w:rPr>
          <w:rFonts w:cs="Tahoma"/>
          <w:i/>
          <w:color w:val="943634"/>
          <w:lang w:val="ca-ES"/>
        </w:rPr>
        <w:t xml:space="preserve"> municipi&gt;</w:t>
      </w:r>
    </w:p>
    <w:p w14:paraId="787A474E" w14:textId="77777777" w:rsidR="003A3AB0" w:rsidRPr="001A34AB" w:rsidRDefault="003A3AB0" w:rsidP="003A3AB0">
      <w:pPr>
        <w:rPr>
          <w:i/>
          <w:lang w:val="ca-ES"/>
        </w:rPr>
        <w:sectPr w:rsidR="003A3AB0" w:rsidRPr="001A34AB" w:rsidSect="003A6314">
          <w:footerReference w:type="default" r:id="rId9"/>
          <w:type w:val="continuous"/>
          <w:pgSz w:w="11906" w:h="16838" w:code="9"/>
          <w:pgMar w:top="1985" w:right="1134" w:bottom="1134" w:left="1134" w:header="720" w:footer="284" w:gutter="0"/>
          <w:cols w:space="720"/>
        </w:sectPr>
      </w:pPr>
    </w:p>
    <w:p w14:paraId="3BDF0085" w14:textId="77777777" w:rsidR="00F05327" w:rsidRPr="001A34AB" w:rsidRDefault="00F05327" w:rsidP="00F05327">
      <w:pPr>
        <w:rPr>
          <w:lang w:val="ca-ES"/>
        </w:rPr>
      </w:pPr>
    </w:p>
    <w:p w14:paraId="7523BFE9" w14:textId="1A0D795D" w:rsidR="00F05327" w:rsidRPr="001A34AB" w:rsidRDefault="00F05327" w:rsidP="00F05327">
      <w:pPr>
        <w:pStyle w:val="Subttulo"/>
        <w:rPr>
          <w:b/>
          <w:u w:val="single"/>
          <w:lang w:val="ca-ES"/>
        </w:rPr>
      </w:pPr>
      <w:r w:rsidRPr="008608C4">
        <w:rPr>
          <w:b/>
          <w:u w:val="single"/>
          <w:lang w:val="ca-ES"/>
        </w:rPr>
        <w:t>Instruccions</w:t>
      </w:r>
      <w:r w:rsidRPr="001A34AB">
        <w:rPr>
          <w:b/>
          <w:u w:val="single"/>
          <w:lang w:val="ca-ES"/>
        </w:rPr>
        <w:t xml:space="preserve"> per a </w:t>
      </w:r>
      <w:r>
        <w:rPr>
          <w:b/>
          <w:u w:val="single"/>
          <w:lang w:val="ca-ES"/>
        </w:rPr>
        <w:t xml:space="preserve">elaborar el Pla </w:t>
      </w:r>
      <w:r w:rsidRPr="001A34AB">
        <w:rPr>
          <w:b/>
          <w:u w:val="single"/>
          <w:lang w:val="ca-ES"/>
        </w:rPr>
        <w:t>Territorial</w:t>
      </w:r>
      <w:r>
        <w:rPr>
          <w:b/>
          <w:u w:val="single"/>
          <w:lang w:val="ca-ES"/>
        </w:rPr>
        <w:t xml:space="preserve"> Municipal d’Emergències mitjançant aquesta guia</w:t>
      </w:r>
      <w:r w:rsidRPr="001A34AB">
        <w:rPr>
          <w:b/>
          <w:u w:val="single"/>
          <w:lang w:val="ca-ES"/>
        </w:rPr>
        <w:t>:</w:t>
      </w:r>
    </w:p>
    <w:p w14:paraId="66B121A5" w14:textId="77777777" w:rsidR="00F05327" w:rsidRDefault="00F05327" w:rsidP="00F05327">
      <w:pPr>
        <w:pStyle w:val="Subttulo"/>
        <w:rPr>
          <w:lang w:val="ca-ES"/>
        </w:rPr>
      </w:pPr>
    </w:p>
    <w:p w14:paraId="1E157ABA" w14:textId="301C4D71" w:rsidR="00F05327" w:rsidRPr="0016296F" w:rsidRDefault="0016296F" w:rsidP="00F05327">
      <w:pPr>
        <w:pStyle w:val="Subttulo"/>
        <w:rPr>
          <w:i w:val="0"/>
          <w:iCs/>
          <w:lang w:val="ca-ES"/>
        </w:rPr>
      </w:pPr>
      <w:r>
        <w:rPr>
          <w:i w:val="0"/>
          <w:iCs/>
          <w:lang w:val="ca-ES"/>
        </w:rPr>
        <w:t xml:space="preserve">1. </w:t>
      </w:r>
      <w:r w:rsidR="00F05327" w:rsidRPr="0016296F">
        <w:rPr>
          <w:i w:val="0"/>
          <w:iCs/>
          <w:lang w:val="ca-ES"/>
        </w:rPr>
        <w:t xml:space="preserve">En els diversos apartats existeixen anotacions en cursiva roja sobre fons gris, on s’indica el que cal fer per a completar cadascun dels apartats. </w:t>
      </w:r>
    </w:p>
    <w:p w14:paraId="7D04DA21" w14:textId="563A49B8" w:rsidR="00B24B14" w:rsidRPr="0016296F" w:rsidRDefault="00F05327" w:rsidP="00B24B14">
      <w:pPr>
        <w:pStyle w:val="Subttulo"/>
        <w:rPr>
          <w:i w:val="0"/>
          <w:iCs/>
          <w:lang w:val="ca-ES"/>
        </w:rPr>
      </w:pPr>
      <w:r w:rsidRPr="0016296F">
        <w:rPr>
          <w:i w:val="0"/>
          <w:iCs/>
          <w:lang w:val="ca-ES"/>
        </w:rPr>
        <w:t xml:space="preserve">Aquestes </w:t>
      </w:r>
      <w:r w:rsidR="00B24B14" w:rsidRPr="0016296F">
        <w:rPr>
          <w:i w:val="0"/>
          <w:iCs/>
          <w:lang w:val="ca-ES"/>
        </w:rPr>
        <w:t xml:space="preserve">anotacions són explicatives del que cal desenvolupar en els diversos apartats, però no concreten exactament el que s’ha d’indicar en cada cas. Per això, </w:t>
      </w:r>
      <w:r w:rsidR="00E25F8F">
        <w:rPr>
          <w:i w:val="0"/>
          <w:iCs/>
          <w:lang w:val="ca-ES"/>
        </w:rPr>
        <w:t>NO</w:t>
      </w:r>
      <w:r w:rsidRPr="0016296F">
        <w:rPr>
          <w:i w:val="0"/>
          <w:iCs/>
          <w:lang w:val="ca-ES"/>
        </w:rPr>
        <w:t xml:space="preserve"> formen part del text a incloure en el PTM, </w:t>
      </w:r>
      <w:r w:rsidR="00B24B14" w:rsidRPr="0016296F">
        <w:rPr>
          <w:i w:val="0"/>
          <w:iCs/>
          <w:lang w:val="ca-ES"/>
        </w:rPr>
        <w:t xml:space="preserve">i </w:t>
      </w:r>
      <w:r w:rsidRPr="0016296F">
        <w:rPr>
          <w:i w:val="0"/>
          <w:iCs/>
          <w:lang w:val="ca-ES"/>
        </w:rPr>
        <w:t>hauran de ser eliminades</w:t>
      </w:r>
      <w:r w:rsidR="00B24B14" w:rsidRPr="0016296F">
        <w:rPr>
          <w:i w:val="0"/>
          <w:iCs/>
          <w:lang w:val="ca-ES"/>
        </w:rPr>
        <w:t xml:space="preserve"> en la redacció del pla</w:t>
      </w:r>
      <w:r w:rsidRPr="0016296F">
        <w:rPr>
          <w:i w:val="0"/>
          <w:iCs/>
          <w:lang w:val="ca-ES"/>
        </w:rPr>
        <w:t>.</w:t>
      </w:r>
    </w:p>
    <w:p w14:paraId="13DEDA21" w14:textId="77777777" w:rsidR="00F05327" w:rsidRPr="0016296F" w:rsidRDefault="00F05327" w:rsidP="00F05327">
      <w:pPr>
        <w:pStyle w:val="Subttulo"/>
        <w:rPr>
          <w:i w:val="0"/>
          <w:iCs/>
          <w:lang w:val="ca-ES"/>
        </w:rPr>
      </w:pPr>
    </w:p>
    <w:p w14:paraId="2B94F79A" w14:textId="77777777" w:rsidR="00E25F8F" w:rsidRDefault="0016296F" w:rsidP="00B24B14">
      <w:pPr>
        <w:pStyle w:val="Subttulo"/>
        <w:rPr>
          <w:i w:val="0"/>
          <w:iCs/>
          <w:lang w:val="ca-ES"/>
        </w:rPr>
      </w:pPr>
      <w:r>
        <w:rPr>
          <w:i w:val="0"/>
          <w:iCs/>
          <w:lang w:val="ca-ES"/>
        </w:rPr>
        <w:t xml:space="preserve">2. </w:t>
      </w:r>
      <w:r w:rsidR="00F05327" w:rsidRPr="0016296F">
        <w:rPr>
          <w:i w:val="0"/>
          <w:iCs/>
          <w:lang w:val="ca-ES"/>
        </w:rPr>
        <w:t>En aquell</w:t>
      </w:r>
      <w:r w:rsidR="00B24B14" w:rsidRPr="0016296F">
        <w:rPr>
          <w:i w:val="0"/>
          <w:iCs/>
          <w:lang w:val="ca-ES"/>
        </w:rPr>
        <w:t xml:space="preserve">s </w:t>
      </w:r>
      <w:r w:rsidR="00F05327" w:rsidRPr="0016296F">
        <w:rPr>
          <w:i w:val="0"/>
          <w:iCs/>
          <w:lang w:val="ca-ES"/>
        </w:rPr>
        <w:t>aparta</w:t>
      </w:r>
      <w:r w:rsidR="00B24B14" w:rsidRPr="0016296F">
        <w:rPr>
          <w:i w:val="0"/>
          <w:iCs/>
          <w:lang w:val="ca-ES"/>
        </w:rPr>
        <w:t>ts</w:t>
      </w:r>
      <w:r w:rsidR="00F05327" w:rsidRPr="0016296F">
        <w:rPr>
          <w:i w:val="0"/>
          <w:iCs/>
          <w:lang w:val="ca-ES"/>
        </w:rPr>
        <w:t xml:space="preserve"> </w:t>
      </w:r>
      <w:r w:rsidR="00B24B14" w:rsidRPr="0016296F">
        <w:rPr>
          <w:i w:val="0"/>
          <w:iCs/>
          <w:lang w:val="ca-ES"/>
        </w:rPr>
        <w:t xml:space="preserve">en els que el municipi no dispose de determinats mitjans o recursos, caldrà indicar-ho explícitament de una forma correcta o eliminar el subapartat corresponent. </w:t>
      </w:r>
    </w:p>
    <w:p w14:paraId="2A59D794" w14:textId="4924B8F3" w:rsidR="00B24B14" w:rsidRPr="0016296F" w:rsidRDefault="00B24B14" w:rsidP="00B24B14">
      <w:pPr>
        <w:pStyle w:val="Subttulo"/>
        <w:rPr>
          <w:i w:val="0"/>
          <w:iCs/>
          <w:lang w:val="ca-ES"/>
        </w:rPr>
      </w:pPr>
      <w:r w:rsidRPr="0016296F">
        <w:rPr>
          <w:i w:val="0"/>
          <w:iCs/>
          <w:lang w:val="ca-ES"/>
        </w:rPr>
        <w:t>Per exemple</w:t>
      </w:r>
      <w:r w:rsidR="008608C4">
        <w:rPr>
          <w:i w:val="0"/>
          <w:iCs/>
          <w:lang w:val="ca-ES"/>
        </w:rPr>
        <w:t>,</w:t>
      </w:r>
      <w:r w:rsidRPr="0016296F">
        <w:rPr>
          <w:i w:val="0"/>
          <w:iCs/>
          <w:lang w:val="ca-ES"/>
        </w:rPr>
        <w:t xml:space="preserve"> a l’apartat 3.4. trobem el següent text:</w:t>
      </w:r>
    </w:p>
    <w:p w14:paraId="17149185" w14:textId="0128CCE6" w:rsidR="00B24B14" w:rsidRDefault="00B24B14" w:rsidP="00F05327">
      <w:pPr>
        <w:pStyle w:val="Subttulo"/>
        <w:rPr>
          <w:lang w:val="ca-ES"/>
        </w:rPr>
      </w:pPr>
      <w:r w:rsidRPr="00B24B14">
        <w:rPr>
          <w:lang w:val="ca-ES"/>
        </w:rPr>
        <w:t>Les línies de ferrocarril que travessen el terme són: _________________</w:t>
      </w:r>
    </w:p>
    <w:p w14:paraId="4E54AE6E" w14:textId="77777777" w:rsidR="00B24B14" w:rsidRDefault="00B24B14" w:rsidP="00F05327">
      <w:pPr>
        <w:pStyle w:val="Subttulo"/>
        <w:rPr>
          <w:lang w:val="ca-ES"/>
        </w:rPr>
      </w:pPr>
    </w:p>
    <w:p w14:paraId="475CBE27" w14:textId="36BBC776" w:rsidR="00B24B14" w:rsidRPr="0016296F" w:rsidRDefault="00B24B14" w:rsidP="00B24B14">
      <w:pPr>
        <w:pStyle w:val="Subttulo"/>
        <w:rPr>
          <w:i w:val="0"/>
          <w:iCs/>
          <w:lang w:val="ca-ES"/>
        </w:rPr>
      </w:pPr>
      <w:r w:rsidRPr="0016296F">
        <w:rPr>
          <w:i w:val="0"/>
          <w:iCs/>
          <w:lang w:val="ca-ES"/>
        </w:rPr>
        <w:t xml:space="preserve">Si un municipi no té ferrocarril, caldrà que, o bé elimine la línia de text sencera o </w:t>
      </w:r>
      <w:r w:rsidR="0016296F">
        <w:rPr>
          <w:i w:val="0"/>
          <w:iCs/>
          <w:lang w:val="ca-ES"/>
        </w:rPr>
        <w:t>bé</w:t>
      </w:r>
      <w:r w:rsidRPr="0016296F">
        <w:rPr>
          <w:i w:val="0"/>
          <w:iCs/>
          <w:lang w:val="ca-ES"/>
        </w:rPr>
        <w:t xml:space="preserve"> indi</w:t>
      </w:r>
      <w:r w:rsidR="00E25F8F">
        <w:rPr>
          <w:i w:val="0"/>
          <w:iCs/>
          <w:lang w:val="ca-ES"/>
        </w:rPr>
        <w:t>car-ho amb una fase com a</w:t>
      </w:r>
      <w:r w:rsidRPr="0016296F">
        <w:rPr>
          <w:i w:val="0"/>
          <w:iCs/>
          <w:lang w:val="ca-ES"/>
        </w:rPr>
        <w:t>que</w:t>
      </w:r>
      <w:r w:rsidR="00E25F8F">
        <w:rPr>
          <w:i w:val="0"/>
          <w:iCs/>
          <w:lang w:val="ca-ES"/>
        </w:rPr>
        <w:t>sta</w:t>
      </w:r>
      <w:r w:rsidRPr="0016296F">
        <w:rPr>
          <w:i w:val="0"/>
          <w:iCs/>
          <w:lang w:val="ca-ES"/>
        </w:rPr>
        <w:t xml:space="preserve">: </w:t>
      </w:r>
    </w:p>
    <w:p w14:paraId="5131C76D" w14:textId="0BF69CB4" w:rsidR="00B24B14" w:rsidRDefault="0016296F" w:rsidP="00B24B14">
      <w:pPr>
        <w:pStyle w:val="Subttulo"/>
        <w:rPr>
          <w:lang w:val="ca-ES"/>
        </w:rPr>
      </w:pPr>
      <w:r>
        <w:rPr>
          <w:lang w:val="ca-ES"/>
        </w:rPr>
        <w:t xml:space="preserve">En el terme municipal no hi ha cap línia de ferrocarril. </w:t>
      </w:r>
    </w:p>
    <w:p w14:paraId="0EE66948" w14:textId="33A73547" w:rsidR="0016296F" w:rsidRPr="0016296F" w:rsidRDefault="0016296F" w:rsidP="0016296F">
      <w:pPr>
        <w:pStyle w:val="Subttulo"/>
        <w:rPr>
          <w:i w:val="0"/>
          <w:iCs/>
          <w:lang w:val="ca-ES"/>
        </w:rPr>
      </w:pPr>
    </w:p>
    <w:p w14:paraId="5769E97E" w14:textId="1A4020B5" w:rsidR="0016296F" w:rsidRDefault="0016296F" w:rsidP="0016296F">
      <w:pPr>
        <w:pStyle w:val="Subttulo"/>
        <w:rPr>
          <w:i w:val="0"/>
          <w:iCs/>
          <w:lang w:val="ca-ES"/>
        </w:rPr>
      </w:pPr>
      <w:r w:rsidRPr="0016296F">
        <w:rPr>
          <w:i w:val="0"/>
          <w:iCs/>
          <w:lang w:val="ca-ES"/>
        </w:rPr>
        <w:t xml:space="preserve">Però el que NO </w:t>
      </w:r>
      <w:r w:rsidR="00E25F8F">
        <w:rPr>
          <w:i w:val="0"/>
          <w:iCs/>
          <w:lang w:val="ca-ES"/>
        </w:rPr>
        <w:t xml:space="preserve">s’ha de </w:t>
      </w:r>
      <w:r>
        <w:rPr>
          <w:i w:val="0"/>
          <w:iCs/>
          <w:lang w:val="ca-ES"/>
        </w:rPr>
        <w:t xml:space="preserve"> </w:t>
      </w:r>
      <w:r w:rsidRPr="0016296F">
        <w:rPr>
          <w:i w:val="0"/>
          <w:iCs/>
          <w:lang w:val="ca-ES"/>
        </w:rPr>
        <w:t xml:space="preserve">fer </w:t>
      </w:r>
      <w:r>
        <w:rPr>
          <w:i w:val="0"/>
          <w:iCs/>
          <w:lang w:val="ca-ES"/>
        </w:rPr>
        <w:t>é</w:t>
      </w:r>
      <w:r w:rsidRPr="0016296F">
        <w:rPr>
          <w:i w:val="0"/>
          <w:iCs/>
          <w:lang w:val="ca-ES"/>
        </w:rPr>
        <w:t>s</w:t>
      </w:r>
      <w:r>
        <w:rPr>
          <w:i w:val="0"/>
          <w:iCs/>
          <w:lang w:val="ca-ES"/>
        </w:rPr>
        <w:t xml:space="preserve"> posar el següent</w:t>
      </w:r>
      <w:r w:rsidRPr="0016296F">
        <w:rPr>
          <w:i w:val="0"/>
          <w:iCs/>
          <w:lang w:val="ca-ES"/>
        </w:rPr>
        <w:t xml:space="preserve">:  </w:t>
      </w:r>
    </w:p>
    <w:p w14:paraId="367968DD" w14:textId="4C871F1B" w:rsidR="00E25F8F" w:rsidRDefault="0016296F" w:rsidP="00E25F8F">
      <w:pPr>
        <w:pStyle w:val="Subttulo"/>
        <w:rPr>
          <w:lang w:val="ca-ES"/>
        </w:rPr>
      </w:pPr>
      <w:r w:rsidRPr="0016296F">
        <w:rPr>
          <w:lang w:val="ca-ES"/>
        </w:rPr>
        <w:t>Les línies de ferrocarril que travessen el terme són: __</w:t>
      </w:r>
      <w:r>
        <w:rPr>
          <w:lang w:val="ca-ES"/>
        </w:rPr>
        <w:t>NINGUNA</w:t>
      </w:r>
      <w:r w:rsidRPr="0016296F">
        <w:rPr>
          <w:lang w:val="ca-ES"/>
        </w:rPr>
        <w:t>_______________</w:t>
      </w:r>
    </w:p>
    <w:p w14:paraId="76C13B87" w14:textId="77777777" w:rsidR="00E25F8F" w:rsidRPr="00E25F8F" w:rsidRDefault="00E25F8F" w:rsidP="00E25F8F">
      <w:pPr>
        <w:pStyle w:val="Subttulo"/>
        <w:rPr>
          <w:i w:val="0"/>
          <w:iCs/>
          <w:lang w:val="ca-ES"/>
        </w:rPr>
      </w:pPr>
    </w:p>
    <w:p w14:paraId="6E8FB8A1" w14:textId="1AAAEA62" w:rsidR="00EE5A06" w:rsidRPr="00EE5A06" w:rsidRDefault="0016296F" w:rsidP="00EE5A06">
      <w:pPr>
        <w:pStyle w:val="Subttulo"/>
        <w:rPr>
          <w:i w:val="0"/>
          <w:iCs/>
          <w:lang w:val="ca-ES"/>
        </w:rPr>
      </w:pPr>
      <w:r w:rsidRPr="0016296F">
        <w:rPr>
          <w:i w:val="0"/>
          <w:iCs/>
          <w:lang w:val="ca-ES"/>
        </w:rPr>
        <w:t>3. Al text del pla s’ha d’usar la toponímia oficial.</w:t>
      </w:r>
    </w:p>
    <w:p w14:paraId="3A327BBB" w14:textId="4497DEB9" w:rsidR="00EE5A06" w:rsidRPr="00EE5A06" w:rsidRDefault="00EE5A06" w:rsidP="00EE5A06">
      <w:pPr>
        <w:pStyle w:val="Subttulo"/>
        <w:rPr>
          <w:i w:val="0"/>
          <w:iCs/>
          <w:lang w:val="ca-ES"/>
        </w:rPr>
      </w:pPr>
    </w:p>
    <w:p w14:paraId="2B52A43D" w14:textId="002B2468" w:rsidR="0016296F" w:rsidRDefault="0016296F" w:rsidP="0016296F">
      <w:pPr>
        <w:pStyle w:val="Subttulo"/>
        <w:rPr>
          <w:i w:val="0"/>
          <w:iCs/>
          <w:lang w:val="ca-ES"/>
        </w:rPr>
      </w:pPr>
      <w:r w:rsidRPr="0016296F">
        <w:rPr>
          <w:i w:val="0"/>
          <w:iCs/>
          <w:lang w:val="ca-ES"/>
        </w:rPr>
        <w:t xml:space="preserve">4. </w:t>
      </w:r>
      <w:r>
        <w:rPr>
          <w:i w:val="0"/>
          <w:iCs/>
          <w:lang w:val="ca-ES"/>
        </w:rPr>
        <w:t>Al text del pla s’han d’indicar les referències a la cartografia (en quin mapa es troba) dels diferents elements.</w:t>
      </w:r>
    </w:p>
    <w:p w14:paraId="12206CD8" w14:textId="00FC63C1" w:rsidR="0016296F" w:rsidRPr="0016296F" w:rsidRDefault="0016296F" w:rsidP="0016296F">
      <w:pPr>
        <w:pStyle w:val="Subttulo"/>
        <w:rPr>
          <w:i w:val="0"/>
          <w:iCs/>
          <w:lang w:val="ca-ES"/>
        </w:rPr>
      </w:pPr>
    </w:p>
    <w:p w14:paraId="6D8B9751" w14:textId="3540403A" w:rsidR="0016296F" w:rsidRDefault="0016296F" w:rsidP="0016296F">
      <w:pPr>
        <w:pStyle w:val="Subttulo"/>
        <w:rPr>
          <w:i w:val="0"/>
          <w:iCs/>
          <w:lang w:val="ca-ES"/>
        </w:rPr>
      </w:pPr>
      <w:r w:rsidRPr="0016296F">
        <w:rPr>
          <w:i w:val="0"/>
          <w:iCs/>
          <w:lang w:val="ca-ES"/>
        </w:rPr>
        <w:t xml:space="preserve">5. </w:t>
      </w:r>
      <w:bookmarkStart w:id="0" w:name="_Hlk79685285"/>
      <w:r>
        <w:rPr>
          <w:i w:val="0"/>
          <w:iCs/>
          <w:lang w:val="ca-ES"/>
        </w:rPr>
        <w:t>La cartografia del pla ha de ser adequada per a la gestió de la emergència, això vol dir que:</w:t>
      </w:r>
    </w:p>
    <w:p w14:paraId="7CECD3F9" w14:textId="31A3A5F5" w:rsidR="0016296F" w:rsidRPr="00E177A4" w:rsidRDefault="0016296F" w:rsidP="00E177A4">
      <w:pPr>
        <w:pStyle w:val="Subttulo"/>
        <w:ind w:firstLine="567"/>
        <w:rPr>
          <w:i w:val="0"/>
          <w:iCs/>
          <w:lang w:val="ca-ES"/>
        </w:rPr>
      </w:pPr>
      <w:r w:rsidRPr="00E177A4">
        <w:rPr>
          <w:i w:val="0"/>
          <w:iCs/>
          <w:lang w:val="ca-ES"/>
        </w:rPr>
        <w:t xml:space="preserve">- l’escala </w:t>
      </w:r>
      <w:r w:rsidR="008608C4">
        <w:rPr>
          <w:i w:val="0"/>
          <w:iCs/>
          <w:lang w:val="ca-ES"/>
        </w:rPr>
        <w:t>h</w:t>
      </w:r>
      <w:r w:rsidRPr="00E177A4">
        <w:rPr>
          <w:i w:val="0"/>
          <w:iCs/>
          <w:lang w:val="ca-ES"/>
        </w:rPr>
        <w:t>a de ser adequada per a facilitar la visualització dels diferents elements. Si és necessari cal fer enquadres parcials</w:t>
      </w:r>
      <w:r w:rsidR="00E177A4" w:rsidRPr="00E177A4">
        <w:rPr>
          <w:i w:val="0"/>
          <w:iCs/>
          <w:lang w:val="ca-ES"/>
        </w:rPr>
        <w:t>. Cal fer mapes de tots els nuclis de població del municipi</w:t>
      </w:r>
    </w:p>
    <w:p w14:paraId="7ECCD96C" w14:textId="369CF579" w:rsidR="0016296F" w:rsidRPr="00E177A4" w:rsidRDefault="0016296F" w:rsidP="00E177A4">
      <w:pPr>
        <w:pStyle w:val="Subttulo"/>
        <w:ind w:firstLine="567"/>
        <w:rPr>
          <w:i w:val="0"/>
          <w:iCs/>
          <w:lang w:val="ca-ES"/>
        </w:rPr>
      </w:pPr>
      <w:r w:rsidRPr="00E177A4">
        <w:rPr>
          <w:i w:val="0"/>
          <w:iCs/>
          <w:lang w:val="ca-ES"/>
        </w:rPr>
        <w:t>- la quantitat d’informació que s’inclou a cada plànol no ha de ser excessiva per a facilitar-ne el seu ús. És preferible elaborar diversos mapes</w:t>
      </w:r>
      <w:r w:rsidR="00E177A4" w:rsidRPr="00E177A4">
        <w:rPr>
          <w:i w:val="0"/>
          <w:iCs/>
          <w:lang w:val="ca-ES"/>
        </w:rPr>
        <w:t>.</w:t>
      </w:r>
    </w:p>
    <w:p w14:paraId="3E81FE72" w14:textId="3EEFEFD4" w:rsidR="00E177A4" w:rsidRDefault="00E177A4" w:rsidP="00E177A4">
      <w:pPr>
        <w:pStyle w:val="Subttulo"/>
        <w:ind w:firstLine="567"/>
        <w:rPr>
          <w:i w:val="0"/>
          <w:iCs/>
          <w:lang w:val="ca-ES"/>
        </w:rPr>
      </w:pPr>
      <w:r w:rsidRPr="00E177A4">
        <w:rPr>
          <w:i w:val="0"/>
          <w:iCs/>
          <w:lang w:val="ca-ES"/>
        </w:rPr>
        <w:t>- les icones que s’utilitzen han de ser visualment fàcils d’entendre i s’han de poder diferenciar unes d’altres. Cal incloure sempre una llegenda de les mateixes.</w:t>
      </w:r>
    </w:p>
    <w:p w14:paraId="15D07C93" w14:textId="13A04C4D" w:rsidR="00E177A4" w:rsidRDefault="00E177A4" w:rsidP="008608C4">
      <w:pPr>
        <w:pStyle w:val="Subttulo"/>
        <w:rPr>
          <w:i w:val="0"/>
          <w:iCs/>
          <w:lang w:val="ca-ES"/>
        </w:rPr>
      </w:pPr>
      <w:bookmarkStart w:id="1" w:name="_Hlk79677361"/>
      <w:bookmarkEnd w:id="0"/>
    </w:p>
    <w:p w14:paraId="079BE644" w14:textId="0F7F2C4E" w:rsidR="00EE5A06" w:rsidRPr="005574D2" w:rsidRDefault="00EE5A06" w:rsidP="005574D2">
      <w:pPr>
        <w:pStyle w:val="Subttulo"/>
        <w:rPr>
          <w:i w:val="0"/>
          <w:iCs/>
          <w:lang w:val="ca-ES"/>
        </w:rPr>
      </w:pPr>
      <w:r w:rsidRPr="005574D2">
        <w:rPr>
          <w:i w:val="0"/>
          <w:iCs/>
          <w:lang w:val="ca-ES"/>
        </w:rPr>
        <w:t>6. Si es modifica la n</w:t>
      </w:r>
      <w:r w:rsidR="005574D2">
        <w:rPr>
          <w:i w:val="0"/>
          <w:iCs/>
          <w:lang w:val="ca-ES"/>
        </w:rPr>
        <w:t xml:space="preserve">umeració </w:t>
      </w:r>
      <w:r w:rsidRPr="005574D2">
        <w:rPr>
          <w:i w:val="0"/>
          <w:iCs/>
          <w:lang w:val="ca-ES"/>
        </w:rPr>
        <w:t xml:space="preserve">dels annexos o s’inclouen nous, caldrà revisar tot el text del </w:t>
      </w:r>
      <w:r w:rsidR="005574D2" w:rsidRPr="005574D2">
        <w:rPr>
          <w:i w:val="0"/>
          <w:iCs/>
          <w:lang w:val="ca-ES"/>
        </w:rPr>
        <w:t xml:space="preserve"> pla per a adequar-lo als canvis introduïts i no deixar sense corregir el text original de la Guia.</w:t>
      </w:r>
    </w:p>
    <w:p w14:paraId="3DDF74F9" w14:textId="77777777" w:rsidR="005574D2" w:rsidRPr="005574D2" w:rsidRDefault="005574D2" w:rsidP="005574D2">
      <w:pPr>
        <w:pStyle w:val="Subttulo"/>
        <w:rPr>
          <w:i w:val="0"/>
          <w:iCs/>
          <w:lang w:val="ca-ES"/>
        </w:rPr>
      </w:pPr>
    </w:p>
    <w:bookmarkEnd w:id="1"/>
    <w:p w14:paraId="601026B7" w14:textId="580A4DAD" w:rsidR="00F05327" w:rsidRPr="0016296F" w:rsidRDefault="00927F4B" w:rsidP="00927F4B">
      <w:pPr>
        <w:pStyle w:val="Subttulo"/>
        <w:rPr>
          <w:i w:val="0"/>
          <w:iCs/>
          <w:lang w:val="ca-ES"/>
        </w:rPr>
      </w:pPr>
      <w:r w:rsidRPr="0016296F">
        <w:rPr>
          <w:i w:val="0"/>
          <w:iCs/>
          <w:lang w:val="ca-ES"/>
        </w:rPr>
        <w:t>Qual</w:t>
      </w:r>
      <w:r>
        <w:rPr>
          <w:i w:val="0"/>
          <w:iCs/>
          <w:lang w:val="ca-ES"/>
        </w:rPr>
        <w:t>sevol</w:t>
      </w:r>
      <w:r w:rsidR="00F05327" w:rsidRPr="0016296F">
        <w:rPr>
          <w:i w:val="0"/>
          <w:iCs/>
          <w:lang w:val="ca-ES"/>
        </w:rPr>
        <w:t xml:space="preserve"> du</w:t>
      </w:r>
      <w:r>
        <w:rPr>
          <w:i w:val="0"/>
          <w:iCs/>
          <w:lang w:val="ca-ES"/>
        </w:rPr>
        <w:t>bte</w:t>
      </w:r>
      <w:r w:rsidR="00F05327" w:rsidRPr="0016296F">
        <w:rPr>
          <w:i w:val="0"/>
          <w:iCs/>
          <w:lang w:val="ca-ES"/>
        </w:rPr>
        <w:t xml:space="preserve"> o aclar</w:t>
      </w:r>
      <w:r>
        <w:rPr>
          <w:i w:val="0"/>
          <w:iCs/>
          <w:lang w:val="ca-ES"/>
        </w:rPr>
        <w:t>iment</w:t>
      </w:r>
      <w:r w:rsidR="00F05327" w:rsidRPr="0016296F">
        <w:rPr>
          <w:i w:val="0"/>
          <w:iCs/>
          <w:lang w:val="ca-ES"/>
        </w:rPr>
        <w:t xml:space="preserve"> que se neces</w:t>
      </w:r>
      <w:r>
        <w:rPr>
          <w:i w:val="0"/>
          <w:iCs/>
          <w:lang w:val="ca-ES"/>
        </w:rPr>
        <w:t>s</w:t>
      </w:r>
      <w:r w:rsidR="00F05327" w:rsidRPr="0016296F">
        <w:rPr>
          <w:i w:val="0"/>
          <w:iCs/>
          <w:lang w:val="ca-ES"/>
        </w:rPr>
        <w:t>ite durant l</w:t>
      </w:r>
      <w:r>
        <w:rPr>
          <w:i w:val="0"/>
          <w:iCs/>
          <w:lang w:val="ca-ES"/>
        </w:rPr>
        <w:t>’</w:t>
      </w:r>
      <w:r w:rsidR="00F05327" w:rsidRPr="0016296F">
        <w:rPr>
          <w:i w:val="0"/>
          <w:iCs/>
          <w:lang w:val="ca-ES"/>
        </w:rPr>
        <w:t xml:space="preserve">elaboració del </w:t>
      </w:r>
      <w:r>
        <w:rPr>
          <w:i w:val="0"/>
          <w:iCs/>
          <w:lang w:val="ca-ES"/>
        </w:rPr>
        <w:t>pla</w:t>
      </w:r>
      <w:r w:rsidR="00F05327" w:rsidRPr="0016296F">
        <w:rPr>
          <w:i w:val="0"/>
          <w:iCs/>
          <w:lang w:val="ca-ES"/>
        </w:rPr>
        <w:t xml:space="preserve">, </w:t>
      </w:r>
      <w:r w:rsidRPr="0016296F">
        <w:rPr>
          <w:i w:val="0"/>
          <w:iCs/>
          <w:lang w:val="ca-ES"/>
        </w:rPr>
        <w:t>poden</w:t>
      </w:r>
      <w:r>
        <w:rPr>
          <w:i w:val="0"/>
          <w:iCs/>
          <w:lang w:val="ca-ES"/>
        </w:rPr>
        <w:t xml:space="preserve"> adreçar-lo al </w:t>
      </w:r>
      <w:r w:rsidR="00F05327" w:rsidRPr="0016296F">
        <w:rPr>
          <w:i w:val="0"/>
          <w:iCs/>
          <w:lang w:val="ca-ES"/>
        </w:rPr>
        <w:t xml:space="preserve"> Serv</w:t>
      </w:r>
      <w:r>
        <w:rPr>
          <w:i w:val="0"/>
          <w:iCs/>
          <w:lang w:val="ca-ES"/>
        </w:rPr>
        <w:t>e</w:t>
      </w:r>
      <w:r w:rsidR="00F05327" w:rsidRPr="0016296F">
        <w:rPr>
          <w:i w:val="0"/>
          <w:iCs/>
          <w:lang w:val="ca-ES"/>
        </w:rPr>
        <w:t xml:space="preserve">i de Planificació de la </w:t>
      </w:r>
      <w:r>
        <w:rPr>
          <w:i w:val="0"/>
          <w:iCs/>
          <w:lang w:val="ca-ES"/>
        </w:rPr>
        <w:t xml:space="preserve">Subdirecció General d’Emergències de la </w:t>
      </w:r>
      <w:r w:rsidR="00F05327" w:rsidRPr="0016296F">
        <w:rPr>
          <w:i w:val="0"/>
          <w:iCs/>
          <w:lang w:val="ca-ES"/>
        </w:rPr>
        <w:t>Agencia Valenciana de Segur</w:t>
      </w:r>
      <w:r>
        <w:rPr>
          <w:i w:val="0"/>
          <w:iCs/>
          <w:lang w:val="ca-ES"/>
        </w:rPr>
        <w:t>etat</w:t>
      </w:r>
      <w:r w:rsidR="00F05327" w:rsidRPr="0016296F">
        <w:rPr>
          <w:i w:val="0"/>
          <w:iCs/>
          <w:lang w:val="ca-ES"/>
        </w:rPr>
        <w:t xml:space="preserve"> </w:t>
      </w:r>
      <w:r>
        <w:rPr>
          <w:i w:val="0"/>
          <w:iCs/>
          <w:lang w:val="ca-ES"/>
        </w:rPr>
        <w:t>i</w:t>
      </w:r>
      <w:r w:rsidR="00F05327" w:rsidRPr="0016296F">
        <w:rPr>
          <w:i w:val="0"/>
          <w:iCs/>
          <w:lang w:val="ca-ES"/>
        </w:rPr>
        <w:t xml:space="preserve"> </w:t>
      </w:r>
      <w:r w:rsidRPr="0016296F">
        <w:rPr>
          <w:i w:val="0"/>
          <w:iCs/>
          <w:lang w:val="ca-ES"/>
        </w:rPr>
        <w:t>Resp</w:t>
      </w:r>
      <w:r>
        <w:rPr>
          <w:i w:val="0"/>
          <w:iCs/>
          <w:lang w:val="ca-ES"/>
        </w:rPr>
        <w:t>o</w:t>
      </w:r>
      <w:r w:rsidRPr="0016296F">
        <w:rPr>
          <w:i w:val="0"/>
          <w:iCs/>
          <w:lang w:val="ca-ES"/>
        </w:rPr>
        <w:t>sta</w:t>
      </w:r>
      <w:r w:rsidR="00F05327" w:rsidRPr="0016296F">
        <w:rPr>
          <w:i w:val="0"/>
          <w:iCs/>
          <w:lang w:val="ca-ES"/>
        </w:rPr>
        <w:t xml:space="preserve"> a l</w:t>
      </w:r>
      <w:r>
        <w:rPr>
          <w:i w:val="0"/>
          <w:iCs/>
          <w:lang w:val="ca-ES"/>
        </w:rPr>
        <w:t>e</w:t>
      </w:r>
      <w:r w:rsidR="00F05327" w:rsidRPr="0016296F">
        <w:rPr>
          <w:i w:val="0"/>
          <w:iCs/>
          <w:lang w:val="ca-ES"/>
        </w:rPr>
        <w:t>s</w:t>
      </w:r>
      <w:r>
        <w:rPr>
          <w:i w:val="0"/>
          <w:iCs/>
          <w:lang w:val="ca-ES"/>
        </w:rPr>
        <w:t xml:space="preserve"> </w:t>
      </w:r>
      <w:r w:rsidRPr="0016296F">
        <w:rPr>
          <w:i w:val="0"/>
          <w:iCs/>
          <w:lang w:val="ca-ES"/>
        </w:rPr>
        <w:t>Emergències</w:t>
      </w:r>
      <w:r w:rsidR="00F05327" w:rsidRPr="0016296F">
        <w:rPr>
          <w:i w:val="0"/>
          <w:iCs/>
          <w:lang w:val="ca-ES"/>
        </w:rPr>
        <w:t xml:space="preserve"> (</w:t>
      </w:r>
      <w:r>
        <w:rPr>
          <w:i w:val="0"/>
          <w:iCs/>
          <w:lang w:val="ca-ES"/>
        </w:rPr>
        <w:t>AVSRE</w:t>
      </w:r>
      <w:r w:rsidR="00F05327" w:rsidRPr="0016296F">
        <w:rPr>
          <w:i w:val="0"/>
          <w:iCs/>
          <w:lang w:val="ca-ES"/>
        </w:rPr>
        <w:t>),</w:t>
      </w:r>
      <w:r>
        <w:rPr>
          <w:i w:val="0"/>
          <w:iCs/>
          <w:lang w:val="ca-ES"/>
        </w:rPr>
        <w:t xml:space="preserve"> </w:t>
      </w:r>
      <w:r w:rsidR="00F05327" w:rsidRPr="0016296F">
        <w:rPr>
          <w:i w:val="0"/>
          <w:iCs/>
          <w:lang w:val="ca-ES"/>
        </w:rPr>
        <w:t xml:space="preserve">que </w:t>
      </w:r>
      <w:r>
        <w:rPr>
          <w:i w:val="0"/>
          <w:iCs/>
          <w:lang w:val="ca-ES"/>
        </w:rPr>
        <w:t xml:space="preserve">li </w:t>
      </w:r>
      <w:r w:rsidRPr="0016296F">
        <w:rPr>
          <w:i w:val="0"/>
          <w:iCs/>
          <w:lang w:val="ca-ES"/>
        </w:rPr>
        <w:t>proporcionarà</w:t>
      </w:r>
      <w:r w:rsidR="00F05327" w:rsidRPr="0016296F">
        <w:rPr>
          <w:i w:val="0"/>
          <w:iCs/>
          <w:lang w:val="ca-ES"/>
        </w:rPr>
        <w:t xml:space="preserve"> l</w:t>
      </w:r>
      <w:r>
        <w:rPr>
          <w:i w:val="0"/>
          <w:iCs/>
          <w:lang w:val="ca-ES"/>
        </w:rPr>
        <w:t>’</w:t>
      </w:r>
      <w:r w:rsidR="00F05327" w:rsidRPr="0016296F">
        <w:rPr>
          <w:i w:val="0"/>
          <w:iCs/>
          <w:lang w:val="ca-ES"/>
        </w:rPr>
        <w:t>as</w:t>
      </w:r>
      <w:r>
        <w:rPr>
          <w:i w:val="0"/>
          <w:iCs/>
          <w:lang w:val="ca-ES"/>
        </w:rPr>
        <w:t>s</w:t>
      </w:r>
      <w:r w:rsidR="00F05327" w:rsidRPr="0016296F">
        <w:rPr>
          <w:i w:val="0"/>
          <w:iCs/>
          <w:lang w:val="ca-ES"/>
        </w:rPr>
        <w:t>es</w:t>
      </w:r>
      <w:r>
        <w:rPr>
          <w:i w:val="0"/>
          <w:iCs/>
          <w:lang w:val="ca-ES"/>
        </w:rPr>
        <w:t>s</w:t>
      </w:r>
      <w:r w:rsidR="00F05327" w:rsidRPr="0016296F">
        <w:rPr>
          <w:i w:val="0"/>
          <w:iCs/>
          <w:lang w:val="ca-ES"/>
        </w:rPr>
        <w:t>orament oport</w:t>
      </w:r>
      <w:r>
        <w:rPr>
          <w:i w:val="0"/>
          <w:iCs/>
          <w:lang w:val="ca-ES"/>
        </w:rPr>
        <w:t>ú.</w:t>
      </w:r>
    </w:p>
    <w:p w14:paraId="28052681" w14:textId="77777777" w:rsidR="00F05327" w:rsidRPr="0016296F" w:rsidRDefault="00F05327" w:rsidP="00927F4B">
      <w:pPr>
        <w:pStyle w:val="Subttulo"/>
        <w:rPr>
          <w:i w:val="0"/>
          <w:iCs/>
          <w:lang w:val="ca-ES"/>
        </w:rPr>
      </w:pPr>
    </w:p>
    <w:p w14:paraId="4B7E2856" w14:textId="77777777" w:rsidR="00F05327" w:rsidRPr="0016296F" w:rsidRDefault="00F05327" w:rsidP="00F05327">
      <w:pPr>
        <w:pStyle w:val="Subttulo"/>
        <w:rPr>
          <w:i w:val="0"/>
          <w:iCs/>
          <w:lang w:val="ca-ES"/>
        </w:rPr>
      </w:pPr>
    </w:p>
    <w:p w14:paraId="06916DDE" w14:textId="77777777" w:rsidR="00F05327" w:rsidRPr="0016296F" w:rsidRDefault="00F05327" w:rsidP="00F05327">
      <w:pPr>
        <w:pStyle w:val="Subttulo"/>
        <w:rPr>
          <w:i w:val="0"/>
          <w:iCs/>
          <w:lang w:val="ca-ES"/>
        </w:rPr>
      </w:pPr>
    </w:p>
    <w:p w14:paraId="7548BC4E" w14:textId="77777777" w:rsidR="00F05327" w:rsidRPr="001A34AB" w:rsidRDefault="00F05327" w:rsidP="00F05327">
      <w:pPr>
        <w:pStyle w:val="INDICE"/>
        <w:ind w:firstLine="0"/>
        <w:rPr>
          <w:b/>
          <w:lang w:val="ca-ES"/>
        </w:rPr>
      </w:pPr>
    </w:p>
    <w:p w14:paraId="45709833" w14:textId="77777777" w:rsidR="00F05327" w:rsidRDefault="00F05327">
      <w:pPr>
        <w:jc w:val="left"/>
        <w:rPr>
          <w:b/>
          <w:color w:val="5F497A"/>
          <w:sz w:val="40"/>
          <w:szCs w:val="40"/>
          <w:lang w:val="ca-ES"/>
        </w:rPr>
        <w:sectPr w:rsidR="00F05327" w:rsidSect="00E66C29">
          <w:headerReference w:type="default" r:id="rId10"/>
          <w:footerReference w:type="default" r:id="rId11"/>
          <w:footnotePr>
            <w:pos w:val="sectEnd"/>
          </w:footnotePr>
          <w:endnotePr>
            <w:numFmt w:val="decimal"/>
            <w:numStart w:val="0"/>
          </w:endnotePr>
          <w:pgSz w:w="11907" w:h="16840" w:code="9"/>
          <w:pgMar w:top="1985" w:right="1134" w:bottom="1134" w:left="1134" w:header="720" w:footer="720" w:gutter="0"/>
          <w:cols w:space="720"/>
          <w:docGrid w:linePitch="272"/>
        </w:sectPr>
      </w:pPr>
    </w:p>
    <w:p w14:paraId="060E7A58" w14:textId="58B475C4" w:rsidR="00592A9B" w:rsidRPr="001A34AB" w:rsidRDefault="00FD79B6" w:rsidP="00592A9B">
      <w:pPr>
        <w:jc w:val="right"/>
        <w:rPr>
          <w:b/>
          <w:color w:val="5F497A"/>
          <w:sz w:val="40"/>
          <w:szCs w:val="40"/>
          <w:lang w:val="ca-ES"/>
        </w:rPr>
      </w:pPr>
      <w:r w:rsidRPr="001A34AB">
        <w:rPr>
          <w:b/>
          <w:color w:val="5F497A"/>
          <w:sz w:val="40"/>
          <w:szCs w:val="40"/>
          <w:lang w:val="ca-ES"/>
        </w:rPr>
        <w:lastRenderedPageBreak/>
        <w:t xml:space="preserve">Pla Territorial </w:t>
      </w:r>
      <w:r w:rsidR="00E1746D" w:rsidRPr="001A34AB">
        <w:rPr>
          <w:b/>
          <w:color w:val="5F497A"/>
          <w:sz w:val="40"/>
          <w:szCs w:val="40"/>
          <w:lang w:val="ca-ES"/>
        </w:rPr>
        <w:t>M</w:t>
      </w:r>
      <w:r w:rsidR="00E1746D">
        <w:rPr>
          <w:b/>
          <w:color w:val="5F497A"/>
          <w:sz w:val="40"/>
          <w:szCs w:val="40"/>
          <w:lang w:val="ca-ES"/>
        </w:rPr>
        <w:t>u</w:t>
      </w:r>
      <w:r w:rsidR="00E1746D" w:rsidRPr="001A34AB">
        <w:rPr>
          <w:b/>
          <w:color w:val="5F497A"/>
          <w:sz w:val="40"/>
          <w:szCs w:val="40"/>
          <w:lang w:val="ca-ES"/>
        </w:rPr>
        <w:t>nicipal</w:t>
      </w:r>
      <w:r w:rsidR="00E1746D">
        <w:rPr>
          <w:b/>
          <w:color w:val="5F497A"/>
          <w:sz w:val="40"/>
          <w:szCs w:val="40"/>
          <w:lang w:val="ca-ES"/>
        </w:rPr>
        <w:t xml:space="preserve"> d’Emergències</w:t>
      </w:r>
    </w:p>
    <w:p w14:paraId="747830F2" w14:textId="77777777" w:rsidR="00FD79B6" w:rsidRPr="001A34AB" w:rsidRDefault="00711813" w:rsidP="00711813">
      <w:pPr>
        <w:jc w:val="right"/>
        <w:rPr>
          <w:color w:val="943634"/>
          <w:sz w:val="36"/>
          <w:szCs w:val="40"/>
          <w:lang w:val="ca-ES"/>
        </w:rPr>
      </w:pPr>
      <w:r w:rsidRPr="001A34AB">
        <w:rPr>
          <w:color w:val="943634"/>
          <w:sz w:val="36"/>
          <w:szCs w:val="40"/>
          <w:lang w:val="ca-ES"/>
        </w:rPr>
        <w:t>&lt;nom&gt;</w:t>
      </w:r>
    </w:p>
    <w:p w14:paraId="41FAAFD8" w14:textId="77777777" w:rsidR="005501B2" w:rsidRPr="001A34AB" w:rsidRDefault="005501B2" w:rsidP="00711813">
      <w:pPr>
        <w:rPr>
          <w:lang w:val="ca-ES"/>
        </w:rPr>
      </w:pPr>
    </w:p>
    <w:p w14:paraId="4938DC17" w14:textId="77777777" w:rsidR="005501B2" w:rsidRPr="001A34AB" w:rsidRDefault="00592A9B" w:rsidP="00592A9B">
      <w:pPr>
        <w:pStyle w:val="Ttulo1"/>
        <w:rPr>
          <w:lang w:val="ca-ES"/>
        </w:rPr>
      </w:pPr>
      <w:r w:rsidRPr="001A34AB">
        <w:rPr>
          <w:lang w:val="ca-ES"/>
        </w:rPr>
        <w:t>SUMARI</w:t>
      </w:r>
      <w:r w:rsidR="005501B2" w:rsidRPr="001A34AB">
        <w:rPr>
          <w:lang w:val="ca-ES"/>
        </w:rPr>
        <w:t>:</w:t>
      </w:r>
    </w:p>
    <w:p w14:paraId="25604A67" w14:textId="77777777" w:rsidR="005501B2" w:rsidRPr="001A34AB" w:rsidRDefault="005501B2" w:rsidP="00592A9B">
      <w:pPr>
        <w:rPr>
          <w:lang w:val="ca-ES"/>
        </w:rPr>
      </w:pPr>
    </w:p>
    <w:p w14:paraId="7A132868" w14:textId="77777777" w:rsidR="005501B2" w:rsidRPr="001A34AB" w:rsidRDefault="005501B2" w:rsidP="005501B2">
      <w:pPr>
        <w:pStyle w:val="INDICE"/>
        <w:rPr>
          <w:b/>
          <w:lang w:val="ca-ES"/>
        </w:rPr>
      </w:pPr>
      <w:r w:rsidRPr="001A34AB">
        <w:rPr>
          <w:b/>
          <w:lang w:val="ca-ES"/>
        </w:rPr>
        <w:t>1.</w:t>
      </w:r>
      <w:r w:rsidRPr="001A34AB">
        <w:rPr>
          <w:b/>
          <w:lang w:val="ca-ES"/>
        </w:rPr>
        <w:tab/>
        <w:t>INTRODUCCIÓ</w:t>
      </w:r>
    </w:p>
    <w:p w14:paraId="4C021990" w14:textId="77777777" w:rsidR="007551E6" w:rsidRPr="001A34AB" w:rsidRDefault="007551E6" w:rsidP="007551E6">
      <w:pPr>
        <w:pStyle w:val="INDICE"/>
        <w:ind w:left="360" w:firstLine="207"/>
        <w:rPr>
          <w:szCs w:val="24"/>
          <w:lang w:val="ca-ES"/>
        </w:rPr>
      </w:pPr>
      <w:r w:rsidRPr="001A34AB">
        <w:rPr>
          <w:szCs w:val="24"/>
          <w:lang w:val="ca-ES"/>
        </w:rPr>
        <w:t xml:space="preserve">1.1 </w:t>
      </w:r>
      <w:r w:rsidRPr="001A34AB">
        <w:rPr>
          <w:szCs w:val="24"/>
          <w:lang w:val="ca-ES"/>
        </w:rPr>
        <w:tab/>
        <w:t>Objectiu</w:t>
      </w:r>
    </w:p>
    <w:p w14:paraId="079B85DA" w14:textId="77777777" w:rsidR="007551E6" w:rsidRPr="001A34AB" w:rsidRDefault="007551E6" w:rsidP="007551E6">
      <w:pPr>
        <w:pStyle w:val="INDICE"/>
        <w:ind w:left="360" w:firstLine="207"/>
        <w:rPr>
          <w:szCs w:val="24"/>
          <w:lang w:val="ca-ES"/>
        </w:rPr>
      </w:pPr>
      <w:r w:rsidRPr="001A34AB">
        <w:rPr>
          <w:szCs w:val="24"/>
          <w:lang w:val="ca-ES"/>
        </w:rPr>
        <w:t xml:space="preserve">1.2 </w:t>
      </w:r>
      <w:r w:rsidRPr="001A34AB">
        <w:rPr>
          <w:szCs w:val="24"/>
          <w:lang w:val="ca-ES"/>
        </w:rPr>
        <w:tab/>
        <w:t>Abast</w:t>
      </w:r>
    </w:p>
    <w:p w14:paraId="746ABC2E" w14:textId="77777777" w:rsidR="007551E6" w:rsidRPr="001A34AB" w:rsidRDefault="007551E6" w:rsidP="007551E6">
      <w:pPr>
        <w:pStyle w:val="INDICE"/>
        <w:ind w:left="360" w:firstLine="207"/>
        <w:rPr>
          <w:szCs w:val="24"/>
          <w:lang w:val="ca-ES"/>
        </w:rPr>
      </w:pPr>
      <w:r w:rsidRPr="001A34AB">
        <w:rPr>
          <w:szCs w:val="24"/>
          <w:lang w:val="ca-ES"/>
        </w:rPr>
        <w:t>1.3</w:t>
      </w:r>
      <w:r w:rsidRPr="001A34AB">
        <w:rPr>
          <w:szCs w:val="24"/>
          <w:lang w:val="ca-ES"/>
        </w:rPr>
        <w:tab/>
        <w:t xml:space="preserve">Justificació Legal </w:t>
      </w:r>
    </w:p>
    <w:p w14:paraId="3DC2358F" w14:textId="77777777" w:rsidR="005501B2" w:rsidRPr="001A34AB" w:rsidRDefault="005501B2" w:rsidP="005501B2">
      <w:pPr>
        <w:pStyle w:val="INDICE"/>
        <w:rPr>
          <w:b/>
          <w:lang w:val="ca-ES"/>
        </w:rPr>
      </w:pPr>
    </w:p>
    <w:p w14:paraId="54867F9C" w14:textId="77777777" w:rsidR="002243BD" w:rsidRPr="001A34AB" w:rsidRDefault="005501B2" w:rsidP="002243BD">
      <w:pPr>
        <w:pStyle w:val="INDICE"/>
        <w:rPr>
          <w:b/>
          <w:lang w:val="ca-ES"/>
        </w:rPr>
      </w:pPr>
      <w:r w:rsidRPr="001A34AB">
        <w:rPr>
          <w:b/>
          <w:lang w:val="ca-ES"/>
        </w:rPr>
        <w:t>2.</w:t>
      </w:r>
      <w:r w:rsidRPr="001A34AB">
        <w:rPr>
          <w:b/>
          <w:lang w:val="ca-ES"/>
        </w:rPr>
        <w:tab/>
      </w:r>
      <w:r w:rsidR="002243BD" w:rsidRPr="001A34AB">
        <w:rPr>
          <w:b/>
          <w:lang w:val="ca-ES"/>
        </w:rPr>
        <w:t>CARACTERÍSTIQUES MUNICIPALS</w:t>
      </w:r>
    </w:p>
    <w:p w14:paraId="46DA6082" w14:textId="23082632" w:rsidR="002243BD" w:rsidRPr="001A34AB" w:rsidRDefault="002243BD" w:rsidP="002243BD">
      <w:pPr>
        <w:pStyle w:val="INDICE"/>
        <w:ind w:left="1134"/>
        <w:rPr>
          <w:lang w:val="ca-ES"/>
        </w:rPr>
      </w:pPr>
      <w:r>
        <w:rPr>
          <w:lang w:val="ca-ES"/>
        </w:rPr>
        <w:t>2</w:t>
      </w:r>
      <w:r w:rsidRPr="001A34AB">
        <w:rPr>
          <w:lang w:val="ca-ES"/>
        </w:rPr>
        <w:t>.1</w:t>
      </w:r>
      <w:r w:rsidRPr="001A34AB">
        <w:rPr>
          <w:lang w:val="ca-ES"/>
        </w:rPr>
        <w:tab/>
        <w:t xml:space="preserve">Situació </w:t>
      </w:r>
      <w:r>
        <w:rPr>
          <w:lang w:val="ca-ES"/>
        </w:rPr>
        <w:t>g</w:t>
      </w:r>
      <w:r w:rsidRPr="001A34AB">
        <w:rPr>
          <w:lang w:val="ca-ES"/>
        </w:rPr>
        <w:t>eogràfica, límits i superfície</w:t>
      </w:r>
    </w:p>
    <w:p w14:paraId="42B53717" w14:textId="5511B040" w:rsidR="002243BD" w:rsidRPr="001A34AB" w:rsidRDefault="002243BD" w:rsidP="002243BD">
      <w:pPr>
        <w:pStyle w:val="INDICE"/>
        <w:ind w:left="1134"/>
        <w:rPr>
          <w:lang w:val="ca-ES"/>
        </w:rPr>
      </w:pPr>
      <w:r>
        <w:rPr>
          <w:lang w:val="ca-ES"/>
        </w:rPr>
        <w:t>2</w:t>
      </w:r>
      <w:r w:rsidRPr="001A34AB">
        <w:rPr>
          <w:lang w:val="ca-ES"/>
        </w:rPr>
        <w:t>.2</w:t>
      </w:r>
      <w:r w:rsidRPr="001A34AB">
        <w:rPr>
          <w:lang w:val="ca-ES"/>
        </w:rPr>
        <w:tab/>
        <w:t>Població</w:t>
      </w:r>
    </w:p>
    <w:p w14:paraId="3D0F3B5B" w14:textId="738B0199" w:rsidR="002243BD" w:rsidRPr="001A34AB" w:rsidRDefault="002243BD" w:rsidP="002243BD">
      <w:pPr>
        <w:pStyle w:val="INDICE"/>
        <w:ind w:left="1134"/>
        <w:rPr>
          <w:lang w:val="ca-ES"/>
        </w:rPr>
      </w:pPr>
      <w:r>
        <w:rPr>
          <w:lang w:val="ca-ES"/>
        </w:rPr>
        <w:t>2</w:t>
      </w:r>
      <w:r w:rsidRPr="001A34AB">
        <w:rPr>
          <w:lang w:val="ca-ES"/>
        </w:rPr>
        <w:t>.3</w:t>
      </w:r>
      <w:r w:rsidRPr="001A34AB">
        <w:rPr>
          <w:lang w:val="ca-ES"/>
        </w:rPr>
        <w:tab/>
      </w:r>
      <w:bookmarkStart w:id="2" w:name="_Hlk79665046"/>
      <w:r>
        <w:rPr>
          <w:lang w:val="ca-ES"/>
        </w:rPr>
        <w:t>Principals característiques geogràfiques</w:t>
      </w:r>
      <w:r w:rsidRPr="001A34AB">
        <w:rPr>
          <w:lang w:val="ca-ES"/>
        </w:rPr>
        <w:t>.</w:t>
      </w:r>
      <w:bookmarkEnd w:id="2"/>
    </w:p>
    <w:p w14:paraId="0C64EF46" w14:textId="629D3A52" w:rsidR="002243BD" w:rsidRPr="001A34AB" w:rsidRDefault="002243BD" w:rsidP="002243BD">
      <w:pPr>
        <w:pStyle w:val="INDICE"/>
        <w:ind w:left="1134"/>
        <w:rPr>
          <w:lang w:val="ca-ES"/>
        </w:rPr>
      </w:pPr>
      <w:r>
        <w:rPr>
          <w:lang w:val="ca-ES"/>
        </w:rPr>
        <w:t>2</w:t>
      </w:r>
      <w:r w:rsidRPr="001A34AB">
        <w:rPr>
          <w:lang w:val="ca-ES"/>
        </w:rPr>
        <w:t>.4</w:t>
      </w:r>
      <w:r w:rsidRPr="001A34AB">
        <w:rPr>
          <w:lang w:val="ca-ES"/>
        </w:rPr>
        <w:tab/>
        <w:t>Infraestructures i vies de comunicació.</w:t>
      </w:r>
    </w:p>
    <w:p w14:paraId="173C0269" w14:textId="779D3D8F" w:rsidR="002243BD" w:rsidRPr="001A34AB" w:rsidRDefault="002243BD" w:rsidP="002243BD">
      <w:pPr>
        <w:pStyle w:val="INDICE"/>
        <w:ind w:left="1134"/>
        <w:rPr>
          <w:lang w:val="ca-ES"/>
        </w:rPr>
      </w:pPr>
      <w:r>
        <w:rPr>
          <w:lang w:val="ca-ES"/>
        </w:rPr>
        <w:t>2</w:t>
      </w:r>
      <w:r w:rsidRPr="001A34AB">
        <w:rPr>
          <w:lang w:val="ca-ES"/>
        </w:rPr>
        <w:t>.5</w:t>
      </w:r>
      <w:r w:rsidRPr="001A34AB">
        <w:rPr>
          <w:lang w:val="ca-ES"/>
        </w:rPr>
        <w:tab/>
        <w:t>Activitats econòmiques i soci laborals</w:t>
      </w:r>
    </w:p>
    <w:p w14:paraId="74352F89" w14:textId="16AE619C" w:rsidR="002243BD" w:rsidRPr="001A34AB" w:rsidRDefault="002243BD" w:rsidP="002243BD">
      <w:pPr>
        <w:pStyle w:val="INDICE"/>
        <w:ind w:left="1134"/>
        <w:rPr>
          <w:lang w:val="ca-ES"/>
        </w:rPr>
      </w:pPr>
      <w:r>
        <w:rPr>
          <w:lang w:val="ca-ES"/>
        </w:rPr>
        <w:t>2</w:t>
      </w:r>
      <w:r w:rsidRPr="001A34AB">
        <w:rPr>
          <w:lang w:val="ca-ES"/>
        </w:rPr>
        <w:t>.6</w:t>
      </w:r>
      <w:r w:rsidRPr="001A34AB">
        <w:rPr>
          <w:lang w:val="ca-ES"/>
        </w:rPr>
        <w:tab/>
        <w:t>Serveis municipals.</w:t>
      </w:r>
    </w:p>
    <w:p w14:paraId="4E0CDCE4" w14:textId="77777777" w:rsidR="00D35782" w:rsidRPr="001A34AB" w:rsidRDefault="00D35782" w:rsidP="005501B2">
      <w:pPr>
        <w:pStyle w:val="INDICE"/>
        <w:rPr>
          <w:lang w:val="ca-ES"/>
        </w:rPr>
      </w:pPr>
    </w:p>
    <w:p w14:paraId="7A6DC65E" w14:textId="0E6CC267" w:rsidR="002243BD" w:rsidRPr="001A34AB" w:rsidRDefault="005501B2" w:rsidP="002243BD">
      <w:pPr>
        <w:pStyle w:val="INDICE"/>
        <w:rPr>
          <w:b/>
          <w:lang w:val="ca-ES"/>
        </w:rPr>
      </w:pPr>
      <w:r w:rsidRPr="001A34AB">
        <w:rPr>
          <w:b/>
          <w:lang w:val="ca-ES"/>
        </w:rPr>
        <w:t>3.</w:t>
      </w:r>
      <w:r w:rsidRPr="001A34AB">
        <w:rPr>
          <w:b/>
          <w:lang w:val="ca-ES"/>
        </w:rPr>
        <w:tab/>
      </w:r>
      <w:r w:rsidR="002243BD" w:rsidRPr="001A34AB">
        <w:rPr>
          <w:b/>
          <w:lang w:val="ca-ES"/>
        </w:rPr>
        <w:t>ANÀLISI DEL</w:t>
      </w:r>
      <w:r w:rsidR="002243BD">
        <w:rPr>
          <w:b/>
          <w:lang w:val="ca-ES"/>
        </w:rPr>
        <w:t>S</w:t>
      </w:r>
      <w:r w:rsidR="002243BD" w:rsidRPr="001A34AB">
        <w:rPr>
          <w:b/>
          <w:lang w:val="ca-ES"/>
        </w:rPr>
        <w:t xml:space="preserve"> RISC</w:t>
      </w:r>
      <w:r w:rsidR="002243BD">
        <w:rPr>
          <w:b/>
          <w:lang w:val="ca-ES"/>
        </w:rPr>
        <w:t>S</w:t>
      </w:r>
    </w:p>
    <w:p w14:paraId="605FFD3B" w14:textId="3F6A7C6E" w:rsidR="002243BD" w:rsidRPr="001A34AB" w:rsidRDefault="002243BD" w:rsidP="002243BD">
      <w:pPr>
        <w:pStyle w:val="INDICE"/>
        <w:ind w:left="1134"/>
        <w:rPr>
          <w:lang w:val="ca-ES"/>
        </w:rPr>
      </w:pPr>
      <w:r>
        <w:rPr>
          <w:lang w:val="ca-ES"/>
        </w:rPr>
        <w:t>3</w:t>
      </w:r>
      <w:r w:rsidRPr="001A34AB">
        <w:rPr>
          <w:lang w:val="ca-ES"/>
        </w:rPr>
        <w:t>.1</w:t>
      </w:r>
      <w:r w:rsidRPr="001A34AB">
        <w:rPr>
          <w:lang w:val="ca-ES"/>
        </w:rPr>
        <w:tab/>
        <w:t>Riscs en el terme municipal</w:t>
      </w:r>
    </w:p>
    <w:p w14:paraId="5D82AEA7" w14:textId="3D8A10C6" w:rsidR="002243BD" w:rsidRPr="001A34AB" w:rsidRDefault="002243BD" w:rsidP="002243BD">
      <w:pPr>
        <w:pStyle w:val="INDICE"/>
        <w:ind w:left="1134"/>
        <w:rPr>
          <w:lang w:val="ca-ES"/>
        </w:rPr>
      </w:pPr>
      <w:r>
        <w:rPr>
          <w:lang w:val="ca-ES"/>
        </w:rPr>
        <w:t>3</w:t>
      </w:r>
      <w:r w:rsidRPr="001A34AB">
        <w:rPr>
          <w:lang w:val="ca-ES"/>
        </w:rPr>
        <w:t>.2</w:t>
      </w:r>
      <w:r w:rsidRPr="001A34AB">
        <w:rPr>
          <w:lang w:val="ca-ES"/>
        </w:rPr>
        <w:tab/>
        <w:t>Planes d'actuació municipal necessaris</w:t>
      </w:r>
    </w:p>
    <w:p w14:paraId="500544A9" w14:textId="79731DEC" w:rsidR="007551E6" w:rsidRPr="001A34AB" w:rsidRDefault="007551E6" w:rsidP="002243BD">
      <w:pPr>
        <w:pStyle w:val="INDICE"/>
        <w:rPr>
          <w:lang w:val="ca-ES"/>
        </w:rPr>
      </w:pPr>
    </w:p>
    <w:p w14:paraId="1803B4EF" w14:textId="77777777" w:rsidR="005501B2" w:rsidRPr="001A34AB" w:rsidRDefault="005501B2" w:rsidP="005501B2">
      <w:pPr>
        <w:pStyle w:val="INDICE"/>
        <w:rPr>
          <w:b/>
          <w:lang w:val="ca-ES"/>
        </w:rPr>
      </w:pPr>
      <w:r w:rsidRPr="001A34AB">
        <w:rPr>
          <w:b/>
          <w:lang w:val="ca-ES"/>
        </w:rPr>
        <w:t>4.</w:t>
      </w:r>
      <w:r w:rsidRPr="001A34AB">
        <w:rPr>
          <w:b/>
          <w:lang w:val="ca-ES"/>
        </w:rPr>
        <w:tab/>
      </w:r>
      <w:r w:rsidR="007551E6" w:rsidRPr="001A34AB">
        <w:rPr>
          <w:b/>
          <w:lang w:val="ca-ES"/>
        </w:rPr>
        <w:t>ESTRUCTURA I ORGANITZACIÓ</w:t>
      </w:r>
    </w:p>
    <w:p w14:paraId="6140F915" w14:textId="77777777" w:rsidR="005501B2" w:rsidRPr="001A34AB" w:rsidRDefault="007551E6" w:rsidP="005501B2">
      <w:pPr>
        <w:pStyle w:val="INDICE"/>
        <w:ind w:left="1134"/>
        <w:rPr>
          <w:lang w:val="ca-ES"/>
        </w:rPr>
      </w:pPr>
      <w:r w:rsidRPr="001A34AB">
        <w:rPr>
          <w:lang w:val="ca-ES"/>
        </w:rPr>
        <w:t>4.1</w:t>
      </w:r>
      <w:r w:rsidRPr="001A34AB">
        <w:rPr>
          <w:lang w:val="ca-ES"/>
        </w:rPr>
        <w:tab/>
        <w:t>Esquema organitzatiu</w:t>
      </w:r>
    </w:p>
    <w:p w14:paraId="14A086AE" w14:textId="77777777" w:rsidR="005501B2" w:rsidRPr="001A34AB" w:rsidRDefault="007551E6" w:rsidP="005501B2">
      <w:pPr>
        <w:pStyle w:val="INDICE"/>
        <w:ind w:left="1134"/>
        <w:rPr>
          <w:lang w:val="ca-ES"/>
        </w:rPr>
      </w:pPr>
      <w:r w:rsidRPr="001A34AB">
        <w:rPr>
          <w:lang w:val="ca-ES"/>
        </w:rPr>
        <w:t>4.2</w:t>
      </w:r>
      <w:r w:rsidRPr="001A34AB">
        <w:rPr>
          <w:lang w:val="ca-ES"/>
        </w:rPr>
        <w:tab/>
        <w:t>C</w:t>
      </w:r>
      <w:r w:rsidR="00E51DDE" w:rsidRPr="001A34AB">
        <w:rPr>
          <w:lang w:val="ca-ES"/>
        </w:rPr>
        <w:t>ECOPAL</w:t>
      </w:r>
    </w:p>
    <w:p w14:paraId="6D5B71D6" w14:textId="77777777" w:rsidR="005501B2" w:rsidRPr="001A34AB" w:rsidRDefault="007551E6" w:rsidP="005501B2">
      <w:pPr>
        <w:pStyle w:val="INDICE"/>
        <w:ind w:left="1134"/>
        <w:rPr>
          <w:lang w:val="ca-ES"/>
        </w:rPr>
      </w:pPr>
      <w:r w:rsidRPr="001A34AB">
        <w:rPr>
          <w:lang w:val="ca-ES"/>
        </w:rPr>
        <w:t>4.3</w:t>
      </w:r>
      <w:r w:rsidRPr="001A34AB">
        <w:rPr>
          <w:lang w:val="ca-ES"/>
        </w:rPr>
        <w:tab/>
        <w:t>Director del Pla</w:t>
      </w:r>
    </w:p>
    <w:p w14:paraId="682B1A86" w14:textId="77777777" w:rsidR="007551E6" w:rsidRPr="001A34AB" w:rsidRDefault="007551E6" w:rsidP="005501B2">
      <w:pPr>
        <w:pStyle w:val="INDICE"/>
        <w:ind w:left="1134"/>
        <w:rPr>
          <w:lang w:val="ca-ES"/>
        </w:rPr>
      </w:pPr>
      <w:r w:rsidRPr="001A34AB">
        <w:rPr>
          <w:lang w:val="ca-ES"/>
        </w:rPr>
        <w:t>4.4</w:t>
      </w:r>
      <w:r w:rsidRPr="001A34AB">
        <w:rPr>
          <w:lang w:val="ca-ES"/>
        </w:rPr>
        <w:tab/>
        <w:t>Comité Assessor</w:t>
      </w:r>
    </w:p>
    <w:p w14:paraId="58A56337" w14:textId="77777777" w:rsidR="007551E6" w:rsidRPr="001A34AB" w:rsidRDefault="007551E6" w:rsidP="005501B2">
      <w:pPr>
        <w:pStyle w:val="INDICE"/>
        <w:ind w:left="1134"/>
        <w:rPr>
          <w:lang w:val="ca-ES"/>
        </w:rPr>
      </w:pPr>
      <w:r w:rsidRPr="001A34AB">
        <w:rPr>
          <w:lang w:val="ca-ES"/>
        </w:rPr>
        <w:t>4.5</w:t>
      </w:r>
      <w:r w:rsidRPr="001A34AB">
        <w:rPr>
          <w:lang w:val="ca-ES"/>
        </w:rPr>
        <w:tab/>
        <w:t>Gabinet d'Informació</w:t>
      </w:r>
    </w:p>
    <w:p w14:paraId="5BDC1B55" w14:textId="77777777" w:rsidR="007551E6" w:rsidRPr="001A34AB" w:rsidRDefault="007551E6" w:rsidP="005501B2">
      <w:pPr>
        <w:pStyle w:val="INDICE"/>
        <w:ind w:left="1134"/>
        <w:rPr>
          <w:lang w:val="ca-ES"/>
        </w:rPr>
      </w:pPr>
      <w:r w:rsidRPr="001A34AB">
        <w:rPr>
          <w:lang w:val="ca-ES"/>
        </w:rPr>
        <w:t>4.6</w:t>
      </w:r>
      <w:r w:rsidRPr="001A34AB">
        <w:rPr>
          <w:lang w:val="ca-ES"/>
        </w:rPr>
        <w:tab/>
        <w:t>Centre de comunicacions</w:t>
      </w:r>
    </w:p>
    <w:p w14:paraId="26116A5E" w14:textId="35B7ABCF" w:rsidR="0017415C" w:rsidRPr="001A34AB" w:rsidRDefault="00E1746D" w:rsidP="005501B2">
      <w:pPr>
        <w:pStyle w:val="INDICE"/>
        <w:ind w:left="1134"/>
        <w:rPr>
          <w:lang w:val="ca-ES"/>
        </w:rPr>
      </w:pPr>
      <w:r>
        <w:rPr>
          <w:lang w:val="ca-ES"/>
        </w:rPr>
        <w:t>4.7</w:t>
      </w:r>
      <w:r>
        <w:rPr>
          <w:lang w:val="ca-ES"/>
        </w:rPr>
        <w:tab/>
      </w:r>
      <w:r w:rsidR="007551E6" w:rsidRPr="001A34AB">
        <w:rPr>
          <w:lang w:val="ca-ES"/>
        </w:rPr>
        <w:t xml:space="preserve">CCE </w:t>
      </w:r>
      <w:r w:rsidR="00AD42BB">
        <w:rPr>
          <w:lang w:val="ca-ES"/>
        </w:rPr>
        <w:t>de la Generalitat</w:t>
      </w:r>
    </w:p>
    <w:p w14:paraId="052A4D80" w14:textId="6BFFABE7" w:rsidR="007551E6" w:rsidRPr="001A34AB" w:rsidRDefault="007551E6" w:rsidP="005501B2">
      <w:pPr>
        <w:pStyle w:val="INDICE"/>
        <w:ind w:left="1134"/>
        <w:rPr>
          <w:lang w:val="ca-ES"/>
        </w:rPr>
      </w:pPr>
      <w:r w:rsidRPr="001A34AB">
        <w:rPr>
          <w:lang w:val="ca-ES"/>
        </w:rPr>
        <w:t>4.8</w:t>
      </w:r>
      <w:r w:rsidRPr="001A34AB">
        <w:rPr>
          <w:lang w:val="ca-ES"/>
        </w:rPr>
        <w:tab/>
        <w:t>Lloc de Comandament Avançat</w:t>
      </w:r>
    </w:p>
    <w:p w14:paraId="42EBE790" w14:textId="77777777" w:rsidR="007551E6" w:rsidRPr="001A34AB" w:rsidRDefault="007551E6" w:rsidP="005501B2">
      <w:pPr>
        <w:pStyle w:val="INDICE"/>
        <w:ind w:left="1134"/>
        <w:rPr>
          <w:lang w:val="ca-ES"/>
        </w:rPr>
      </w:pPr>
      <w:r w:rsidRPr="001A34AB">
        <w:rPr>
          <w:lang w:val="ca-ES"/>
        </w:rPr>
        <w:t>4.9</w:t>
      </w:r>
      <w:r w:rsidRPr="001A34AB">
        <w:rPr>
          <w:lang w:val="ca-ES"/>
        </w:rPr>
        <w:tab/>
        <w:t>Unitats bàsiques</w:t>
      </w:r>
    </w:p>
    <w:p w14:paraId="6F1F64C3" w14:textId="77777777" w:rsidR="00F01D2B" w:rsidRPr="001A34AB" w:rsidRDefault="00957567" w:rsidP="005501B2">
      <w:pPr>
        <w:pStyle w:val="INDICE"/>
        <w:ind w:left="1134"/>
        <w:rPr>
          <w:lang w:val="ca-ES"/>
        </w:rPr>
      </w:pPr>
      <w:r w:rsidRPr="001A34AB">
        <w:rPr>
          <w:lang w:val="ca-ES"/>
        </w:rPr>
        <w:t>4.10</w:t>
      </w:r>
      <w:r w:rsidRPr="001A34AB">
        <w:rPr>
          <w:lang w:val="ca-ES"/>
        </w:rPr>
        <w:tab/>
      </w:r>
      <w:r w:rsidR="00F01D2B" w:rsidRPr="001A34AB">
        <w:rPr>
          <w:lang w:val="ca-ES"/>
        </w:rPr>
        <w:t>Voluntariat</w:t>
      </w:r>
    </w:p>
    <w:p w14:paraId="22698ACC" w14:textId="77777777" w:rsidR="00D35782" w:rsidRPr="001A34AB" w:rsidRDefault="00D35782" w:rsidP="005501B2">
      <w:pPr>
        <w:pStyle w:val="INDICE"/>
        <w:ind w:left="1134"/>
        <w:rPr>
          <w:lang w:val="ca-ES"/>
        </w:rPr>
      </w:pPr>
    </w:p>
    <w:p w14:paraId="45FE749F" w14:textId="77777777" w:rsidR="005501B2" w:rsidRPr="001A34AB" w:rsidRDefault="005501B2" w:rsidP="005501B2">
      <w:pPr>
        <w:pStyle w:val="INDICE"/>
        <w:rPr>
          <w:b/>
          <w:lang w:val="ca-ES"/>
        </w:rPr>
      </w:pPr>
      <w:r w:rsidRPr="001A34AB">
        <w:rPr>
          <w:b/>
          <w:lang w:val="ca-ES"/>
        </w:rPr>
        <w:t>5.</w:t>
      </w:r>
      <w:r w:rsidRPr="001A34AB">
        <w:rPr>
          <w:b/>
          <w:lang w:val="ca-ES"/>
        </w:rPr>
        <w:tab/>
      </w:r>
      <w:r w:rsidR="00CF6C23" w:rsidRPr="001A34AB">
        <w:rPr>
          <w:b/>
          <w:lang w:val="ca-ES"/>
        </w:rPr>
        <w:t>OPERATIVITAT DEL PLA</w:t>
      </w:r>
    </w:p>
    <w:p w14:paraId="4DCCE0A9" w14:textId="77777777" w:rsidR="005501B2" w:rsidRPr="001A34AB" w:rsidRDefault="00CF6C23" w:rsidP="005501B2">
      <w:pPr>
        <w:pStyle w:val="INDICE"/>
        <w:ind w:left="1134"/>
        <w:rPr>
          <w:lang w:val="ca-ES"/>
        </w:rPr>
      </w:pPr>
      <w:r w:rsidRPr="001A34AB">
        <w:rPr>
          <w:lang w:val="ca-ES"/>
        </w:rPr>
        <w:t>5.1</w:t>
      </w:r>
      <w:r w:rsidRPr="001A34AB">
        <w:rPr>
          <w:lang w:val="ca-ES"/>
        </w:rPr>
        <w:tab/>
        <w:t>Notificació</w:t>
      </w:r>
    </w:p>
    <w:p w14:paraId="47D3989F" w14:textId="77777777" w:rsidR="005501B2" w:rsidRPr="001A34AB" w:rsidRDefault="00CF6C23" w:rsidP="005501B2">
      <w:pPr>
        <w:pStyle w:val="INDICE"/>
        <w:ind w:left="1134"/>
        <w:jc w:val="left"/>
        <w:rPr>
          <w:lang w:val="ca-ES"/>
        </w:rPr>
      </w:pPr>
      <w:r w:rsidRPr="001A34AB">
        <w:rPr>
          <w:lang w:val="ca-ES"/>
        </w:rPr>
        <w:t>5.2</w:t>
      </w:r>
      <w:r w:rsidRPr="001A34AB">
        <w:rPr>
          <w:lang w:val="ca-ES"/>
        </w:rPr>
        <w:tab/>
        <w:t>Activació del Pla</w:t>
      </w:r>
      <w:r w:rsidR="005501B2" w:rsidRPr="001A34AB">
        <w:rPr>
          <w:lang w:val="ca-ES"/>
        </w:rPr>
        <w:t xml:space="preserve"> </w:t>
      </w:r>
    </w:p>
    <w:p w14:paraId="1B92F4D0" w14:textId="77777777" w:rsidR="00CF6C23" w:rsidRPr="001A34AB" w:rsidRDefault="00CF6C23" w:rsidP="000B7A4C">
      <w:pPr>
        <w:pStyle w:val="INDICE"/>
        <w:numPr>
          <w:ilvl w:val="1"/>
          <w:numId w:val="1"/>
        </w:numPr>
        <w:jc w:val="left"/>
        <w:rPr>
          <w:lang w:val="ca-ES"/>
        </w:rPr>
      </w:pPr>
      <w:r w:rsidRPr="001A34AB">
        <w:rPr>
          <w:lang w:val="ca-ES"/>
        </w:rPr>
        <w:t>Esquema d'Activació</w:t>
      </w:r>
    </w:p>
    <w:p w14:paraId="6FC69C5D" w14:textId="77777777" w:rsidR="00CF6C23" w:rsidRPr="001A34AB" w:rsidRDefault="00CF6C23" w:rsidP="000B7A4C">
      <w:pPr>
        <w:pStyle w:val="INDICE"/>
        <w:numPr>
          <w:ilvl w:val="1"/>
          <w:numId w:val="1"/>
        </w:numPr>
        <w:jc w:val="left"/>
        <w:rPr>
          <w:lang w:val="ca-ES"/>
        </w:rPr>
      </w:pPr>
      <w:r w:rsidRPr="001A34AB">
        <w:rPr>
          <w:lang w:val="ca-ES"/>
        </w:rPr>
        <w:t>Procediment d'Actuació</w:t>
      </w:r>
    </w:p>
    <w:p w14:paraId="31697C98" w14:textId="77777777" w:rsidR="00CF6C23" w:rsidRPr="001A34AB" w:rsidRDefault="00CF6C23" w:rsidP="000B7A4C">
      <w:pPr>
        <w:pStyle w:val="INDICE"/>
        <w:numPr>
          <w:ilvl w:val="1"/>
          <w:numId w:val="1"/>
        </w:numPr>
        <w:jc w:val="left"/>
        <w:rPr>
          <w:lang w:val="ca-ES"/>
        </w:rPr>
      </w:pPr>
      <w:r w:rsidRPr="001A34AB">
        <w:rPr>
          <w:lang w:val="ca-ES"/>
        </w:rPr>
        <w:t>Reposició de serveis bàsics i volta a la normalitat</w:t>
      </w:r>
    </w:p>
    <w:p w14:paraId="36DDA0C5" w14:textId="77777777" w:rsidR="00CF6C23" w:rsidRPr="001A34AB" w:rsidRDefault="00D35782" w:rsidP="000B7A4C">
      <w:pPr>
        <w:pStyle w:val="INDICE"/>
        <w:numPr>
          <w:ilvl w:val="1"/>
          <w:numId w:val="1"/>
        </w:numPr>
        <w:jc w:val="left"/>
        <w:rPr>
          <w:lang w:val="ca-ES"/>
        </w:rPr>
      </w:pPr>
      <w:r w:rsidRPr="001A34AB">
        <w:rPr>
          <w:lang w:val="ca-ES"/>
        </w:rPr>
        <w:t>Mesures de protecció a la població</w:t>
      </w:r>
    </w:p>
    <w:p w14:paraId="6F6D7F54" w14:textId="77777777" w:rsidR="00CF6C23" w:rsidRPr="001A34AB" w:rsidRDefault="00CF6C23" w:rsidP="000B7A4C">
      <w:pPr>
        <w:pStyle w:val="INDICE"/>
        <w:numPr>
          <w:ilvl w:val="1"/>
          <w:numId w:val="1"/>
        </w:numPr>
        <w:jc w:val="left"/>
        <w:rPr>
          <w:lang w:val="ca-ES"/>
        </w:rPr>
      </w:pPr>
      <w:r w:rsidRPr="001A34AB">
        <w:rPr>
          <w:lang w:val="ca-ES"/>
        </w:rPr>
        <w:t>Informació a la població</w:t>
      </w:r>
    </w:p>
    <w:p w14:paraId="56BAAA95" w14:textId="77777777" w:rsidR="00CF6C23" w:rsidRPr="001A34AB" w:rsidRDefault="00CF6C23" w:rsidP="00CF6C23">
      <w:pPr>
        <w:pStyle w:val="INDICE"/>
        <w:jc w:val="left"/>
        <w:rPr>
          <w:lang w:val="ca-ES"/>
        </w:rPr>
      </w:pPr>
    </w:p>
    <w:p w14:paraId="522EF3B7" w14:textId="77777777" w:rsidR="001A5CFE" w:rsidRPr="001A34AB" w:rsidRDefault="00592A9B" w:rsidP="00592A9B">
      <w:pPr>
        <w:ind w:left="567" w:hanging="567"/>
        <w:rPr>
          <w:b/>
          <w:lang w:val="ca-ES"/>
        </w:rPr>
      </w:pPr>
      <w:r w:rsidRPr="001A34AB">
        <w:rPr>
          <w:lang w:val="ca-ES"/>
        </w:rPr>
        <w:br w:type="page"/>
      </w:r>
      <w:r w:rsidRPr="001A34AB">
        <w:rPr>
          <w:b/>
          <w:lang w:val="ca-ES"/>
        </w:rPr>
        <w:lastRenderedPageBreak/>
        <w:t>6.</w:t>
      </w:r>
      <w:r w:rsidRPr="001A34AB">
        <w:rPr>
          <w:b/>
          <w:lang w:val="ca-ES"/>
        </w:rPr>
        <w:tab/>
      </w:r>
      <w:r w:rsidR="001A5CFE" w:rsidRPr="001A34AB">
        <w:rPr>
          <w:b/>
          <w:lang w:val="ca-ES"/>
        </w:rPr>
        <w:t>INTEGRACIÓ DEL PLA, EN EL PLA TERRITORIAL D'EMERGÈNCIA DE LA COMUNITAT VALENCIANA</w:t>
      </w:r>
    </w:p>
    <w:p w14:paraId="6E48884C" w14:textId="77777777" w:rsidR="001A5CFE" w:rsidRPr="001A34AB" w:rsidRDefault="001A5CFE" w:rsidP="001A5CFE">
      <w:pPr>
        <w:pStyle w:val="INDICE"/>
        <w:ind w:left="0" w:firstLine="0"/>
        <w:rPr>
          <w:b/>
          <w:lang w:val="ca-ES"/>
        </w:rPr>
      </w:pPr>
    </w:p>
    <w:p w14:paraId="6FA1BD20" w14:textId="77777777" w:rsidR="00CF6C23" w:rsidRPr="001A34AB" w:rsidRDefault="00592A9B" w:rsidP="00592A9B">
      <w:pPr>
        <w:rPr>
          <w:b/>
          <w:lang w:val="ca-ES"/>
        </w:rPr>
      </w:pPr>
      <w:r w:rsidRPr="001A34AB">
        <w:rPr>
          <w:b/>
          <w:lang w:val="ca-ES"/>
        </w:rPr>
        <w:t>7.</w:t>
      </w:r>
      <w:r w:rsidRPr="001A34AB">
        <w:rPr>
          <w:b/>
          <w:lang w:val="ca-ES"/>
        </w:rPr>
        <w:tab/>
      </w:r>
      <w:r w:rsidR="00CF6C23" w:rsidRPr="001A34AB">
        <w:rPr>
          <w:b/>
          <w:lang w:val="ca-ES"/>
        </w:rPr>
        <w:t>IMPLANTACIÓ</w:t>
      </w:r>
      <w:r w:rsidR="00E23D3A" w:rsidRPr="001A34AB">
        <w:rPr>
          <w:b/>
          <w:lang w:val="ca-ES"/>
        </w:rPr>
        <w:t xml:space="preserve"> I MANTENIMENT DE L'OPERATIVITAT  DEL PLA</w:t>
      </w:r>
    </w:p>
    <w:p w14:paraId="2AE155A9" w14:textId="77777777" w:rsidR="00CF6C23" w:rsidRPr="001A34AB" w:rsidRDefault="001A5CFE" w:rsidP="00CF6C23">
      <w:pPr>
        <w:pStyle w:val="INDICE"/>
        <w:ind w:left="1134"/>
        <w:rPr>
          <w:lang w:val="ca-ES"/>
        </w:rPr>
      </w:pPr>
      <w:r w:rsidRPr="001A34AB">
        <w:rPr>
          <w:lang w:val="ca-ES"/>
        </w:rPr>
        <w:t>7</w:t>
      </w:r>
      <w:r w:rsidR="00CF6C23" w:rsidRPr="001A34AB">
        <w:rPr>
          <w:lang w:val="ca-ES"/>
        </w:rPr>
        <w:t>.1</w:t>
      </w:r>
      <w:r w:rsidR="00CF6C23" w:rsidRPr="001A34AB">
        <w:rPr>
          <w:lang w:val="ca-ES"/>
        </w:rPr>
        <w:tab/>
        <w:t xml:space="preserve"> </w:t>
      </w:r>
      <w:r w:rsidR="00E23D3A" w:rsidRPr="001A34AB">
        <w:rPr>
          <w:lang w:val="ca-ES"/>
        </w:rPr>
        <w:t>Implantació</w:t>
      </w:r>
    </w:p>
    <w:p w14:paraId="219FF090" w14:textId="77777777" w:rsidR="00CF6C23" w:rsidRPr="001A34AB" w:rsidRDefault="001A5CFE" w:rsidP="00CF6C23">
      <w:pPr>
        <w:pStyle w:val="INDICE"/>
        <w:ind w:left="1134"/>
        <w:rPr>
          <w:lang w:val="ca-ES"/>
        </w:rPr>
      </w:pPr>
      <w:r w:rsidRPr="001A34AB">
        <w:rPr>
          <w:lang w:val="ca-ES"/>
        </w:rPr>
        <w:t>7</w:t>
      </w:r>
      <w:r w:rsidR="00CF6C23" w:rsidRPr="001A34AB">
        <w:rPr>
          <w:lang w:val="ca-ES"/>
        </w:rPr>
        <w:t xml:space="preserve">.2 </w:t>
      </w:r>
      <w:r w:rsidR="00CF6C23" w:rsidRPr="001A34AB">
        <w:rPr>
          <w:lang w:val="ca-ES"/>
        </w:rPr>
        <w:tab/>
      </w:r>
      <w:r w:rsidR="00E23D3A" w:rsidRPr="001A34AB">
        <w:rPr>
          <w:lang w:val="ca-ES"/>
        </w:rPr>
        <w:t>Man</w:t>
      </w:r>
      <w:r w:rsidR="00E1746D">
        <w:rPr>
          <w:lang w:val="ca-ES"/>
        </w:rPr>
        <w:t xml:space="preserve">teniment de l'operativitat del </w:t>
      </w:r>
      <w:r w:rsidR="00E23D3A" w:rsidRPr="001A34AB">
        <w:rPr>
          <w:lang w:val="ca-ES"/>
        </w:rPr>
        <w:t>PTM</w:t>
      </w:r>
    </w:p>
    <w:p w14:paraId="0FDC98AF" w14:textId="77777777" w:rsidR="003C5772" w:rsidRPr="001A34AB" w:rsidRDefault="003C5772" w:rsidP="004B1712">
      <w:pPr>
        <w:rPr>
          <w:b/>
          <w:lang w:val="ca-ES"/>
        </w:rPr>
      </w:pPr>
    </w:p>
    <w:p w14:paraId="1CDA3948" w14:textId="77777777" w:rsidR="004B1712" w:rsidRPr="001A34AB" w:rsidRDefault="00E1746D" w:rsidP="00592A9B">
      <w:pPr>
        <w:pStyle w:val="Ttulo2"/>
        <w:rPr>
          <w:lang w:val="ca-ES"/>
        </w:rPr>
      </w:pPr>
      <w:r w:rsidRPr="001A34AB">
        <w:rPr>
          <w:lang w:val="ca-ES"/>
        </w:rPr>
        <w:t>Annexes</w:t>
      </w:r>
      <w:r w:rsidR="004B1712" w:rsidRPr="001A34AB">
        <w:rPr>
          <w:lang w:val="ca-ES"/>
        </w:rPr>
        <w:t>:</w:t>
      </w:r>
    </w:p>
    <w:p w14:paraId="7AD45279" w14:textId="77777777" w:rsidR="004B1712" w:rsidRPr="001A34AB" w:rsidRDefault="004B1712" w:rsidP="00592A9B">
      <w:pPr>
        <w:rPr>
          <w:lang w:val="ca-ES"/>
        </w:rPr>
      </w:pPr>
    </w:p>
    <w:p w14:paraId="3E6CEB8F" w14:textId="77777777" w:rsidR="00EB12B0" w:rsidRPr="001A34AB" w:rsidRDefault="00CF6C23" w:rsidP="00EB12B0">
      <w:pPr>
        <w:pStyle w:val="INDICE"/>
        <w:ind w:left="0" w:firstLine="0"/>
        <w:rPr>
          <w:b/>
          <w:lang w:val="ca-ES"/>
        </w:rPr>
      </w:pPr>
      <w:r w:rsidRPr="001A34AB">
        <w:rPr>
          <w:b/>
          <w:lang w:val="ca-ES"/>
        </w:rPr>
        <w:t>I</w:t>
      </w:r>
      <w:r w:rsidR="004B1712" w:rsidRPr="001A34AB">
        <w:rPr>
          <w:b/>
          <w:lang w:val="ca-ES"/>
        </w:rPr>
        <w:t>.</w:t>
      </w:r>
      <w:r w:rsidR="004B1712" w:rsidRPr="001A34AB">
        <w:rPr>
          <w:b/>
          <w:lang w:val="ca-ES"/>
        </w:rPr>
        <w:tab/>
      </w:r>
      <w:r w:rsidR="00E1746D" w:rsidRPr="001A34AB">
        <w:rPr>
          <w:b/>
          <w:lang w:val="ca-ES"/>
        </w:rPr>
        <w:t>Aprovació</w:t>
      </w:r>
      <w:r w:rsidR="004B1712" w:rsidRPr="001A34AB">
        <w:rPr>
          <w:b/>
          <w:lang w:val="ca-ES"/>
        </w:rPr>
        <w:t xml:space="preserve"> i homologació del Pla Territorial </w:t>
      </w:r>
      <w:r w:rsidR="00E1746D">
        <w:rPr>
          <w:b/>
          <w:lang w:val="ca-ES"/>
        </w:rPr>
        <w:t>davant</w:t>
      </w:r>
      <w:r w:rsidR="004B1712" w:rsidRPr="001A34AB">
        <w:rPr>
          <w:b/>
          <w:lang w:val="ca-ES"/>
        </w:rPr>
        <w:t xml:space="preserve"> d'emergències</w:t>
      </w:r>
    </w:p>
    <w:p w14:paraId="7395B3AC" w14:textId="77777777" w:rsidR="00CF6C23" w:rsidRPr="001A34AB" w:rsidRDefault="00EB12B0" w:rsidP="00CF6C23">
      <w:pPr>
        <w:pStyle w:val="INDICE"/>
        <w:rPr>
          <w:b/>
          <w:lang w:val="ca-ES"/>
        </w:rPr>
      </w:pPr>
      <w:r w:rsidRPr="001A34AB">
        <w:rPr>
          <w:b/>
          <w:lang w:val="ca-ES"/>
        </w:rPr>
        <w:t>II</w:t>
      </w:r>
      <w:r w:rsidR="003C5772" w:rsidRPr="001A34AB">
        <w:rPr>
          <w:b/>
          <w:lang w:val="ca-ES"/>
        </w:rPr>
        <w:t>.</w:t>
      </w:r>
      <w:r w:rsidR="004B1712" w:rsidRPr="001A34AB">
        <w:rPr>
          <w:b/>
          <w:lang w:val="ca-ES"/>
        </w:rPr>
        <w:tab/>
      </w:r>
      <w:r w:rsidR="00E1746D" w:rsidRPr="001A34AB">
        <w:rPr>
          <w:b/>
          <w:lang w:val="ca-ES"/>
        </w:rPr>
        <w:t>Catàl</w:t>
      </w:r>
      <w:r w:rsidR="00E1746D">
        <w:rPr>
          <w:b/>
          <w:lang w:val="ca-ES"/>
        </w:rPr>
        <w:t>eg</w:t>
      </w:r>
      <w:r w:rsidR="004B1712" w:rsidRPr="001A34AB">
        <w:rPr>
          <w:b/>
          <w:lang w:val="ca-ES"/>
        </w:rPr>
        <w:t xml:space="preserve"> de mitjans i recursos</w:t>
      </w:r>
    </w:p>
    <w:p w14:paraId="511ACECF" w14:textId="77777777" w:rsidR="00CF6C23" w:rsidRPr="001A34AB" w:rsidRDefault="00CF6C23" w:rsidP="00CF6C23">
      <w:pPr>
        <w:pStyle w:val="INDICE"/>
        <w:rPr>
          <w:b/>
          <w:lang w:val="ca-ES"/>
        </w:rPr>
      </w:pPr>
      <w:r w:rsidRPr="001A34AB">
        <w:rPr>
          <w:b/>
          <w:lang w:val="ca-ES"/>
        </w:rPr>
        <w:t>II</w:t>
      </w:r>
      <w:r w:rsidR="00EB12B0" w:rsidRPr="001A34AB">
        <w:rPr>
          <w:b/>
          <w:lang w:val="ca-ES"/>
        </w:rPr>
        <w:t>I</w:t>
      </w:r>
      <w:r w:rsidR="003C5772" w:rsidRPr="001A34AB">
        <w:rPr>
          <w:b/>
          <w:lang w:val="ca-ES"/>
        </w:rPr>
        <w:t>.</w:t>
      </w:r>
      <w:r w:rsidR="004B1712" w:rsidRPr="001A34AB">
        <w:rPr>
          <w:b/>
          <w:lang w:val="ca-ES"/>
        </w:rPr>
        <w:tab/>
      </w:r>
      <w:r w:rsidR="00E1746D" w:rsidRPr="001A34AB">
        <w:rPr>
          <w:b/>
          <w:lang w:val="ca-ES"/>
        </w:rPr>
        <w:t>Directori</w:t>
      </w:r>
    </w:p>
    <w:p w14:paraId="0C7CC8D3" w14:textId="193E3621" w:rsidR="00CF6C23" w:rsidRDefault="00EB12B0" w:rsidP="00CF6C23">
      <w:pPr>
        <w:pStyle w:val="INDICE"/>
        <w:rPr>
          <w:b/>
          <w:lang w:val="ca-ES"/>
        </w:rPr>
      </w:pPr>
      <w:r w:rsidRPr="001A34AB">
        <w:rPr>
          <w:b/>
          <w:lang w:val="ca-ES"/>
        </w:rPr>
        <w:t>IV</w:t>
      </w:r>
      <w:r w:rsidR="003C5772" w:rsidRPr="001A34AB">
        <w:rPr>
          <w:b/>
          <w:lang w:val="ca-ES"/>
        </w:rPr>
        <w:t>.</w:t>
      </w:r>
      <w:r w:rsidR="004B1712" w:rsidRPr="001A34AB">
        <w:rPr>
          <w:b/>
          <w:lang w:val="ca-ES"/>
        </w:rPr>
        <w:tab/>
      </w:r>
      <w:r w:rsidR="00E1746D" w:rsidRPr="001A34AB">
        <w:rPr>
          <w:b/>
          <w:lang w:val="ca-ES"/>
        </w:rPr>
        <w:t>Cartografia</w:t>
      </w:r>
    </w:p>
    <w:p w14:paraId="02AF4E09" w14:textId="1A515953" w:rsidR="008608C4" w:rsidRDefault="008608C4" w:rsidP="00CF6C23">
      <w:pPr>
        <w:pStyle w:val="INDICE"/>
        <w:rPr>
          <w:b/>
          <w:lang w:val="ca-ES"/>
        </w:rPr>
      </w:pPr>
    </w:p>
    <w:p w14:paraId="4B0C741C" w14:textId="77777777" w:rsidR="008608C4" w:rsidRPr="001A34AB" w:rsidRDefault="008608C4" w:rsidP="00CF6C23">
      <w:pPr>
        <w:pStyle w:val="INDICE"/>
        <w:rPr>
          <w:b/>
          <w:lang w:val="ca-ES"/>
        </w:rPr>
      </w:pPr>
    </w:p>
    <w:p w14:paraId="4297B200" w14:textId="77777777" w:rsidR="00F93801" w:rsidRPr="008608C4" w:rsidRDefault="008608C4" w:rsidP="008608C4">
      <w:pPr>
        <w:pStyle w:val="Subttulo"/>
        <w:rPr>
          <w:lang w:val="ca-ES"/>
        </w:rPr>
      </w:pPr>
      <w:r w:rsidRPr="008608C4">
        <w:rPr>
          <w:lang w:val="ca-ES"/>
        </w:rPr>
        <w:t>El sumari haurà d'adequar-se a la redacció del pla: s'hauran d'eliminar/afegir els diversos apartats que siguen necessaris.</w:t>
      </w:r>
    </w:p>
    <w:p w14:paraId="2AB0FF26" w14:textId="78CF4504" w:rsidR="008608C4" w:rsidRPr="008608C4" w:rsidRDefault="008608C4" w:rsidP="008608C4">
      <w:pPr>
        <w:rPr>
          <w:lang w:eastAsia="x-none"/>
        </w:rPr>
        <w:sectPr w:rsidR="008608C4" w:rsidRPr="008608C4" w:rsidSect="00E66C29">
          <w:headerReference w:type="default" r:id="rId12"/>
          <w:footerReference w:type="default" r:id="rId13"/>
          <w:footnotePr>
            <w:pos w:val="sectEnd"/>
          </w:footnotePr>
          <w:endnotePr>
            <w:numFmt w:val="decimal"/>
            <w:numStart w:val="0"/>
          </w:endnotePr>
          <w:pgSz w:w="11907" w:h="16840" w:code="9"/>
          <w:pgMar w:top="1985" w:right="1134" w:bottom="1134" w:left="1134" w:header="720" w:footer="720" w:gutter="0"/>
          <w:cols w:space="720"/>
          <w:docGrid w:linePitch="272"/>
        </w:sectPr>
      </w:pPr>
    </w:p>
    <w:p w14:paraId="633930AA" w14:textId="77777777" w:rsidR="00592A9B" w:rsidRPr="001A34AB" w:rsidRDefault="007747C1" w:rsidP="00592A9B">
      <w:pPr>
        <w:pStyle w:val="Ttulo1"/>
        <w:jc w:val="right"/>
        <w:rPr>
          <w:sz w:val="144"/>
          <w:szCs w:val="144"/>
          <w:lang w:val="ca-ES"/>
        </w:rPr>
      </w:pPr>
      <w:r w:rsidRPr="001A34AB">
        <w:rPr>
          <w:sz w:val="144"/>
          <w:szCs w:val="144"/>
          <w:lang w:val="ca-ES"/>
        </w:rPr>
        <w:lastRenderedPageBreak/>
        <w:t>1.</w:t>
      </w:r>
    </w:p>
    <w:p w14:paraId="240CDE20" w14:textId="77777777" w:rsidR="00E35883" w:rsidRPr="001A34AB" w:rsidRDefault="007747C1" w:rsidP="00592A9B">
      <w:pPr>
        <w:pStyle w:val="Ttulo1"/>
        <w:jc w:val="right"/>
        <w:rPr>
          <w:lang w:val="ca-ES"/>
        </w:rPr>
      </w:pPr>
      <w:r w:rsidRPr="001A34AB">
        <w:rPr>
          <w:lang w:val="ca-ES"/>
        </w:rPr>
        <w:t>Introducció</w:t>
      </w:r>
    </w:p>
    <w:p w14:paraId="75DE7D5D" w14:textId="77777777" w:rsidR="00FD79B6" w:rsidRPr="001A34AB" w:rsidRDefault="00FD79B6" w:rsidP="004C0004">
      <w:pPr>
        <w:rPr>
          <w:lang w:val="ca-ES"/>
        </w:rPr>
      </w:pPr>
    </w:p>
    <w:p w14:paraId="737C5E61" w14:textId="77777777" w:rsidR="00E35883" w:rsidRPr="001A34AB" w:rsidRDefault="00142739" w:rsidP="004C0004">
      <w:pPr>
        <w:pStyle w:val="Ttulo2"/>
        <w:rPr>
          <w:lang w:val="ca-ES"/>
        </w:rPr>
      </w:pPr>
      <w:r w:rsidRPr="001A34AB">
        <w:rPr>
          <w:lang w:val="ca-ES"/>
        </w:rPr>
        <w:t>1.1.</w:t>
      </w:r>
      <w:r w:rsidRPr="001A34AB">
        <w:rPr>
          <w:lang w:val="ca-ES"/>
        </w:rPr>
        <w:tab/>
      </w:r>
      <w:r w:rsidR="007747C1" w:rsidRPr="001A34AB">
        <w:rPr>
          <w:lang w:val="ca-ES"/>
        </w:rPr>
        <w:t>Objectiu</w:t>
      </w:r>
    </w:p>
    <w:p w14:paraId="053DAA59" w14:textId="77777777" w:rsidR="00E35883" w:rsidRPr="001A34AB" w:rsidRDefault="00E35883" w:rsidP="004C0004">
      <w:pPr>
        <w:rPr>
          <w:lang w:val="ca-ES"/>
        </w:rPr>
      </w:pPr>
    </w:p>
    <w:p w14:paraId="29BCDC98" w14:textId="77777777" w:rsidR="00E24171" w:rsidRPr="001A34AB" w:rsidRDefault="00257B91" w:rsidP="00E24171">
      <w:pPr>
        <w:rPr>
          <w:rFonts w:cs="Arial"/>
          <w:lang w:val="ca-ES"/>
        </w:rPr>
      </w:pPr>
      <w:r w:rsidRPr="001A34AB">
        <w:rPr>
          <w:rFonts w:cs="Arial"/>
          <w:lang w:val="ca-ES"/>
        </w:rPr>
        <w:t xml:space="preserve">El </w:t>
      </w:r>
      <w:r w:rsidR="00E24171" w:rsidRPr="001A34AB">
        <w:rPr>
          <w:rFonts w:cs="Arial"/>
          <w:lang w:val="ca-ES"/>
        </w:rPr>
        <w:t xml:space="preserve">Pla Territorial Municipal té com a objectiu </w:t>
      </w:r>
      <w:proofErr w:type="spellStart"/>
      <w:r w:rsidR="00E24171" w:rsidRPr="001A34AB">
        <w:rPr>
          <w:rFonts w:cs="Arial"/>
          <w:lang w:val="ca-ES"/>
        </w:rPr>
        <w:t>obtindre</w:t>
      </w:r>
      <w:proofErr w:type="spellEnd"/>
      <w:r w:rsidR="00E24171" w:rsidRPr="001A34AB">
        <w:rPr>
          <w:rFonts w:cs="Arial"/>
          <w:lang w:val="ca-ES"/>
        </w:rPr>
        <w:t xml:space="preserve"> la màxima protecció per a les persones, el medi ambient i els béns, que puguen resultar afectats en qualsevol situació d'emergència, establint per a això una estructura d'organització jeràrquica i funcional dels mitjans i recursos, punt públics com privats en el municipi, que permeta fer front a situacions de risc o emergència greu.</w:t>
      </w:r>
    </w:p>
    <w:p w14:paraId="4D6778E7" w14:textId="77777777" w:rsidR="00E24171" w:rsidRPr="001A34AB" w:rsidRDefault="00E24171" w:rsidP="004C0004">
      <w:pPr>
        <w:rPr>
          <w:lang w:val="ca-ES"/>
        </w:rPr>
      </w:pPr>
    </w:p>
    <w:p w14:paraId="15960CEA" w14:textId="77777777" w:rsidR="005E0113" w:rsidRPr="001A34AB" w:rsidRDefault="005E0113" w:rsidP="004C0004">
      <w:pPr>
        <w:rPr>
          <w:lang w:val="ca-ES"/>
        </w:rPr>
      </w:pPr>
    </w:p>
    <w:p w14:paraId="387A1C10" w14:textId="77777777" w:rsidR="00E24171" w:rsidRPr="001A34AB" w:rsidRDefault="00142739" w:rsidP="004C0004">
      <w:pPr>
        <w:pStyle w:val="Ttulo2"/>
        <w:rPr>
          <w:lang w:val="ca-ES"/>
        </w:rPr>
      </w:pPr>
      <w:r w:rsidRPr="001A34AB">
        <w:rPr>
          <w:lang w:val="ca-ES"/>
        </w:rPr>
        <w:t>1.2.</w:t>
      </w:r>
      <w:r w:rsidRPr="001A34AB">
        <w:rPr>
          <w:lang w:val="ca-ES"/>
        </w:rPr>
        <w:tab/>
      </w:r>
      <w:r w:rsidR="00E24171" w:rsidRPr="001A34AB">
        <w:rPr>
          <w:lang w:val="ca-ES"/>
        </w:rPr>
        <w:t>Abast</w:t>
      </w:r>
    </w:p>
    <w:p w14:paraId="3F936E59" w14:textId="77777777" w:rsidR="00E35883" w:rsidRPr="001A34AB" w:rsidRDefault="00E35883" w:rsidP="00E35883">
      <w:pPr>
        <w:pStyle w:val="VOLUMEN"/>
        <w:jc w:val="left"/>
        <w:rPr>
          <w:rFonts w:cs="Tahoma"/>
          <w:b w:val="0"/>
          <w:i w:val="0"/>
          <w:color w:val="auto"/>
          <w:sz w:val="24"/>
          <w:szCs w:val="24"/>
          <w:lang w:val="ca-ES"/>
        </w:rPr>
      </w:pPr>
    </w:p>
    <w:p w14:paraId="45891529" w14:textId="77777777" w:rsidR="00E24171" w:rsidRPr="001A34AB" w:rsidRDefault="00E24171" w:rsidP="004C0004">
      <w:pPr>
        <w:pStyle w:val="Ttulo3"/>
        <w:rPr>
          <w:lang w:val="ca-ES"/>
        </w:rPr>
      </w:pPr>
      <w:r w:rsidRPr="001A34AB">
        <w:rPr>
          <w:lang w:val="ca-ES"/>
        </w:rPr>
        <w:t>Funcional</w:t>
      </w:r>
    </w:p>
    <w:p w14:paraId="36FDAC53" w14:textId="77777777" w:rsidR="00E24171" w:rsidRPr="001A34AB" w:rsidRDefault="00E24171" w:rsidP="004C0004">
      <w:pPr>
        <w:rPr>
          <w:lang w:val="ca-ES"/>
        </w:rPr>
      </w:pPr>
    </w:p>
    <w:p w14:paraId="3CC8AB3E" w14:textId="77777777" w:rsidR="00E24171" w:rsidRPr="001A34AB" w:rsidRDefault="00E24171" w:rsidP="00E24171">
      <w:pPr>
        <w:rPr>
          <w:rFonts w:cs="Arial"/>
          <w:lang w:val="ca-ES"/>
        </w:rPr>
      </w:pPr>
      <w:r w:rsidRPr="001A34AB">
        <w:rPr>
          <w:rFonts w:cs="Arial"/>
          <w:lang w:val="ca-ES"/>
        </w:rPr>
        <w:t>El Pla ha d'oferir resposta a riscos genèrics i actuar com a complementari de qualsevol Pla d'actuació específic elaborat, així com d'aquells Planes d'Autoprotecció d'edificis públics i establiments de pública concurrència que es consideren en el municipi.</w:t>
      </w:r>
    </w:p>
    <w:p w14:paraId="795E411D" w14:textId="77777777" w:rsidR="00E24171" w:rsidRPr="001A34AB" w:rsidRDefault="00E24171" w:rsidP="00E24171">
      <w:pPr>
        <w:rPr>
          <w:rFonts w:cs="Arial"/>
          <w:lang w:val="ca-ES"/>
        </w:rPr>
      </w:pPr>
    </w:p>
    <w:p w14:paraId="2FF4DC57" w14:textId="77777777" w:rsidR="00E24171" w:rsidRPr="001A34AB" w:rsidRDefault="00E24171" w:rsidP="00E24171">
      <w:pPr>
        <w:rPr>
          <w:rFonts w:cs="Arial"/>
          <w:lang w:val="ca-ES"/>
        </w:rPr>
      </w:pPr>
      <w:r w:rsidRPr="001A34AB">
        <w:rPr>
          <w:rFonts w:cs="Arial"/>
          <w:lang w:val="ca-ES"/>
        </w:rPr>
        <w:t>Superats els recursos inclosos en el Pla, se sol·licitarà l'actuació complementària del Pla Territorial d'Emergència de la Comunitat Valenciana.</w:t>
      </w:r>
    </w:p>
    <w:p w14:paraId="5FB5B12C" w14:textId="77777777" w:rsidR="00E24171" w:rsidRPr="001A34AB" w:rsidRDefault="00E24171" w:rsidP="00E24171">
      <w:pPr>
        <w:rPr>
          <w:rFonts w:cs="Arial"/>
          <w:lang w:val="ca-ES"/>
        </w:rPr>
      </w:pPr>
    </w:p>
    <w:p w14:paraId="585ACE55" w14:textId="77777777" w:rsidR="00E24171" w:rsidRPr="001A34AB" w:rsidRDefault="00E24171" w:rsidP="005E0113">
      <w:pPr>
        <w:pStyle w:val="Ttulo3"/>
        <w:rPr>
          <w:lang w:val="ca-ES"/>
        </w:rPr>
      </w:pPr>
      <w:r w:rsidRPr="001A34AB">
        <w:rPr>
          <w:lang w:val="ca-ES"/>
        </w:rPr>
        <w:t>Territorial</w:t>
      </w:r>
    </w:p>
    <w:p w14:paraId="2EAA7B8E" w14:textId="77777777" w:rsidR="005E0113" w:rsidRPr="001A34AB" w:rsidRDefault="005E0113" w:rsidP="004C0004">
      <w:pPr>
        <w:rPr>
          <w:lang w:val="ca-ES"/>
        </w:rPr>
      </w:pPr>
    </w:p>
    <w:p w14:paraId="5D52C6E8" w14:textId="77777777" w:rsidR="00E24171" w:rsidRPr="001A34AB" w:rsidRDefault="00E24171" w:rsidP="00E24171">
      <w:pPr>
        <w:rPr>
          <w:lang w:val="ca-ES"/>
        </w:rPr>
      </w:pPr>
      <w:r w:rsidRPr="001A34AB">
        <w:rPr>
          <w:rFonts w:cs="Arial"/>
          <w:lang w:val="ca-ES"/>
        </w:rPr>
        <w:t>L'abast territorial del Pla és</w:t>
      </w:r>
      <w:r w:rsidR="005543F6" w:rsidRPr="001A34AB">
        <w:rPr>
          <w:rFonts w:cs="Arial"/>
          <w:lang w:val="ca-ES"/>
        </w:rPr>
        <w:t xml:space="preserve"> el terme municipal de </w:t>
      </w:r>
      <w:r w:rsidR="004C0004" w:rsidRPr="001A34AB">
        <w:rPr>
          <w:i/>
          <w:color w:val="943634"/>
          <w:lang w:val="ca-ES"/>
        </w:rPr>
        <w:t>&lt;nom del municipi&gt;</w:t>
      </w:r>
    </w:p>
    <w:p w14:paraId="4BA5A7B2" w14:textId="77777777" w:rsidR="00E24171" w:rsidRPr="001A34AB" w:rsidRDefault="00E24171" w:rsidP="00E24171">
      <w:pPr>
        <w:rPr>
          <w:rFonts w:cs="Arial"/>
          <w:lang w:val="ca-ES"/>
        </w:rPr>
      </w:pPr>
    </w:p>
    <w:p w14:paraId="2D1F2358" w14:textId="77777777" w:rsidR="005E0113" w:rsidRPr="001A34AB" w:rsidRDefault="005E0113" w:rsidP="00E24171">
      <w:pPr>
        <w:rPr>
          <w:rFonts w:cs="Arial"/>
          <w:lang w:val="ca-ES"/>
        </w:rPr>
      </w:pPr>
    </w:p>
    <w:p w14:paraId="1E9BABFB" w14:textId="77777777" w:rsidR="00E24171" w:rsidRPr="001A34AB" w:rsidRDefault="00142739" w:rsidP="00E24171">
      <w:pPr>
        <w:pStyle w:val="Ttulo2"/>
        <w:rPr>
          <w:lang w:val="ca-ES"/>
        </w:rPr>
      </w:pPr>
      <w:r w:rsidRPr="001A34AB">
        <w:rPr>
          <w:lang w:val="ca-ES"/>
        </w:rPr>
        <w:t>1.3.</w:t>
      </w:r>
      <w:r w:rsidRPr="001A34AB">
        <w:rPr>
          <w:lang w:val="ca-ES"/>
        </w:rPr>
        <w:tab/>
      </w:r>
      <w:r w:rsidR="00E24171" w:rsidRPr="001A34AB">
        <w:rPr>
          <w:lang w:val="ca-ES"/>
        </w:rPr>
        <w:t>Justificació Legal</w:t>
      </w:r>
    </w:p>
    <w:p w14:paraId="55217AD3" w14:textId="77777777" w:rsidR="00E24171" w:rsidRPr="001A34AB" w:rsidRDefault="00E24171" w:rsidP="00E24171">
      <w:pPr>
        <w:rPr>
          <w:rFonts w:cs="Tahoma"/>
          <w:szCs w:val="24"/>
          <w:lang w:val="ca-ES"/>
        </w:rPr>
      </w:pPr>
    </w:p>
    <w:p w14:paraId="0071C4CD" w14:textId="77777777" w:rsidR="00E24171" w:rsidRPr="001A34AB" w:rsidRDefault="004C0004" w:rsidP="004C0004">
      <w:pPr>
        <w:pStyle w:val="Subttulo"/>
        <w:rPr>
          <w:lang w:val="ca-ES"/>
        </w:rPr>
      </w:pPr>
      <w:r w:rsidRPr="001A34AB">
        <w:rPr>
          <w:lang w:val="ca-ES"/>
        </w:rPr>
        <w:t xml:space="preserve">En aquest apartat es reflectirà </w:t>
      </w:r>
      <w:r w:rsidR="00E24171" w:rsidRPr="001A34AB">
        <w:rPr>
          <w:lang w:val="ca-ES"/>
        </w:rPr>
        <w:t xml:space="preserve">la legislació </w:t>
      </w:r>
      <w:r w:rsidR="00E1746D" w:rsidRPr="001A34AB">
        <w:rPr>
          <w:lang w:val="ca-ES"/>
        </w:rPr>
        <w:t>bàsica</w:t>
      </w:r>
      <w:r w:rsidR="00E24171" w:rsidRPr="001A34AB">
        <w:rPr>
          <w:lang w:val="ca-ES"/>
        </w:rPr>
        <w:t xml:space="preserve"> sobre protecció </w:t>
      </w:r>
      <w:r w:rsidRPr="001A34AB">
        <w:rPr>
          <w:lang w:val="ca-ES"/>
        </w:rPr>
        <w:t>c</w:t>
      </w:r>
      <w:r w:rsidR="00E24171" w:rsidRPr="001A34AB">
        <w:rPr>
          <w:lang w:val="ca-ES"/>
        </w:rPr>
        <w:t>ivil, així com la normativa que sobre el tema haja desenvolupat el propi municipi.</w:t>
      </w:r>
    </w:p>
    <w:p w14:paraId="27979F47" w14:textId="77777777" w:rsidR="00E24171" w:rsidRPr="001A34AB" w:rsidRDefault="00E24171" w:rsidP="004C0004">
      <w:pPr>
        <w:pStyle w:val="Subttulo"/>
        <w:rPr>
          <w:lang w:val="ca-ES"/>
        </w:rPr>
      </w:pPr>
    </w:p>
    <w:p w14:paraId="7EC6201C" w14:textId="77777777" w:rsidR="00E24171" w:rsidRPr="001A34AB" w:rsidRDefault="00E24171" w:rsidP="004C0004">
      <w:pPr>
        <w:pStyle w:val="Subttulo"/>
        <w:rPr>
          <w:lang w:val="ca-ES"/>
        </w:rPr>
      </w:pPr>
      <w:r w:rsidRPr="001A34AB">
        <w:rPr>
          <w:lang w:val="ca-ES"/>
        </w:rPr>
        <w:t>Excepte el referit a la normativa del municipi, aquest apartat està compost per:</w:t>
      </w:r>
    </w:p>
    <w:p w14:paraId="11CADC28" w14:textId="77777777" w:rsidR="00E24171" w:rsidRPr="001A34AB" w:rsidRDefault="00E24171" w:rsidP="004C0004">
      <w:pPr>
        <w:rPr>
          <w:lang w:val="ca-ES"/>
        </w:rPr>
      </w:pPr>
    </w:p>
    <w:p w14:paraId="2E6C9DB5" w14:textId="77777777" w:rsidR="00E24171" w:rsidRPr="001A34AB" w:rsidRDefault="00E24171" w:rsidP="00E24171">
      <w:pPr>
        <w:rPr>
          <w:rFonts w:cs="Arial"/>
          <w:lang w:val="ca-ES"/>
        </w:rPr>
      </w:pPr>
      <w:r w:rsidRPr="001A34AB">
        <w:rPr>
          <w:rFonts w:cs="Arial"/>
          <w:b/>
          <w:lang w:val="ca-ES"/>
        </w:rPr>
        <w:t xml:space="preserve">Llei </w:t>
      </w:r>
      <w:r w:rsidR="0009059C" w:rsidRPr="001A34AB">
        <w:rPr>
          <w:rFonts w:cs="Arial"/>
          <w:b/>
          <w:lang w:val="ca-ES"/>
        </w:rPr>
        <w:t>17</w:t>
      </w:r>
      <w:r w:rsidRPr="001A34AB">
        <w:rPr>
          <w:rFonts w:cs="Arial"/>
          <w:b/>
          <w:lang w:val="ca-ES"/>
        </w:rPr>
        <w:t>/</w:t>
      </w:r>
      <w:r w:rsidR="0009059C" w:rsidRPr="001A34AB">
        <w:rPr>
          <w:rFonts w:cs="Arial"/>
          <w:b/>
          <w:lang w:val="ca-ES"/>
        </w:rPr>
        <w:t>201</w:t>
      </w:r>
      <w:r w:rsidRPr="001A34AB">
        <w:rPr>
          <w:rFonts w:cs="Arial"/>
          <w:b/>
          <w:lang w:val="ca-ES"/>
        </w:rPr>
        <w:t xml:space="preserve">5, de  9 de </w:t>
      </w:r>
      <w:r w:rsidR="0009059C" w:rsidRPr="001A34AB">
        <w:rPr>
          <w:rFonts w:cs="Arial"/>
          <w:b/>
          <w:lang w:val="ca-ES"/>
        </w:rPr>
        <w:t>juliol</w:t>
      </w:r>
      <w:r w:rsidRPr="001A34AB">
        <w:rPr>
          <w:rFonts w:cs="Arial"/>
          <w:b/>
          <w:lang w:val="ca-ES"/>
        </w:rPr>
        <w:t>,</w:t>
      </w:r>
      <w:r w:rsidRPr="001A34AB">
        <w:rPr>
          <w:rFonts w:cs="Arial"/>
          <w:lang w:val="ca-ES"/>
        </w:rPr>
        <w:t xml:space="preserve"> </w:t>
      </w:r>
      <w:r w:rsidR="0009059C" w:rsidRPr="001A34AB">
        <w:rPr>
          <w:rFonts w:cs="Arial"/>
          <w:lang w:val="ca-ES"/>
        </w:rPr>
        <w:t xml:space="preserve">del Sistema Nacional de </w:t>
      </w:r>
      <w:r w:rsidRPr="001A34AB">
        <w:rPr>
          <w:rFonts w:cs="Arial"/>
          <w:lang w:val="ca-ES"/>
        </w:rPr>
        <w:t>Protecció Civil</w:t>
      </w:r>
      <w:r w:rsidR="0009059C" w:rsidRPr="001A34AB">
        <w:rPr>
          <w:rFonts w:cs="Arial"/>
          <w:lang w:val="ca-ES"/>
        </w:rPr>
        <w:t xml:space="preserve">, </w:t>
      </w:r>
      <w:r w:rsidRPr="001A34AB">
        <w:rPr>
          <w:rFonts w:cs="Arial"/>
          <w:lang w:val="ca-ES"/>
        </w:rPr>
        <w:t xml:space="preserve"> </w:t>
      </w:r>
      <w:r w:rsidR="0009059C" w:rsidRPr="001A34AB">
        <w:rPr>
          <w:rFonts w:cs="Arial"/>
          <w:lang w:val="ca-ES"/>
        </w:rPr>
        <w:t>l'objecte de la qual és assegurar la coordinació, la cohesió i l'eficàcia de les polítiques públiques de protecció civil</w:t>
      </w:r>
      <w:r w:rsidRPr="001A34AB">
        <w:rPr>
          <w:rFonts w:cs="Arial"/>
          <w:lang w:val="ca-ES"/>
        </w:rPr>
        <w:t>.</w:t>
      </w:r>
    </w:p>
    <w:p w14:paraId="17EB04EB" w14:textId="77777777" w:rsidR="00E24171" w:rsidRPr="001A34AB" w:rsidRDefault="00E24171" w:rsidP="004C0004">
      <w:pPr>
        <w:rPr>
          <w:lang w:val="ca-ES"/>
        </w:rPr>
      </w:pPr>
    </w:p>
    <w:p w14:paraId="2E286EE2" w14:textId="77777777" w:rsidR="00E24171" w:rsidRPr="001A34AB" w:rsidRDefault="00E24171" w:rsidP="004C0004">
      <w:pPr>
        <w:numPr>
          <w:ilvl w:val="0"/>
          <w:numId w:val="44"/>
        </w:numPr>
        <w:rPr>
          <w:lang w:val="ca-ES"/>
        </w:rPr>
      </w:pPr>
      <w:r w:rsidRPr="001A34AB">
        <w:rPr>
          <w:lang w:val="ca-ES"/>
        </w:rPr>
        <w:t>En el seu article 1</w:t>
      </w:r>
      <w:r w:rsidR="0009059C" w:rsidRPr="001A34AB">
        <w:rPr>
          <w:lang w:val="ca-ES"/>
        </w:rPr>
        <w:t>5</w:t>
      </w:r>
      <w:r w:rsidRPr="001A34AB">
        <w:rPr>
          <w:lang w:val="ca-ES"/>
        </w:rPr>
        <w:t>.</w:t>
      </w:r>
      <w:r w:rsidR="0009059C" w:rsidRPr="001A34AB">
        <w:rPr>
          <w:lang w:val="ca-ES"/>
        </w:rPr>
        <w:t>2</w:t>
      </w:r>
      <w:r w:rsidRPr="001A34AB">
        <w:rPr>
          <w:lang w:val="ca-ES"/>
        </w:rPr>
        <w:t xml:space="preserve"> diu </w:t>
      </w:r>
      <w:r w:rsidRPr="001A34AB">
        <w:rPr>
          <w:i/>
          <w:lang w:val="ca-ES"/>
        </w:rPr>
        <w:t>"</w:t>
      </w:r>
      <w:r w:rsidR="0009059C" w:rsidRPr="001A34AB">
        <w:rPr>
          <w:i/>
          <w:lang w:val="ca-ES"/>
        </w:rPr>
        <w:t>S</w:t>
      </w:r>
      <w:r w:rsidRPr="001A34AB">
        <w:rPr>
          <w:i/>
          <w:lang w:val="ca-ES"/>
        </w:rPr>
        <w:t>o</w:t>
      </w:r>
      <w:r w:rsidR="0009059C" w:rsidRPr="001A34AB">
        <w:rPr>
          <w:i/>
          <w:lang w:val="ca-ES"/>
        </w:rPr>
        <w:t>n</w:t>
      </w:r>
      <w:r w:rsidRPr="001A34AB">
        <w:rPr>
          <w:i/>
          <w:lang w:val="ca-ES"/>
        </w:rPr>
        <w:t xml:space="preserve"> Planes</w:t>
      </w:r>
      <w:r w:rsidR="0009059C" w:rsidRPr="001A34AB">
        <w:rPr>
          <w:i/>
          <w:lang w:val="ca-ES"/>
        </w:rPr>
        <w:t xml:space="preserve"> Territorials tots aquells que s'elaboren per a fer front als riscos d'emergències que es puguen </w:t>
      </w:r>
      <w:r w:rsidR="002D539E" w:rsidRPr="001A34AB">
        <w:rPr>
          <w:i/>
          <w:lang w:val="ca-ES"/>
        </w:rPr>
        <w:t xml:space="preserve">presentar en el territori d'una comunitat autònoma o d'una entitat local. Aquests plans seran aprovats per l'administració </w:t>
      </w:r>
      <w:r w:rsidR="002D539E" w:rsidRPr="001A34AB">
        <w:rPr>
          <w:i/>
          <w:lang w:val="ca-ES"/>
        </w:rPr>
        <w:lastRenderedPageBreak/>
        <w:t>corresponent, autonòmica o local, de conformitat amb el que es preveu en la seua legislació específica</w:t>
      </w:r>
      <w:r w:rsidRPr="001A34AB">
        <w:rPr>
          <w:i/>
          <w:lang w:val="ca-ES"/>
        </w:rPr>
        <w:t>".</w:t>
      </w:r>
    </w:p>
    <w:p w14:paraId="6032A0D4" w14:textId="77777777" w:rsidR="00E24171" w:rsidRPr="001A34AB" w:rsidRDefault="00E24171" w:rsidP="004C0004">
      <w:pPr>
        <w:rPr>
          <w:lang w:val="ca-ES"/>
        </w:rPr>
      </w:pPr>
    </w:p>
    <w:p w14:paraId="1150BEDC" w14:textId="77777777" w:rsidR="00E24171" w:rsidRPr="001A34AB" w:rsidRDefault="00E24171" w:rsidP="00E24171">
      <w:pPr>
        <w:rPr>
          <w:rFonts w:cs="Arial"/>
          <w:lang w:val="ca-ES"/>
        </w:rPr>
      </w:pPr>
      <w:r w:rsidRPr="001A34AB">
        <w:rPr>
          <w:rFonts w:cs="Arial"/>
          <w:b/>
          <w:lang w:val="ca-ES"/>
        </w:rPr>
        <w:t>Llei 7/1985, de 2 d'Abril,</w:t>
      </w:r>
      <w:r w:rsidRPr="001A34AB">
        <w:rPr>
          <w:rFonts w:cs="Arial"/>
          <w:lang w:val="ca-ES"/>
        </w:rPr>
        <w:t xml:space="preserve"> reguladora de les Bases de Règim Local, que en el seu article 25.2 estableix que "</w:t>
      </w:r>
      <w:r w:rsidRPr="001A34AB">
        <w:rPr>
          <w:rFonts w:cs="Arial"/>
          <w:i/>
          <w:lang w:val="ca-ES"/>
        </w:rPr>
        <w:t>El Municipi exercirà en tot cas, competències, en els termes de la legislació de l'Estat i de les Comunitats Autònomes, en les següents matèries":</w:t>
      </w:r>
    </w:p>
    <w:p w14:paraId="61B6A93B" w14:textId="77777777" w:rsidR="00E24171" w:rsidRPr="001A34AB" w:rsidRDefault="00E24171" w:rsidP="00E24171">
      <w:pPr>
        <w:rPr>
          <w:rFonts w:cs="Arial"/>
          <w:lang w:val="ca-ES"/>
        </w:rPr>
      </w:pPr>
    </w:p>
    <w:p w14:paraId="378715D3" w14:textId="77777777" w:rsidR="00E24171" w:rsidRPr="001A34AB" w:rsidRDefault="00E24171" w:rsidP="004C0004">
      <w:pPr>
        <w:numPr>
          <w:ilvl w:val="0"/>
          <w:numId w:val="44"/>
        </w:numPr>
        <w:rPr>
          <w:lang w:val="ca-ES"/>
        </w:rPr>
      </w:pPr>
      <w:r w:rsidRPr="001A34AB">
        <w:rPr>
          <w:lang w:val="ca-ES"/>
        </w:rPr>
        <w:t>Protecció Civil, prevenció i extinció d'incendis.</w:t>
      </w:r>
    </w:p>
    <w:p w14:paraId="545D0DE0" w14:textId="77777777" w:rsidR="00E24171" w:rsidRPr="001A34AB" w:rsidRDefault="00E24171" w:rsidP="00E24171">
      <w:pPr>
        <w:rPr>
          <w:rFonts w:cs="Arial"/>
          <w:lang w:val="ca-ES"/>
        </w:rPr>
      </w:pPr>
    </w:p>
    <w:p w14:paraId="10EA3C7E" w14:textId="77777777" w:rsidR="00E24171" w:rsidRPr="001A34AB" w:rsidRDefault="00E24171" w:rsidP="00E24171">
      <w:pPr>
        <w:rPr>
          <w:rFonts w:cs="Arial"/>
          <w:lang w:val="ca-ES"/>
        </w:rPr>
      </w:pPr>
      <w:r w:rsidRPr="001A34AB">
        <w:rPr>
          <w:rFonts w:cs="Arial"/>
          <w:b/>
          <w:lang w:val="ca-ES"/>
        </w:rPr>
        <w:t>Reial decret 407/1992,</w:t>
      </w:r>
      <w:r w:rsidRPr="001A34AB">
        <w:rPr>
          <w:rFonts w:cs="Arial"/>
          <w:lang w:val="ca-ES"/>
        </w:rPr>
        <w:t xml:space="preserve"> </w:t>
      </w:r>
      <w:r w:rsidRPr="001A34AB">
        <w:rPr>
          <w:rFonts w:cs="Arial"/>
          <w:b/>
          <w:lang w:val="ca-ES"/>
        </w:rPr>
        <w:t>de 24 d'Abril,</w:t>
      </w:r>
      <w:r w:rsidRPr="001A34AB">
        <w:rPr>
          <w:rFonts w:cs="Arial"/>
          <w:lang w:val="ca-ES"/>
        </w:rPr>
        <w:t xml:space="preserve"> pel qual s'aprova la Norma Bàsica de Protecció Civil. Norma Bàsica que constitueix el marc fonamental per a la integració dels Planes de Protecció Civil en un conjunt operatiu i susceptible d'una ràpida aplicació.</w:t>
      </w:r>
    </w:p>
    <w:p w14:paraId="051F79C1" w14:textId="77777777" w:rsidR="00E24171" w:rsidRPr="001A34AB" w:rsidRDefault="00E24171" w:rsidP="00E24171">
      <w:pPr>
        <w:rPr>
          <w:rFonts w:cs="Arial"/>
          <w:lang w:val="ca-ES"/>
        </w:rPr>
      </w:pPr>
    </w:p>
    <w:p w14:paraId="238E9BA2" w14:textId="77777777" w:rsidR="00E24171" w:rsidRPr="001A34AB" w:rsidRDefault="00E24171" w:rsidP="004C0004">
      <w:pPr>
        <w:numPr>
          <w:ilvl w:val="0"/>
          <w:numId w:val="44"/>
        </w:numPr>
        <w:rPr>
          <w:lang w:val="ca-ES"/>
        </w:rPr>
      </w:pPr>
      <w:r w:rsidRPr="001A34AB">
        <w:rPr>
          <w:lang w:val="ca-ES"/>
        </w:rPr>
        <w:t xml:space="preserve">Segons l'article 3.1. </w:t>
      </w:r>
      <w:r w:rsidRPr="001A34AB">
        <w:rPr>
          <w:i/>
          <w:lang w:val="ca-ES"/>
        </w:rPr>
        <w:t>"els Planes Territorials s'elaboraran per a fer front a les emergències generals que es puguen presentar en cada àmbit territorial de Comunitat Autònoma i d'àmbit inferior</w:t>
      </w:r>
      <w:r w:rsidR="000B1127" w:rsidRPr="001A34AB">
        <w:rPr>
          <w:i/>
          <w:lang w:val="ca-ES"/>
        </w:rPr>
        <w:t>,</w:t>
      </w:r>
      <w:r w:rsidRPr="001A34AB">
        <w:rPr>
          <w:i/>
          <w:lang w:val="ca-ES"/>
        </w:rPr>
        <w:t xml:space="preserve"> i establirà l'organització dels serveis i recursos que </w:t>
      </w:r>
      <w:proofErr w:type="spellStart"/>
      <w:r w:rsidRPr="001A34AB">
        <w:rPr>
          <w:i/>
          <w:lang w:val="ca-ES"/>
        </w:rPr>
        <w:t>procedisquen</w:t>
      </w:r>
      <w:proofErr w:type="spellEnd"/>
      <w:r w:rsidRPr="001A34AB">
        <w:rPr>
          <w:i/>
          <w:lang w:val="ca-ES"/>
        </w:rPr>
        <w:t xml:space="preserve"> bé de la pròpia Administració que efectua el Pla, d'altres Administracions Públiques o d'altres Entitats públiques o privades"</w:t>
      </w:r>
      <w:r w:rsidRPr="001A34AB">
        <w:rPr>
          <w:lang w:val="ca-ES"/>
        </w:rPr>
        <w:t>.</w:t>
      </w:r>
    </w:p>
    <w:p w14:paraId="30F56A5F" w14:textId="77777777" w:rsidR="00E24171" w:rsidRPr="001A34AB" w:rsidRDefault="00E24171" w:rsidP="00E24171">
      <w:pPr>
        <w:rPr>
          <w:rFonts w:cs="Arial"/>
          <w:lang w:val="ca-ES"/>
        </w:rPr>
      </w:pPr>
    </w:p>
    <w:p w14:paraId="51FE9427" w14:textId="77777777" w:rsidR="00E24171" w:rsidRPr="001A34AB" w:rsidRDefault="00E24171" w:rsidP="004C0004">
      <w:pPr>
        <w:numPr>
          <w:ilvl w:val="0"/>
          <w:numId w:val="44"/>
        </w:numPr>
        <w:rPr>
          <w:lang w:val="ca-ES"/>
        </w:rPr>
      </w:pPr>
      <w:r w:rsidRPr="001A34AB">
        <w:rPr>
          <w:lang w:val="ca-ES"/>
        </w:rPr>
        <w:t xml:space="preserve">L'article 8.3.estableix que </w:t>
      </w:r>
      <w:r w:rsidR="004C0004" w:rsidRPr="001A34AB">
        <w:rPr>
          <w:i/>
          <w:lang w:val="ca-ES"/>
        </w:rPr>
        <w:t>"</w:t>
      </w:r>
      <w:r w:rsidRPr="001A34AB">
        <w:rPr>
          <w:i/>
          <w:lang w:val="ca-ES"/>
        </w:rPr>
        <w:t>les entitats locals elaboraran i aprovaran, quan siga procedent i segons el marc de planificació establit en cada àmbit territorial, els seus corresponents Planes Territorials de protecció civil"</w:t>
      </w:r>
      <w:r w:rsidRPr="001A34AB">
        <w:rPr>
          <w:lang w:val="ca-ES"/>
        </w:rPr>
        <w:t>.</w:t>
      </w:r>
    </w:p>
    <w:p w14:paraId="2E868D9C" w14:textId="77777777" w:rsidR="00E24171" w:rsidRPr="001A34AB" w:rsidRDefault="00E24171" w:rsidP="00E24171">
      <w:pPr>
        <w:rPr>
          <w:rFonts w:cs="Arial"/>
          <w:lang w:val="ca-ES"/>
        </w:rPr>
      </w:pPr>
    </w:p>
    <w:p w14:paraId="7AF373A8" w14:textId="77777777" w:rsidR="00E24171" w:rsidRPr="001A34AB" w:rsidRDefault="00E24171" w:rsidP="004C0004">
      <w:pPr>
        <w:numPr>
          <w:ilvl w:val="0"/>
          <w:numId w:val="44"/>
        </w:numPr>
        <w:rPr>
          <w:lang w:val="ca-ES"/>
        </w:rPr>
      </w:pPr>
      <w:r w:rsidRPr="001A34AB">
        <w:rPr>
          <w:lang w:val="ca-ES"/>
        </w:rPr>
        <w:t>La competència de direcció i coordinació de les accions previstes en aquests plans, correspon a l'autoritat local, sense perjudici que en el cas de ser activat el Pla Territorial d'àmbit superior, tals funcions les exercisca l'autoritat designada en aquest.</w:t>
      </w:r>
    </w:p>
    <w:p w14:paraId="68A8FA00" w14:textId="77777777" w:rsidR="000B1127" w:rsidRPr="001A34AB" w:rsidRDefault="000B1127" w:rsidP="004C0004">
      <w:pPr>
        <w:rPr>
          <w:lang w:val="ca-ES"/>
        </w:rPr>
      </w:pPr>
    </w:p>
    <w:p w14:paraId="358BC983" w14:textId="77777777" w:rsidR="00F90147" w:rsidRPr="001A34AB" w:rsidRDefault="00F90147" w:rsidP="00F90147">
      <w:pPr>
        <w:rPr>
          <w:rFonts w:cs="Arial"/>
          <w:lang w:val="ca-ES"/>
        </w:rPr>
      </w:pPr>
      <w:r w:rsidRPr="001A34AB">
        <w:rPr>
          <w:rFonts w:cs="Arial"/>
          <w:b/>
          <w:lang w:val="ca-ES"/>
        </w:rPr>
        <w:t>Llei 13/2010, de 23 de novembre,</w:t>
      </w:r>
      <w:r w:rsidRPr="001A34AB">
        <w:rPr>
          <w:rFonts w:cs="Arial"/>
          <w:lang w:val="ca-ES"/>
        </w:rPr>
        <w:t xml:space="preserve"> de la Generalitat, de Protecció Civil i Gestió d'Emergències.</w:t>
      </w:r>
    </w:p>
    <w:p w14:paraId="4EBE7590" w14:textId="77777777" w:rsidR="00B67986" w:rsidRPr="001A34AB" w:rsidRDefault="00B67986" w:rsidP="004C0004">
      <w:pPr>
        <w:rPr>
          <w:lang w:val="ca-ES"/>
        </w:rPr>
      </w:pPr>
    </w:p>
    <w:p w14:paraId="7BB10062" w14:textId="77777777" w:rsidR="00B67986" w:rsidRPr="001A34AB" w:rsidRDefault="00B67986" w:rsidP="004C0004">
      <w:pPr>
        <w:numPr>
          <w:ilvl w:val="0"/>
          <w:numId w:val="45"/>
        </w:numPr>
        <w:rPr>
          <w:lang w:val="ca-ES"/>
        </w:rPr>
      </w:pPr>
      <w:r w:rsidRPr="001A34AB">
        <w:rPr>
          <w:lang w:val="ca-ES"/>
        </w:rPr>
        <w:t xml:space="preserve">L'article 14.1.b estableix que correspon als municipis </w:t>
      </w:r>
      <w:r w:rsidR="004C0004" w:rsidRPr="001A34AB">
        <w:rPr>
          <w:i/>
          <w:lang w:val="ca-ES"/>
        </w:rPr>
        <w:t>"</w:t>
      </w:r>
      <w:r w:rsidRPr="001A34AB">
        <w:rPr>
          <w:i/>
          <w:lang w:val="ca-ES"/>
        </w:rPr>
        <w:t xml:space="preserve">elaborar i aprovar el Pla Territorial Municipal </w:t>
      </w:r>
      <w:r w:rsidR="00E1746D">
        <w:rPr>
          <w:i/>
          <w:lang w:val="ca-ES"/>
        </w:rPr>
        <w:t>davant</w:t>
      </w:r>
      <w:r w:rsidRPr="001A34AB">
        <w:rPr>
          <w:i/>
          <w:lang w:val="ca-ES"/>
        </w:rPr>
        <w:t xml:space="preserve"> d'emergències</w:t>
      </w:r>
      <w:r w:rsidR="004C0004" w:rsidRPr="001A34AB">
        <w:rPr>
          <w:i/>
          <w:lang w:val="ca-ES"/>
        </w:rPr>
        <w:t>"</w:t>
      </w:r>
      <w:r w:rsidRPr="001A34AB">
        <w:rPr>
          <w:i/>
          <w:lang w:val="ca-ES"/>
        </w:rPr>
        <w:t xml:space="preserve"> </w:t>
      </w:r>
      <w:r w:rsidRPr="001A34AB">
        <w:rPr>
          <w:lang w:val="ca-ES"/>
        </w:rPr>
        <w:t>i l'article 14.1.d</w:t>
      </w:r>
      <w:r w:rsidRPr="001A34AB">
        <w:rPr>
          <w:i/>
          <w:lang w:val="ca-ES"/>
        </w:rPr>
        <w:t xml:space="preserve"> </w:t>
      </w:r>
      <w:r w:rsidRPr="001A34AB">
        <w:rPr>
          <w:lang w:val="ca-ES"/>
        </w:rPr>
        <w:t>que correspon als municipis</w:t>
      </w:r>
      <w:r w:rsidR="004C0004" w:rsidRPr="001A34AB">
        <w:rPr>
          <w:i/>
          <w:lang w:val="ca-ES"/>
        </w:rPr>
        <w:t xml:space="preserve"> "</w:t>
      </w:r>
      <w:r w:rsidRPr="001A34AB">
        <w:rPr>
          <w:i/>
          <w:lang w:val="ca-ES"/>
        </w:rPr>
        <w:t>elaborar el mapa de riscos i el catàleg de recursos municipals en situacions d'emergència.</w:t>
      </w:r>
      <w:r w:rsidR="004C0004" w:rsidRPr="001A34AB">
        <w:rPr>
          <w:i/>
          <w:lang w:val="ca-ES"/>
        </w:rPr>
        <w:t>"</w:t>
      </w:r>
    </w:p>
    <w:p w14:paraId="50689F18" w14:textId="77777777" w:rsidR="00B67986" w:rsidRPr="001A34AB" w:rsidRDefault="00B67986" w:rsidP="004C0004">
      <w:pPr>
        <w:rPr>
          <w:lang w:val="ca-ES"/>
        </w:rPr>
      </w:pPr>
    </w:p>
    <w:p w14:paraId="58AC4059" w14:textId="77777777" w:rsidR="00F65BA6" w:rsidRPr="001A34AB" w:rsidRDefault="00F65BA6" w:rsidP="004C0004">
      <w:pPr>
        <w:numPr>
          <w:ilvl w:val="0"/>
          <w:numId w:val="45"/>
        </w:numPr>
        <w:rPr>
          <w:lang w:val="ca-ES"/>
        </w:rPr>
      </w:pPr>
      <w:r w:rsidRPr="001A34AB">
        <w:rPr>
          <w:lang w:val="ca-ES"/>
        </w:rPr>
        <w:t xml:space="preserve">L'article 23.1 estableix que </w:t>
      </w:r>
      <w:r w:rsidR="004C0004" w:rsidRPr="001A34AB">
        <w:rPr>
          <w:i/>
          <w:lang w:val="ca-ES"/>
        </w:rPr>
        <w:t>"</w:t>
      </w:r>
      <w:r w:rsidRPr="001A34AB">
        <w:rPr>
          <w:i/>
          <w:lang w:val="ca-ES"/>
        </w:rPr>
        <w:t>els plans territorials d'àmbit inferior al comunitari seran d'àmbit municipal i supramunicipal</w:t>
      </w:r>
      <w:r w:rsidR="004C0004" w:rsidRPr="001A34AB">
        <w:rPr>
          <w:i/>
          <w:lang w:val="ca-ES"/>
        </w:rPr>
        <w:t>"</w:t>
      </w:r>
      <w:r w:rsidRPr="001A34AB">
        <w:rPr>
          <w:lang w:val="ca-ES"/>
        </w:rPr>
        <w:t xml:space="preserve">, i en l'article 23.2 que aquests </w:t>
      </w:r>
      <w:r w:rsidR="004C0004" w:rsidRPr="001A34AB">
        <w:rPr>
          <w:i/>
          <w:lang w:val="ca-ES"/>
        </w:rPr>
        <w:t>"</w:t>
      </w:r>
      <w:r w:rsidRPr="001A34AB">
        <w:rPr>
          <w:i/>
          <w:lang w:val="ca-ES"/>
        </w:rPr>
        <w:t>plans acomodaran la seua estructura i contingut a les directrius disposades en aquesta llei i a les quals fixe el Pla Territorial d'Emergència de la Comunitat Valenciana.</w:t>
      </w:r>
      <w:r w:rsidR="004C0004" w:rsidRPr="001A34AB">
        <w:rPr>
          <w:i/>
          <w:lang w:val="ca-ES"/>
        </w:rPr>
        <w:t>"</w:t>
      </w:r>
    </w:p>
    <w:p w14:paraId="632D6DFF" w14:textId="77777777" w:rsidR="00F65BA6" w:rsidRPr="001A34AB" w:rsidRDefault="00F65BA6" w:rsidP="004C0004">
      <w:pPr>
        <w:rPr>
          <w:lang w:val="ca-ES"/>
        </w:rPr>
      </w:pPr>
    </w:p>
    <w:p w14:paraId="60E1BD68" w14:textId="77777777" w:rsidR="00F65BA6" w:rsidRPr="001A34AB" w:rsidRDefault="00F65BA6" w:rsidP="004C0004">
      <w:pPr>
        <w:numPr>
          <w:ilvl w:val="0"/>
          <w:numId w:val="45"/>
        </w:numPr>
        <w:rPr>
          <w:lang w:val="ca-ES"/>
        </w:rPr>
      </w:pPr>
      <w:r w:rsidRPr="001A34AB">
        <w:rPr>
          <w:lang w:val="ca-ES"/>
        </w:rPr>
        <w:t xml:space="preserve">L'article 23.3 estableix que </w:t>
      </w:r>
      <w:r w:rsidR="004C0004" w:rsidRPr="001A34AB">
        <w:rPr>
          <w:i/>
          <w:lang w:val="ca-ES"/>
        </w:rPr>
        <w:t>"</w:t>
      </w:r>
      <w:r w:rsidR="00A61E44" w:rsidRPr="001A34AB">
        <w:rPr>
          <w:i/>
          <w:lang w:val="ca-ES"/>
        </w:rPr>
        <w:t>dits Planes</w:t>
      </w:r>
      <w:r w:rsidRPr="001A34AB">
        <w:rPr>
          <w:i/>
          <w:lang w:val="ca-ES"/>
        </w:rPr>
        <w:t xml:space="preserve"> </w:t>
      </w:r>
      <w:r w:rsidR="00E1746D" w:rsidRPr="001A34AB">
        <w:rPr>
          <w:i/>
          <w:lang w:val="ca-ES"/>
        </w:rPr>
        <w:t>seran</w:t>
      </w:r>
      <w:r w:rsidRPr="001A34AB">
        <w:rPr>
          <w:i/>
          <w:lang w:val="ca-ES"/>
        </w:rPr>
        <w:t xml:space="preserve"> aprovat</w:t>
      </w:r>
      <w:r w:rsidR="00A61E44" w:rsidRPr="001A34AB">
        <w:rPr>
          <w:i/>
          <w:lang w:val="ca-ES"/>
        </w:rPr>
        <w:t>s</w:t>
      </w:r>
      <w:r w:rsidRPr="001A34AB">
        <w:rPr>
          <w:i/>
          <w:lang w:val="ca-ES"/>
        </w:rPr>
        <w:t xml:space="preserve"> pels </w:t>
      </w:r>
      <w:r w:rsidR="00A61E44" w:rsidRPr="001A34AB">
        <w:rPr>
          <w:i/>
          <w:lang w:val="ca-ES"/>
        </w:rPr>
        <w:t xml:space="preserve">Plens de les seues respectives corporacions locals, o per l'òrgan supramunicipal, si escau, </w:t>
      </w:r>
      <w:r w:rsidRPr="001A34AB">
        <w:rPr>
          <w:i/>
          <w:lang w:val="ca-ES"/>
        </w:rPr>
        <w:t>previ al tràmit d'informació pública, havent de ser homologats per la Comissió de Protecció Civil de la</w:t>
      </w:r>
      <w:r w:rsidR="00E1746D">
        <w:rPr>
          <w:i/>
          <w:lang w:val="ca-ES"/>
        </w:rPr>
        <w:t xml:space="preserve"> Comuni</w:t>
      </w:r>
      <w:r w:rsidR="00A61E44" w:rsidRPr="001A34AB">
        <w:rPr>
          <w:i/>
          <w:lang w:val="ca-ES"/>
        </w:rPr>
        <w:t>t</w:t>
      </w:r>
      <w:r w:rsidR="00E1746D">
        <w:rPr>
          <w:i/>
          <w:lang w:val="ca-ES"/>
        </w:rPr>
        <w:t>a</w:t>
      </w:r>
      <w:r w:rsidRPr="001A34AB">
        <w:rPr>
          <w:i/>
          <w:lang w:val="ca-ES"/>
        </w:rPr>
        <w:t>t Valenciana.</w:t>
      </w:r>
      <w:r w:rsidR="004C0004" w:rsidRPr="001A34AB">
        <w:rPr>
          <w:i/>
          <w:lang w:val="ca-ES"/>
        </w:rPr>
        <w:t>"</w:t>
      </w:r>
    </w:p>
    <w:p w14:paraId="4F2C1C97" w14:textId="77777777" w:rsidR="00176E94" w:rsidRPr="001A34AB" w:rsidRDefault="005E0113" w:rsidP="00176E94">
      <w:pPr>
        <w:pStyle w:val="Ttulo1"/>
        <w:jc w:val="right"/>
        <w:rPr>
          <w:sz w:val="144"/>
          <w:szCs w:val="144"/>
          <w:lang w:val="ca-ES"/>
        </w:rPr>
      </w:pPr>
      <w:r w:rsidRPr="001A34AB">
        <w:rPr>
          <w:rFonts w:cs="Arial"/>
          <w:lang w:val="ca-ES"/>
        </w:rPr>
        <w:br w:type="page"/>
      </w:r>
      <w:r w:rsidR="00176E94" w:rsidRPr="001A34AB">
        <w:rPr>
          <w:sz w:val="144"/>
          <w:szCs w:val="144"/>
          <w:lang w:val="ca-ES"/>
        </w:rPr>
        <w:lastRenderedPageBreak/>
        <w:t>2.</w:t>
      </w:r>
    </w:p>
    <w:p w14:paraId="3F57CCE6" w14:textId="77777777" w:rsidR="00FE1967" w:rsidRPr="001A34AB" w:rsidRDefault="00FE1967" w:rsidP="004E37F6">
      <w:pPr>
        <w:pStyle w:val="Ttulo1"/>
        <w:jc w:val="right"/>
        <w:rPr>
          <w:lang w:val="ca-ES"/>
        </w:rPr>
      </w:pPr>
      <w:r w:rsidRPr="001A34AB">
        <w:rPr>
          <w:lang w:val="ca-ES"/>
        </w:rPr>
        <w:t>Característiques Municipals</w:t>
      </w:r>
    </w:p>
    <w:p w14:paraId="265C793C" w14:textId="77777777" w:rsidR="00FE1967" w:rsidRPr="001A34AB" w:rsidRDefault="00FE1967" w:rsidP="004E37F6">
      <w:pPr>
        <w:rPr>
          <w:lang w:val="ca-ES"/>
        </w:rPr>
      </w:pPr>
    </w:p>
    <w:p w14:paraId="44A3B8EE" w14:textId="7CADB9DD" w:rsidR="00FE1967" w:rsidRPr="001A34AB" w:rsidRDefault="00FE1967" w:rsidP="00FE1967">
      <w:pPr>
        <w:rPr>
          <w:rFonts w:cs="Arial"/>
          <w:szCs w:val="24"/>
          <w:lang w:val="ca-ES"/>
        </w:rPr>
      </w:pPr>
      <w:r w:rsidRPr="001A34AB">
        <w:rPr>
          <w:rFonts w:cs="Arial"/>
          <w:szCs w:val="24"/>
          <w:lang w:val="ca-ES"/>
        </w:rPr>
        <w:t xml:space="preserve">En aquest document es relaciona el conjunt de dades que descriuen les característiques geogràfiques, físiques i </w:t>
      </w:r>
      <w:r w:rsidR="00E670EC">
        <w:rPr>
          <w:rFonts w:cs="Arial"/>
          <w:szCs w:val="24"/>
          <w:lang w:val="ca-ES"/>
        </w:rPr>
        <w:t xml:space="preserve">climàtiques </w:t>
      </w:r>
      <w:r w:rsidRPr="001A34AB">
        <w:rPr>
          <w:rFonts w:cs="Arial"/>
          <w:szCs w:val="24"/>
          <w:lang w:val="ca-ES"/>
        </w:rPr>
        <w:t>més significatives del municipi.</w:t>
      </w:r>
    </w:p>
    <w:p w14:paraId="57FA5CE6" w14:textId="77777777" w:rsidR="00FE1967" w:rsidRPr="001A34AB" w:rsidRDefault="00FE1967" w:rsidP="004E37F6">
      <w:pPr>
        <w:rPr>
          <w:lang w:val="ca-ES"/>
        </w:rPr>
      </w:pPr>
    </w:p>
    <w:p w14:paraId="3ACAC69C" w14:textId="4F645509" w:rsidR="00FE1967" w:rsidRPr="001A34AB" w:rsidRDefault="004B5FD1" w:rsidP="00FE1967">
      <w:pPr>
        <w:pStyle w:val="Ttulo2"/>
        <w:rPr>
          <w:lang w:val="ca-ES"/>
        </w:rPr>
      </w:pPr>
      <w:bookmarkStart w:id="3" w:name="_Toc436564388"/>
      <w:r>
        <w:rPr>
          <w:lang w:val="ca-ES"/>
        </w:rPr>
        <w:t>2</w:t>
      </w:r>
      <w:r w:rsidR="00FE1967" w:rsidRPr="001A34AB">
        <w:rPr>
          <w:lang w:val="ca-ES"/>
        </w:rPr>
        <w:t>.1.</w:t>
      </w:r>
      <w:bookmarkEnd w:id="3"/>
      <w:r w:rsidR="00142739" w:rsidRPr="001A34AB">
        <w:rPr>
          <w:lang w:val="ca-ES"/>
        </w:rPr>
        <w:tab/>
      </w:r>
      <w:r w:rsidR="00FE1967" w:rsidRPr="001A34AB">
        <w:rPr>
          <w:lang w:val="ca-ES"/>
        </w:rPr>
        <w:t xml:space="preserve">Situació </w:t>
      </w:r>
      <w:r>
        <w:rPr>
          <w:lang w:val="ca-ES"/>
        </w:rPr>
        <w:t>g</w:t>
      </w:r>
      <w:r w:rsidR="00FE1967" w:rsidRPr="001A34AB">
        <w:rPr>
          <w:lang w:val="ca-ES"/>
        </w:rPr>
        <w:t xml:space="preserve">eogràfica, </w:t>
      </w:r>
      <w:r>
        <w:rPr>
          <w:lang w:val="ca-ES"/>
        </w:rPr>
        <w:t>l</w:t>
      </w:r>
      <w:r w:rsidR="00FE1967" w:rsidRPr="001A34AB">
        <w:rPr>
          <w:lang w:val="ca-ES"/>
        </w:rPr>
        <w:t xml:space="preserve">ímits i </w:t>
      </w:r>
      <w:r>
        <w:rPr>
          <w:lang w:val="ca-ES"/>
        </w:rPr>
        <w:t>s</w:t>
      </w:r>
      <w:r w:rsidR="00FE1967" w:rsidRPr="001A34AB">
        <w:rPr>
          <w:lang w:val="ca-ES"/>
        </w:rPr>
        <w:t>uperfície</w:t>
      </w:r>
    </w:p>
    <w:p w14:paraId="10322D76" w14:textId="77777777" w:rsidR="00FE1967" w:rsidRPr="001A34AB" w:rsidRDefault="00FE1967" w:rsidP="00FE1967">
      <w:pPr>
        <w:rPr>
          <w:rFonts w:cs="Arial"/>
          <w:szCs w:val="24"/>
          <w:lang w:val="ca-ES"/>
        </w:rPr>
      </w:pPr>
    </w:p>
    <w:tbl>
      <w:tblPr>
        <w:tblW w:w="0" w:type="auto"/>
        <w:jc w:val="center"/>
        <w:tblLayout w:type="fixed"/>
        <w:tblCellMar>
          <w:left w:w="120" w:type="dxa"/>
          <w:right w:w="120" w:type="dxa"/>
        </w:tblCellMar>
        <w:tblLook w:val="0000" w:firstRow="0" w:lastRow="0" w:firstColumn="0" w:lastColumn="0" w:noHBand="0" w:noVBand="0"/>
      </w:tblPr>
      <w:tblGrid>
        <w:gridCol w:w="2530"/>
        <w:gridCol w:w="3445"/>
      </w:tblGrid>
      <w:tr w:rsidR="00FE1967" w:rsidRPr="001A34AB" w14:paraId="38740B9E" w14:textId="77777777" w:rsidTr="004E37F6">
        <w:trPr>
          <w:cantSplit/>
          <w:jc w:val="center"/>
        </w:trPr>
        <w:tc>
          <w:tcPr>
            <w:tcW w:w="2530" w:type="dxa"/>
            <w:tcBorders>
              <w:top w:val="single" w:sz="4" w:space="0" w:color="auto"/>
              <w:left w:val="single" w:sz="4" w:space="0" w:color="auto"/>
              <w:bottom w:val="single" w:sz="4" w:space="0" w:color="auto"/>
            </w:tcBorders>
            <w:shd w:val="clear" w:color="auto" w:fill="C2D69B"/>
            <w:vAlign w:val="center"/>
          </w:tcPr>
          <w:p w14:paraId="7006B2B9" w14:textId="77777777" w:rsidR="00FE1967" w:rsidRPr="001A34AB" w:rsidRDefault="00FE1967" w:rsidP="004E37F6">
            <w:pPr>
              <w:rPr>
                <w:b/>
                <w:sz w:val="20"/>
                <w:lang w:val="ca-ES"/>
              </w:rPr>
            </w:pPr>
            <w:r w:rsidRPr="001A34AB">
              <w:rPr>
                <w:b/>
                <w:sz w:val="20"/>
                <w:lang w:val="ca-ES"/>
              </w:rPr>
              <w:t>Comarca</w:t>
            </w:r>
          </w:p>
        </w:tc>
        <w:tc>
          <w:tcPr>
            <w:tcW w:w="3445" w:type="dxa"/>
            <w:tcBorders>
              <w:top w:val="single" w:sz="4" w:space="0" w:color="auto"/>
              <w:left w:val="single" w:sz="4" w:space="0" w:color="auto"/>
              <w:bottom w:val="single" w:sz="4" w:space="0" w:color="auto"/>
              <w:right w:val="single" w:sz="4" w:space="0" w:color="auto"/>
            </w:tcBorders>
            <w:shd w:val="clear" w:color="auto" w:fill="FFFFFF"/>
            <w:vAlign w:val="center"/>
          </w:tcPr>
          <w:p w14:paraId="4C035F83" w14:textId="77777777" w:rsidR="00FE1967" w:rsidRPr="001A34AB" w:rsidRDefault="00FE1967" w:rsidP="004E37F6">
            <w:pPr>
              <w:rPr>
                <w:sz w:val="20"/>
                <w:lang w:val="ca-ES"/>
              </w:rPr>
            </w:pPr>
          </w:p>
        </w:tc>
      </w:tr>
      <w:tr w:rsidR="00FE1967" w:rsidRPr="001A34AB" w14:paraId="634A5C2C" w14:textId="77777777" w:rsidTr="004E37F6">
        <w:trPr>
          <w:cantSplit/>
          <w:jc w:val="center"/>
        </w:trPr>
        <w:tc>
          <w:tcPr>
            <w:tcW w:w="2530" w:type="dxa"/>
            <w:tcBorders>
              <w:top w:val="single" w:sz="4" w:space="0" w:color="auto"/>
              <w:left w:val="single" w:sz="4" w:space="0" w:color="auto"/>
              <w:bottom w:val="single" w:sz="4" w:space="0" w:color="auto"/>
            </w:tcBorders>
            <w:shd w:val="clear" w:color="auto" w:fill="C2D69B"/>
            <w:vAlign w:val="center"/>
          </w:tcPr>
          <w:p w14:paraId="45B95972" w14:textId="77777777" w:rsidR="00FE1967" w:rsidRPr="001A34AB" w:rsidRDefault="00FE1967" w:rsidP="004E37F6">
            <w:pPr>
              <w:rPr>
                <w:b/>
                <w:sz w:val="20"/>
                <w:lang w:val="ca-ES"/>
              </w:rPr>
            </w:pPr>
            <w:r w:rsidRPr="001A34AB">
              <w:rPr>
                <w:b/>
                <w:sz w:val="20"/>
                <w:lang w:val="ca-ES"/>
              </w:rPr>
              <w:t>Coordenades geogràfiques</w:t>
            </w:r>
          </w:p>
        </w:tc>
        <w:tc>
          <w:tcPr>
            <w:tcW w:w="3445" w:type="dxa"/>
            <w:tcBorders>
              <w:top w:val="single" w:sz="4" w:space="0" w:color="auto"/>
              <w:left w:val="single" w:sz="4" w:space="0" w:color="auto"/>
              <w:bottom w:val="single" w:sz="4" w:space="0" w:color="auto"/>
              <w:right w:val="single" w:sz="4" w:space="0" w:color="auto"/>
            </w:tcBorders>
            <w:shd w:val="clear" w:color="auto" w:fill="FFFFFF"/>
            <w:vAlign w:val="center"/>
          </w:tcPr>
          <w:p w14:paraId="72A9485F" w14:textId="77777777" w:rsidR="00FE1967" w:rsidRPr="001A34AB" w:rsidRDefault="00FE1967" w:rsidP="004E37F6">
            <w:pPr>
              <w:rPr>
                <w:sz w:val="20"/>
                <w:lang w:val="ca-ES"/>
              </w:rPr>
            </w:pPr>
          </w:p>
        </w:tc>
      </w:tr>
      <w:tr w:rsidR="00FE1967" w:rsidRPr="001A34AB" w14:paraId="726FDDF2" w14:textId="77777777" w:rsidTr="004E37F6">
        <w:trPr>
          <w:cantSplit/>
          <w:trHeight w:val="219"/>
          <w:jc w:val="center"/>
        </w:trPr>
        <w:tc>
          <w:tcPr>
            <w:tcW w:w="2530" w:type="dxa"/>
            <w:vMerge w:val="restart"/>
            <w:tcBorders>
              <w:top w:val="single" w:sz="4" w:space="0" w:color="auto"/>
              <w:left w:val="single" w:sz="4" w:space="0" w:color="auto"/>
            </w:tcBorders>
            <w:shd w:val="clear" w:color="auto" w:fill="C2D69B"/>
            <w:vAlign w:val="center"/>
          </w:tcPr>
          <w:p w14:paraId="36BEE0F9" w14:textId="69374897" w:rsidR="00FE1967" w:rsidRPr="001A34AB" w:rsidRDefault="00FE1967" w:rsidP="004E37F6">
            <w:pPr>
              <w:rPr>
                <w:b/>
                <w:sz w:val="20"/>
                <w:lang w:val="ca-ES"/>
              </w:rPr>
            </w:pPr>
            <w:r w:rsidRPr="001A34AB">
              <w:rPr>
                <w:b/>
                <w:sz w:val="20"/>
                <w:lang w:val="ca-ES"/>
              </w:rPr>
              <w:t>Límits</w:t>
            </w:r>
            <w:r w:rsidR="0090113A">
              <w:rPr>
                <w:b/>
                <w:sz w:val="20"/>
                <w:lang w:val="ca-ES"/>
              </w:rPr>
              <w:t xml:space="preserve"> del terme municipal</w:t>
            </w:r>
          </w:p>
        </w:tc>
        <w:tc>
          <w:tcPr>
            <w:tcW w:w="3445" w:type="dxa"/>
            <w:tcBorders>
              <w:top w:val="single" w:sz="4" w:space="0" w:color="auto"/>
              <w:left w:val="single" w:sz="4" w:space="0" w:color="auto"/>
              <w:bottom w:val="single" w:sz="4" w:space="0" w:color="auto"/>
              <w:right w:val="single" w:sz="4" w:space="0" w:color="auto"/>
            </w:tcBorders>
            <w:shd w:val="clear" w:color="auto" w:fill="FFFFFF"/>
            <w:vAlign w:val="center"/>
          </w:tcPr>
          <w:p w14:paraId="53C973E4" w14:textId="77777777" w:rsidR="00FE1967" w:rsidRPr="001A34AB" w:rsidRDefault="00FE1967" w:rsidP="004E37F6">
            <w:pPr>
              <w:rPr>
                <w:b/>
                <w:sz w:val="20"/>
                <w:lang w:val="ca-ES"/>
              </w:rPr>
            </w:pPr>
            <w:r w:rsidRPr="001A34AB">
              <w:rPr>
                <w:b/>
                <w:sz w:val="20"/>
                <w:lang w:val="ca-ES"/>
              </w:rPr>
              <w:t>Nord</w:t>
            </w:r>
          </w:p>
        </w:tc>
      </w:tr>
      <w:tr w:rsidR="00FE1967" w:rsidRPr="001A34AB" w14:paraId="702CFF27" w14:textId="77777777" w:rsidTr="004E37F6">
        <w:trPr>
          <w:cantSplit/>
          <w:trHeight w:val="217"/>
          <w:jc w:val="center"/>
        </w:trPr>
        <w:tc>
          <w:tcPr>
            <w:tcW w:w="2530" w:type="dxa"/>
            <w:vMerge/>
            <w:tcBorders>
              <w:left w:val="single" w:sz="4" w:space="0" w:color="auto"/>
            </w:tcBorders>
            <w:shd w:val="clear" w:color="auto" w:fill="C2D69B"/>
            <w:vAlign w:val="center"/>
          </w:tcPr>
          <w:p w14:paraId="48A2913D" w14:textId="77777777" w:rsidR="00FE1967" w:rsidRPr="001A34AB" w:rsidRDefault="00FE1967" w:rsidP="004E37F6">
            <w:pPr>
              <w:rPr>
                <w:b/>
                <w:sz w:val="20"/>
                <w:lang w:val="ca-ES"/>
              </w:rPr>
            </w:pPr>
          </w:p>
        </w:tc>
        <w:tc>
          <w:tcPr>
            <w:tcW w:w="3445" w:type="dxa"/>
            <w:tcBorders>
              <w:top w:val="single" w:sz="4" w:space="0" w:color="auto"/>
              <w:left w:val="single" w:sz="4" w:space="0" w:color="auto"/>
              <w:bottom w:val="single" w:sz="4" w:space="0" w:color="auto"/>
              <w:right w:val="single" w:sz="4" w:space="0" w:color="auto"/>
            </w:tcBorders>
            <w:shd w:val="clear" w:color="auto" w:fill="FFFFFF"/>
            <w:vAlign w:val="center"/>
          </w:tcPr>
          <w:p w14:paraId="1FAAA29C" w14:textId="77777777" w:rsidR="00FE1967" w:rsidRPr="001A34AB" w:rsidRDefault="00FE1967" w:rsidP="004E37F6">
            <w:pPr>
              <w:rPr>
                <w:b/>
                <w:sz w:val="20"/>
                <w:lang w:val="ca-ES"/>
              </w:rPr>
            </w:pPr>
            <w:r w:rsidRPr="001A34AB">
              <w:rPr>
                <w:b/>
                <w:sz w:val="20"/>
                <w:lang w:val="ca-ES"/>
              </w:rPr>
              <w:t>Sud</w:t>
            </w:r>
          </w:p>
        </w:tc>
      </w:tr>
      <w:tr w:rsidR="00FE1967" w:rsidRPr="001A34AB" w14:paraId="1F1B903E" w14:textId="77777777" w:rsidTr="004E37F6">
        <w:trPr>
          <w:cantSplit/>
          <w:trHeight w:val="217"/>
          <w:jc w:val="center"/>
        </w:trPr>
        <w:tc>
          <w:tcPr>
            <w:tcW w:w="2530" w:type="dxa"/>
            <w:vMerge/>
            <w:tcBorders>
              <w:left w:val="single" w:sz="4" w:space="0" w:color="auto"/>
            </w:tcBorders>
            <w:shd w:val="clear" w:color="auto" w:fill="C2D69B"/>
            <w:vAlign w:val="center"/>
          </w:tcPr>
          <w:p w14:paraId="09457C20" w14:textId="77777777" w:rsidR="00FE1967" w:rsidRPr="001A34AB" w:rsidRDefault="00FE1967" w:rsidP="004E37F6">
            <w:pPr>
              <w:rPr>
                <w:b/>
                <w:sz w:val="20"/>
                <w:lang w:val="ca-ES"/>
              </w:rPr>
            </w:pPr>
          </w:p>
        </w:tc>
        <w:tc>
          <w:tcPr>
            <w:tcW w:w="3445" w:type="dxa"/>
            <w:tcBorders>
              <w:top w:val="single" w:sz="4" w:space="0" w:color="auto"/>
              <w:left w:val="single" w:sz="4" w:space="0" w:color="auto"/>
              <w:bottom w:val="single" w:sz="4" w:space="0" w:color="auto"/>
              <w:right w:val="single" w:sz="4" w:space="0" w:color="auto"/>
            </w:tcBorders>
            <w:shd w:val="clear" w:color="auto" w:fill="FFFFFF"/>
            <w:vAlign w:val="center"/>
          </w:tcPr>
          <w:p w14:paraId="49B77BF7" w14:textId="77777777" w:rsidR="00FE1967" w:rsidRPr="001A34AB" w:rsidRDefault="00FE1967" w:rsidP="004E37F6">
            <w:pPr>
              <w:rPr>
                <w:b/>
                <w:sz w:val="20"/>
                <w:lang w:val="ca-ES"/>
              </w:rPr>
            </w:pPr>
            <w:r w:rsidRPr="001A34AB">
              <w:rPr>
                <w:b/>
                <w:sz w:val="20"/>
                <w:lang w:val="ca-ES"/>
              </w:rPr>
              <w:t>Est</w:t>
            </w:r>
          </w:p>
        </w:tc>
      </w:tr>
      <w:tr w:rsidR="00FE1967" w:rsidRPr="001A34AB" w14:paraId="4D7A6489" w14:textId="77777777" w:rsidTr="004E37F6">
        <w:trPr>
          <w:cantSplit/>
          <w:trHeight w:val="217"/>
          <w:jc w:val="center"/>
        </w:trPr>
        <w:tc>
          <w:tcPr>
            <w:tcW w:w="2530" w:type="dxa"/>
            <w:vMerge/>
            <w:tcBorders>
              <w:left w:val="single" w:sz="4" w:space="0" w:color="auto"/>
              <w:bottom w:val="single" w:sz="4" w:space="0" w:color="auto"/>
            </w:tcBorders>
            <w:shd w:val="clear" w:color="auto" w:fill="C2D69B"/>
            <w:vAlign w:val="center"/>
          </w:tcPr>
          <w:p w14:paraId="7F79685F" w14:textId="77777777" w:rsidR="00FE1967" w:rsidRPr="001A34AB" w:rsidRDefault="00FE1967" w:rsidP="004E37F6">
            <w:pPr>
              <w:rPr>
                <w:b/>
                <w:sz w:val="20"/>
                <w:lang w:val="ca-ES"/>
              </w:rPr>
            </w:pPr>
          </w:p>
        </w:tc>
        <w:tc>
          <w:tcPr>
            <w:tcW w:w="3445" w:type="dxa"/>
            <w:tcBorders>
              <w:top w:val="single" w:sz="4" w:space="0" w:color="auto"/>
              <w:left w:val="single" w:sz="4" w:space="0" w:color="auto"/>
              <w:bottom w:val="single" w:sz="4" w:space="0" w:color="auto"/>
              <w:right w:val="single" w:sz="4" w:space="0" w:color="auto"/>
            </w:tcBorders>
            <w:shd w:val="clear" w:color="auto" w:fill="FFFFFF"/>
            <w:vAlign w:val="center"/>
          </w:tcPr>
          <w:p w14:paraId="6FA5FA26" w14:textId="77777777" w:rsidR="00FE1967" w:rsidRPr="001A34AB" w:rsidRDefault="00FE1967" w:rsidP="004E37F6">
            <w:pPr>
              <w:rPr>
                <w:b/>
                <w:sz w:val="20"/>
                <w:lang w:val="ca-ES"/>
              </w:rPr>
            </w:pPr>
            <w:r w:rsidRPr="001A34AB">
              <w:rPr>
                <w:b/>
                <w:sz w:val="20"/>
                <w:lang w:val="ca-ES"/>
              </w:rPr>
              <w:t>Oest</w:t>
            </w:r>
          </w:p>
        </w:tc>
      </w:tr>
      <w:tr w:rsidR="00FE1967" w:rsidRPr="001A34AB" w14:paraId="7B6C3484" w14:textId="77777777" w:rsidTr="004E37F6">
        <w:trPr>
          <w:cantSplit/>
          <w:jc w:val="center"/>
        </w:trPr>
        <w:tc>
          <w:tcPr>
            <w:tcW w:w="2530" w:type="dxa"/>
            <w:tcBorders>
              <w:top w:val="single" w:sz="4" w:space="0" w:color="auto"/>
              <w:left w:val="single" w:sz="4" w:space="0" w:color="auto"/>
              <w:bottom w:val="single" w:sz="4" w:space="0" w:color="auto"/>
            </w:tcBorders>
            <w:shd w:val="clear" w:color="auto" w:fill="C2D69B"/>
            <w:vAlign w:val="center"/>
          </w:tcPr>
          <w:p w14:paraId="6B6FC8CA" w14:textId="4114029E" w:rsidR="00FE1967" w:rsidRPr="001A34AB" w:rsidRDefault="00474FD3" w:rsidP="004E37F6">
            <w:pPr>
              <w:rPr>
                <w:b/>
                <w:sz w:val="20"/>
                <w:lang w:val="ca-ES"/>
              </w:rPr>
            </w:pPr>
            <w:r>
              <w:rPr>
                <w:b/>
                <w:sz w:val="20"/>
                <w:lang w:val="ca-ES"/>
              </w:rPr>
              <w:t>Superfície</w:t>
            </w:r>
          </w:p>
        </w:tc>
        <w:tc>
          <w:tcPr>
            <w:tcW w:w="3445" w:type="dxa"/>
            <w:tcBorders>
              <w:top w:val="single" w:sz="4" w:space="0" w:color="auto"/>
              <w:left w:val="single" w:sz="4" w:space="0" w:color="auto"/>
              <w:bottom w:val="single" w:sz="4" w:space="0" w:color="auto"/>
              <w:right w:val="single" w:sz="4" w:space="0" w:color="auto"/>
            </w:tcBorders>
            <w:shd w:val="clear" w:color="auto" w:fill="FFFFFF"/>
            <w:vAlign w:val="center"/>
          </w:tcPr>
          <w:p w14:paraId="3A76D23D" w14:textId="77777777" w:rsidR="00FE1967" w:rsidRPr="001A34AB" w:rsidRDefault="00FE1967" w:rsidP="004E37F6">
            <w:pPr>
              <w:rPr>
                <w:sz w:val="20"/>
                <w:lang w:val="ca-ES"/>
              </w:rPr>
            </w:pPr>
          </w:p>
        </w:tc>
      </w:tr>
    </w:tbl>
    <w:p w14:paraId="198B0948" w14:textId="77777777" w:rsidR="00474FD3" w:rsidRDefault="00474FD3" w:rsidP="00FE1967">
      <w:pPr>
        <w:rPr>
          <w:rFonts w:cs="Arial"/>
          <w:szCs w:val="24"/>
          <w:lang w:val="ca-ES"/>
        </w:rPr>
      </w:pPr>
    </w:p>
    <w:p w14:paraId="12E3AB08" w14:textId="56BC350A" w:rsidR="00474FD3" w:rsidRPr="001A34AB" w:rsidRDefault="00474FD3" w:rsidP="00474FD3">
      <w:pPr>
        <w:pStyle w:val="Subttulo"/>
        <w:rPr>
          <w:lang w:val="ca-ES"/>
        </w:rPr>
      </w:pPr>
      <w:bookmarkStart w:id="4" w:name="_Hlk79665917"/>
      <w:r>
        <w:rPr>
          <w:lang w:val="ca-ES"/>
        </w:rPr>
        <w:t>En aquells municipis que disposen d’exclavaments (parts del terme municipal separades de la part principal), caldrà que s’indiquen les dades d’aquest apartat per a cadascuna de les unitats territorials que componen el terme municipal.</w:t>
      </w:r>
    </w:p>
    <w:bookmarkEnd w:id="4"/>
    <w:p w14:paraId="59FA0A2A" w14:textId="77777777" w:rsidR="00474FD3" w:rsidRPr="00474FD3" w:rsidRDefault="00474FD3" w:rsidP="00474FD3">
      <w:pPr>
        <w:rPr>
          <w:rFonts w:cs="Arial"/>
          <w:szCs w:val="24"/>
          <w:lang w:val="ca-ES"/>
        </w:rPr>
      </w:pPr>
    </w:p>
    <w:p w14:paraId="560EEE9F" w14:textId="27613F56" w:rsidR="00FE1967" w:rsidRPr="001A34AB" w:rsidRDefault="004B5FD1" w:rsidP="005D7832">
      <w:pPr>
        <w:pStyle w:val="Ttulo2"/>
        <w:rPr>
          <w:lang w:val="ca-ES"/>
        </w:rPr>
      </w:pPr>
      <w:r>
        <w:rPr>
          <w:lang w:val="ca-ES"/>
        </w:rPr>
        <w:t>2</w:t>
      </w:r>
      <w:r w:rsidR="00FE1967" w:rsidRPr="001A34AB">
        <w:rPr>
          <w:lang w:val="ca-ES"/>
        </w:rPr>
        <w:t>.2.</w:t>
      </w:r>
      <w:r w:rsidR="00FE1967" w:rsidRPr="001A34AB">
        <w:rPr>
          <w:lang w:val="ca-ES"/>
        </w:rPr>
        <w:tab/>
        <w:t>P</w:t>
      </w:r>
      <w:r w:rsidR="00E1746D">
        <w:rPr>
          <w:lang w:val="ca-ES"/>
        </w:rPr>
        <w:t>oblació</w:t>
      </w:r>
    </w:p>
    <w:p w14:paraId="15E53A02" w14:textId="77777777" w:rsidR="00FE1967" w:rsidRPr="001A34AB" w:rsidRDefault="00FE1967" w:rsidP="00FE1967">
      <w:pPr>
        <w:rPr>
          <w:rFonts w:cs="Arial"/>
          <w:szCs w:val="24"/>
          <w:lang w:val="ca-ES"/>
        </w:rPr>
      </w:pPr>
    </w:p>
    <w:tbl>
      <w:tblPr>
        <w:tblW w:w="0" w:type="auto"/>
        <w:jc w:val="center"/>
        <w:tblLayout w:type="fixed"/>
        <w:tblCellMar>
          <w:left w:w="120" w:type="dxa"/>
          <w:right w:w="120" w:type="dxa"/>
        </w:tblCellMar>
        <w:tblLook w:val="0000" w:firstRow="0" w:lastRow="0" w:firstColumn="0" w:lastColumn="0" w:noHBand="0" w:noVBand="0"/>
      </w:tblPr>
      <w:tblGrid>
        <w:gridCol w:w="2409"/>
        <w:gridCol w:w="3281"/>
      </w:tblGrid>
      <w:tr w:rsidR="005D7832" w:rsidRPr="001A34AB" w14:paraId="3186EA3C" w14:textId="77777777" w:rsidTr="004E37F6">
        <w:trPr>
          <w:cantSplit/>
          <w:jc w:val="center"/>
        </w:trPr>
        <w:tc>
          <w:tcPr>
            <w:tcW w:w="2409" w:type="dxa"/>
            <w:tcBorders>
              <w:top w:val="single" w:sz="4" w:space="0" w:color="auto"/>
              <w:left w:val="single" w:sz="4" w:space="0" w:color="auto"/>
              <w:bottom w:val="single" w:sz="4" w:space="0" w:color="auto"/>
            </w:tcBorders>
            <w:shd w:val="clear" w:color="auto" w:fill="C2D69B"/>
            <w:vAlign w:val="center"/>
          </w:tcPr>
          <w:p w14:paraId="15EF15F4" w14:textId="77777777" w:rsidR="005D7832" w:rsidRPr="001A34AB" w:rsidRDefault="005D7832" w:rsidP="004E37F6">
            <w:pPr>
              <w:rPr>
                <w:b/>
                <w:sz w:val="20"/>
                <w:lang w:val="ca-ES"/>
              </w:rPr>
            </w:pPr>
            <w:r w:rsidRPr="001A34AB">
              <w:rPr>
                <w:b/>
                <w:sz w:val="20"/>
                <w:lang w:val="ca-ES"/>
              </w:rPr>
              <w:t>Any del Padró</w:t>
            </w:r>
          </w:p>
        </w:tc>
        <w:tc>
          <w:tcPr>
            <w:tcW w:w="3281" w:type="dxa"/>
            <w:tcBorders>
              <w:top w:val="single" w:sz="4" w:space="0" w:color="auto"/>
              <w:left w:val="single" w:sz="4" w:space="0" w:color="auto"/>
              <w:bottom w:val="single" w:sz="4" w:space="0" w:color="auto"/>
              <w:right w:val="single" w:sz="4" w:space="0" w:color="auto"/>
            </w:tcBorders>
            <w:shd w:val="clear" w:color="auto" w:fill="FFFFFF"/>
            <w:vAlign w:val="center"/>
          </w:tcPr>
          <w:p w14:paraId="1029E019" w14:textId="77777777" w:rsidR="005D7832" w:rsidRPr="001A34AB" w:rsidRDefault="005D7832" w:rsidP="004E37F6">
            <w:pPr>
              <w:rPr>
                <w:sz w:val="20"/>
                <w:lang w:val="ca-ES"/>
              </w:rPr>
            </w:pPr>
          </w:p>
        </w:tc>
      </w:tr>
      <w:tr w:rsidR="005D7832" w:rsidRPr="001A34AB" w14:paraId="745F1077" w14:textId="77777777" w:rsidTr="004E37F6">
        <w:trPr>
          <w:cantSplit/>
          <w:jc w:val="center"/>
        </w:trPr>
        <w:tc>
          <w:tcPr>
            <w:tcW w:w="2409" w:type="dxa"/>
            <w:tcBorders>
              <w:top w:val="single" w:sz="4" w:space="0" w:color="auto"/>
              <w:left w:val="single" w:sz="4" w:space="0" w:color="auto"/>
              <w:bottom w:val="single" w:sz="4" w:space="0" w:color="auto"/>
            </w:tcBorders>
            <w:shd w:val="clear" w:color="auto" w:fill="C2D69B"/>
            <w:vAlign w:val="center"/>
          </w:tcPr>
          <w:p w14:paraId="1FD4E0C2" w14:textId="77777777" w:rsidR="005D7832" w:rsidRPr="001A34AB" w:rsidRDefault="005D7832" w:rsidP="004E37F6">
            <w:pPr>
              <w:rPr>
                <w:b/>
                <w:sz w:val="20"/>
                <w:lang w:val="ca-ES"/>
              </w:rPr>
            </w:pPr>
            <w:r w:rsidRPr="001A34AB">
              <w:rPr>
                <w:b/>
                <w:sz w:val="20"/>
                <w:lang w:val="ca-ES"/>
              </w:rPr>
              <w:t>Població</w:t>
            </w:r>
            <w:r w:rsidR="005E0113" w:rsidRPr="001A34AB">
              <w:rPr>
                <w:b/>
                <w:sz w:val="20"/>
                <w:lang w:val="ca-ES"/>
              </w:rPr>
              <w:t>:</w:t>
            </w:r>
          </w:p>
        </w:tc>
        <w:tc>
          <w:tcPr>
            <w:tcW w:w="3281" w:type="dxa"/>
            <w:tcBorders>
              <w:top w:val="single" w:sz="4" w:space="0" w:color="auto"/>
              <w:left w:val="single" w:sz="4" w:space="0" w:color="auto"/>
              <w:bottom w:val="single" w:sz="4" w:space="0" w:color="auto"/>
              <w:right w:val="single" w:sz="4" w:space="0" w:color="auto"/>
            </w:tcBorders>
            <w:shd w:val="clear" w:color="auto" w:fill="FFFFFF"/>
            <w:vAlign w:val="center"/>
          </w:tcPr>
          <w:p w14:paraId="44BF279A" w14:textId="77777777" w:rsidR="005D7832" w:rsidRPr="001A34AB" w:rsidRDefault="005D7832" w:rsidP="004E37F6">
            <w:pPr>
              <w:rPr>
                <w:sz w:val="20"/>
                <w:lang w:val="ca-ES"/>
              </w:rPr>
            </w:pPr>
          </w:p>
        </w:tc>
      </w:tr>
      <w:tr w:rsidR="005D7832" w:rsidRPr="001A34AB" w14:paraId="52FCD8F7" w14:textId="77777777" w:rsidTr="004E37F6">
        <w:trPr>
          <w:cantSplit/>
          <w:jc w:val="center"/>
        </w:trPr>
        <w:tc>
          <w:tcPr>
            <w:tcW w:w="2409" w:type="dxa"/>
            <w:tcBorders>
              <w:top w:val="single" w:sz="4" w:space="0" w:color="auto"/>
              <w:left w:val="single" w:sz="4" w:space="0" w:color="auto"/>
              <w:bottom w:val="single" w:sz="4" w:space="0" w:color="auto"/>
            </w:tcBorders>
            <w:shd w:val="clear" w:color="auto" w:fill="C2D69B"/>
            <w:vAlign w:val="center"/>
          </w:tcPr>
          <w:p w14:paraId="7E07970B" w14:textId="723C4F13" w:rsidR="005D7832" w:rsidRPr="001A34AB" w:rsidRDefault="005D7832" w:rsidP="004E37F6">
            <w:pPr>
              <w:rPr>
                <w:b/>
                <w:sz w:val="20"/>
                <w:lang w:val="ca-ES"/>
              </w:rPr>
            </w:pPr>
            <w:r w:rsidRPr="001A34AB">
              <w:rPr>
                <w:b/>
                <w:sz w:val="20"/>
                <w:lang w:val="ca-ES"/>
              </w:rPr>
              <w:t xml:space="preserve">Població </w:t>
            </w:r>
            <w:r w:rsidR="00474FD3">
              <w:rPr>
                <w:b/>
                <w:sz w:val="20"/>
                <w:lang w:val="ca-ES"/>
              </w:rPr>
              <w:t>temporal:</w:t>
            </w:r>
          </w:p>
        </w:tc>
        <w:tc>
          <w:tcPr>
            <w:tcW w:w="3281" w:type="dxa"/>
            <w:tcBorders>
              <w:top w:val="single" w:sz="4" w:space="0" w:color="auto"/>
              <w:left w:val="single" w:sz="4" w:space="0" w:color="auto"/>
              <w:bottom w:val="single" w:sz="4" w:space="0" w:color="auto"/>
              <w:right w:val="single" w:sz="4" w:space="0" w:color="auto"/>
            </w:tcBorders>
            <w:shd w:val="clear" w:color="auto" w:fill="FFFFFF"/>
            <w:vAlign w:val="center"/>
          </w:tcPr>
          <w:p w14:paraId="043A7DE8" w14:textId="77777777" w:rsidR="005D7832" w:rsidRPr="001A34AB" w:rsidRDefault="005D7832" w:rsidP="004E37F6">
            <w:pPr>
              <w:rPr>
                <w:sz w:val="20"/>
                <w:lang w:val="ca-ES"/>
              </w:rPr>
            </w:pPr>
          </w:p>
        </w:tc>
      </w:tr>
    </w:tbl>
    <w:p w14:paraId="491C5199" w14:textId="0293D2AD" w:rsidR="005D7832" w:rsidRDefault="005D7832" w:rsidP="00FE1967">
      <w:pPr>
        <w:rPr>
          <w:rFonts w:cs="Arial"/>
          <w:b/>
          <w:szCs w:val="24"/>
          <w:lang w:val="ca-ES"/>
        </w:rPr>
      </w:pPr>
    </w:p>
    <w:p w14:paraId="7C05E779" w14:textId="79DBBE50" w:rsidR="00474FD3" w:rsidRPr="00474FD3" w:rsidRDefault="00474FD3" w:rsidP="00474FD3">
      <w:pPr>
        <w:pStyle w:val="Subttulo"/>
        <w:rPr>
          <w:lang w:val="ca-ES"/>
        </w:rPr>
      </w:pPr>
      <w:bookmarkStart w:id="5" w:name="_Hlk79666365"/>
      <w:r>
        <w:rPr>
          <w:lang w:val="ca-ES"/>
        </w:rPr>
        <w:t>Apartat referit al conjunt del municipi. La població temporal es refereix al increment de població que es puga produir al terme municipal en estiu i/o altres períodes de l’any</w:t>
      </w:r>
      <w:r w:rsidR="00E670EC">
        <w:rPr>
          <w:lang w:val="ca-ES"/>
        </w:rPr>
        <w:t>; si no es tenen dades concretes, cal indicar una aproximació que permeta estimar el volum de població en cas d’una emergència.</w:t>
      </w:r>
    </w:p>
    <w:bookmarkEnd w:id="5"/>
    <w:p w14:paraId="28F22E47" w14:textId="77777777" w:rsidR="00474FD3" w:rsidRPr="001A34AB" w:rsidRDefault="00474FD3" w:rsidP="00FE1967">
      <w:pPr>
        <w:rPr>
          <w:rFonts w:cs="Arial"/>
          <w:b/>
          <w:szCs w:val="24"/>
          <w:lang w:val="ca-ES"/>
        </w:rPr>
      </w:pPr>
    </w:p>
    <w:p w14:paraId="5E733A90" w14:textId="77777777" w:rsidR="00FE1967" w:rsidRPr="001A34AB" w:rsidRDefault="005E0113" w:rsidP="004E37F6">
      <w:pPr>
        <w:pStyle w:val="Ttulo3"/>
        <w:rPr>
          <w:lang w:val="ca-ES"/>
        </w:rPr>
      </w:pPr>
      <w:r w:rsidRPr="001A34AB">
        <w:rPr>
          <w:lang w:val="ca-ES"/>
        </w:rPr>
        <w:t>Nuclis habitats:</w:t>
      </w:r>
    </w:p>
    <w:p w14:paraId="059A9A4E" w14:textId="77777777" w:rsidR="005E0113" w:rsidRPr="001A34AB" w:rsidRDefault="005E0113" w:rsidP="004E37F6">
      <w:pPr>
        <w:rPr>
          <w:lang w:val="ca-ES"/>
        </w:rPr>
      </w:pPr>
    </w:p>
    <w:tbl>
      <w:tblPr>
        <w:tblW w:w="85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5"/>
        <w:gridCol w:w="1134"/>
        <w:gridCol w:w="1843"/>
        <w:gridCol w:w="1757"/>
      </w:tblGrid>
      <w:tr w:rsidR="00E52E24" w:rsidRPr="001A34AB" w14:paraId="386C8A76" w14:textId="77777777" w:rsidTr="002C3307">
        <w:trPr>
          <w:jc w:val="center"/>
        </w:trPr>
        <w:tc>
          <w:tcPr>
            <w:tcW w:w="3835" w:type="dxa"/>
            <w:tcBorders>
              <w:bottom w:val="single" w:sz="4" w:space="0" w:color="000000"/>
            </w:tcBorders>
            <w:shd w:val="clear" w:color="auto" w:fill="C2D69B"/>
            <w:vAlign w:val="center"/>
          </w:tcPr>
          <w:p w14:paraId="171E5CB5" w14:textId="27E2BADB" w:rsidR="00E52E24" w:rsidRPr="001A34AB" w:rsidRDefault="00E670EC" w:rsidP="004E37F6">
            <w:pPr>
              <w:rPr>
                <w:b/>
                <w:sz w:val="20"/>
                <w:lang w:val="ca-ES"/>
              </w:rPr>
            </w:pPr>
            <w:r>
              <w:rPr>
                <w:b/>
                <w:sz w:val="20"/>
                <w:lang w:val="ca-ES"/>
              </w:rPr>
              <w:t>Nom del n</w:t>
            </w:r>
            <w:r w:rsidR="00E1746D">
              <w:rPr>
                <w:b/>
                <w:sz w:val="20"/>
                <w:lang w:val="ca-ES"/>
              </w:rPr>
              <w:t>ucli</w:t>
            </w:r>
          </w:p>
        </w:tc>
        <w:tc>
          <w:tcPr>
            <w:tcW w:w="1134" w:type="dxa"/>
            <w:tcBorders>
              <w:bottom w:val="single" w:sz="4" w:space="0" w:color="000000"/>
            </w:tcBorders>
            <w:shd w:val="clear" w:color="auto" w:fill="C2D69B"/>
            <w:vAlign w:val="center"/>
          </w:tcPr>
          <w:p w14:paraId="02D75257" w14:textId="77777777" w:rsidR="00E52E24" w:rsidRPr="001A34AB" w:rsidRDefault="001D257D" w:rsidP="004E37F6">
            <w:pPr>
              <w:rPr>
                <w:b/>
                <w:sz w:val="20"/>
                <w:lang w:val="ca-ES"/>
              </w:rPr>
            </w:pPr>
            <w:r w:rsidRPr="001A34AB">
              <w:rPr>
                <w:b/>
                <w:sz w:val="20"/>
                <w:lang w:val="ca-ES"/>
              </w:rPr>
              <w:t>Població</w:t>
            </w:r>
          </w:p>
        </w:tc>
        <w:tc>
          <w:tcPr>
            <w:tcW w:w="1843" w:type="dxa"/>
            <w:tcBorders>
              <w:bottom w:val="single" w:sz="4" w:space="0" w:color="000000"/>
            </w:tcBorders>
            <w:shd w:val="clear" w:color="auto" w:fill="C2D69B"/>
            <w:vAlign w:val="center"/>
          </w:tcPr>
          <w:p w14:paraId="197E8B21" w14:textId="77777777" w:rsidR="00E52E24" w:rsidRPr="001A34AB" w:rsidRDefault="001D257D" w:rsidP="004E37F6">
            <w:pPr>
              <w:rPr>
                <w:b/>
                <w:sz w:val="20"/>
                <w:lang w:val="ca-ES"/>
              </w:rPr>
            </w:pPr>
            <w:r w:rsidRPr="001A34AB">
              <w:rPr>
                <w:b/>
                <w:sz w:val="20"/>
                <w:lang w:val="ca-ES"/>
              </w:rPr>
              <w:t>Població estival</w:t>
            </w:r>
          </w:p>
        </w:tc>
        <w:tc>
          <w:tcPr>
            <w:tcW w:w="1757" w:type="dxa"/>
            <w:tcBorders>
              <w:bottom w:val="single" w:sz="4" w:space="0" w:color="000000"/>
            </w:tcBorders>
            <w:shd w:val="clear" w:color="auto" w:fill="C2D69B"/>
            <w:vAlign w:val="center"/>
          </w:tcPr>
          <w:p w14:paraId="26AC3B52" w14:textId="77FF7DA5" w:rsidR="00E52E24" w:rsidRPr="001A34AB" w:rsidRDefault="001D257D" w:rsidP="004E37F6">
            <w:pPr>
              <w:rPr>
                <w:b/>
                <w:sz w:val="20"/>
                <w:lang w:val="ca-ES"/>
              </w:rPr>
            </w:pPr>
            <w:r w:rsidRPr="001A34AB">
              <w:rPr>
                <w:b/>
                <w:sz w:val="20"/>
                <w:lang w:val="ca-ES"/>
              </w:rPr>
              <w:t>Vi</w:t>
            </w:r>
            <w:r w:rsidR="00E670EC">
              <w:rPr>
                <w:b/>
                <w:sz w:val="20"/>
                <w:lang w:val="ca-ES"/>
              </w:rPr>
              <w:t>es</w:t>
            </w:r>
            <w:r w:rsidRPr="001A34AB">
              <w:rPr>
                <w:b/>
                <w:sz w:val="20"/>
                <w:lang w:val="ca-ES"/>
              </w:rPr>
              <w:t xml:space="preserve"> d'accés</w:t>
            </w:r>
            <w:r w:rsidR="00E670EC">
              <w:rPr>
                <w:b/>
                <w:sz w:val="20"/>
                <w:lang w:val="ca-ES"/>
              </w:rPr>
              <w:t xml:space="preserve"> i evacuació</w:t>
            </w:r>
          </w:p>
        </w:tc>
      </w:tr>
      <w:tr w:rsidR="00E52E24" w:rsidRPr="001A34AB" w14:paraId="0C717342" w14:textId="77777777" w:rsidTr="002C3307">
        <w:trPr>
          <w:jc w:val="center"/>
        </w:trPr>
        <w:tc>
          <w:tcPr>
            <w:tcW w:w="3835" w:type="dxa"/>
            <w:shd w:val="clear" w:color="auto" w:fill="FFFFFF"/>
          </w:tcPr>
          <w:p w14:paraId="3708AA42" w14:textId="77777777" w:rsidR="00E52E24" w:rsidRPr="001A34AB" w:rsidRDefault="00E52E24" w:rsidP="004E37F6">
            <w:pPr>
              <w:rPr>
                <w:sz w:val="20"/>
                <w:lang w:val="ca-ES"/>
              </w:rPr>
            </w:pPr>
          </w:p>
        </w:tc>
        <w:tc>
          <w:tcPr>
            <w:tcW w:w="1134" w:type="dxa"/>
            <w:shd w:val="clear" w:color="auto" w:fill="FFFFFF"/>
          </w:tcPr>
          <w:p w14:paraId="62787433" w14:textId="77777777" w:rsidR="00E52E24" w:rsidRPr="001A34AB" w:rsidRDefault="00E52E24" w:rsidP="004E37F6">
            <w:pPr>
              <w:rPr>
                <w:sz w:val="20"/>
                <w:lang w:val="ca-ES"/>
              </w:rPr>
            </w:pPr>
          </w:p>
        </w:tc>
        <w:tc>
          <w:tcPr>
            <w:tcW w:w="1843" w:type="dxa"/>
            <w:shd w:val="clear" w:color="auto" w:fill="FFFFFF"/>
          </w:tcPr>
          <w:p w14:paraId="420EBAA5" w14:textId="77777777" w:rsidR="00E52E24" w:rsidRPr="001A34AB" w:rsidRDefault="00E52E24" w:rsidP="004E37F6">
            <w:pPr>
              <w:rPr>
                <w:sz w:val="20"/>
                <w:lang w:val="ca-ES"/>
              </w:rPr>
            </w:pPr>
          </w:p>
        </w:tc>
        <w:tc>
          <w:tcPr>
            <w:tcW w:w="1757" w:type="dxa"/>
            <w:shd w:val="clear" w:color="auto" w:fill="FFFFFF"/>
          </w:tcPr>
          <w:p w14:paraId="4A1B17EB" w14:textId="77777777" w:rsidR="00E52E24" w:rsidRPr="001A34AB" w:rsidRDefault="00E52E24" w:rsidP="004E37F6">
            <w:pPr>
              <w:rPr>
                <w:sz w:val="20"/>
                <w:lang w:val="ca-ES"/>
              </w:rPr>
            </w:pPr>
          </w:p>
        </w:tc>
      </w:tr>
      <w:tr w:rsidR="00E52E24" w:rsidRPr="001A34AB" w14:paraId="745BC617" w14:textId="77777777" w:rsidTr="002C3307">
        <w:trPr>
          <w:jc w:val="center"/>
        </w:trPr>
        <w:tc>
          <w:tcPr>
            <w:tcW w:w="3835" w:type="dxa"/>
            <w:shd w:val="clear" w:color="auto" w:fill="FFFFFF"/>
          </w:tcPr>
          <w:p w14:paraId="775F5921" w14:textId="77777777" w:rsidR="00E52E24" w:rsidRPr="001A34AB" w:rsidRDefault="00E52E24" w:rsidP="004E37F6">
            <w:pPr>
              <w:rPr>
                <w:sz w:val="20"/>
                <w:lang w:val="ca-ES"/>
              </w:rPr>
            </w:pPr>
          </w:p>
        </w:tc>
        <w:tc>
          <w:tcPr>
            <w:tcW w:w="1134" w:type="dxa"/>
            <w:shd w:val="clear" w:color="auto" w:fill="FFFFFF"/>
          </w:tcPr>
          <w:p w14:paraId="1FEB42FF" w14:textId="77777777" w:rsidR="00E52E24" w:rsidRPr="001A34AB" w:rsidRDefault="00E52E24" w:rsidP="004E37F6">
            <w:pPr>
              <w:rPr>
                <w:sz w:val="20"/>
                <w:lang w:val="ca-ES"/>
              </w:rPr>
            </w:pPr>
          </w:p>
        </w:tc>
        <w:tc>
          <w:tcPr>
            <w:tcW w:w="1843" w:type="dxa"/>
            <w:shd w:val="clear" w:color="auto" w:fill="FFFFFF"/>
          </w:tcPr>
          <w:p w14:paraId="1F75FBCB" w14:textId="77777777" w:rsidR="00E52E24" w:rsidRPr="001A34AB" w:rsidRDefault="00E52E24" w:rsidP="004E37F6">
            <w:pPr>
              <w:rPr>
                <w:sz w:val="20"/>
                <w:lang w:val="ca-ES"/>
              </w:rPr>
            </w:pPr>
          </w:p>
        </w:tc>
        <w:tc>
          <w:tcPr>
            <w:tcW w:w="1757" w:type="dxa"/>
            <w:shd w:val="clear" w:color="auto" w:fill="FFFFFF"/>
          </w:tcPr>
          <w:p w14:paraId="0C495558" w14:textId="77777777" w:rsidR="00E52E24" w:rsidRPr="001A34AB" w:rsidRDefault="00E52E24" w:rsidP="004E37F6">
            <w:pPr>
              <w:rPr>
                <w:sz w:val="20"/>
                <w:lang w:val="ca-ES"/>
              </w:rPr>
            </w:pPr>
          </w:p>
        </w:tc>
      </w:tr>
      <w:tr w:rsidR="00E52E24" w:rsidRPr="001A34AB" w14:paraId="1920B461" w14:textId="77777777" w:rsidTr="002C3307">
        <w:trPr>
          <w:jc w:val="center"/>
        </w:trPr>
        <w:tc>
          <w:tcPr>
            <w:tcW w:w="3835" w:type="dxa"/>
            <w:shd w:val="clear" w:color="auto" w:fill="FFFFFF"/>
          </w:tcPr>
          <w:p w14:paraId="7FCB583D" w14:textId="77777777" w:rsidR="00E52E24" w:rsidRPr="001A34AB" w:rsidRDefault="00E52E24" w:rsidP="004E37F6">
            <w:pPr>
              <w:rPr>
                <w:sz w:val="20"/>
                <w:lang w:val="ca-ES"/>
              </w:rPr>
            </w:pPr>
          </w:p>
        </w:tc>
        <w:tc>
          <w:tcPr>
            <w:tcW w:w="1134" w:type="dxa"/>
            <w:shd w:val="clear" w:color="auto" w:fill="FFFFFF"/>
          </w:tcPr>
          <w:p w14:paraId="37050DFA" w14:textId="77777777" w:rsidR="00E52E24" w:rsidRPr="001A34AB" w:rsidRDefault="00E52E24" w:rsidP="004E37F6">
            <w:pPr>
              <w:rPr>
                <w:sz w:val="20"/>
                <w:lang w:val="ca-ES"/>
              </w:rPr>
            </w:pPr>
          </w:p>
        </w:tc>
        <w:tc>
          <w:tcPr>
            <w:tcW w:w="1843" w:type="dxa"/>
            <w:shd w:val="clear" w:color="auto" w:fill="FFFFFF"/>
          </w:tcPr>
          <w:p w14:paraId="57F6065D" w14:textId="77777777" w:rsidR="00E52E24" w:rsidRPr="001A34AB" w:rsidRDefault="00E52E24" w:rsidP="004E37F6">
            <w:pPr>
              <w:rPr>
                <w:sz w:val="20"/>
                <w:lang w:val="ca-ES"/>
              </w:rPr>
            </w:pPr>
          </w:p>
        </w:tc>
        <w:tc>
          <w:tcPr>
            <w:tcW w:w="1757" w:type="dxa"/>
            <w:shd w:val="clear" w:color="auto" w:fill="FFFFFF"/>
          </w:tcPr>
          <w:p w14:paraId="145EEFC2" w14:textId="77777777" w:rsidR="00E52E24" w:rsidRPr="001A34AB" w:rsidRDefault="00E52E24" w:rsidP="004E37F6">
            <w:pPr>
              <w:rPr>
                <w:sz w:val="20"/>
                <w:lang w:val="ca-ES"/>
              </w:rPr>
            </w:pPr>
          </w:p>
        </w:tc>
      </w:tr>
      <w:tr w:rsidR="00E52E24" w:rsidRPr="001A34AB" w14:paraId="7CE866A6" w14:textId="77777777" w:rsidTr="002C3307">
        <w:trPr>
          <w:jc w:val="center"/>
        </w:trPr>
        <w:tc>
          <w:tcPr>
            <w:tcW w:w="3835" w:type="dxa"/>
            <w:shd w:val="clear" w:color="auto" w:fill="FFFFFF"/>
          </w:tcPr>
          <w:p w14:paraId="16B4AAFB" w14:textId="77777777" w:rsidR="00E52E24" w:rsidRPr="001A34AB" w:rsidRDefault="00E52E24" w:rsidP="004E37F6">
            <w:pPr>
              <w:rPr>
                <w:sz w:val="20"/>
                <w:lang w:val="ca-ES"/>
              </w:rPr>
            </w:pPr>
          </w:p>
        </w:tc>
        <w:tc>
          <w:tcPr>
            <w:tcW w:w="1134" w:type="dxa"/>
            <w:shd w:val="clear" w:color="auto" w:fill="FFFFFF"/>
          </w:tcPr>
          <w:p w14:paraId="2C102C70" w14:textId="77777777" w:rsidR="00E52E24" w:rsidRPr="001A34AB" w:rsidRDefault="00E52E24" w:rsidP="004E37F6">
            <w:pPr>
              <w:rPr>
                <w:sz w:val="20"/>
                <w:lang w:val="ca-ES"/>
              </w:rPr>
            </w:pPr>
          </w:p>
        </w:tc>
        <w:tc>
          <w:tcPr>
            <w:tcW w:w="1843" w:type="dxa"/>
            <w:shd w:val="clear" w:color="auto" w:fill="FFFFFF"/>
          </w:tcPr>
          <w:p w14:paraId="03858295" w14:textId="77777777" w:rsidR="00E52E24" w:rsidRPr="001A34AB" w:rsidRDefault="00E52E24" w:rsidP="004E37F6">
            <w:pPr>
              <w:rPr>
                <w:sz w:val="20"/>
                <w:lang w:val="ca-ES"/>
              </w:rPr>
            </w:pPr>
          </w:p>
        </w:tc>
        <w:tc>
          <w:tcPr>
            <w:tcW w:w="1757" w:type="dxa"/>
            <w:shd w:val="clear" w:color="auto" w:fill="FFFFFF"/>
          </w:tcPr>
          <w:p w14:paraId="33EF42F4" w14:textId="77777777" w:rsidR="00E52E24" w:rsidRPr="001A34AB" w:rsidRDefault="00E52E24" w:rsidP="004E37F6">
            <w:pPr>
              <w:rPr>
                <w:sz w:val="20"/>
                <w:lang w:val="ca-ES"/>
              </w:rPr>
            </w:pPr>
          </w:p>
        </w:tc>
      </w:tr>
      <w:tr w:rsidR="001D257D" w:rsidRPr="001A34AB" w14:paraId="560D9D41" w14:textId="77777777" w:rsidTr="002C3307">
        <w:trPr>
          <w:jc w:val="center"/>
        </w:trPr>
        <w:tc>
          <w:tcPr>
            <w:tcW w:w="3835" w:type="dxa"/>
            <w:shd w:val="clear" w:color="auto" w:fill="FFFFFF"/>
          </w:tcPr>
          <w:p w14:paraId="7AB6F09A" w14:textId="77777777" w:rsidR="001D257D" w:rsidRPr="001A34AB" w:rsidRDefault="001D257D" w:rsidP="004E37F6">
            <w:pPr>
              <w:rPr>
                <w:sz w:val="20"/>
                <w:lang w:val="ca-ES"/>
              </w:rPr>
            </w:pPr>
          </w:p>
        </w:tc>
        <w:tc>
          <w:tcPr>
            <w:tcW w:w="1134" w:type="dxa"/>
            <w:shd w:val="clear" w:color="auto" w:fill="FFFFFF"/>
          </w:tcPr>
          <w:p w14:paraId="57393F5A" w14:textId="77777777" w:rsidR="001D257D" w:rsidRPr="001A34AB" w:rsidRDefault="001D257D" w:rsidP="004E37F6">
            <w:pPr>
              <w:rPr>
                <w:sz w:val="20"/>
                <w:lang w:val="ca-ES"/>
              </w:rPr>
            </w:pPr>
          </w:p>
        </w:tc>
        <w:tc>
          <w:tcPr>
            <w:tcW w:w="1843" w:type="dxa"/>
            <w:shd w:val="clear" w:color="auto" w:fill="FFFFFF"/>
          </w:tcPr>
          <w:p w14:paraId="4A403FD4" w14:textId="77777777" w:rsidR="001D257D" w:rsidRPr="001A34AB" w:rsidRDefault="001D257D" w:rsidP="004E37F6">
            <w:pPr>
              <w:rPr>
                <w:sz w:val="20"/>
                <w:lang w:val="ca-ES"/>
              </w:rPr>
            </w:pPr>
          </w:p>
        </w:tc>
        <w:tc>
          <w:tcPr>
            <w:tcW w:w="1757" w:type="dxa"/>
            <w:shd w:val="clear" w:color="auto" w:fill="FFFFFF"/>
          </w:tcPr>
          <w:p w14:paraId="1DDD8395" w14:textId="77777777" w:rsidR="001D257D" w:rsidRPr="001A34AB" w:rsidRDefault="001D257D" w:rsidP="004E37F6">
            <w:pPr>
              <w:rPr>
                <w:sz w:val="20"/>
                <w:lang w:val="ca-ES"/>
              </w:rPr>
            </w:pPr>
          </w:p>
        </w:tc>
      </w:tr>
    </w:tbl>
    <w:p w14:paraId="6356B44E" w14:textId="77777777" w:rsidR="0023328E" w:rsidRPr="001A34AB" w:rsidRDefault="0023328E" w:rsidP="004E37F6">
      <w:pPr>
        <w:rPr>
          <w:lang w:val="ca-ES"/>
        </w:rPr>
      </w:pPr>
      <w:bookmarkStart w:id="6" w:name="_Toc436564390"/>
    </w:p>
    <w:p w14:paraId="225C43A0" w14:textId="58307A1E" w:rsidR="00E670EC" w:rsidRPr="00474FD3" w:rsidRDefault="00E670EC" w:rsidP="00E670EC">
      <w:pPr>
        <w:pStyle w:val="Subttulo"/>
        <w:rPr>
          <w:lang w:val="ca-ES"/>
        </w:rPr>
      </w:pPr>
      <w:bookmarkStart w:id="7" w:name="_Hlk79666642"/>
      <w:r>
        <w:rPr>
          <w:lang w:val="ca-ES"/>
        </w:rPr>
        <w:t>Cal incloure tots els nuclis habitats del municipi (nuclis urbans, pedanies, urbanitzacions, agrupacions de vivendes, masos, etc.) i completar les diferents dades sol·licitades</w:t>
      </w:r>
      <w:r>
        <w:rPr>
          <w:lang w:val="ca-ES"/>
        </w:rPr>
        <w:t>.</w:t>
      </w:r>
    </w:p>
    <w:bookmarkEnd w:id="7"/>
    <w:p w14:paraId="193D744C" w14:textId="77777777" w:rsidR="00E670EC" w:rsidRDefault="00E670EC" w:rsidP="00E670EC">
      <w:pPr>
        <w:rPr>
          <w:lang w:val="ca-ES"/>
        </w:rPr>
      </w:pPr>
    </w:p>
    <w:p w14:paraId="6ABDC8FA" w14:textId="7D552E4D" w:rsidR="00FE1967" w:rsidRPr="001A34AB" w:rsidRDefault="004B5FD1" w:rsidP="005D7832">
      <w:pPr>
        <w:pStyle w:val="Ttulo2"/>
        <w:rPr>
          <w:lang w:val="ca-ES"/>
        </w:rPr>
      </w:pPr>
      <w:r>
        <w:rPr>
          <w:lang w:val="ca-ES"/>
        </w:rPr>
        <w:t>2</w:t>
      </w:r>
      <w:r w:rsidR="00FE1967" w:rsidRPr="001A34AB">
        <w:rPr>
          <w:lang w:val="ca-ES"/>
        </w:rPr>
        <w:t>.3.</w:t>
      </w:r>
      <w:r w:rsidR="00FE1967" w:rsidRPr="001A34AB">
        <w:rPr>
          <w:lang w:val="ca-ES"/>
        </w:rPr>
        <w:tab/>
      </w:r>
      <w:bookmarkStart w:id="8" w:name="_Hlk79666820"/>
      <w:r w:rsidR="00E670EC">
        <w:rPr>
          <w:lang w:val="ca-ES"/>
        </w:rPr>
        <w:t>Principals característiques geogràfiques del municipi</w:t>
      </w:r>
      <w:bookmarkEnd w:id="6"/>
    </w:p>
    <w:bookmarkEnd w:id="8"/>
    <w:p w14:paraId="0DD4039A" w14:textId="77777777" w:rsidR="00FE1967" w:rsidRPr="001A34AB" w:rsidRDefault="00FE1967" w:rsidP="00FE1967">
      <w:pPr>
        <w:rPr>
          <w:rFonts w:cs="Arial"/>
          <w:szCs w:val="24"/>
          <w:lang w:val="ca-ES"/>
        </w:rPr>
      </w:pPr>
    </w:p>
    <w:p w14:paraId="199AEA30" w14:textId="1E93FED9" w:rsidR="00FE1967" w:rsidRPr="001A34AB" w:rsidRDefault="00FE1967" w:rsidP="004E37F6">
      <w:pPr>
        <w:pStyle w:val="Subttulo"/>
        <w:rPr>
          <w:lang w:val="ca-ES"/>
        </w:rPr>
      </w:pPr>
      <w:r w:rsidRPr="001A34AB">
        <w:rPr>
          <w:lang w:val="ca-ES"/>
        </w:rPr>
        <w:t>S'indicaran les característiques climàtiques, orogràfiques, hidrològiques</w:t>
      </w:r>
      <w:r w:rsidR="004B5FD1">
        <w:rPr>
          <w:lang w:val="ca-ES"/>
        </w:rPr>
        <w:t>,</w:t>
      </w:r>
      <w:r w:rsidRPr="001A34AB">
        <w:rPr>
          <w:lang w:val="ca-ES"/>
        </w:rPr>
        <w:t xml:space="preserve"> etc. del municipi, amb especial referència a aquelles dades que descriuen situacions de risc, es complementaran amb la cartografia </w:t>
      </w:r>
      <w:r w:rsidR="005D7832" w:rsidRPr="001A34AB">
        <w:rPr>
          <w:lang w:val="ca-ES"/>
        </w:rPr>
        <w:t>que més endavant s'especifica.</w:t>
      </w:r>
    </w:p>
    <w:p w14:paraId="6716F29A" w14:textId="77777777" w:rsidR="00FE1967" w:rsidRPr="001A34AB" w:rsidRDefault="00FE1967" w:rsidP="004E37F6">
      <w:pPr>
        <w:rPr>
          <w:lang w:val="ca-ES"/>
        </w:rPr>
      </w:pPr>
    </w:p>
    <w:p w14:paraId="7665DC80" w14:textId="77777777" w:rsidR="00FE1967" w:rsidRPr="001A34AB" w:rsidRDefault="00FE1967" w:rsidP="004E37F6">
      <w:pPr>
        <w:pStyle w:val="Ttulo3"/>
        <w:rPr>
          <w:lang w:val="ca-ES"/>
        </w:rPr>
      </w:pPr>
      <w:r w:rsidRPr="001A34AB">
        <w:rPr>
          <w:lang w:val="ca-ES"/>
        </w:rPr>
        <w:t xml:space="preserve">3.3.1. </w:t>
      </w:r>
      <w:r w:rsidR="00776ADA" w:rsidRPr="001A34AB">
        <w:rPr>
          <w:lang w:val="ca-ES"/>
        </w:rPr>
        <w:t>Climatologia</w:t>
      </w:r>
    </w:p>
    <w:p w14:paraId="3CC9238B" w14:textId="77777777" w:rsidR="00FE1967" w:rsidRPr="001A34AB" w:rsidRDefault="00FE1967" w:rsidP="004E37F6">
      <w:pPr>
        <w:rPr>
          <w:lang w:val="ca-ES"/>
        </w:rPr>
      </w:pPr>
    </w:p>
    <w:p w14:paraId="0B656DE1" w14:textId="77777777" w:rsidR="003C7E2A" w:rsidRPr="001A34AB" w:rsidRDefault="003C7E2A" w:rsidP="004E37F6">
      <w:pPr>
        <w:pStyle w:val="Subttulo"/>
        <w:rPr>
          <w:lang w:val="ca-ES"/>
        </w:rPr>
      </w:pPr>
      <w:r w:rsidRPr="001A34AB">
        <w:rPr>
          <w:lang w:val="ca-ES"/>
        </w:rPr>
        <w:t>Relacionar breument les dades de la climatologia del terme</w:t>
      </w:r>
      <w:r w:rsidR="004E37F6" w:rsidRPr="001A34AB">
        <w:rPr>
          <w:lang w:val="ca-ES"/>
        </w:rPr>
        <w:t xml:space="preserve"> municipal</w:t>
      </w:r>
    </w:p>
    <w:p w14:paraId="671C9EAF" w14:textId="77777777" w:rsidR="004B5FD1" w:rsidRPr="004B5FD1" w:rsidRDefault="004B5FD1" w:rsidP="004B5FD1">
      <w:pPr>
        <w:rPr>
          <w:lang w:val="ca-ES"/>
        </w:rPr>
      </w:pPr>
    </w:p>
    <w:p w14:paraId="78112D99" w14:textId="1747846C" w:rsidR="004B5FD1" w:rsidRPr="004B5FD1" w:rsidRDefault="004B5FD1" w:rsidP="004B5FD1">
      <w:pPr>
        <w:pStyle w:val="Ttulo3"/>
        <w:rPr>
          <w:lang w:val="ca-ES"/>
        </w:rPr>
      </w:pPr>
      <w:r w:rsidRPr="004B5FD1">
        <w:rPr>
          <w:lang w:val="ca-ES"/>
        </w:rPr>
        <w:t xml:space="preserve">2.3.1. </w:t>
      </w:r>
      <w:r w:rsidRPr="004B5FD1">
        <w:rPr>
          <w:lang w:val="ca-ES"/>
        </w:rPr>
        <w:t>Climatologia</w:t>
      </w:r>
    </w:p>
    <w:p w14:paraId="460F4ECD" w14:textId="77777777" w:rsidR="004B5FD1" w:rsidRPr="004B5FD1" w:rsidRDefault="004B5FD1" w:rsidP="004B5FD1">
      <w:pPr>
        <w:rPr>
          <w:lang w:val="ca-ES"/>
        </w:rPr>
      </w:pPr>
    </w:p>
    <w:p w14:paraId="544EF101" w14:textId="5B765673" w:rsidR="004B5FD1" w:rsidRPr="004B5FD1" w:rsidRDefault="004B5FD1" w:rsidP="004B5FD1">
      <w:pPr>
        <w:pStyle w:val="Subttulo"/>
        <w:rPr>
          <w:lang w:val="ca-ES"/>
        </w:rPr>
      </w:pPr>
      <w:r w:rsidRPr="004B5FD1">
        <w:rPr>
          <w:lang w:val="ca-ES"/>
        </w:rPr>
        <w:t xml:space="preserve">Relacionar </w:t>
      </w:r>
      <w:r w:rsidRPr="004B5FD1">
        <w:rPr>
          <w:lang w:val="ca-ES"/>
        </w:rPr>
        <w:t>bre</w:t>
      </w:r>
      <w:r>
        <w:rPr>
          <w:lang w:val="ca-ES"/>
        </w:rPr>
        <w:t>u</w:t>
      </w:r>
      <w:r w:rsidRPr="004B5FD1">
        <w:rPr>
          <w:lang w:val="ca-ES"/>
        </w:rPr>
        <w:t>ment</w:t>
      </w:r>
      <w:r w:rsidRPr="004B5FD1">
        <w:rPr>
          <w:lang w:val="ca-ES"/>
        </w:rPr>
        <w:t xml:space="preserve"> l</w:t>
      </w:r>
      <w:r>
        <w:rPr>
          <w:lang w:val="ca-ES"/>
        </w:rPr>
        <w:t>e</w:t>
      </w:r>
      <w:r w:rsidRPr="004B5FD1">
        <w:rPr>
          <w:lang w:val="ca-ES"/>
        </w:rPr>
        <w:t>s da</w:t>
      </w:r>
      <w:r>
        <w:rPr>
          <w:lang w:val="ca-ES"/>
        </w:rPr>
        <w:t>de</w:t>
      </w:r>
      <w:r w:rsidRPr="004B5FD1">
        <w:rPr>
          <w:lang w:val="ca-ES"/>
        </w:rPr>
        <w:t xml:space="preserve">s de la </w:t>
      </w:r>
      <w:r w:rsidRPr="004B5FD1">
        <w:rPr>
          <w:lang w:val="ca-ES"/>
        </w:rPr>
        <w:t>climatologia</w:t>
      </w:r>
      <w:r w:rsidRPr="004B5FD1">
        <w:rPr>
          <w:lang w:val="ca-ES"/>
        </w:rPr>
        <w:t xml:space="preserve"> del </w:t>
      </w:r>
      <w:r w:rsidRPr="004B5FD1">
        <w:rPr>
          <w:lang w:val="ca-ES"/>
        </w:rPr>
        <w:t>term</w:t>
      </w:r>
      <w:r>
        <w:rPr>
          <w:lang w:val="ca-ES"/>
        </w:rPr>
        <w:t>e</w:t>
      </w:r>
      <w:r w:rsidRPr="004B5FD1">
        <w:rPr>
          <w:lang w:val="ca-ES"/>
        </w:rPr>
        <w:t xml:space="preserve"> municipal</w:t>
      </w:r>
      <w:r>
        <w:rPr>
          <w:lang w:val="ca-ES"/>
        </w:rPr>
        <w:t xml:space="preserve"> i la seua relació amb els riscs que afecten el municipi (inundacions, nevades, incendis forestals, etc.)</w:t>
      </w:r>
    </w:p>
    <w:p w14:paraId="4D35172C" w14:textId="77777777" w:rsidR="00776ADA" w:rsidRPr="004B5FD1" w:rsidRDefault="00776ADA" w:rsidP="004B5FD1"/>
    <w:p w14:paraId="08C6C2F0" w14:textId="4295286D" w:rsidR="00FE1967" w:rsidRPr="001A34AB" w:rsidRDefault="004B5FD1" w:rsidP="005E0113">
      <w:pPr>
        <w:pStyle w:val="Ttulo3"/>
        <w:rPr>
          <w:lang w:val="ca-ES"/>
        </w:rPr>
      </w:pPr>
      <w:r>
        <w:rPr>
          <w:lang w:val="ca-ES"/>
        </w:rPr>
        <w:t>2</w:t>
      </w:r>
      <w:r w:rsidR="00FE1967" w:rsidRPr="001A34AB">
        <w:rPr>
          <w:lang w:val="ca-ES"/>
        </w:rPr>
        <w:t xml:space="preserve">.3.2. </w:t>
      </w:r>
      <w:r w:rsidR="00776ADA" w:rsidRPr="001A34AB">
        <w:rPr>
          <w:lang w:val="ca-ES"/>
        </w:rPr>
        <w:t>Orografia</w:t>
      </w:r>
      <w:r w:rsidR="005D7832" w:rsidRPr="001A34AB">
        <w:rPr>
          <w:lang w:val="ca-ES"/>
        </w:rPr>
        <w:t xml:space="preserve"> </w:t>
      </w:r>
    </w:p>
    <w:p w14:paraId="4C311D65" w14:textId="77777777" w:rsidR="00FE1967" w:rsidRPr="001A34AB" w:rsidRDefault="00FE1967" w:rsidP="005E0113">
      <w:pPr>
        <w:rPr>
          <w:lang w:val="ca-ES"/>
        </w:rPr>
      </w:pPr>
    </w:p>
    <w:p w14:paraId="13418BFA" w14:textId="1C9EE762" w:rsidR="00FE1967" w:rsidRPr="001A34AB" w:rsidRDefault="00FE1967" w:rsidP="004E37F6">
      <w:pPr>
        <w:pStyle w:val="Subttulo"/>
        <w:rPr>
          <w:lang w:val="ca-ES"/>
        </w:rPr>
      </w:pPr>
      <w:r w:rsidRPr="001A34AB">
        <w:rPr>
          <w:lang w:val="ca-ES"/>
        </w:rPr>
        <w:t>S'especificarà els principals</w:t>
      </w:r>
      <w:r w:rsidR="005D7832" w:rsidRPr="001A34AB">
        <w:rPr>
          <w:lang w:val="ca-ES"/>
        </w:rPr>
        <w:t xml:space="preserve"> relleus del terme municipal</w:t>
      </w:r>
      <w:r w:rsidR="009379C0">
        <w:rPr>
          <w:lang w:val="ca-ES"/>
        </w:rPr>
        <w:t xml:space="preserve"> </w:t>
      </w:r>
      <w:r w:rsidR="009379C0">
        <w:rPr>
          <w:lang w:val="ca-ES"/>
        </w:rPr>
        <w:t>i la seua relació amb els riscs que afecten el municipi (inundacions, nevades, incendis forestals, etc.)</w:t>
      </w:r>
      <w:r w:rsidR="009379C0">
        <w:rPr>
          <w:lang w:val="ca-ES"/>
        </w:rPr>
        <w:t xml:space="preserve">. </w:t>
      </w:r>
      <w:bookmarkStart w:id="9" w:name="_Hlk79669488"/>
      <w:r w:rsidR="009379C0">
        <w:rPr>
          <w:lang w:val="ca-ES"/>
        </w:rPr>
        <w:t>S’indicarà la referència al mapa/es corresponent.</w:t>
      </w:r>
    </w:p>
    <w:bookmarkEnd w:id="9"/>
    <w:p w14:paraId="54A3B8F5" w14:textId="77777777" w:rsidR="00FE1967" w:rsidRPr="001A34AB" w:rsidRDefault="00FE1967" w:rsidP="005E0113">
      <w:pPr>
        <w:rPr>
          <w:lang w:val="ca-ES"/>
        </w:rPr>
      </w:pPr>
    </w:p>
    <w:p w14:paraId="27FB5F41" w14:textId="08E2C384" w:rsidR="00FE1967" w:rsidRPr="001A34AB" w:rsidRDefault="004B5FD1" w:rsidP="005E0113">
      <w:pPr>
        <w:pStyle w:val="Ttulo3"/>
        <w:rPr>
          <w:lang w:val="ca-ES"/>
        </w:rPr>
      </w:pPr>
      <w:bookmarkStart w:id="10" w:name="_Toc436564393"/>
      <w:r>
        <w:rPr>
          <w:lang w:val="ca-ES"/>
        </w:rPr>
        <w:t>2</w:t>
      </w:r>
      <w:r w:rsidR="00FE1967" w:rsidRPr="001A34AB">
        <w:rPr>
          <w:lang w:val="ca-ES"/>
        </w:rPr>
        <w:t xml:space="preserve">.3.3. </w:t>
      </w:r>
      <w:r w:rsidR="00776ADA" w:rsidRPr="001A34AB">
        <w:rPr>
          <w:lang w:val="ca-ES"/>
        </w:rPr>
        <w:t>Hidrologia</w:t>
      </w:r>
    </w:p>
    <w:p w14:paraId="718208B1" w14:textId="77777777" w:rsidR="00FE1967" w:rsidRPr="001A34AB" w:rsidRDefault="00FE1967" w:rsidP="005E0113">
      <w:pPr>
        <w:rPr>
          <w:lang w:val="ca-ES"/>
        </w:rPr>
      </w:pPr>
    </w:p>
    <w:p w14:paraId="24946477" w14:textId="6F56E055" w:rsidR="00FE1967" w:rsidRPr="001A34AB" w:rsidRDefault="00FE1967" w:rsidP="004E37F6">
      <w:pPr>
        <w:pStyle w:val="Subttulo"/>
        <w:rPr>
          <w:lang w:val="ca-ES"/>
        </w:rPr>
      </w:pPr>
      <w:r w:rsidRPr="001A34AB">
        <w:rPr>
          <w:lang w:val="ca-ES"/>
        </w:rPr>
        <w:t>S'especificarà hidrologia del terme municipal, citant cursos d'aigua tals com rius</w:t>
      </w:r>
      <w:r w:rsidR="00045576" w:rsidRPr="001A34AB">
        <w:rPr>
          <w:lang w:val="ca-ES"/>
        </w:rPr>
        <w:t>, barrancs</w:t>
      </w:r>
      <w:r w:rsidR="009379C0">
        <w:rPr>
          <w:lang w:val="ca-ES"/>
        </w:rPr>
        <w:t>,</w:t>
      </w:r>
      <w:r w:rsidR="00045576" w:rsidRPr="001A34AB">
        <w:rPr>
          <w:lang w:val="ca-ES"/>
        </w:rPr>
        <w:t xml:space="preserve"> </w:t>
      </w:r>
      <w:r w:rsidR="00776ADA" w:rsidRPr="001A34AB">
        <w:rPr>
          <w:lang w:val="ca-ES"/>
        </w:rPr>
        <w:t>sèquies</w:t>
      </w:r>
      <w:r w:rsidR="00045576" w:rsidRPr="001A34AB">
        <w:rPr>
          <w:lang w:val="ca-ES"/>
        </w:rPr>
        <w:t xml:space="preserve"> rellevants</w:t>
      </w:r>
      <w:r w:rsidR="009379C0">
        <w:rPr>
          <w:lang w:val="ca-ES"/>
        </w:rPr>
        <w:t xml:space="preserve">, etc., </w:t>
      </w:r>
      <w:r w:rsidR="009379C0" w:rsidRPr="009379C0">
        <w:rPr>
          <w:lang w:val="ca-ES"/>
        </w:rPr>
        <w:t xml:space="preserve">i la seua relació amb el risc </w:t>
      </w:r>
      <w:r w:rsidR="009379C0">
        <w:rPr>
          <w:lang w:val="ca-ES"/>
        </w:rPr>
        <w:t>d’</w:t>
      </w:r>
      <w:r w:rsidR="009379C0" w:rsidRPr="009379C0">
        <w:rPr>
          <w:lang w:val="ca-ES"/>
        </w:rPr>
        <w:t>inundacions</w:t>
      </w:r>
      <w:r w:rsidR="009379C0">
        <w:rPr>
          <w:lang w:val="ca-ES"/>
        </w:rPr>
        <w:t xml:space="preserve"> que afecte al municipi (si fora el cas)</w:t>
      </w:r>
      <w:r w:rsidR="009379C0" w:rsidRPr="009379C0">
        <w:rPr>
          <w:lang w:val="ca-ES"/>
        </w:rPr>
        <w:t xml:space="preserve">. </w:t>
      </w:r>
      <w:r w:rsidR="009379C0">
        <w:rPr>
          <w:lang w:val="ca-ES"/>
        </w:rPr>
        <w:t>Es farà una relació dels principals cursos d’aigua, indicant la conca hidrogràfica a la que pertanyen (cal no confondre-la amb la Confederació Hidrogràfica</w:t>
      </w:r>
      <w:r w:rsidR="00CB1D63">
        <w:rPr>
          <w:lang w:val="ca-ES"/>
        </w:rPr>
        <w:t>. La informació es pot trobar al Pla Especial davant del risc d’inundacions CV</w:t>
      </w:r>
      <w:r w:rsidR="009379C0">
        <w:rPr>
          <w:lang w:val="ca-ES"/>
        </w:rPr>
        <w:t xml:space="preserve">), si circulen únicament al terme municipal o a altres termes, etc. </w:t>
      </w:r>
      <w:r w:rsidR="009379C0" w:rsidRPr="009379C0">
        <w:rPr>
          <w:lang w:val="ca-ES"/>
        </w:rPr>
        <w:t>S’indicarà la referència al mapa</w:t>
      </w:r>
      <w:r w:rsidR="009379C0">
        <w:rPr>
          <w:lang w:val="ca-ES"/>
        </w:rPr>
        <w:t>/es</w:t>
      </w:r>
      <w:r w:rsidR="009379C0" w:rsidRPr="009379C0">
        <w:rPr>
          <w:lang w:val="ca-ES"/>
        </w:rPr>
        <w:t xml:space="preserve"> corresponent.</w:t>
      </w:r>
    </w:p>
    <w:p w14:paraId="6BDEEDF0" w14:textId="77777777" w:rsidR="004E37F6" w:rsidRPr="001A34AB" w:rsidRDefault="004E37F6" w:rsidP="004E37F6">
      <w:pPr>
        <w:rPr>
          <w:lang w:val="ca-ES"/>
        </w:rPr>
      </w:pPr>
    </w:p>
    <w:tbl>
      <w:tblPr>
        <w:tblW w:w="9878" w:type="dxa"/>
        <w:jc w:val="center"/>
        <w:tblLayout w:type="fixed"/>
        <w:tblCellMar>
          <w:left w:w="120" w:type="dxa"/>
          <w:right w:w="120" w:type="dxa"/>
        </w:tblCellMar>
        <w:tblLook w:val="0000" w:firstRow="0" w:lastRow="0" w:firstColumn="0" w:lastColumn="0" w:noHBand="0" w:noVBand="0"/>
      </w:tblPr>
      <w:tblGrid>
        <w:gridCol w:w="3030"/>
        <w:gridCol w:w="1984"/>
        <w:gridCol w:w="2268"/>
        <w:gridCol w:w="2596"/>
      </w:tblGrid>
      <w:tr w:rsidR="009379C0" w:rsidRPr="001A34AB" w14:paraId="69B401C5" w14:textId="1C9CDE50" w:rsidTr="009379C0">
        <w:trPr>
          <w:cantSplit/>
          <w:jc w:val="center"/>
        </w:trPr>
        <w:tc>
          <w:tcPr>
            <w:tcW w:w="3030" w:type="dxa"/>
            <w:tcBorders>
              <w:top w:val="single" w:sz="4" w:space="0" w:color="auto"/>
              <w:left w:val="single" w:sz="4" w:space="0" w:color="auto"/>
              <w:bottom w:val="single" w:sz="4" w:space="0" w:color="auto"/>
            </w:tcBorders>
            <w:shd w:val="clear" w:color="auto" w:fill="C2D69B"/>
            <w:vAlign w:val="center"/>
          </w:tcPr>
          <w:p w14:paraId="625AFFAE" w14:textId="53A13BE4" w:rsidR="009379C0" w:rsidRPr="001A34AB" w:rsidRDefault="009379C0" w:rsidP="004E37F6">
            <w:pPr>
              <w:rPr>
                <w:b/>
                <w:sz w:val="20"/>
                <w:lang w:val="ca-ES"/>
              </w:rPr>
            </w:pPr>
            <w:bookmarkStart w:id="11" w:name="_Hlk79670138"/>
            <w:bookmarkEnd w:id="10"/>
            <w:r>
              <w:rPr>
                <w:b/>
                <w:sz w:val="20"/>
                <w:lang w:val="ca-ES"/>
              </w:rPr>
              <w:t>Nom del c</w:t>
            </w:r>
            <w:r w:rsidRPr="001A34AB">
              <w:rPr>
                <w:b/>
                <w:sz w:val="20"/>
                <w:lang w:val="ca-ES"/>
              </w:rPr>
              <w:t>urs d'</w:t>
            </w:r>
            <w:r>
              <w:rPr>
                <w:b/>
                <w:sz w:val="20"/>
                <w:lang w:val="ca-ES"/>
              </w:rPr>
              <w:t>aigua</w:t>
            </w:r>
          </w:p>
        </w:tc>
        <w:tc>
          <w:tcPr>
            <w:tcW w:w="1984" w:type="dxa"/>
            <w:tcBorders>
              <w:top w:val="single" w:sz="4" w:space="0" w:color="auto"/>
              <w:left w:val="single" w:sz="4" w:space="0" w:color="auto"/>
              <w:bottom w:val="single" w:sz="4" w:space="0" w:color="auto"/>
              <w:right w:val="single" w:sz="4" w:space="0" w:color="auto"/>
            </w:tcBorders>
            <w:shd w:val="clear" w:color="auto" w:fill="C2D69B"/>
            <w:vAlign w:val="center"/>
          </w:tcPr>
          <w:p w14:paraId="580F9AD7" w14:textId="0F4B9C06" w:rsidR="009379C0" w:rsidRPr="001A34AB" w:rsidRDefault="009379C0" w:rsidP="00776ADA">
            <w:pPr>
              <w:rPr>
                <w:b/>
                <w:sz w:val="20"/>
                <w:lang w:val="ca-ES"/>
              </w:rPr>
            </w:pPr>
            <w:r>
              <w:rPr>
                <w:b/>
                <w:sz w:val="20"/>
                <w:lang w:val="ca-ES"/>
              </w:rPr>
              <w:t>Conca hidrogràfica</w:t>
            </w:r>
          </w:p>
        </w:tc>
        <w:tc>
          <w:tcPr>
            <w:tcW w:w="2268" w:type="dxa"/>
            <w:tcBorders>
              <w:top w:val="single" w:sz="4" w:space="0" w:color="auto"/>
              <w:left w:val="single" w:sz="4" w:space="0" w:color="auto"/>
              <w:bottom w:val="single" w:sz="4" w:space="0" w:color="auto"/>
              <w:right w:val="single" w:sz="4" w:space="0" w:color="auto"/>
            </w:tcBorders>
            <w:shd w:val="clear" w:color="auto" w:fill="C2D69B"/>
          </w:tcPr>
          <w:p w14:paraId="0FF6CF76" w14:textId="4CED3934" w:rsidR="009379C0" w:rsidRPr="001A34AB" w:rsidRDefault="009379C0" w:rsidP="00776ADA">
            <w:pPr>
              <w:rPr>
                <w:b/>
                <w:sz w:val="20"/>
                <w:lang w:val="ca-ES"/>
              </w:rPr>
            </w:pPr>
            <w:r>
              <w:rPr>
                <w:b/>
                <w:sz w:val="20"/>
                <w:lang w:val="ca-ES"/>
              </w:rPr>
              <w:t>Municipi aigües amunt</w:t>
            </w:r>
          </w:p>
        </w:tc>
        <w:tc>
          <w:tcPr>
            <w:tcW w:w="2596" w:type="dxa"/>
            <w:tcBorders>
              <w:top w:val="single" w:sz="4" w:space="0" w:color="auto"/>
              <w:left w:val="single" w:sz="4" w:space="0" w:color="auto"/>
              <w:bottom w:val="single" w:sz="4" w:space="0" w:color="auto"/>
              <w:right w:val="single" w:sz="4" w:space="0" w:color="auto"/>
            </w:tcBorders>
            <w:shd w:val="clear" w:color="auto" w:fill="C2D69B"/>
          </w:tcPr>
          <w:p w14:paraId="4909647A" w14:textId="43B86292" w:rsidR="009379C0" w:rsidRPr="001A34AB" w:rsidRDefault="009379C0" w:rsidP="00776ADA">
            <w:pPr>
              <w:rPr>
                <w:b/>
                <w:sz w:val="20"/>
                <w:lang w:val="ca-ES"/>
              </w:rPr>
            </w:pPr>
            <w:r>
              <w:rPr>
                <w:b/>
                <w:sz w:val="20"/>
                <w:lang w:val="ca-ES"/>
              </w:rPr>
              <w:t>Municipi aigües avall</w:t>
            </w:r>
          </w:p>
        </w:tc>
      </w:tr>
      <w:tr w:rsidR="009379C0" w:rsidRPr="001A34AB" w14:paraId="42974972" w14:textId="086065C1" w:rsidTr="009379C0">
        <w:trPr>
          <w:cantSplit/>
          <w:jc w:val="center"/>
        </w:trPr>
        <w:tc>
          <w:tcPr>
            <w:tcW w:w="3030" w:type="dxa"/>
            <w:tcBorders>
              <w:top w:val="single" w:sz="4" w:space="0" w:color="auto"/>
              <w:left w:val="single" w:sz="4" w:space="0" w:color="auto"/>
              <w:bottom w:val="single" w:sz="4" w:space="0" w:color="auto"/>
            </w:tcBorders>
            <w:shd w:val="clear" w:color="auto" w:fill="FFFFFF"/>
            <w:vAlign w:val="center"/>
          </w:tcPr>
          <w:p w14:paraId="39B4D056" w14:textId="77777777" w:rsidR="009379C0" w:rsidRPr="001A34AB" w:rsidRDefault="009379C0" w:rsidP="004E37F6">
            <w:pPr>
              <w:rPr>
                <w:sz w:val="20"/>
                <w:lang w:val="ca-E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68A9510D" w14:textId="77777777" w:rsidR="009379C0" w:rsidRPr="001A34AB" w:rsidRDefault="009379C0" w:rsidP="004E37F6">
            <w:pPr>
              <w:rPr>
                <w:sz w:val="20"/>
                <w:lang w:val="ca-ES"/>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A08AE99" w14:textId="77777777" w:rsidR="009379C0" w:rsidRPr="001A34AB" w:rsidRDefault="009379C0" w:rsidP="004E37F6">
            <w:pPr>
              <w:rPr>
                <w:sz w:val="20"/>
                <w:lang w:val="ca-ES"/>
              </w:rPr>
            </w:pPr>
          </w:p>
        </w:tc>
        <w:tc>
          <w:tcPr>
            <w:tcW w:w="2596" w:type="dxa"/>
            <w:tcBorders>
              <w:top w:val="single" w:sz="4" w:space="0" w:color="auto"/>
              <w:left w:val="single" w:sz="4" w:space="0" w:color="auto"/>
              <w:bottom w:val="single" w:sz="4" w:space="0" w:color="auto"/>
              <w:right w:val="single" w:sz="4" w:space="0" w:color="auto"/>
            </w:tcBorders>
            <w:shd w:val="clear" w:color="auto" w:fill="FFFFFF"/>
          </w:tcPr>
          <w:p w14:paraId="752C50E3" w14:textId="77777777" w:rsidR="009379C0" w:rsidRPr="001A34AB" w:rsidRDefault="009379C0" w:rsidP="004E37F6">
            <w:pPr>
              <w:rPr>
                <w:sz w:val="20"/>
                <w:lang w:val="ca-ES"/>
              </w:rPr>
            </w:pPr>
          </w:p>
        </w:tc>
      </w:tr>
      <w:tr w:rsidR="009379C0" w:rsidRPr="001A34AB" w14:paraId="34FC4666" w14:textId="40280203" w:rsidTr="009379C0">
        <w:trPr>
          <w:cantSplit/>
          <w:jc w:val="center"/>
        </w:trPr>
        <w:tc>
          <w:tcPr>
            <w:tcW w:w="3030" w:type="dxa"/>
            <w:tcBorders>
              <w:top w:val="single" w:sz="4" w:space="0" w:color="auto"/>
              <w:left w:val="single" w:sz="4" w:space="0" w:color="auto"/>
              <w:bottom w:val="single" w:sz="4" w:space="0" w:color="auto"/>
            </w:tcBorders>
            <w:shd w:val="clear" w:color="auto" w:fill="FFFFFF"/>
            <w:vAlign w:val="center"/>
          </w:tcPr>
          <w:p w14:paraId="40E97F91" w14:textId="77777777" w:rsidR="009379C0" w:rsidRPr="001A34AB" w:rsidRDefault="009379C0" w:rsidP="004E37F6">
            <w:pPr>
              <w:rPr>
                <w:sz w:val="20"/>
                <w:lang w:val="ca-E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58CFBFC1" w14:textId="77777777" w:rsidR="009379C0" w:rsidRPr="001A34AB" w:rsidRDefault="009379C0" w:rsidP="004E37F6">
            <w:pPr>
              <w:rPr>
                <w:sz w:val="20"/>
                <w:lang w:val="ca-ES"/>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E1E75BF" w14:textId="77777777" w:rsidR="009379C0" w:rsidRPr="001A34AB" w:rsidRDefault="009379C0" w:rsidP="004E37F6">
            <w:pPr>
              <w:rPr>
                <w:sz w:val="20"/>
                <w:lang w:val="ca-ES"/>
              </w:rPr>
            </w:pPr>
          </w:p>
        </w:tc>
        <w:tc>
          <w:tcPr>
            <w:tcW w:w="2596" w:type="dxa"/>
            <w:tcBorders>
              <w:top w:val="single" w:sz="4" w:space="0" w:color="auto"/>
              <w:left w:val="single" w:sz="4" w:space="0" w:color="auto"/>
              <w:bottom w:val="single" w:sz="4" w:space="0" w:color="auto"/>
              <w:right w:val="single" w:sz="4" w:space="0" w:color="auto"/>
            </w:tcBorders>
            <w:shd w:val="clear" w:color="auto" w:fill="FFFFFF"/>
          </w:tcPr>
          <w:p w14:paraId="59E1F625" w14:textId="77777777" w:rsidR="009379C0" w:rsidRPr="001A34AB" w:rsidRDefault="009379C0" w:rsidP="004E37F6">
            <w:pPr>
              <w:rPr>
                <w:sz w:val="20"/>
                <w:lang w:val="ca-ES"/>
              </w:rPr>
            </w:pPr>
          </w:p>
        </w:tc>
      </w:tr>
      <w:tr w:rsidR="009379C0" w:rsidRPr="001A34AB" w14:paraId="205BC80E" w14:textId="4CACC71A" w:rsidTr="009379C0">
        <w:trPr>
          <w:cantSplit/>
          <w:jc w:val="center"/>
        </w:trPr>
        <w:tc>
          <w:tcPr>
            <w:tcW w:w="3030" w:type="dxa"/>
            <w:tcBorders>
              <w:top w:val="single" w:sz="4" w:space="0" w:color="auto"/>
              <w:left w:val="single" w:sz="4" w:space="0" w:color="auto"/>
              <w:bottom w:val="single" w:sz="4" w:space="0" w:color="auto"/>
            </w:tcBorders>
            <w:shd w:val="clear" w:color="auto" w:fill="FFFFFF"/>
            <w:vAlign w:val="center"/>
          </w:tcPr>
          <w:p w14:paraId="4D25977D" w14:textId="77777777" w:rsidR="009379C0" w:rsidRPr="001A34AB" w:rsidRDefault="009379C0" w:rsidP="004E37F6">
            <w:pPr>
              <w:rPr>
                <w:sz w:val="20"/>
                <w:lang w:val="ca-E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3631677C" w14:textId="77777777" w:rsidR="009379C0" w:rsidRPr="001A34AB" w:rsidRDefault="009379C0" w:rsidP="004E37F6">
            <w:pPr>
              <w:rPr>
                <w:sz w:val="20"/>
                <w:lang w:val="ca-ES"/>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0BA5A1E" w14:textId="77777777" w:rsidR="009379C0" w:rsidRPr="001A34AB" w:rsidRDefault="009379C0" w:rsidP="004E37F6">
            <w:pPr>
              <w:rPr>
                <w:sz w:val="20"/>
                <w:lang w:val="ca-ES"/>
              </w:rPr>
            </w:pPr>
          </w:p>
        </w:tc>
        <w:tc>
          <w:tcPr>
            <w:tcW w:w="2596" w:type="dxa"/>
            <w:tcBorders>
              <w:top w:val="single" w:sz="4" w:space="0" w:color="auto"/>
              <w:left w:val="single" w:sz="4" w:space="0" w:color="auto"/>
              <w:bottom w:val="single" w:sz="4" w:space="0" w:color="auto"/>
              <w:right w:val="single" w:sz="4" w:space="0" w:color="auto"/>
            </w:tcBorders>
            <w:shd w:val="clear" w:color="auto" w:fill="FFFFFF"/>
          </w:tcPr>
          <w:p w14:paraId="1B5F0C3C" w14:textId="77777777" w:rsidR="009379C0" w:rsidRPr="001A34AB" w:rsidRDefault="009379C0" w:rsidP="004E37F6">
            <w:pPr>
              <w:rPr>
                <w:sz w:val="20"/>
                <w:lang w:val="ca-ES"/>
              </w:rPr>
            </w:pPr>
          </w:p>
        </w:tc>
      </w:tr>
      <w:tr w:rsidR="009379C0" w:rsidRPr="001A34AB" w14:paraId="635844D9" w14:textId="286520D5" w:rsidTr="009379C0">
        <w:trPr>
          <w:cantSplit/>
          <w:jc w:val="center"/>
        </w:trPr>
        <w:tc>
          <w:tcPr>
            <w:tcW w:w="3030" w:type="dxa"/>
            <w:tcBorders>
              <w:top w:val="single" w:sz="4" w:space="0" w:color="auto"/>
              <w:left w:val="single" w:sz="4" w:space="0" w:color="auto"/>
              <w:bottom w:val="single" w:sz="4" w:space="0" w:color="auto"/>
            </w:tcBorders>
            <w:shd w:val="clear" w:color="auto" w:fill="FFFFFF"/>
            <w:vAlign w:val="center"/>
          </w:tcPr>
          <w:p w14:paraId="7C1689EA" w14:textId="77777777" w:rsidR="009379C0" w:rsidRPr="001A34AB" w:rsidRDefault="009379C0" w:rsidP="004E37F6">
            <w:pPr>
              <w:rPr>
                <w:sz w:val="20"/>
                <w:lang w:val="ca-E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07B5C521" w14:textId="77777777" w:rsidR="009379C0" w:rsidRPr="001A34AB" w:rsidRDefault="009379C0" w:rsidP="004E37F6">
            <w:pPr>
              <w:rPr>
                <w:sz w:val="20"/>
                <w:lang w:val="ca-ES"/>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6B4FC6F" w14:textId="77777777" w:rsidR="009379C0" w:rsidRPr="001A34AB" w:rsidRDefault="009379C0" w:rsidP="004E37F6">
            <w:pPr>
              <w:rPr>
                <w:sz w:val="20"/>
                <w:lang w:val="ca-ES"/>
              </w:rPr>
            </w:pPr>
          </w:p>
        </w:tc>
        <w:tc>
          <w:tcPr>
            <w:tcW w:w="2596" w:type="dxa"/>
            <w:tcBorders>
              <w:top w:val="single" w:sz="4" w:space="0" w:color="auto"/>
              <w:left w:val="single" w:sz="4" w:space="0" w:color="auto"/>
              <w:bottom w:val="single" w:sz="4" w:space="0" w:color="auto"/>
              <w:right w:val="single" w:sz="4" w:space="0" w:color="auto"/>
            </w:tcBorders>
            <w:shd w:val="clear" w:color="auto" w:fill="FFFFFF"/>
          </w:tcPr>
          <w:p w14:paraId="4AA94659" w14:textId="77777777" w:rsidR="009379C0" w:rsidRPr="001A34AB" w:rsidRDefault="009379C0" w:rsidP="004E37F6">
            <w:pPr>
              <w:rPr>
                <w:sz w:val="20"/>
                <w:lang w:val="ca-ES"/>
              </w:rPr>
            </w:pPr>
          </w:p>
        </w:tc>
      </w:tr>
      <w:tr w:rsidR="009379C0" w:rsidRPr="001A34AB" w14:paraId="22C46ADC" w14:textId="5AFC9C4C" w:rsidTr="009379C0">
        <w:trPr>
          <w:cantSplit/>
          <w:jc w:val="center"/>
        </w:trPr>
        <w:tc>
          <w:tcPr>
            <w:tcW w:w="3030" w:type="dxa"/>
            <w:tcBorders>
              <w:top w:val="single" w:sz="4" w:space="0" w:color="auto"/>
              <w:left w:val="single" w:sz="4" w:space="0" w:color="auto"/>
              <w:bottom w:val="single" w:sz="4" w:space="0" w:color="auto"/>
            </w:tcBorders>
            <w:shd w:val="clear" w:color="auto" w:fill="FFFFFF"/>
            <w:vAlign w:val="center"/>
          </w:tcPr>
          <w:p w14:paraId="4C562C12" w14:textId="77777777" w:rsidR="009379C0" w:rsidRPr="001A34AB" w:rsidRDefault="009379C0" w:rsidP="004E37F6">
            <w:pPr>
              <w:rPr>
                <w:sz w:val="20"/>
                <w:lang w:val="ca-E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20E59651" w14:textId="77777777" w:rsidR="009379C0" w:rsidRPr="001A34AB" w:rsidRDefault="009379C0" w:rsidP="004E37F6">
            <w:pPr>
              <w:rPr>
                <w:sz w:val="20"/>
                <w:lang w:val="ca-ES"/>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9C1B729" w14:textId="77777777" w:rsidR="009379C0" w:rsidRPr="001A34AB" w:rsidRDefault="009379C0" w:rsidP="004E37F6">
            <w:pPr>
              <w:rPr>
                <w:sz w:val="20"/>
                <w:lang w:val="ca-ES"/>
              </w:rPr>
            </w:pPr>
          </w:p>
        </w:tc>
        <w:tc>
          <w:tcPr>
            <w:tcW w:w="2596" w:type="dxa"/>
            <w:tcBorders>
              <w:top w:val="single" w:sz="4" w:space="0" w:color="auto"/>
              <w:left w:val="single" w:sz="4" w:space="0" w:color="auto"/>
              <w:bottom w:val="single" w:sz="4" w:space="0" w:color="auto"/>
              <w:right w:val="single" w:sz="4" w:space="0" w:color="auto"/>
            </w:tcBorders>
            <w:shd w:val="clear" w:color="auto" w:fill="FFFFFF"/>
          </w:tcPr>
          <w:p w14:paraId="2804F2E4" w14:textId="77777777" w:rsidR="009379C0" w:rsidRPr="001A34AB" w:rsidRDefault="009379C0" w:rsidP="004E37F6">
            <w:pPr>
              <w:rPr>
                <w:sz w:val="20"/>
                <w:lang w:val="ca-ES"/>
              </w:rPr>
            </w:pPr>
          </w:p>
        </w:tc>
      </w:tr>
      <w:bookmarkEnd w:id="11"/>
    </w:tbl>
    <w:p w14:paraId="64442DB2" w14:textId="77777777" w:rsidR="0065592D" w:rsidRPr="001A34AB" w:rsidRDefault="0065592D" w:rsidP="005E0113">
      <w:pPr>
        <w:rPr>
          <w:lang w:val="ca-ES"/>
        </w:rPr>
      </w:pPr>
    </w:p>
    <w:p w14:paraId="2699F336" w14:textId="2A1F8CC5" w:rsidR="00FE1967" w:rsidRPr="001A34AB" w:rsidRDefault="004B5FD1" w:rsidP="005E0113">
      <w:pPr>
        <w:pStyle w:val="Ttulo3"/>
        <w:rPr>
          <w:lang w:val="ca-ES"/>
        </w:rPr>
      </w:pPr>
      <w:r>
        <w:rPr>
          <w:lang w:val="ca-ES"/>
        </w:rPr>
        <w:t>2</w:t>
      </w:r>
      <w:r w:rsidR="00FE1967" w:rsidRPr="001A34AB">
        <w:rPr>
          <w:lang w:val="ca-ES"/>
        </w:rPr>
        <w:t xml:space="preserve">.3.4. </w:t>
      </w:r>
      <w:r w:rsidR="00776ADA" w:rsidRPr="001A34AB">
        <w:rPr>
          <w:lang w:val="ca-ES"/>
        </w:rPr>
        <w:t>Geologia</w:t>
      </w:r>
    </w:p>
    <w:p w14:paraId="7B142785" w14:textId="77777777" w:rsidR="00AE3C5D" w:rsidRPr="001A34AB" w:rsidRDefault="00AE3C5D" w:rsidP="00FE1967">
      <w:pPr>
        <w:tabs>
          <w:tab w:val="left" w:pos="284"/>
          <w:tab w:val="left" w:pos="568"/>
          <w:tab w:val="left" w:pos="852"/>
        </w:tabs>
        <w:ind w:left="1020" w:hanging="1020"/>
        <w:rPr>
          <w:rFonts w:cs="Arial"/>
          <w:i/>
          <w:szCs w:val="24"/>
          <w:lang w:val="ca-ES"/>
        </w:rPr>
      </w:pPr>
    </w:p>
    <w:p w14:paraId="4F3D0F67" w14:textId="378A116D" w:rsidR="00AE3C5D" w:rsidRPr="001A34AB" w:rsidRDefault="00AE3C5D" w:rsidP="004E37F6">
      <w:pPr>
        <w:pStyle w:val="Subttulo"/>
        <w:rPr>
          <w:lang w:val="ca-ES"/>
        </w:rPr>
      </w:pPr>
      <w:r w:rsidRPr="001A34AB">
        <w:rPr>
          <w:lang w:val="ca-ES"/>
        </w:rPr>
        <w:t xml:space="preserve">S'especificarà les característiques </w:t>
      </w:r>
      <w:r w:rsidR="00776ADA" w:rsidRPr="001A34AB">
        <w:rPr>
          <w:lang w:val="ca-ES"/>
        </w:rPr>
        <w:t>geològiques</w:t>
      </w:r>
      <w:r w:rsidR="004E37F6" w:rsidRPr="001A34AB">
        <w:rPr>
          <w:lang w:val="ca-ES"/>
        </w:rPr>
        <w:t xml:space="preserve"> del terme municipal</w:t>
      </w:r>
      <w:r w:rsidR="00CB1D63" w:rsidRPr="00CB1D63">
        <w:rPr>
          <w:lang w:val="ca-ES"/>
        </w:rPr>
        <w:t xml:space="preserve"> </w:t>
      </w:r>
      <w:r w:rsidR="00CB1D63">
        <w:rPr>
          <w:lang w:val="ca-ES"/>
        </w:rPr>
        <w:t>i la seua relació amb els riscs que afecten el municipi (</w:t>
      </w:r>
      <w:r w:rsidR="00CB1D63">
        <w:rPr>
          <w:lang w:val="ca-ES"/>
        </w:rPr>
        <w:t>sísmic, esllavissaments</w:t>
      </w:r>
      <w:r w:rsidR="00CB1D63">
        <w:rPr>
          <w:lang w:val="ca-ES"/>
        </w:rPr>
        <w:t>, etc.). S’indicarà la referència al mapa/es corresponent.</w:t>
      </w:r>
    </w:p>
    <w:p w14:paraId="7484C672" w14:textId="77777777" w:rsidR="00FE1967" w:rsidRPr="001A34AB" w:rsidRDefault="00FE1967" w:rsidP="005E0113">
      <w:pPr>
        <w:rPr>
          <w:lang w:val="ca-ES"/>
        </w:rPr>
      </w:pPr>
    </w:p>
    <w:p w14:paraId="53F6A585" w14:textId="77777777" w:rsidR="004B5FD1" w:rsidRDefault="004B5FD1">
      <w:pPr>
        <w:jc w:val="left"/>
        <w:rPr>
          <w:b/>
          <w:color w:val="31849B"/>
          <w:sz w:val="28"/>
          <w:lang w:val="ca-ES"/>
        </w:rPr>
      </w:pPr>
      <w:bookmarkStart w:id="12" w:name="_Toc436564395"/>
      <w:r>
        <w:rPr>
          <w:lang w:val="ca-ES"/>
        </w:rPr>
        <w:br w:type="page"/>
      </w:r>
    </w:p>
    <w:p w14:paraId="24BDF010" w14:textId="092CCF1E" w:rsidR="00FE1967" w:rsidRPr="001A34AB" w:rsidRDefault="0040410F" w:rsidP="006E3311">
      <w:pPr>
        <w:pStyle w:val="Ttulo2"/>
        <w:rPr>
          <w:lang w:val="ca-ES"/>
        </w:rPr>
      </w:pPr>
      <w:r>
        <w:rPr>
          <w:lang w:val="ca-ES"/>
        </w:rPr>
        <w:lastRenderedPageBreak/>
        <w:t>2</w:t>
      </w:r>
      <w:r w:rsidR="00FE1967" w:rsidRPr="001A34AB">
        <w:rPr>
          <w:lang w:val="ca-ES"/>
        </w:rPr>
        <w:t>.4.</w:t>
      </w:r>
      <w:r w:rsidR="00142739" w:rsidRPr="001A34AB">
        <w:rPr>
          <w:lang w:val="ca-ES"/>
        </w:rPr>
        <w:tab/>
      </w:r>
      <w:r w:rsidR="00776ADA" w:rsidRPr="001A34AB">
        <w:rPr>
          <w:lang w:val="ca-ES"/>
        </w:rPr>
        <w:t>Infraestructures</w:t>
      </w:r>
      <w:r w:rsidR="00FE1967" w:rsidRPr="001A34AB">
        <w:rPr>
          <w:lang w:val="ca-ES"/>
        </w:rPr>
        <w:t xml:space="preserve"> </w:t>
      </w:r>
      <w:r w:rsidR="006E3311" w:rsidRPr="001A34AB">
        <w:rPr>
          <w:lang w:val="ca-ES"/>
        </w:rPr>
        <w:t>i</w:t>
      </w:r>
      <w:r w:rsidR="00FE1967" w:rsidRPr="001A34AB">
        <w:rPr>
          <w:lang w:val="ca-ES"/>
        </w:rPr>
        <w:t xml:space="preserve"> </w:t>
      </w:r>
      <w:r w:rsidR="00CB1D63">
        <w:rPr>
          <w:lang w:val="ca-ES"/>
        </w:rPr>
        <w:t>v</w:t>
      </w:r>
      <w:r w:rsidR="006E3311" w:rsidRPr="001A34AB">
        <w:rPr>
          <w:lang w:val="ca-ES"/>
        </w:rPr>
        <w:t>ies</w:t>
      </w:r>
      <w:r w:rsidR="00FE1967" w:rsidRPr="001A34AB">
        <w:rPr>
          <w:lang w:val="ca-ES"/>
        </w:rPr>
        <w:t xml:space="preserve"> </w:t>
      </w:r>
      <w:r w:rsidR="006E3311" w:rsidRPr="001A34AB">
        <w:rPr>
          <w:lang w:val="ca-ES"/>
        </w:rPr>
        <w:t>de</w:t>
      </w:r>
      <w:r w:rsidR="00FE1967" w:rsidRPr="001A34AB">
        <w:rPr>
          <w:lang w:val="ca-ES"/>
        </w:rPr>
        <w:t xml:space="preserve"> </w:t>
      </w:r>
      <w:bookmarkEnd w:id="12"/>
      <w:r w:rsidR="00CB1D63">
        <w:rPr>
          <w:lang w:val="ca-ES"/>
        </w:rPr>
        <w:t>c</w:t>
      </w:r>
      <w:r w:rsidR="006E3311" w:rsidRPr="001A34AB">
        <w:rPr>
          <w:lang w:val="ca-ES"/>
        </w:rPr>
        <w:t>omunicació</w:t>
      </w:r>
    </w:p>
    <w:p w14:paraId="25AF57FA" w14:textId="77777777" w:rsidR="00FE1967" w:rsidRPr="001A34AB" w:rsidRDefault="00FE1967" w:rsidP="005E0113">
      <w:pPr>
        <w:rPr>
          <w:lang w:val="ca-ES"/>
        </w:rPr>
      </w:pPr>
    </w:p>
    <w:p w14:paraId="52CED435" w14:textId="49A49D06" w:rsidR="00FE1967" w:rsidRPr="001A34AB" w:rsidRDefault="00FE1967" w:rsidP="004E37F6">
      <w:pPr>
        <w:pStyle w:val="Subttulo"/>
        <w:rPr>
          <w:lang w:val="ca-ES"/>
        </w:rPr>
      </w:pPr>
      <w:r w:rsidRPr="001A34AB">
        <w:rPr>
          <w:lang w:val="ca-ES"/>
        </w:rPr>
        <w:t>Es descriuran les principals vies de comunicació per carretera</w:t>
      </w:r>
      <w:r w:rsidR="00CB1D63">
        <w:rPr>
          <w:lang w:val="ca-ES"/>
        </w:rPr>
        <w:t xml:space="preserve">, </w:t>
      </w:r>
      <w:r w:rsidR="0065539A">
        <w:rPr>
          <w:lang w:val="ca-ES"/>
        </w:rPr>
        <w:t xml:space="preserve">ferrocarril, </w:t>
      </w:r>
      <w:r w:rsidR="00CB1D63">
        <w:rPr>
          <w:lang w:val="ca-ES"/>
        </w:rPr>
        <w:t xml:space="preserve">etc. que </w:t>
      </w:r>
      <w:r w:rsidR="0065539A">
        <w:rPr>
          <w:lang w:val="ca-ES"/>
        </w:rPr>
        <w:t>exist</w:t>
      </w:r>
      <w:r w:rsidR="00CB1D63">
        <w:rPr>
          <w:lang w:val="ca-ES"/>
        </w:rPr>
        <w:t xml:space="preserve">isquen </w:t>
      </w:r>
      <w:r w:rsidR="0065539A">
        <w:rPr>
          <w:lang w:val="ca-ES"/>
        </w:rPr>
        <w:t>en el terme</w:t>
      </w:r>
      <w:r w:rsidR="00CB1D63">
        <w:rPr>
          <w:lang w:val="ca-ES"/>
        </w:rPr>
        <w:t xml:space="preserve"> municipal (no en altres municipis)</w:t>
      </w:r>
      <w:r w:rsidR="00F93801" w:rsidRPr="001A34AB">
        <w:rPr>
          <w:lang w:val="ca-ES"/>
        </w:rPr>
        <w:t xml:space="preserve">, </w:t>
      </w:r>
      <w:r w:rsidR="00CB1D63">
        <w:rPr>
          <w:lang w:val="ca-ES"/>
        </w:rPr>
        <w:t>i es farà r</w:t>
      </w:r>
      <w:r w:rsidR="00F93801" w:rsidRPr="001A34AB">
        <w:rPr>
          <w:lang w:val="ca-ES"/>
        </w:rPr>
        <w:t>efer</w:t>
      </w:r>
      <w:r w:rsidR="00CB1D63">
        <w:rPr>
          <w:lang w:val="ca-ES"/>
        </w:rPr>
        <w:t>è</w:t>
      </w:r>
      <w:r w:rsidR="00F93801" w:rsidRPr="001A34AB">
        <w:rPr>
          <w:lang w:val="ca-ES"/>
        </w:rPr>
        <w:t>ncia</w:t>
      </w:r>
      <w:r w:rsidRPr="001A34AB">
        <w:rPr>
          <w:lang w:val="ca-ES"/>
        </w:rPr>
        <w:t xml:space="preserve"> a la </w:t>
      </w:r>
      <w:r w:rsidR="006E3311" w:rsidRPr="001A34AB">
        <w:rPr>
          <w:lang w:val="ca-ES"/>
        </w:rPr>
        <w:t>cartografia</w:t>
      </w:r>
      <w:r w:rsidR="00CB1D63">
        <w:rPr>
          <w:lang w:val="ca-ES"/>
        </w:rPr>
        <w:t xml:space="preserve"> corresponent</w:t>
      </w:r>
    </w:p>
    <w:p w14:paraId="63AFCC8B" w14:textId="77777777" w:rsidR="00FE1967" w:rsidRPr="001A34AB" w:rsidRDefault="00FE1967" w:rsidP="001D257D">
      <w:pPr>
        <w:rPr>
          <w:lang w:val="ca-ES"/>
        </w:rPr>
      </w:pPr>
    </w:p>
    <w:tbl>
      <w:tblPr>
        <w:tblW w:w="7572" w:type="dxa"/>
        <w:jc w:val="center"/>
        <w:tblLayout w:type="fixed"/>
        <w:tblCellMar>
          <w:left w:w="120" w:type="dxa"/>
          <w:right w:w="120" w:type="dxa"/>
        </w:tblCellMar>
        <w:tblLook w:val="0000" w:firstRow="0" w:lastRow="0" w:firstColumn="0" w:lastColumn="0" w:noHBand="0" w:noVBand="0"/>
      </w:tblPr>
      <w:tblGrid>
        <w:gridCol w:w="2404"/>
        <w:gridCol w:w="1341"/>
        <w:gridCol w:w="1276"/>
        <w:gridCol w:w="1276"/>
        <w:gridCol w:w="1275"/>
      </w:tblGrid>
      <w:tr w:rsidR="00BB6993" w:rsidRPr="001A34AB" w14:paraId="37A1B76D" w14:textId="77777777" w:rsidTr="004E37F6">
        <w:trPr>
          <w:cantSplit/>
          <w:jc w:val="center"/>
        </w:trPr>
        <w:tc>
          <w:tcPr>
            <w:tcW w:w="2404" w:type="dxa"/>
            <w:tcBorders>
              <w:top w:val="single" w:sz="4" w:space="0" w:color="auto"/>
              <w:left w:val="single" w:sz="4" w:space="0" w:color="auto"/>
              <w:bottom w:val="single" w:sz="4" w:space="0" w:color="auto"/>
            </w:tcBorders>
            <w:shd w:val="clear" w:color="auto" w:fill="C2D69B"/>
            <w:vAlign w:val="center"/>
          </w:tcPr>
          <w:p w14:paraId="6A46E1C9" w14:textId="4BCAA585" w:rsidR="00BB6993" w:rsidRPr="001A34AB" w:rsidRDefault="00BB6993" w:rsidP="00B51F12">
            <w:pPr>
              <w:jc w:val="center"/>
              <w:rPr>
                <w:b/>
                <w:sz w:val="20"/>
                <w:lang w:val="ca-ES"/>
              </w:rPr>
            </w:pPr>
            <w:r w:rsidRPr="001A34AB">
              <w:rPr>
                <w:b/>
                <w:sz w:val="20"/>
                <w:lang w:val="ca-ES"/>
              </w:rPr>
              <w:t>Carreter</w:t>
            </w:r>
            <w:r w:rsidR="00B51F12">
              <w:rPr>
                <w:b/>
                <w:sz w:val="20"/>
                <w:lang w:val="ca-ES"/>
              </w:rPr>
              <w:t>a</w:t>
            </w:r>
          </w:p>
        </w:tc>
        <w:tc>
          <w:tcPr>
            <w:tcW w:w="1341" w:type="dxa"/>
            <w:tcBorders>
              <w:top w:val="single" w:sz="4" w:space="0" w:color="auto"/>
              <w:left w:val="single" w:sz="4" w:space="0" w:color="auto"/>
              <w:bottom w:val="single" w:sz="4" w:space="0" w:color="auto"/>
            </w:tcBorders>
            <w:shd w:val="clear" w:color="auto" w:fill="C2D69B"/>
            <w:vAlign w:val="center"/>
          </w:tcPr>
          <w:p w14:paraId="3C50CE70" w14:textId="56287FD0" w:rsidR="00BB6993" w:rsidRPr="001A34AB" w:rsidRDefault="00B51F12" w:rsidP="00B51F12">
            <w:pPr>
              <w:jc w:val="center"/>
              <w:rPr>
                <w:b/>
                <w:sz w:val="20"/>
                <w:lang w:val="ca-ES"/>
              </w:rPr>
            </w:pPr>
            <w:r>
              <w:rPr>
                <w:b/>
                <w:sz w:val="20"/>
                <w:lang w:val="ca-ES"/>
              </w:rPr>
              <w:t>k</w:t>
            </w:r>
            <w:r w:rsidR="00BB6993" w:rsidRPr="001A34AB">
              <w:rPr>
                <w:b/>
                <w:sz w:val="20"/>
                <w:lang w:val="ca-ES"/>
              </w:rPr>
              <w:t>m</w:t>
            </w:r>
            <w:r>
              <w:rPr>
                <w:b/>
                <w:sz w:val="20"/>
                <w:lang w:val="ca-ES"/>
              </w:rPr>
              <w:t xml:space="preserve"> e</w:t>
            </w:r>
            <w:r w:rsidR="00BB6993" w:rsidRPr="001A34AB">
              <w:rPr>
                <w:b/>
                <w:sz w:val="20"/>
                <w:lang w:val="ca-ES"/>
              </w:rPr>
              <w:t xml:space="preserve">ntrada </w:t>
            </w:r>
            <w:r>
              <w:rPr>
                <w:b/>
                <w:sz w:val="20"/>
                <w:lang w:val="ca-ES"/>
              </w:rPr>
              <w:t>al TM</w:t>
            </w:r>
          </w:p>
        </w:tc>
        <w:tc>
          <w:tcPr>
            <w:tcW w:w="1276" w:type="dxa"/>
            <w:tcBorders>
              <w:top w:val="single" w:sz="4" w:space="0" w:color="auto"/>
              <w:left w:val="single" w:sz="4" w:space="0" w:color="auto"/>
              <w:bottom w:val="single" w:sz="4" w:space="0" w:color="auto"/>
              <w:right w:val="single" w:sz="4" w:space="0" w:color="auto"/>
            </w:tcBorders>
            <w:shd w:val="clear" w:color="auto" w:fill="C2D69B"/>
            <w:vAlign w:val="center"/>
          </w:tcPr>
          <w:p w14:paraId="030C602E" w14:textId="3D3B6FA6" w:rsidR="00BB6993" w:rsidRPr="001A34AB" w:rsidRDefault="00B51F12" w:rsidP="00B51F12">
            <w:pPr>
              <w:jc w:val="center"/>
              <w:rPr>
                <w:b/>
                <w:sz w:val="20"/>
                <w:lang w:val="ca-ES"/>
              </w:rPr>
            </w:pPr>
            <w:r>
              <w:rPr>
                <w:b/>
                <w:sz w:val="20"/>
                <w:lang w:val="ca-ES"/>
              </w:rPr>
              <w:t>k</w:t>
            </w:r>
            <w:r w:rsidR="00BB6993" w:rsidRPr="001A34AB">
              <w:rPr>
                <w:b/>
                <w:sz w:val="20"/>
                <w:lang w:val="ca-ES"/>
              </w:rPr>
              <w:t xml:space="preserve">m </w:t>
            </w:r>
            <w:r>
              <w:rPr>
                <w:b/>
                <w:sz w:val="20"/>
                <w:lang w:val="ca-ES"/>
              </w:rPr>
              <w:t>e</w:t>
            </w:r>
            <w:r w:rsidR="00BB6993" w:rsidRPr="001A34AB">
              <w:rPr>
                <w:b/>
                <w:sz w:val="20"/>
                <w:lang w:val="ca-ES"/>
              </w:rPr>
              <w:t>ixida</w:t>
            </w:r>
          </w:p>
          <w:p w14:paraId="0CD26EC0" w14:textId="55A50D9F" w:rsidR="00BB6993" w:rsidRPr="001A34AB" w:rsidRDefault="00B51F12" w:rsidP="00B51F12">
            <w:pPr>
              <w:jc w:val="center"/>
              <w:rPr>
                <w:b/>
                <w:sz w:val="20"/>
                <w:lang w:val="ca-ES"/>
              </w:rPr>
            </w:pPr>
            <w:r>
              <w:rPr>
                <w:b/>
                <w:sz w:val="20"/>
                <w:lang w:val="ca-ES"/>
              </w:rPr>
              <w:t>del TM</w:t>
            </w:r>
          </w:p>
        </w:tc>
        <w:tc>
          <w:tcPr>
            <w:tcW w:w="1276" w:type="dxa"/>
            <w:tcBorders>
              <w:top w:val="single" w:sz="4" w:space="0" w:color="auto"/>
              <w:left w:val="single" w:sz="4" w:space="0" w:color="auto"/>
              <w:bottom w:val="single" w:sz="4" w:space="0" w:color="auto"/>
            </w:tcBorders>
            <w:shd w:val="clear" w:color="auto" w:fill="C2D69B"/>
            <w:vAlign w:val="center"/>
          </w:tcPr>
          <w:p w14:paraId="7FEF6B67" w14:textId="77777777" w:rsidR="00BB6993" w:rsidRPr="001A34AB" w:rsidRDefault="00BB6993" w:rsidP="00B51F12">
            <w:pPr>
              <w:jc w:val="center"/>
              <w:rPr>
                <w:b/>
                <w:sz w:val="20"/>
                <w:lang w:val="ca-ES"/>
              </w:rPr>
            </w:pPr>
            <w:r w:rsidRPr="001A34AB">
              <w:rPr>
                <w:b/>
                <w:sz w:val="20"/>
                <w:lang w:val="ca-ES"/>
              </w:rPr>
              <w:t>Titularitat</w:t>
            </w:r>
          </w:p>
        </w:tc>
        <w:tc>
          <w:tcPr>
            <w:tcW w:w="1275" w:type="dxa"/>
            <w:tcBorders>
              <w:top w:val="single" w:sz="4" w:space="0" w:color="auto"/>
              <w:left w:val="single" w:sz="4" w:space="0" w:color="auto"/>
              <w:bottom w:val="single" w:sz="4" w:space="0" w:color="auto"/>
              <w:right w:val="single" w:sz="4" w:space="0" w:color="auto"/>
            </w:tcBorders>
            <w:shd w:val="clear" w:color="auto" w:fill="C2D69B"/>
            <w:vAlign w:val="center"/>
          </w:tcPr>
          <w:p w14:paraId="1EF85355" w14:textId="77777777" w:rsidR="00BB6993" w:rsidRPr="001A34AB" w:rsidRDefault="00776ADA" w:rsidP="00B51F12">
            <w:pPr>
              <w:jc w:val="center"/>
              <w:rPr>
                <w:b/>
                <w:sz w:val="20"/>
                <w:lang w:val="ca-ES"/>
              </w:rPr>
            </w:pPr>
            <w:r w:rsidRPr="001A34AB">
              <w:rPr>
                <w:b/>
                <w:sz w:val="20"/>
                <w:lang w:val="ca-ES"/>
              </w:rPr>
              <w:t>Referència Pl</w:t>
            </w:r>
            <w:r>
              <w:rPr>
                <w:b/>
                <w:sz w:val="20"/>
                <w:lang w:val="ca-ES"/>
              </w:rPr>
              <w:t>ànol</w:t>
            </w:r>
          </w:p>
        </w:tc>
      </w:tr>
      <w:tr w:rsidR="00BB6993" w:rsidRPr="001A34AB" w14:paraId="528D023D" w14:textId="77777777" w:rsidTr="004E37F6">
        <w:trPr>
          <w:cantSplit/>
          <w:jc w:val="center"/>
        </w:trPr>
        <w:tc>
          <w:tcPr>
            <w:tcW w:w="2404" w:type="dxa"/>
            <w:tcBorders>
              <w:top w:val="single" w:sz="4" w:space="0" w:color="auto"/>
              <w:left w:val="single" w:sz="4" w:space="0" w:color="auto"/>
              <w:bottom w:val="single" w:sz="4" w:space="0" w:color="auto"/>
            </w:tcBorders>
            <w:shd w:val="clear" w:color="auto" w:fill="FFFFFF"/>
            <w:vAlign w:val="center"/>
          </w:tcPr>
          <w:p w14:paraId="52069861" w14:textId="77777777" w:rsidR="00BB6993" w:rsidRPr="001A34AB" w:rsidRDefault="00BB6993" w:rsidP="004E37F6">
            <w:pPr>
              <w:rPr>
                <w:sz w:val="20"/>
                <w:lang w:val="ca-ES"/>
              </w:rPr>
            </w:pPr>
          </w:p>
        </w:tc>
        <w:tc>
          <w:tcPr>
            <w:tcW w:w="1341" w:type="dxa"/>
            <w:tcBorders>
              <w:top w:val="single" w:sz="4" w:space="0" w:color="auto"/>
              <w:left w:val="single" w:sz="4" w:space="0" w:color="auto"/>
              <w:bottom w:val="single" w:sz="4" w:space="0" w:color="auto"/>
            </w:tcBorders>
            <w:shd w:val="clear" w:color="auto" w:fill="FFFFFF"/>
          </w:tcPr>
          <w:p w14:paraId="62109B86" w14:textId="77777777" w:rsidR="00BB6993" w:rsidRPr="001A34AB" w:rsidRDefault="00BB6993" w:rsidP="004E37F6">
            <w:pPr>
              <w:rPr>
                <w:sz w:val="20"/>
                <w:lang w:val="ca-E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22B5F2A" w14:textId="77777777" w:rsidR="00BB6993" w:rsidRPr="001A34AB" w:rsidRDefault="00BB6993" w:rsidP="004E37F6">
            <w:pPr>
              <w:rPr>
                <w:sz w:val="20"/>
                <w:lang w:val="ca-ES"/>
              </w:rPr>
            </w:pPr>
          </w:p>
        </w:tc>
        <w:tc>
          <w:tcPr>
            <w:tcW w:w="1276" w:type="dxa"/>
            <w:tcBorders>
              <w:top w:val="single" w:sz="4" w:space="0" w:color="auto"/>
              <w:left w:val="single" w:sz="4" w:space="0" w:color="auto"/>
              <w:bottom w:val="single" w:sz="4" w:space="0" w:color="auto"/>
            </w:tcBorders>
            <w:shd w:val="clear" w:color="auto" w:fill="FFFFFF"/>
          </w:tcPr>
          <w:p w14:paraId="44EE8EEC" w14:textId="77777777" w:rsidR="00BB6993" w:rsidRPr="001A34AB" w:rsidRDefault="00BB6993" w:rsidP="004E37F6">
            <w:pPr>
              <w:rPr>
                <w:sz w:val="20"/>
                <w:lang w:val="ca-E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EEDC436" w14:textId="77777777" w:rsidR="00BB6993" w:rsidRPr="001A34AB" w:rsidRDefault="00BB6993" w:rsidP="004E37F6">
            <w:pPr>
              <w:rPr>
                <w:sz w:val="20"/>
                <w:lang w:val="ca-ES"/>
              </w:rPr>
            </w:pPr>
          </w:p>
        </w:tc>
      </w:tr>
      <w:tr w:rsidR="00BB6993" w:rsidRPr="001A34AB" w14:paraId="23BAF814" w14:textId="77777777" w:rsidTr="004E37F6">
        <w:trPr>
          <w:cantSplit/>
          <w:jc w:val="center"/>
        </w:trPr>
        <w:tc>
          <w:tcPr>
            <w:tcW w:w="2404" w:type="dxa"/>
            <w:tcBorders>
              <w:top w:val="single" w:sz="4" w:space="0" w:color="auto"/>
              <w:left w:val="single" w:sz="4" w:space="0" w:color="auto"/>
              <w:bottom w:val="single" w:sz="4" w:space="0" w:color="auto"/>
            </w:tcBorders>
            <w:shd w:val="clear" w:color="auto" w:fill="FFFFFF"/>
            <w:vAlign w:val="center"/>
          </w:tcPr>
          <w:p w14:paraId="069BC7F6" w14:textId="77777777" w:rsidR="00BB6993" w:rsidRPr="001A34AB" w:rsidRDefault="00BB6993" w:rsidP="004E37F6">
            <w:pPr>
              <w:rPr>
                <w:sz w:val="20"/>
                <w:lang w:val="ca-ES"/>
              </w:rPr>
            </w:pPr>
          </w:p>
        </w:tc>
        <w:tc>
          <w:tcPr>
            <w:tcW w:w="1341" w:type="dxa"/>
            <w:tcBorders>
              <w:top w:val="single" w:sz="4" w:space="0" w:color="auto"/>
              <w:left w:val="single" w:sz="4" w:space="0" w:color="auto"/>
              <w:bottom w:val="single" w:sz="4" w:space="0" w:color="auto"/>
            </w:tcBorders>
            <w:shd w:val="clear" w:color="auto" w:fill="FFFFFF"/>
          </w:tcPr>
          <w:p w14:paraId="2152EE21" w14:textId="77777777" w:rsidR="00BB6993" w:rsidRPr="001A34AB" w:rsidRDefault="00BB6993" w:rsidP="004E37F6">
            <w:pPr>
              <w:rPr>
                <w:sz w:val="20"/>
                <w:lang w:val="ca-E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5861F97" w14:textId="77777777" w:rsidR="00BB6993" w:rsidRPr="001A34AB" w:rsidRDefault="00BB6993" w:rsidP="004E37F6">
            <w:pPr>
              <w:rPr>
                <w:sz w:val="20"/>
                <w:lang w:val="ca-ES"/>
              </w:rPr>
            </w:pPr>
          </w:p>
        </w:tc>
        <w:tc>
          <w:tcPr>
            <w:tcW w:w="1276" w:type="dxa"/>
            <w:tcBorders>
              <w:top w:val="single" w:sz="4" w:space="0" w:color="auto"/>
              <w:left w:val="single" w:sz="4" w:space="0" w:color="auto"/>
              <w:bottom w:val="single" w:sz="4" w:space="0" w:color="auto"/>
            </w:tcBorders>
            <w:shd w:val="clear" w:color="auto" w:fill="FFFFFF"/>
          </w:tcPr>
          <w:p w14:paraId="05768ECB" w14:textId="77777777" w:rsidR="00BB6993" w:rsidRPr="001A34AB" w:rsidRDefault="00BB6993" w:rsidP="004E37F6">
            <w:pPr>
              <w:rPr>
                <w:sz w:val="20"/>
                <w:lang w:val="ca-E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050B84C" w14:textId="77777777" w:rsidR="00BB6993" w:rsidRPr="001A34AB" w:rsidRDefault="00BB6993" w:rsidP="004E37F6">
            <w:pPr>
              <w:rPr>
                <w:sz w:val="20"/>
                <w:lang w:val="ca-ES"/>
              </w:rPr>
            </w:pPr>
          </w:p>
        </w:tc>
      </w:tr>
      <w:tr w:rsidR="00BB6993" w:rsidRPr="001A34AB" w14:paraId="7B7E53ED" w14:textId="77777777" w:rsidTr="004E37F6">
        <w:trPr>
          <w:cantSplit/>
          <w:jc w:val="center"/>
        </w:trPr>
        <w:tc>
          <w:tcPr>
            <w:tcW w:w="2404" w:type="dxa"/>
            <w:tcBorders>
              <w:top w:val="single" w:sz="4" w:space="0" w:color="auto"/>
              <w:left w:val="single" w:sz="4" w:space="0" w:color="auto"/>
              <w:bottom w:val="single" w:sz="4" w:space="0" w:color="auto"/>
            </w:tcBorders>
            <w:shd w:val="clear" w:color="auto" w:fill="FFFFFF"/>
            <w:vAlign w:val="center"/>
          </w:tcPr>
          <w:p w14:paraId="56CBE125" w14:textId="77777777" w:rsidR="00BB6993" w:rsidRPr="001A34AB" w:rsidRDefault="00BB6993" w:rsidP="004E37F6">
            <w:pPr>
              <w:rPr>
                <w:sz w:val="20"/>
                <w:lang w:val="ca-ES"/>
              </w:rPr>
            </w:pPr>
          </w:p>
        </w:tc>
        <w:tc>
          <w:tcPr>
            <w:tcW w:w="1341" w:type="dxa"/>
            <w:tcBorders>
              <w:top w:val="single" w:sz="4" w:space="0" w:color="auto"/>
              <w:left w:val="single" w:sz="4" w:space="0" w:color="auto"/>
              <w:bottom w:val="single" w:sz="4" w:space="0" w:color="auto"/>
            </w:tcBorders>
            <w:shd w:val="clear" w:color="auto" w:fill="FFFFFF"/>
          </w:tcPr>
          <w:p w14:paraId="66892606" w14:textId="77777777" w:rsidR="00BB6993" w:rsidRPr="001A34AB" w:rsidRDefault="00BB6993" w:rsidP="004E37F6">
            <w:pPr>
              <w:rPr>
                <w:sz w:val="20"/>
                <w:lang w:val="ca-E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684AF5D" w14:textId="77777777" w:rsidR="00BB6993" w:rsidRPr="001A34AB" w:rsidRDefault="00BB6993" w:rsidP="004E37F6">
            <w:pPr>
              <w:rPr>
                <w:sz w:val="20"/>
                <w:lang w:val="ca-ES"/>
              </w:rPr>
            </w:pPr>
          </w:p>
        </w:tc>
        <w:tc>
          <w:tcPr>
            <w:tcW w:w="1276" w:type="dxa"/>
            <w:tcBorders>
              <w:top w:val="single" w:sz="4" w:space="0" w:color="auto"/>
              <w:left w:val="single" w:sz="4" w:space="0" w:color="auto"/>
              <w:bottom w:val="single" w:sz="4" w:space="0" w:color="auto"/>
            </w:tcBorders>
            <w:shd w:val="clear" w:color="auto" w:fill="FFFFFF"/>
          </w:tcPr>
          <w:p w14:paraId="1B484DF1" w14:textId="77777777" w:rsidR="00BB6993" w:rsidRPr="001A34AB" w:rsidRDefault="00BB6993" w:rsidP="004E37F6">
            <w:pPr>
              <w:rPr>
                <w:sz w:val="20"/>
                <w:lang w:val="ca-E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E2D125" w14:textId="77777777" w:rsidR="00BB6993" w:rsidRPr="001A34AB" w:rsidRDefault="00BB6993" w:rsidP="004E37F6">
            <w:pPr>
              <w:rPr>
                <w:sz w:val="20"/>
                <w:lang w:val="ca-ES"/>
              </w:rPr>
            </w:pPr>
          </w:p>
        </w:tc>
      </w:tr>
      <w:tr w:rsidR="00BB6993" w:rsidRPr="001A34AB" w14:paraId="113414AE" w14:textId="77777777" w:rsidTr="004E37F6">
        <w:trPr>
          <w:cantSplit/>
          <w:jc w:val="center"/>
        </w:trPr>
        <w:tc>
          <w:tcPr>
            <w:tcW w:w="2404" w:type="dxa"/>
            <w:tcBorders>
              <w:top w:val="single" w:sz="4" w:space="0" w:color="auto"/>
              <w:left w:val="single" w:sz="4" w:space="0" w:color="auto"/>
              <w:bottom w:val="single" w:sz="4" w:space="0" w:color="auto"/>
            </w:tcBorders>
            <w:shd w:val="clear" w:color="auto" w:fill="FFFFFF"/>
            <w:vAlign w:val="center"/>
          </w:tcPr>
          <w:p w14:paraId="3866A2FC" w14:textId="77777777" w:rsidR="00BB6993" w:rsidRPr="001A34AB" w:rsidRDefault="00BB6993" w:rsidP="004E37F6">
            <w:pPr>
              <w:rPr>
                <w:sz w:val="20"/>
                <w:lang w:val="ca-ES"/>
              </w:rPr>
            </w:pPr>
          </w:p>
        </w:tc>
        <w:tc>
          <w:tcPr>
            <w:tcW w:w="1341" w:type="dxa"/>
            <w:tcBorders>
              <w:top w:val="single" w:sz="4" w:space="0" w:color="auto"/>
              <w:left w:val="single" w:sz="4" w:space="0" w:color="auto"/>
              <w:bottom w:val="single" w:sz="4" w:space="0" w:color="auto"/>
            </w:tcBorders>
            <w:shd w:val="clear" w:color="auto" w:fill="FFFFFF"/>
          </w:tcPr>
          <w:p w14:paraId="54876900" w14:textId="77777777" w:rsidR="00BB6993" w:rsidRPr="001A34AB" w:rsidRDefault="00BB6993" w:rsidP="004E37F6">
            <w:pPr>
              <w:rPr>
                <w:sz w:val="20"/>
                <w:lang w:val="ca-E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9D3FB77" w14:textId="77777777" w:rsidR="00BB6993" w:rsidRPr="001A34AB" w:rsidRDefault="00BB6993" w:rsidP="004E37F6">
            <w:pPr>
              <w:rPr>
                <w:sz w:val="20"/>
                <w:lang w:val="ca-ES"/>
              </w:rPr>
            </w:pPr>
          </w:p>
        </w:tc>
        <w:tc>
          <w:tcPr>
            <w:tcW w:w="1276" w:type="dxa"/>
            <w:tcBorders>
              <w:top w:val="single" w:sz="4" w:space="0" w:color="auto"/>
              <w:left w:val="single" w:sz="4" w:space="0" w:color="auto"/>
              <w:bottom w:val="single" w:sz="4" w:space="0" w:color="auto"/>
            </w:tcBorders>
            <w:shd w:val="clear" w:color="auto" w:fill="FFFFFF"/>
          </w:tcPr>
          <w:p w14:paraId="0462F59A" w14:textId="77777777" w:rsidR="00BB6993" w:rsidRPr="001A34AB" w:rsidRDefault="00BB6993" w:rsidP="004E37F6">
            <w:pPr>
              <w:rPr>
                <w:sz w:val="20"/>
                <w:lang w:val="ca-E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374C19A" w14:textId="77777777" w:rsidR="00BB6993" w:rsidRPr="001A34AB" w:rsidRDefault="00BB6993" w:rsidP="004E37F6">
            <w:pPr>
              <w:rPr>
                <w:sz w:val="20"/>
                <w:lang w:val="ca-ES"/>
              </w:rPr>
            </w:pPr>
          </w:p>
        </w:tc>
      </w:tr>
      <w:tr w:rsidR="00BB6993" w:rsidRPr="001A34AB" w14:paraId="5FCB7A43" w14:textId="77777777" w:rsidTr="004E37F6">
        <w:trPr>
          <w:cantSplit/>
          <w:jc w:val="center"/>
        </w:trPr>
        <w:tc>
          <w:tcPr>
            <w:tcW w:w="2404" w:type="dxa"/>
            <w:tcBorders>
              <w:top w:val="single" w:sz="4" w:space="0" w:color="auto"/>
              <w:left w:val="single" w:sz="4" w:space="0" w:color="auto"/>
              <w:bottom w:val="single" w:sz="4" w:space="0" w:color="auto"/>
            </w:tcBorders>
            <w:shd w:val="clear" w:color="auto" w:fill="FFFFFF"/>
            <w:vAlign w:val="center"/>
          </w:tcPr>
          <w:p w14:paraId="160A01A0" w14:textId="77777777" w:rsidR="00BB6993" w:rsidRPr="001A34AB" w:rsidRDefault="00BB6993" w:rsidP="004E37F6">
            <w:pPr>
              <w:rPr>
                <w:sz w:val="20"/>
                <w:lang w:val="ca-ES"/>
              </w:rPr>
            </w:pPr>
          </w:p>
        </w:tc>
        <w:tc>
          <w:tcPr>
            <w:tcW w:w="1341" w:type="dxa"/>
            <w:tcBorders>
              <w:top w:val="single" w:sz="4" w:space="0" w:color="auto"/>
              <w:left w:val="single" w:sz="4" w:space="0" w:color="auto"/>
              <w:bottom w:val="single" w:sz="4" w:space="0" w:color="auto"/>
            </w:tcBorders>
            <w:shd w:val="clear" w:color="auto" w:fill="FFFFFF"/>
          </w:tcPr>
          <w:p w14:paraId="18ED0343" w14:textId="77777777" w:rsidR="00BB6993" w:rsidRPr="001A34AB" w:rsidRDefault="00BB6993" w:rsidP="004E37F6">
            <w:pPr>
              <w:rPr>
                <w:sz w:val="20"/>
                <w:lang w:val="ca-E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7A2D44A" w14:textId="77777777" w:rsidR="00BB6993" w:rsidRPr="001A34AB" w:rsidRDefault="00BB6993" w:rsidP="004E37F6">
            <w:pPr>
              <w:rPr>
                <w:sz w:val="20"/>
                <w:lang w:val="ca-ES"/>
              </w:rPr>
            </w:pPr>
          </w:p>
        </w:tc>
        <w:tc>
          <w:tcPr>
            <w:tcW w:w="1276" w:type="dxa"/>
            <w:tcBorders>
              <w:top w:val="single" w:sz="4" w:space="0" w:color="auto"/>
              <w:left w:val="single" w:sz="4" w:space="0" w:color="auto"/>
              <w:bottom w:val="single" w:sz="4" w:space="0" w:color="auto"/>
            </w:tcBorders>
            <w:shd w:val="clear" w:color="auto" w:fill="FFFFFF"/>
          </w:tcPr>
          <w:p w14:paraId="1CB70881" w14:textId="77777777" w:rsidR="00BB6993" w:rsidRPr="001A34AB" w:rsidRDefault="00BB6993" w:rsidP="004E37F6">
            <w:pPr>
              <w:rPr>
                <w:sz w:val="20"/>
                <w:lang w:val="ca-E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4CE0CBD" w14:textId="77777777" w:rsidR="00BB6993" w:rsidRPr="001A34AB" w:rsidRDefault="00BB6993" w:rsidP="004E37F6">
            <w:pPr>
              <w:rPr>
                <w:sz w:val="20"/>
                <w:lang w:val="ca-ES"/>
              </w:rPr>
            </w:pPr>
          </w:p>
        </w:tc>
      </w:tr>
    </w:tbl>
    <w:p w14:paraId="1C1E40BF" w14:textId="77777777" w:rsidR="001D257D" w:rsidRPr="001A34AB" w:rsidRDefault="001D257D" w:rsidP="00FE1967">
      <w:pPr>
        <w:rPr>
          <w:rFonts w:cs="Arial"/>
          <w:szCs w:val="24"/>
          <w:lang w:val="ca-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86"/>
        <w:gridCol w:w="2556"/>
      </w:tblGrid>
      <w:tr w:rsidR="00FE1967" w:rsidRPr="001A34AB" w14:paraId="1E0A6717" w14:textId="77777777" w:rsidTr="004E37F6">
        <w:trPr>
          <w:trHeight w:val="246"/>
          <w:jc w:val="center"/>
        </w:trPr>
        <w:tc>
          <w:tcPr>
            <w:tcW w:w="4986" w:type="dxa"/>
            <w:tcBorders>
              <w:bottom w:val="single" w:sz="4" w:space="0" w:color="auto"/>
            </w:tcBorders>
            <w:shd w:val="clear" w:color="auto" w:fill="C2D69B"/>
            <w:vAlign w:val="center"/>
          </w:tcPr>
          <w:p w14:paraId="4FA6A226" w14:textId="77777777" w:rsidR="00FE1967" w:rsidRPr="001A34AB" w:rsidRDefault="00FE1967" w:rsidP="004E37F6">
            <w:pPr>
              <w:rPr>
                <w:b/>
                <w:sz w:val="20"/>
                <w:lang w:val="ca-ES"/>
              </w:rPr>
            </w:pPr>
            <w:r w:rsidRPr="001A34AB">
              <w:rPr>
                <w:b/>
                <w:sz w:val="20"/>
                <w:lang w:val="ca-ES"/>
              </w:rPr>
              <w:t>C</w:t>
            </w:r>
            <w:r w:rsidR="00776ADA">
              <w:rPr>
                <w:b/>
                <w:sz w:val="20"/>
                <w:lang w:val="ca-ES"/>
              </w:rPr>
              <w:t>amin</w:t>
            </w:r>
            <w:r w:rsidR="00B9614B" w:rsidRPr="001A34AB">
              <w:rPr>
                <w:b/>
                <w:sz w:val="20"/>
                <w:lang w:val="ca-ES"/>
              </w:rPr>
              <w:t>s</w:t>
            </w:r>
          </w:p>
        </w:tc>
        <w:tc>
          <w:tcPr>
            <w:tcW w:w="2556" w:type="dxa"/>
            <w:tcBorders>
              <w:bottom w:val="single" w:sz="4" w:space="0" w:color="auto"/>
            </w:tcBorders>
            <w:shd w:val="clear" w:color="auto" w:fill="C2D69B"/>
            <w:vAlign w:val="center"/>
          </w:tcPr>
          <w:p w14:paraId="46A75F93" w14:textId="77777777" w:rsidR="00FE1967" w:rsidRPr="001A34AB" w:rsidRDefault="00776ADA" w:rsidP="004E37F6">
            <w:pPr>
              <w:rPr>
                <w:b/>
                <w:sz w:val="20"/>
                <w:lang w:val="ca-ES"/>
              </w:rPr>
            </w:pPr>
            <w:r w:rsidRPr="001A34AB">
              <w:rPr>
                <w:b/>
                <w:sz w:val="20"/>
                <w:lang w:val="ca-ES"/>
              </w:rPr>
              <w:t>Referència Pl</w:t>
            </w:r>
            <w:r>
              <w:rPr>
                <w:b/>
                <w:sz w:val="20"/>
                <w:lang w:val="ca-ES"/>
              </w:rPr>
              <w:t>ànol</w:t>
            </w:r>
          </w:p>
        </w:tc>
      </w:tr>
      <w:tr w:rsidR="00FE1967" w:rsidRPr="001A34AB" w14:paraId="0F1F8885" w14:textId="77777777" w:rsidTr="004E37F6">
        <w:trPr>
          <w:trHeight w:val="20"/>
          <w:jc w:val="center"/>
        </w:trPr>
        <w:tc>
          <w:tcPr>
            <w:tcW w:w="4986" w:type="dxa"/>
            <w:shd w:val="clear" w:color="auto" w:fill="FFFFFF"/>
          </w:tcPr>
          <w:p w14:paraId="1021AB49" w14:textId="77777777" w:rsidR="00FE1967" w:rsidRPr="001A34AB" w:rsidRDefault="00FE1967" w:rsidP="004E37F6">
            <w:pPr>
              <w:rPr>
                <w:b/>
                <w:sz w:val="20"/>
                <w:lang w:val="ca-ES"/>
              </w:rPr>
            </w:pPr>
          </w:p>
        </w:tc>
        <w:tc>
          <w:tcPr>
            <w:tcW w:w="2556" w:type="dxa"/>
            <w:shd w:val="clear" w:color="auto" w:fill="FFFFFF"/>
          </w:tcPr>
          <w:p w14:paraId="76B4BF65" w14:textId="77777777" w:rsidR="00FE1967" w:rsidRPr="001A34AB" w:rsidRDefault="00FE1967" w:rsidP="004E37F6">
            <w:pPr>
              <w:rPr>
                <w:b/>
                <w:sz w:val="20"/>
                <w:lang w:val="ca-ES"/>
              </w:rPr>
            </w:pPr>
          </w:p>
        </w:tc>
      </w:tr>
      <w:tr w:rsidR="00FE1967" w:rsidRPr="001A34AB" w14:paraId="2A208BF4" w14:textId="77777777" w:rsidTr="004E37F6">
        <w:trPr>
          <w:trHeight w:val="20"/>
          <w:jc w:val="center"/>
        </w:trPr>
        <w:tc>
          <w:tcPr>
            <w:tcW w:w="4986" w:type="dxa"/>
            <w:shd w:val="clear" w:color="auto" w:fill="FFFFFF"/>
          </w:tcPr>
          <w:p w14:paraId="47C50F7D" w14:textId="77777777" w:rsidR="00FE1967" w:rsidRPr="001A34AB" w:rsidRDefault="00FE1967" w:rsidP="004E37F6">
            <w:pPr>
              <w:rPr>
                <w:b/>
                <w:sz w:val="20"/>
                <w:lang w:val="ca-ES"/>
              </w:rPr>
            </w:pPr>
          </w:p>
        </w:tc>
        <w:tc>
          <w:tcPr>
            <w:tcW w:w="2556" w:type="dxa"/>
            <w:shd w:val="clear" w:color="auto" w:fill="FFFFFF"/>
          </w:tcPr>
          <w:p w14:paraId="6DEFF896" w14:textId="77777777" w:rsidR="00FE1967" w:rsidRPr="001A34AB" w:rsidRDefault="00FE1967" w:rsidP="004E37F6">
            <w:pPr>
              <w:rPr>
                <w:b/>
                <w:sz w:val="20"/>
                <w:lang w:val="ca-ES"/>
              </w:rPr>
            </w:pPr>
          </w:p>
        </w:tc>
      </w:tr>
      <w:tr w:rsidR="00FE1967" w:rsidRPr="001A34AB" w14:paraId="219360B8" w14:textId="77777777" w:rsidTr="004E37F6">
        <w:trPr>
          <w:trHeight w:val="20"/>
          <w:jc w:val="center"/>
        </w:trPr>
        <w:tc>
          <w:tcPr>
            <w:tcW w:w="4986" w:type="dxa"/>
            <w:shd w:val="clear" w:color="auto" w:fill="FFFFFF"/>
          </w:tcPr>
          <w:p w14:paraId="3DA5D40D" w14:textId="77777777" w:rsidR="00FE1967" w:rsidRPr="001A34AB" w:rsidRDefault="00FE1967" w:rsidP="004E37F6">
            <w:pPr>
              <w:rPr>
                <w:b/>
                <w:sz w:val="20"/>
                <w:lang w:val="ca-ES"/>
              </w:rPr>
            </w:pPr>
          </w:p>
        </w:tc>
        <w:tc>
          <w:tcPr>
            <w:tcW w:w="2556" w:type="dxa"/>
            <w:shd w:val="clear" w:color="auto" w:fill="FFFFFF"/>
          </w:tcPr>
          <w:p w14:paraId="1DC4CA58" w14:textId="77777777" w:rsidR="00FE1967" w:rsidRPr="001A34AB" w:rsidRDefault="00FE1967" w:rsidP="004E37F6">
            <w:pPr>
              <w:rPr>
                <w:b/>
                <w:sz w:val="20"/>
                <w:lang w:val="ca-ES"/>
              </w:rPr>
            </w:pPr>
          </w:p>
        </w:tc>
      </w:tr>
      <w:tr w:rsidR="00FE1967" w:rsidRPr="001A34AB" w14:paraId="51C6B0A2" w14:textId="77777777" w:rsidTr="004E37F6">
        <w:trPr>
          <w:trHeight w:val="20"/>
          <w:jc w:val="center"/>
        </w:trPr>
        <w:tc>
          <w:tcPr>
            <w:tcW w:w="4986" w:type="dxa"/>
            <w:shd w:val="clear" w:color="auto" w:fill="FFFFFF"/>
          </w:tcPr>
          <w:p w14:paraId="2DF24903" w14:textId="77777777" w:rsidR="00FE1967" w:rsidRPr="001A34AB" w:rsidRDefault="00FE1967" w:rsidP="004E37F6">
            <w:pPr>
              <w:rPr>
                <w:b/>
                <w:sz w:val="20"/>
                <w:lang w:val="ca-ES"/>
              </w:rPr>
            </w:pPr>
          </w:p>
        </w:tc>
        <w:tc>
          <w:tcPr>
            <w:tcW w:w="2556" w:type="dxa"/>
            <w:shd w:val="clear" w:color="auto" w:fill="FFFFFF"/>
          </w:tcPr>
          <w:p w14:paraId="42E7CD95" w14:textId="77777777" w:rsidR="00FE1967" w:rsidRPr="001A34AB" w:rsidRDefault="00FE1967" w:rsidP="004E37F6">
            <w:pPr>
              <w:rPr>
                <w:b/>
                <w:sz w:val="20"/>
                <w:lang w:val="ca-ES"/>
              </w:rPr>
            </w:pPr>
          </w:p>
        </w:tc>
      </w:tr>
      <w:tr w:rsidR="00FE1967" w:rsidRPr="001A34AB" w14:paraId="095CA89B" w14:textId="77777777" w:rsidTr="004E37F6">
        <w:trPr>
          <w:trHeight w:val="20"/>
          <w:jc w:val="center"/>
        </w:trPr>
        <w:tc>
          <w:tcPr>
            <w:tcW w:w="4986" w:type="dxa"/>
            <w:shd w:val="clear" w:color="auto" w:fill="FFFFFF"/>
          </w:tcPr>
          <w:p w14:paraId="4E731915" w14:textId="77777777" w:rsidR="00FE1967" w:rsidRPr="001A34AB" w:rsidRDefault="00FE1967" w:rsidP="004E37F6">
            <w:pPr>
              <w:rPr>
                <w:b/>
                <w:sz w:val="20"/>
                <w:lang w:val="ca-ES"/>
              </w:rPr>
            </w:pPr>
          </w:p>
        </w:tc>
        <w:tc>
          <w:tcPr>
            <w:tcW w:w="2556" w:type="dxa"/>
            <w:shd w:val="clear" w:color="auto" w:fill="FFFFFF"/>
          </w:tcPr>
          <w:p w14:paraId="3096197D" w14:textId="77777777" w:rsidR="00FE1967" w:rsidRPr="001A34AB" w:rsidRDefault="00FE1967" w:rsidP="004E37F6">
            <w:pPr>
              <w:rPr>
                <w:b/>
                <w:sz w:val="20"/>
                <w:lang w:val="ca-ES"/>
              </w:rPr>
            </w:pPr>
          </w:p>
        </w:tc>
      </w:tr>
    </w:tbl>
    <w:p w14:paraId="42BCEDC4" w14:textId="77777777" w:rsidR="00A6536B" w:rsidRPr="001A34AB" w:rsidRDefault="00A6536B" w:rsidP="004E37F6">
      <w:pPr>
        <w:rPr>
          <w:lang w:val="ca-ES"/>
        </w:rPr>
      </w:pPr>
    </w:p>
    <w:p w14:paraId="64FA5F87" w14:textId="77777777" w:rsidR="004D09D2" w:rsidRPr="001A34AB" w:rsidRDefault="004D09D2" w:rsidP="004D09D2">
      <w:pPr>
        <w:rPr>
          <w:lang w:val="ca-ES"/>
        </w:rPr>
      </w:pPr>
      <w:r w:rsidRPr="001A34AB">
        <w:rPr>
          <w:lang w:val="ca-ES"/>
        </w:rPr>
        <w:t>Les línies de ferrocarril que travessen el terme són: _________________</w:t>
      </w:r>
    </w:p>
    <w:p w14:paraId="742FAA63" w14:textId="7112CAA9" w:rsidR="004D09D2" w:rsidRDefault="004D09D2" w:rsidP="004E37F6">
      <w:pPr>
        <w:rPr>
          <w:lang w:val="ca-ES"/>
        </w:rPr>
      </w:pPr>
    </w:p>
    <w:p w14:paraId="60F1A349" w14:textId="77777777" w:rsidR="0040410F" w:rsidRDefault="0040410F" w:rsidP="0040410F">
      <w:pPr>
        <w:pStyle w:val="Subttulo"/>
        <w:rPr>
          <w:lang w:val="ca-ES"/>
        </w:rPr>
      </w:pPr>
      <w:r w:rsidRPr="0040410F">
        <w:rPr>
          <w:lang w:val="ca-ES"/>
        </w:rPr>
        <w:t>S'han de concretar aquest punt i indicar si existeixen estacions o baixadors en el municipi, o en cas contrari, si existeixen en municipis pròxims i quina és la manera d'enllaçar amb elles, i es referenciaran en la cartografia corresponent.</w:t>
      </w:r>
    </w:p>
    <w:p w14:paraId="1AD67794" w14:textId="77777777" w:rsidR="0040410F" w:rsidRDefault="0040410F" w:rsidP="0040410F">
      <w:pPr>
        <w:pStyle w:val="Subttulo"/>
        <w:rPr>
          <w:lang w:val="ca-ES"/>
        </w:rPr>
      </w:pPr>
    </w:p>
    <w:p w14:paraId="574B2AED" w14:textId="311201A9" w:rsidR="0040410F" w:rsidRDefault="0040410F" w:rsidP="0040410F">
      <w:pPr>
        <w:pStyle w:val="Subttulo"/>
        <w:rPr>
          <w:lang w:val="ca-ES"/>
        </w:rPr>
      </w:pPr>
      <w:r w:rsidRPr="0040410F">
        <w:t xml:space="preserve"> </w:t>
      </w:r>
      <w:r w:rsidRPr="0040410F">
        <w:rPr>
          <w:lang w:val="ca-ES"/>
        </w:rPr>
        <w:t>Si existeixen altres infraestructures de comunicació en el terme municipal (ports, aeroports, etc.), hauran d'incloure's en aquest apartat juntament amb les seues dades més rellevants i la seua localització en la cartografia.</w:t>
      </w:r>
    </w:p>
    <w:p w14:paraId="60416249" w14:textId="77777777" w:rsidR="0040410F" w:rsidRPr="0040410F" w:rsidRDefault="0040410F" w:rsidP="0040410F">
      <w:pPr>
        <w:rPr>
          <w:lang w:val="ca-ES" w:eastAsia="x-none"/>
        </w:rPr>
      </w:pPr>
    </w:p>
    <w:p w14:paraId="63A88AD4" w14:textId="407669BD" w:rsidR="004D09D2" w:rsidRPr="001A34AB" w:rsidRDefault="004D09D2" w:rsidP="004D09D2">
      <w:pPr>
        <w:rPr>
          <w:lang w:val="ca-ES"/>
        </w:rPr>
      </w:pPr>
      <w:r w:rsidRPr="001A34AB">
        <w:rPr>
          <w:lang w:val="ca-ES"/>
        </w:rPr>
        <w:t xml:space="preserve">La resta d'infraestructures rellevants del terme municipal són: </w:t>
      </w:r>
    </w:p>
    <w:p w14:paraId="53E2D263" w14:textId="77777777" w:rsidR="004D09D2" w:rsidRPr="001A34AB" w:rsidRDefault="004D09D2" w:rsidP="004D09D2">
      <w:pPr>
        <w:rPr>
          <w:lang w:val="ca-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14"/>
        <w:gridCol w:w="2442"/>
      </w:tblGrid>
      <w:tr w:rsidR="004D09D2" w:rsidRPr="001A34AB" w14:paraId="5C886753" w14:textId="77777777" w:rsidTr="00EA564E">
        <w:trPr>
          <w:trHeight w:val="246"/>
          <w:jc w:val="center"/>
        </w:trPr>
        <w:tc>
          <w:tcPr>
            <w:tcW w:w="4314" w:type="dxa"/>
            <w:tcBorders>
              <w:bottom w:val="single" w:sz="4" w:space="0" w:color="auto"/>
            </w:tcBorders>
            <w:shd w:val="clear" w:color="auto" w:fill="C2D69B"/>
            <w:vAlign w:val="center"/>
          </w:tcPr>
          <w:p w14:paraId="3FAE04F8" w14:textId="77777777" w:rsidR="004D09D2" w:rsidRPr="001A34AB" w:rsidRDefault="004D09D2" w:rsidP="004E37F6">
            <w:pPr>
              <w:rPr>
                <w:b/>
                <w:sz w:val="20"/>
                <w:lang w:val="ca-ES"/>
              </w:rPr>
            </w:pPr>
            <w:r w:rsidRPr="001A34AB">
              <w:rPr>
                <w:b/>
                <w:sz w:val="20"/>
                <w:lang w:val="ca-ES"/>
              </w:rPr>
              <w:t>Infraestructura</w:t>
            </w:r>
          </w:p>
        </w:tc>
        <w:tc>
          <w:tcPr>
            <w:tcW w:w="2442" w:type="dxa"/>
            <w:tcBorders>
              <w:bottom w:val="single" w:sz="4" w:space="0" w:color="auto"/>
            </w:tcBorders>
            <w:shd w:val="clear" w:color="auto" w:fill="C2D69B"/>
            <w:vAlign w:val="center"/>
          </w:tcPr>
          <w:p w14:paraId="1201723E" w14:textId="77777777" w:rsidR="004D09D2" w:rsidRPr="001A34AB" w:rsidRDefault="00776ADA" w:rsidP="004E37F6">
            <w:pPr>
              <w:rPr>
                <w:b/>
                <w:sz w:val="20"/>
                <w:lang w:val="ca-ES"/>
              </w:rPr>
            </w:pPr>
            <w:r w:rsidRPr="001A34AB">
              <w:rPr>
                <w:b/>
                <w:sz w:val="20"/>
                <w:lang w:val="ca-ES"/>
              </w:rPr>
              <w:t>Referència Pl</w:t>
            </w:r>
            <w:r>
              <w:rPr>
                <w:b/>
                <w:sz w:val="20"/>
                <w:lang w:val="ca-ES"/>
              </w:rPr>
              <w:t>ànol</w:t>
            </w:r>
          </w:p>
        </w:tc>
      </w:tr>
      <w:tr w:rsidR="004D09D2" w:rsidRPr="001A34AB" w14:paraId="506871C6" w14:textId="77777777" w:rsidTr="00EA564E">
        <w:trPr>
          <w:trHeight w:val="20"/>
          <w:jc w:val="center"/>
        </w:trPr>
        <w:tc>
          <w:tcPr>
            <w:tcW w:w="4314" w:type="dxa"/>
            <w:shd w:val="clear" w:color="auto" w:fill="FFFFFF"/>
          </w:tcPr>
          <w:p w14:paraId="77F0BAD5" w14:textId="77777777" w:rsidR="004D09D2" w:rsidRPr="001A34AB" w:rsidRDefault="004D09D2" w:rsidP="004E37F6">
            <w:pPr>
              <w:rPr>
                <w:b/>
                <w:sz w:val="20"/>
                <w:lang w:val="ca-ES"/>
              </w:rPr>
            </w:pPr>
          </w:p>
        </w:tc>
        <w:tc>
          <w:tcPr>
            <w:tcW w:w="2442" w:type="dxa"/>
            <w:shd w:val="clear" w:color="auto" w:fill="FFFFFF"/>
          </w:tcPr>
          <w:p w14:paraId="693C7BDB" w14:textId="77777777" w:rsidR="004D09D2" w:rsidRPr="001A34AB" w:rsidRDefault="004D09D2" w:rsidP="004E37F6">
            <w:pPr>
              <w:rPr>
                <w:b/>
                <w:sz w:val="20"/>
                <w:lang w:val="ca-ES"/>
              </w:rPr>
            </w:pPr>
          </w:p>
        </w:tc>
      </w:tr>
      <w:tr w:rsidR="004D09D2" w:rsidRPr="001A34AB" w14:paraId="3DEA6EDB" w14:textId="77777777" w:rsidTr="00EA564E">
        <w:trPr>
          <w:trHeight w:val="20"/>
          <w:jc w:val="center"/>
        </w:trPr>
        <w:tc>
          <w:tcPr>
            <w:tcW w:w="4314" w:type="dxa"/>
            <w:shd w:val="clear" w:color="auto" w:fill="FFFFFF"/>
          </w:tcPr>
          <w:p w14:paraId="51E1A460" w14:textId="77777777" w:rsidR="004D09D2" w:rsidRPr="001A34AB" w:rsidRDefault="004D09D2" w:rsidP="004E37F6">
            <w:pPr>
              <w:rPr>
                <w:b/>
                <w:sz w:val="20"/>
                <w:lang w:val="ca-ES"/>
              </w:rPr>
            </w:pPr>
          </w:p>
        </w:tc>
        <w:tc>
          <w:tcPr>
            <w:tcW w:w="2442" w:type="dxa"/>
            <w:shd w:val="clear" w:color="auto" w:fill="FFFFFF"/>
          </w:tcPr>
          <w:p w14:paraId="586BE2D8" w14:textId="77777777" w:rsidR="004D09D2" w:rsidRPr="001A34AB" w:rsidRDefault="004D09D2" w:rsidP="004E37F6">
            <w:pPr>
              <w:rPr>
                <w:b/>
                <w:sz w:val="20"/>
                <w:lang w:val="ca-ES"/>
              </w:rPr>
            </w:pPr>
          </w:p>
        </w:tc>
      </w:tr>
      <w:tr w:rsidR="004D09D2" w:rsidRPr="001A34AB" w14:paraId="0FBEEC66" w14:textId="77777777" w:rsidTr="00EA564E">
        <w:trPr>
          <w:trHeight w:val="20"/>
          <w:jc w:val="center"/>
        </w:trPr>
        <w:tc>
          <w:tcPr>
            <w:tcW w:w="4314" w:type="dxa"/>
            <w:shd w:val="clear" w:color="auto" w:fill="FFFFFF"/>
          </w:tcPr>
          <w:p w14:paraId="65ABA119" w14:textId="77777777" w:rsidR="004D09D2" w:rsidRPr="001A34AB" w:rsidRDefault="004D09D2" w:rsidP="004E37F6">
            <w:pPr>
              <w:rPr>
                <w:b/>
                <w:sz w:val="20"/>
                <w:lang w:val="ca-ES"/>
              </w:rPr>
            </w:pPr>
          </w:p>
        </w:tc>
        <w:tc>
          <w:tcPr>
            <w:tcW w:w="2442" w:type="dxa"/>
            <w:shd w:val="clear" w:color="auto" w:fill="FFFFFF"/>
          </w:tcPr>
          <w:p w14:paraId="0450183F" w14:textId="77777777" w:rsidR="004D09D2" w:rsidRPr="001A34AB" w:rsidRDefault="004D09D2" w:rsidP="004E37F6">
            <w:pPr>
              <w:rPr>
                <w:b/>
                <w:sz w:val="20"/>
                <w:lang w:val="ca-ES"/>
              </w:rPr>
            </w:pPr>
          </w:p>
        </w:tc>
      </w:tr>
      <w:tr w:rsidR="004D09D2" w:rsidRPr="001A34AB" w14:paraId="7F823CCE" w14:textId="77777777" w:rsidTr="00EA564E">
        <w:trPr>
          <w:trHeight w:val="20"/>
          <w:jc w:val="center"/>
        </w:trPr>
        <w:tc>
          <w:tcPr>
            <w:tcW w:w="4314" w:type="dxa"/>
            <w:shd w:val="clear" w:color="auto" w:fill="FFFFFF"/>
          </w:tcPr>
          <w:p w14:paraId="2A7FD1C8" w14:textId="77777777" w:rsidR="004D09D2" w:rsidRPr="001A34AB" w:rsidRDefault="004D09D2" w:rsidP="004E37F6">
            <w:pPr>
              <w:rPr>
                <w:b/>
                <w:sz w:val="20"/>
                <w:lang w:val="ca-ES"/>
              </w:rPr>
            </w:pPr>
          </w:p>
        </w:tc>
        <w:tc>
          <w:tcPr>
            <w:tcW w:w="2442" w:type="dxa"/>
            <w:shd w:val="clear" w:color="auto" w:fill="FFFFFF"/>
          </w:tcPr>
          <w:p w14:paraId="049FBF80" w14:textId="77777777" w:rsidR="004D09D2" w:rsidRPr="001A34AB" w:rsidRDefault="004D09D2" w:rsidP="004E37F6">
            <w:pPr>
              <w:rPr>
                <w:b/>
                <w:sz w:val="20"/>
                <w:lang w:val="ca-ES"/>
              </w:rPr>
            </w:pPr>
          </w:p>
        </w:tc>
      </w:tr>
      <w:tr w:rsidR="004D09D2" w:rsidRPr="001A34AB" w14:paraId="442E9E41" w14:textId="77777777" w:rsidTr="00EA564E">
        <w:trPr>
          <w:trHeight w:val="20"/>
          <w:jc w:val="center"/>
        </w:trPr>
        <w:tc>
          <w:tcPr>
            <w:tcW w:w="4314" w:type="dxa"/>
            <w:shd w:val="clear" w:color="auto" w:fill="FFFFFF"/>
          </w:tcPr>
          <w:p w14:paraId="4263AA97" w14:textId="77777777" w:rsidR="004D09D2" w:rsidRPr="001A34AB" w:rsidRDefault="004D09D2" w:rsidP="004E37F6">
            <w:pPr>
              <w:rPr>
                <w:b/>
                <w:sz w:val="20"/>
                <w:lang w:val="ca-ES"/>
              </w:rPr>
            </w:pPr>
          </w:p>
        </w:tc>
        <w:tc>
          <w:tcPr>
            <w:tcW w:w="2442" w:type="dxa"/>
            <w:shd w:val="clear" w:color="auto" w:fill="FFFFFF"/>
          </w:tcPr>
          <w:p w14:paraId="04943129" w14:textId="77777777" w:rsidR="004D09D2" w:rsidRPr="001A34AB" w:rsidRDefault="004D09D2" w:rsidP="004E37F6">
            <w:pPr>
              <w:rPr>
                <w:b/>
                <w:sz w:val="20"/>
                <w:lang w:val="ca-ES"/>
              </w:rPr>
            </w:pPr>
          </w:p>
        </w:tc>
      </w:tr>
    </w:tbl>
    <w:p w14:paraId="4B79EB78" w14:textId="77777777" w:rsidR="00776ADA" w:rsidRDefault="00776ADA" w:rsidP="00772E0D">
      <w:pPr>
        <w:pStyle w:val="Ttulo2"/>
        <w:rPr>
          <w:lang w:val="ca-ES"/>
        </w:rPr>
      </w:pPr>
    </w:p>
    <w:p w14:paraId="1F4B3BDA" w14:textId="612A284D" w:rsidR="00FE1967" w:rsidRPr="001A34AB" w:rsidRDefault="000068CF" w:rsidP="00772E0D">
      <w:pPr>
        <w:pStyle w:val="Ttulo2"/>
        <w:rPr>
          <w:lang w:val="ca-ES"/>
        </w:rPr>
      </w:pPr>
      <w:r>
        <w:rPr>
          <w:lang w:val="ca-ES"/>
        </w:rPr>
        <w:t>2</w:t>
      </w:r>
      <w:r w:rsidR="00142739" w:rsidRPr="001A34AB">
        <w:rPr>
          <w:lang w:val="ca-ES"/>
        </w:rPr>
        <w:t>.5.</w:t>
      </w:r>
      <w:r w:rsidR="00142739" w:rsidRPr="001A34AB">
        <w:rPr>
          <w:lang w:val="ca-ES"/>
        </w:rPr>
        <w:tab/>
      </w:r>
      <w:r w:rsidR="00776ADA" w:rsidRPr="001A34AB">
        <w:rPr>
          <w:lang w:val="ca-ES"/>
        </w:rPr>
        <w:t>Activitats</w:t>
      </w:r>
      <w:r w:rsidR="00FE1967" w:rsidRPr="001A34AB">
        <w:rPr>
          <w:lang w:val="ca-ES"/>
        </w:rPr>
        <w:t xml:space="preserve"> </w:t>
      </w:r>
      <w:r w:rsidR="002B467F">
        <w:rPr>
          <w:lang w:val="ca-ES"/>
        </w:rPr>
        <w:t>e</w:t>
      </w:r>
      <w:r w:rsidR="00776ADA" w:rsidRPr="001A34AB">
        <w:rPr>
          <w:lang w:val="ca-ES"/>
        </w:rPr>
        <w:t>conòmiques</w:t>
      </w:r>
      <w:r w:rsidR="00FE1967" w:rsidRPr="001A34AB">
        <w:rPr>
          <w:lang w:val="ca-ES"/>
        </w:rPr>
        <w:t xml:space="preserve"> </w:t>
      </w:r>
      <w:r w:rsidR="00772E0D" w:rsidRPr="001A34AB">
        <w:rPr>
          <w:lang w:val="ca-ES"/>
        </w:rPr>
        <w:t>i</w:t>
      </w:r>
      <w:r w:rsidR="00FE1967" w:rsidRPr="001A34AB">
        <w:rPr>
          <w:lang w:val="ca-ES"/>
        </w:rPr>
        <w:t xml:space="preserve"> </w:t>
      </w:r>
      <w:r w:rsidR="002B467F">
        <w:rPr>
          <w:lang w:val="ca-ES"/>
        </w:rPr>
        <w:t>s</w:t>
      </w:r>
      <w:r w:rsidR="002B467F" w:rsidRPr="001A34AB">
        <w:rPr>
          <w:lang w:val="ca-ES"/>
        </w:rPr>
        <w:t>oci</w:t>
      </w:r>
      <w:r w:rsidR="002B467F">
        <w:rPr>
          <w:lang w:val="ca-ES"/>
        </w:rPr>
        <w:t>o</w:t>
      </w:r>
      <w:r w:rsidR="002B467F" w:rsidRPr="001A34AB">
        <w:rPr>
          <w:lang w:val="ca-ES"/>
        </w:rPr>
        <w:t>laborals</w:t>
      </w:r>
    </w:p>
    <w:p w14:paraId="2443EB32" w14:textId="77777777" w:rsidR="00FE1967" w:rsidRPr="001A34AB" w:rsidRDefault="00FE1967" w:rsidP="00FE1967">
      <w:pPr>
        <w:rPr>
          <w:rFonts w:cs="Arial"/>
          <w:szCs w:val="24"/>
          <w:lang w:val="ca-ES"/>
        </w:rPr>
      </w:pPr>
    </w:p>
    <w:p w14:paraId="5CA29E33" w14:textId="77777777" w:rsidR="00FE1967" w:rsidRPr="001A34AB" w:rsidRDefault="00FE1967" w:rsidP="004E37F6">
      <w:pPr>
        <w:pStyle w:val="Subttulo"/>
        <w:rPr>
          <w:lang w:val="ca-ES"/>
        </w:rPr>
      </w:pPr>
      <w:r w:rsidRPr="001A34AB">
        <w:rPr>
          <w:lang w:val="ca-ES"/>
        </w:rPr>
        <w:t xml:space="preserve">Es descriure breument l'activitat soci-laboral més significativa del municipi, amb especial incidència en aquelles activitats de tipus industrial susceptible de risc </w:t>
      </w:r>
      <w:r w:rsidR="00776ADA" w:rsidRPr="001A34AB">
        <w:rPr>
          <w:lang w:val="ca-ES"/>
        </w:rPr>
        <w:t>químic</w:t>
      </w:r>
      <w:r w:rsidR="00FD79B6" w:rsidRPr="001A34AB">
        <w:rPr>
          <w:lang w:val="ca-ES"/>
        </w:rPr>
        <w:t xml:space="preserve"> i </w:t>
      </w:r>
      <w:r w:rsidR="00AE3C5D" w:rsidRPr="001A34AB">
        <w:rPr>
          <w:lang w:val="ca-ES"/>
        </w:rPr>
        <w:t xml:space="preserve">transport </w:t>
      </w:r>
      <w:r w:rsidR="004E37F6" w:rsidRPr="001A34AB">
        <w:rPr>
          <w:lang w:val="ca-ES"/>
        </w:rPr>
        <w:t>de mercaderies perilloses</w:t>
      </w:r>
    </w:p>
    <w:p w14:paraId="659BFDD7" w14:textId="77777777" w:rsidR="004F03C1" w:rsidRPr="001A34AB" w:rsidRDefault="004F03C1" w:rsidP="00772E0D">
      <w:pPr>
        <w:rPr>
          <w:rFonts w:cs="Arial"/>
          <w:szCs w:val="24"/>
          <w:lang w:val="ca-ES"/>
        </w:rPr>
      </w:pPr>
    </w:p>
    <w:p w14:paraId="2C660FDA" w14:textId="6406E9AA" w:rsidR="002B467F" w:rsidRDefault="002B467F">
      <w:pPr>
        <w:jc w:val="left"/>
        <w:rPr>
          <w:rFonts w:cs="Arial"/>
          <w:szCs w:val="24"/>
          <w:lang w:val="ca-ES"/>
        </w:rPr>
      </w:pPr>
      <w:r>
        <w:rPr>
          <w:rFonts w:cs="Arial"/>
          <w:szCs w:val="24"/>
          <w:lang w:val="ca-ES"/>
        </w:rPr>
        <w:br w:type="page"/>
      </w:r>
    </w:p>
    <w:p w14:paraId="783F1D89" w14:textId="77777777" w:rsidR="004E37F6" w:rsidRPr="001A34AB" w:rsidRDefault="004E37F6" w:rsidP="00772E0D">
      <w:pPr>
        <w:rPr>
          <w:rFonts w:cs="Arial"/>
          <w:szCs w:val="24"/>
          <w:lang w:val="ca-ES"/>
        </w:rPr>
      </w:pPr>
    </w:p>
    <w:p w14:paraId="627AE381" w14:textId="39DE1D3F" w:rsidR="00FE1967" w:rsidRPr="001A34AB" w:rsidRDefault="000068CF" w:rsidP="004F03C1">
      <w:pPr>
        <w:pStyle w:val="Ttulo2"/>
        <w:ind w:left="0" w:firstLine="0"/>
        <w:rPr>
          <w:lang w:val="ca-ES"/>
        </w:rPr>
      </w:pPr>
      <w:r>
        <w:rPr>
          <w:lang w:val="ca-ES"/>
        </w:rPr>
        <w:t>2</w:t>
      </w:r>
      <w:r w:rsidR="00142739" w:rsidRPr="001A34AB">
        <w:rPr>
          <w:lang w:val="ca-ES"/>
        </w:rPr>
        <w:t>.6.</w:t>
      </w:r>
      <w:r w:rsidR="00142739" w:rsidRPr="001A34AB">
        <w:rPr>
          <w:lang w:val="ca-ES"/>
        </w:rPr>
        <w:tab/>
      </w:r>
      <w:r w:rsidR="00FE1967" w:rsidRPr="001A34AB">
        <w:rPr>
          <w:lang w:val="ca-ES"/>
        </w:rPr>
        <w:t>S</w:t>
      </w:r>
      <w:r w:rsidR="00776ADA">
        <w:rPr>
          <w:lang w:val="ca-ES"/>
        </w:rPr>
        <w:t>ervici</w:t>
      </w:r>
      <w:r w:rsidR="00772E0D" w:rsidRPr="001A34AB">
        <w:rPr>
          <w:lang w:val="ca-ES"/>
        </w:rPr>
        <w:t>s</w:t>
      </w:r>
      <w:r w:rsidR="00FE1967" w:rsidRPr="001A34AB">
        <w:rPr>
          <w:lang w:val="ca-ES"/>
        </w:rPr>
        <w:t xml:space="preserve"> </w:t>
      </w:r>
      <w:r w:rsidR="0019634F" w:rsidRPr="001A34AB">
        <w:rPr>
          <w:lang w:val="ca-ES"/>
        </w:rPr>
        <w:t>Municipals</w:t>
      </w:r>
    </w:p>
    <w:p w14:paraId="1F76A661" w14:textId="77777777" w:rsidR="00FE1967" w:rsidRPr="001A34AB" w:rsidRDefault="00FE1967" w:rsidP="00FE1967">
      <w:pPr>
        <w:rPr>
          <w:rFonts w:cs="Arial"/>
          <w:szCs w:val="24"/>
          <w:lang w:val="ca-ES"/>
        </w:rPr>
      </w:pPr>
    </w:p>
    <w:p w14:paraId="25D99AE7" w14:textId="77777777" w:rsidR="00FE1967" w:rsidRPr="001A34AB" w:rsidRDefault="00FE1967" w:rsidP="004E37F6">
      <w:pPr>
        <w:pStyle w:val="Subttulo"/>
        <w:rPr>
          <w:lang w:val="ca-ES"/>
        </w:rPr>
      </w:pPr>
      <w:r w:rsidRPr="001A34AB">
        <w:rPr>
          <w:lang w:val="ca-ES"/>
        </w:rPr>
        <w:t xml:space="preserve">Es relacionen els </w:t>
      </w:r>
      <w:r w:rsidR="0019634F" w:rsidRPr="001A34AB">
        <w:rPr>
          <w:lang w:val="ca-ES"/>
        </w:rPr>
        <w:t xml:space="preserve">principals </w:t>
      </w:r>
      <w:r w:rsidRPr="001A34AB">
        <w:rPr>
          <w:lang w:val="ca-ES"/>
        </w:rPr>
        <w:t xml:space="preserve">serveis </w:t>
      </w:r>
      <w:r w:rsidR="0019634F" w:rsidRPr="001A34AB">
        <w:rPr>
          <w:lang w:val="ca-ES"/>
        </w:rPr>
        <w:t xml:space="preserve">municipals </w:t>
      </w:r>
      <w:r w:rsidRPr="001A34AB">
        <w:rPr>
          <w:lang w:val="ca-ES"/>
        </w:rPr>
        <w:t xml:space="preserve">que </w:t>
      </w:r>
      <w:r w:rsidR="00F43DF2" w:rsidRPr="001A34AB">
        <w:rPr>
          <w:lang w:val="ca-ES"/>
        </w:rPr>
        <w:t xml:space="preserve">disposa </w:t>
      </w:r>
      <w:r w:rsidRPr="001A34AB">
        <w:rPr>
          <w:lang w:val="ca-ES"/>
        </w:rPr>
        <w:t>el municipi, que aniran numerats per a la seua r</w:t>
      </w:r>
      <w:r w:rsidR="00772E0D" w:rsidRPr="001A34AB">
        <w:rPr>
          <w:lang w:val="ca-ES"/>
        </w:rPr>
        <w:t>epresentació en la cartografia</w:t>
      </w:r>
    </w:p>
    <w:p w14:paraId="28184438" w14:textId="77777777" w:rsidR="004F03C1" w:rsidRPr="001A34AB" w:rsidRDefault="004F03C1" w:rsidP="004E37F6">
      <w:pPr>
        <w:rPr>
          <w:lang w:val="ca-ES"/>
        </w:rPr>
      </w:pPr>
    </w:p>
    <w:p w14:paraId="45FDE9F1" w14:textId="77777777" w:rsidR="0019634F" w:rsidRPr="001A34AB" w:rsidRDefault="0019634F" w:rsidP="0019634F">
      <w:pPr>
        <w:pStyle w:val="Ttulo3"/>
        <w:rPr>
          <w:lang w:val="ca-ES"/>
        </w:rPr>
      </w:pPr>
      <w:r w:rsidRPr="001A34AB">
        <w:rPr>
          <w:lang w:val="ca-ES"/>
        </w:rPr>
        <w:t>Xarxa de proveïment d'aigua:</w:t>
      </w:r>
    </w:p>
    <w:p w14:paraId="390494F9" w14:textId="77777777" w:rsidR="0019634F" w:rsidRPr="001A34AB" w:rsidRDefault="0019634F" w:rsidP="0019634F">
      <w:pPr>
        <w:rPr>
          <w:lang w:val="ca-ES"/>
        </w:rPr>
      </w:pPr>
    </w:p>
    <w:p w14:paraId="7FD3E6CD" w14:textId="7A1B78D1" w:rsidR="004E37F6" w:rsidRPr="000068CF" w:rsidRDefault="001A2BD5" w:rsidP="004E37F6">
      <w:pPr>
        <w:pStyle w:val="Subttulo"/>
        <w:rPr>
          <w:lang w:val="ca-ES"/>
        </w:rPr>
      </w:pPr>
      <w:bookmarkStart w:id="13" w:name="_Hlk79672352"/>
      <w:r w:rsidRPr="000068CF">
        <w:rPr>
          <w:lang w:val="ca-ES"/>
        </w:rPr>
        <w:t>I</w:t>
      </w:r>
      <w:r w:rsidR="004E37F6" w:rsidRPr="000068CF">
        <w:rPr>
          <w:lang w:val="ca-ES"/>
        </w:rPr>
        <w:t>ndi</w:t>
      </w:r>
      <w:r w:rsidR="00776ADA" w:rsidRPr="000068CF">
        <w:rPr>
          <w:lang w:val="ca-ES"/>
        </w:rPr>
        <w:t>queu</w:t>
      </w:r>
      <w:r w:rsidR="004E37F6" w:rsidRPr="000068CF">
        <w:rPr>
          <w:lang w:val="ca-ES"/>
        </w:rPr>
        <w:t xml:space="preserve"> el nom de l'empresa explotadora de la xarxa, la seua titularitat i la ubicació de la depuradora</w:t>
      </w:r>
      <w:r w:rsidR="000068CF" w:rsidRPr="000068CF">
        <w:rPr>
          <w:lang w:val="ca-ES"/>
        </w:rPr>
        <w:t xml:space="preserve"> </w:t>
      </w:r>
      <w:r w:rsidR="000068CF" w:rsidRPr="000068CF">
        <w:rPr>
          <w:lang w:val="ca-ES"/>
        </w:rPr>
        <w:t>que presta serv</w:t>
      </w:r>
      <w:r w:rsidR="000068CF">
        <w:rPr>
          <w:lang w:val="ca-ES"/>
        </w:rPr>
        <w:t>e</w:t>
      </w:r>
      <w:r w:rsidR="000068CF" w:rsidRPr="000068CF">
        <w:rPr>
          <w:lang w:val="ca-ES"/>
        </w:rPr>
        <w:t xml:space="preserve">i al </w:t>
      </w:r>
      <w:r w:rsidR="000068CF" w:rsidRPr="000068CF">
        <w:rPr>
          <w:lang w:val="ca-ES"/>
        </w:rPr>
        <w:t>municipi</w:t>
      </w:r>
      <w:r w:rsidR="000068CF" w:rsidRPr="000068CF">
        <w:rPr>
          <w:lang w:val="ca-ES"/>
        </w:rPr>
        <w:t xml:space="preserve"> (</w:t>
      </w:r>
      <w:r w:rsidR="000068CF" w:rsidRPr="000068CF">
        <w:rPr>
          <w:lang w:val="ca-ES"/>
        </w:rPr>
        <w:t>també</w:t>
      </w:r>
      <w:r w:rsidR="000068CF" w:rsidRPr="000068CF">
        <w:rPr>
          <w:lang w:val="ca-ES"/>
        </w:rPr>
        <w:t xml:space="preserve"> si </w:t>
      </w:r>
      <w:r w:rsidR="000068CF" w:rsidRPr="000068CF">
        <w:rPr>
          <w:lang w:val="ca-ES"/>
        </w:rPr>
        <w:t>està</w:t>
      </w:r>
      <w:r w:rsidR="000068CF" w:rsidRPr="000068CF">
        <w:rPr>
          <w:lang w:val="ca-ES"/>
        </w:rPr>
        <w:t xml:space="preserve"> </w:t>
      </w:r>
      <w:r w:rsidR="000068CF" w:rsidRPr="000068CF">
        <w:rPr>
          <w:lang w:val="ca-ES"/>
        </w:rPr>
        <w:t>localitzada</w:t>
      </w:r>
      <w:r w:rsidR="000068CF" w:rsidRPr="000068CF">
        <w:rPr>
          <w:lang w:val="ca-ES"/>
        </w:rPr>
        <w:t xml:space="preserve"> en </w:t>
      </w:r>
      <w:r w:rsidR="000068CF">
        <w:rPr>
          <w:lang w:val="ca-ES"/>
        </w:rPr>
        <w:t>un al</w:t>
      </w:r>
      <w:r w:rsidR="000068CF" w:rsidRPr="000068CF">
        <w:rPr>
          <w:lang w:val="ca-ES"/>
        </w:rPr>
        <w:t>tr</w:t>
      </w:r>
      <w:r w:rsidR="000068CF">
        <w:rPr>
          <w:lang w:val="ca-ES"/>
        </w:rPr>
        <w:t>e</w:t>
      </w:r>
      <w:r w:rsidR="000068CF" w:rsidRPr="000068CF">
        <w:rPr>
          <w:lang w:val="ca-ES"/>
        </w:rPr>
        <w:t xml:space="preserve"> </w:t>
      </w:r>
      <w:r w:rsidR="000068CF" w:rsidRPr="000068CF">
        <w:rPr>
          <w:lang w:val="ca-ES"/>
        </w:rPr>
        <w:t>term</w:t>
      </w:r>
      <w:r w:rsidR="000068CF">
        <w:rPr>
          <w:lang w:val="ca-ES"/>
        </w:rPr>
        <w:t>e</w:t>
      </w:r>
      <w:r w:rsidR="000068CF" w:rsidRPr="000068CF">
        <w:rPr>
          <w:lang w:val="ca-ES"/>
        </w:rPr>
        <w:t xml:space="preserve"> municipal)</w:t>
      </w:r>
      <w:r w:rsidR="004E37F6" w:rsidRPr="000068CF">
        <w:rPr>
          <w:lang w:val="ca-ES"/>
        </w:rPr>
        <w:t>.</w:t>
      </w:r>
    </w:p>
    <w:bookmarkEnd w:id="13"/>
    <w:p w14:paraId="7F4A3836" w14:textId="77777777" w:rsidR="004E37F6" w:rsidRPr="000068CF" w:rsidRDefault="004E37F6" w:rsidP="0019634F">
      <w:pPr>
        <w:rPr>
          <w:lang w:val="ca-ES"/>
        </w:rPr>
      </w:pPr>
    </w:p>
    <w:p w14:paraId="5D5B65A1" w14:textId="77777777" w:rsidR="00BC2D87" w:rsidRPr="001A34AB" w:rsidRDefault="00BC2D87" w:rsidP="0019634F">
      <w:pPr>
        <w:rPr>
          <w:i/>
          <w:lang w:val="ca-ES"/>
        </w:rPr>
      </w:pPr>
      <w:r w:rsidRPr="001A34AB">
        <w:rPr>
          <w:lang w:val="ca-ES"/>
        </w:rPr>
        <w:t xml:space="preserve">La xarxa és de titularitat _________________ </w:t>
      </w:r>
      <w:r w:rsidR="004E37F6" w:rsidRPr="001A34AB">
        <w:rPr>
          <w:lang w:val="ca-ES"/>
        </w:rPr>
        <w:t>i l'empresa explotadora és: _________</w:t>
      </w:r>
    </w:p>
    <w:p w14:paraId="1656AEA1" w14:textId="77777777" w:rsidR="00BC2D87" w:rsidRPr="001A34AB" w:rsidRDefault="00BC2D87" w:rsidP="0019634F">
      <w:pPr>
        <w:rPr>
          <w:lang w:val="ca-ES"/>
        </w:rPr>
      </w:pPr>
      <w:r w:rsidRPr="001A34AB">
        <w:rPr>
          <w:lang w:val="ca-ES"/>
        </w:rPr>
        <w:t>La depuradora del municipi</w:t>
      </w:r>
      <w:r w:rsidR="00BA6F33" w:rsidRPr="001A34AB">
        <w:rPr>
          <w:lang w:val="ca-ES"/>
        </w:rPr>
        <w:t xml:space="preserve"> està situada en: ____________</w:t>
      </w:r>
    </w:p>
    <w:p w14:paraId="16760180" w14:textId="77777777" w:rsidR="0019634F" w:rsidRPr="001A34AB" w:rsidRDefault="0019634F" w:rsidP="0019634F">
      <w:pPr>
        <w:rPr>
          <w:lang w:val="ca-ES"/>
        </w:rPr>
      </w:pPr>
    </w:p>
    <w:p w14:paraId="48244904" w14:textId="77777777" w:rsidR="00FE1967" w:rsidRPr="001A34AB" w:rsidRDefault="00FE1967" w:rsidP="0019634F">
      <w:pPr>
        <w:pStyle w:val="Ttulo3"/>
        <w:rPr>
          <w:lang w:val="ca-ES"/>
        </w:rPr>
      </w:pPr>
      <w:r w:rsidRPr="001A34AB">
        <w:rPr>
          <w:lang w:val="ca-ES"/>
        </w:rPr>
        <w:t>Relació de pous</w:t>
      </w:r>
      <w:r w:rsidR="0019634F" w:rsidRPr="001A34AB">
        <w:rPr>
          <w:lang w:val="ca-ES"/>
        </w:rPr>
        <w:t xml:space="preserve"> </w:t>
      </w:r>
      <w:r w:rsidRPr="001A34AB">
        <w:rPr>
          <w:lang w:val="ca-ES"/>
        </w:rPr>
        <w:t>i depòsits</w:t>
      </w:r>
    </w:p>
    <w:p w14:paraId="3311FD2A" w14:textId="77777777" w:rsidR="00FE1967" w:rsidRPr="001A34AB" w:rsidRDefault="00FE1967" w:rsidP="00FE1967">
      <w:pPr>
        <w:rPr>
          <w:rFonts w:cs="Arial"/>
          <w:szCs w:val="24"/>
          <w:lang w:val="ca-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2"/>
        <w:gridCol w:w="2118"/>
        <w:gridCol w:w="2117"/>
      </w:tblGrid>
      <w:tr w:rsidR="00FE1967" w:rsidRPr="001A34AB" w14:paraId="729CDFE9" w14:textId="77777777" w:rsidTr="007226EA">
        <w:trPr>
          <w:jc w:val="center"/>
        </w:trPr>
        <w:tc>
          <w:tcPr>
            <w:tcW w:w="3482" w:type="dxa"/>
            <w:tcBorders>
              <w:bottom w:val="single" w:sz="4" w:space="0" w:color="auto"/>
            </w:tcBorders>
            <w:shd w:val="clear" w:color="auto" w:fill="C2D69B"/>
            <w:vAlign w:val="center"/>
          </w:tcPr>
          <w:p w14:paraId="5429FE83" w14:textId="77777777" w:rsidR="00FE1967" w:rsidRPr="001A34AB" w:rsidRDefault="00FE1967" w:rsidP="004E37F6">
            <w:pPr>
              <w:rPr>
                <w:b/>
                <w:sz w:val="20"/>
                <w:lang w:val="ca-ES"/>
              </w:rPr>
            </w:pPr>
            <w:r w:rsidRPr="001A34AB">
              <w:rPr>
                <w:b/>
                <w:sz w:val="20"/>
                <w:lang w:val="ca-ES"/>
              </w:rPr>
              <w:t>N</w:t>
            </w:r>
            <w:r w:rsidR="004A4CEC" w:rsidRPr="001A34AB">
              <w:rPr>
                <w:b/>
                <w:sz w:val="20"/>
                <w:lang w:val="ca-ES"/>
              </w:rPr>
              <w:t>om</w:t>
            </w:r>
          </w:p>
        </w:tc>
        <w:tc>
          <w:tcPr>
            <w:tcW w:w="2118" w:type="dxa"/>
            <w:tcBorders>
              <w:bottom w:val="single" w:sz="4" w:space="0" w:color="auto"/>
            </w:tcBorders>
            <w:shd w:val="clear" w:color="auto" w:fill="C2D69B"/>
            <w:vAlign w:val="center"/>
          </w:tcPr>
          <w:p w14:paraId="6A15C1A7" w14:textId="77777777" w:rsidR="00FE1967" w:rsidRPr="001A34AB" w:rsidRDefault="004A4CEC" w:rsidP="004E37F6">
            <w:pPr>
              <w:rPr>
                <w:b/>
                <w:sz w:val="20"/>
                <w:lang w:val="ca-ES"/>
              </w:rPr>
            </w:pPr>
            <w:r w:rsidRPr="001A34AB">
              <w:rPr>
                <w:b/>
                <w:sz w:val="20"/>
                <w:lang w:val="ca-ES"/>
              </w:rPr>
              <w:t>Cabal/Capacitat</w:t>
            </w:r>
          </w:p>
        </w:tc>
        <w:tc>
          <w:tcPr>
            <w:tcW w:w="2117" w:type="dxa"/>
            <w:tcBorders>
              <w:bottom w:val="single" w:sz="4" w:space="0" w:color="auto"/>
            </w:tcBorders>
            <w:shd w:val="clear" w:color="auto" w:fill="C2D69B"/>
            <w:vAlign w:val="center"/>
          </w:tcPr>
          <w:p w14:paraId="5FB30A3E" w14:textId="77777777" w:rsidR="00FA5011" w:rsidRPr="001A34AB" w:rsidRDefault="00776ADA" w:rsidP="004E37F6">
            <w:pPr>
              <w:rPr>
                <w:b/>
                <w:sz w:val="20"/>
                <w:lang w:val="ca-ES"/>
              </w:rPr>
            </w:pPr>
            <w:r w:rsidRPr="001A34AB">
              <w:rPr>
                <w:b/>
                <w:sz w:val="20"/>
                <w:lang w:val="ca-ES"/>
              </w:rPr>
              <w:t>Referència Pl</w:t>
            </w:r>
            <w:r>
              <w:rPr>
                <w:b/>
                <w:sz w:val="20"/>
                <w:lang w:val="ca-ES"/>
              </w:rPr>
              <w:t>ànol</w:t>
            </w:r>
          </w:p>
        </w:tc>
      </w:tr>
      <w:tr w:rsidR="00FE1967" w:rsidRPr="001A34AB" w14:paraId="3AC6F658" w14:textId="77777777" w:rsidTr="007226EA">
        <w:trPr>
          <w:trHeight w:val="222"/>
          <w:jc w:val="center"/>
        </w:trPr>
        <w:tc>
          <w:tcPr>
            <w:tcW w:w="3482" w:type="dxa"/>
            <w:shd w:val="clear" w:color="auto" w:fill="auto"/>
          </w:tcPr>
          <w:p w14:paraId="0746E35C" w14:textId="77777777" w:rsidR="00FE1967" w:rsidRPr="001A34AB" w:rsidRDefault="00FE1967" w:rsidP="004E37F6">
            <w:pPr>
              <w:rPr>
                <w:b/>
                <w:sz w:val="20"/>
                <w:lang w:val="ca-ES"/>
              </w:rPr>
            </w:pPr>
          </w:p>
        </w:tc>
        <w:tc>
          <w:tcPr>
            <w:tcW w:w="2118" w:type="dxa"/>
            <w:shd w:val="clear" w:color="auto" w:fill="auto"/>
          </w:tcPr>
          <w:p w14:paraId="458D01AF" w14:textId="77777777" w:rsidR="00FE1967" w:rsidRPr="001A34AB" w:rsidRDefault="00FE1967" w:rsidP="004E37F6">
            <w:pPr>
              <w:rPr>
                <w:b/>
                <w:sz w:val="20"/>
                <w:lang w:val="ca-ES"/>
              </w:rPr>
            </w:pPr>
          </w:p>
        </w:tc>
        <w:tc>
          <w:tcPr>
            <w:tcW w:w="2117" w:type="dxa"/>
            <w:shd w:val="clear" w:color="auto" w:fill="auto"/>
          </w:tcPr>
          <w:p w14:paraId="4D86786E" w14:textId="77777777" w:rsidR="00FE1967" w:rsidRPr="001A34AB" w:rsidRDefault="00FE1967" w:rsidP="004E37F6">
            <w:pPr>
              <w:rPr>
                <w:b/>
                <w:sz w:val="20"/>
                <w:lang w:val="ca-ES"/>
              </w:rPr>
            </w:pPr>
          </w:p>
        </w:tc>
      </w:tr>
      <w:tr w:rsidR="00FE1967" w:rsidRPr="001A34AB" w14:paraId="722CB5FF" w14:textId="77777777" w:rsidTr="007226EA">
        <w:trPr>
          <w:trHeight w:val="222"/>
          <w:jc w:val="center"/>
        </w:trPr>
        <w:tc>
          <w:tcPr>
            <w:tcW w:w="3482" w:type="dxa"/>
            <w:shd w:val="clear" w:color="auto" w:fill="auto"/>
          </w:tcPr>
          <w:p w14:paraId="7DE55466" w14:textId="77777777" w:rsidR="00FE1967" w:rsidRPr="001A34AB" w:rsidRDefault="00FE1967" w:rsidP="004E37F6">
            <w:pPr>
              <w:rPr>
                <w:b/>
                <w:sz w:val="20"/>
                <w:lang w:val="ca-ES"/>
              </w:rPr>
            </w:pPr>
          </w:p>
        </w:tc>
        <w:tc>
          <w:tcPr>
            <w:tcW w:w="2118" w:type="dxa"/>
            <w:shd w:val="clear" w:color="auto" w:fill="auto"/>
          </w:tcPr>
          <w:p w14:paraId="61E3C35D" w14:textId="77777777" w:rsidR="00FE1967" w:rsidRPr="001A34AB" w:rsidRDefault="00FE1967" w:rsidP="004E37F6">
            <w:pPr>
              <w:rPr>
                <w:b/>
                <w:sz w:val="20"/>
                <w:lang w:val="ca-ES"/>
              </w:rPr>
            </w:pPr>
          </w:p>
        </w:tc>
        <w:tc>
          <w:tcPr>
            <w:tcW w:w="2117" w:type="dxa"/>
            <w:shd w:val="clear" w:color="auto" w:fill="auto"/>
          </w:tcPr>
          <w:p w14:paraId="79CABFCB" w14:textId="77777777" w:rsidR="00FE1967" w:rsidRPr="001A34AB" w:rsidRDefault="00FE1967" w:rsidP="004E37F6">
            <w:pPr>
              <w:rPr>
                <w:b/>
                <w:sz w:val="20"/>
                <w:lang w:val="ca-ES"/>
              </w:rPr>
            </w:pPr>
          </w:p>
        </w:tc>
      </w:tr>
      <w:tr w:rsidR="00FE1967" w:rsidRPr="001A34AB" w14:paraId="53B3EC81" w14:textId="77777777" w:rsidTr="007226EA">
        <w:trPr>
          <w:trHeight w:val="222"/>
          <w:jc w:val="center"/>
        </w:trPr>
        <w:tc>
          <w:tcPr>
            <w:tcW w:w="3482" w:type="dxa"/>
            <w:shd w:val="clear" w:color="auto" w:fill="auto"/>
          </w:tcPr>
          <w:p w14:paraId="384EDD2A" w14:textId="77777777" w:rsidR="00FE1967" w:rsidRPr="001A34AB" w:rsidRDefault="00FE1967" w:rsidP="004E37F6">
            <w:pPr>
              <w:rPr>
                <w:b/>
                <w:sz w:val="20"/>
                <w:lang w:val="ca-ES"/>
              </w:rPr>
            </w:pPr>
          </w:p>
        </w:tc>
        <w:tc>
          <w:tcPr>
            <w:tcW w:w="2118" w:type="dxa"/>
            <w:shd w:val="clear" w:color="auto" w:fill="auto"/>
          </w:tcPr>
          <w:p w14:paraId="448772E4" w14:textId="77777777" w:rsidR="00FE1967" w:rsidRPr="001A34AB" w:rsidRDefault="00FE1967" w:rsidP="004E37F6">
            <w:pPr>
              <w:rPr>
                <w:b/>
                <w:sz w:val="20"/>
                <w:lang w:val="ca-ES"/>
              </w:rPr>
            </w:pPr>
          </w:p>
        </w:tc>
        <w:tc>
          <w:tcPr>
            <w:tcW w:w="2117" w:type="dxa"/>
            <w:shd w:val="clear" w:color="auto" w:fill="auto"/>
          </w:tcPr>
          <w:p w14:paraId="1B4F7E7B" w14:textId="77777777" w:rsidR="00FE1967" w:rsidRPr="001A34AB" w:rsidRDefault="00FE1967" w:rsidP="004E37F6">
            <w:pPr>
              <w:rPr>
                <w:b/>
                <w:sz w:val="20"/>
                <w:lang w:val="ca-ES"/>
              </w:rPr>
            </w:pPr>
          </w:p>
        </w:tc>
      </w:tr>
      <w:tr w:rsidR="00FE1967" w:rsidRPr="001A34AB" w14:paraId="4AAE2292" w14:textId="77777777" w:rsidTr="007226EA">
        <w:trPr>
          <w:trHeight w:val="238"/>
          <w:jc w:val="center"/>
        </w:trPr>
        <w:tc>
          <w:tcPr>
            <w:tcW w:w="3482" w:type="dxa"/>
            <w:shd w:val="clear" w:color="auto" w:fill="auto"/>
          </w:tcPr>
          <w:p w14:paraId="3884F711" w14:textId="77777777" w:rsidR="00FE1967" w:rsidRPr="001A34AB" w:rsidRDefault="00FE1967" w:rsidP="004E37F6">
            <w:pPr>
              <w:rPr>
                <w:b/>
                <w:sz w:val="20"/>
                <w:lang w:val="ca-ES"/>
              </w:rPr>
            </w:pPr>
          </w:p>
        </w:tc>
        <w:tc>
          <w:tcPr>
            <w:tcW w:w="2118" w:type="dxa"/>
            <w:shd w:val="clear" w:color="auto" w:fill="auto"/>
          </w:tcPr>
          <w:p w14:paraId="600717B9" w14:textId="77777777" w:rsidR="00FE1967" w:rsidRPr="001A34AB" w:rsidRDefault="00FE1967" w:rsidP="004E37F6">
            <w:pPr>
              <w:rPr>
                <w:b/>
                <w:sz w:val="20"/>
                <w:vertAlign w:val="superscript"/>
                <w:lang w:val="ca-ES"/>
              </w:rPr>
            </w:pPr>
          </w:p>
        </w:tc>
        <w:tc>
          <w:tcPr>
            <w:tcW w:w="2117" w:type="dxa"/>
            <w:shd w:val="clear" w:color="auto" w:fill="auto"/>
          </w:tcPr>
          <w:p w14:paraId="0B25F82A" w14:textId="77777777" w:rsidR="00FE1967" w:rsidRPr="001A34AB" w:rsidRDefault="00FE1967" w:rsidP="004E37F6">
            <w:pPr>
              <w:rPr>
                <w:b/>
                <w:sz w:val="20"/>
                <w:lang w:val="ca-ES"/>
              </w:rPr>
            </w:pPr>
          </w:p>
        </w:tc>
      </w:tr>
      <w:tr w:rsidR="00FE1967" w:rsidRPr="001A34AB" w14:paraId="105F6E7D" w14:textId="77777777" w:rsidTr="007226EA">
        <w:trPr>
          <w:trHeight w:val="222"/>
          <w:jc w:val="center"/>
        </w:trPr>
        <w:tc>
          <w:tcPr>
            <w:tcW w:w="3482" w:type="dxa"/>
            <w:shd w:val="clear" w:color="auto" w:fill="auto"/>
          </w:tcPr>
          <w:p w14:paraId="1571278A" w14:textId="77777777" w:rsidR="00FE1967" w:rsidRPr="001A34AB" w:rsidRDefault="00FE1967" w:rsidP="004E37F6">
            <w:pPr>
              <w:rPr>
                <w:b/>
                <w:sz w:val="20"/>
                <w:lang w:val="ca-ES"/>
              </w:rPr>
            </w:pPr>
          </w:p>
        </w:tc>
        <w:tc>
          <w:tcPr>
            <w:tcW w:w="2118" w:type="dxa"/>
            <w:shd w:val="clear" w:color="auto" w:fill="auto"/>
          </w:tcPr>
          <w:p w14:paraId="31068D36" w14:textId="77777777" w:rsidR="00FE1967" w:rsidRPr="001A34AB" w:rsidRDefault="00FE1967" w:rsidP="004E37F6">
            <w:pPr>
              <w:rPr>
                <w:b/>
                <w:sz w:val="20"/>
                <w:vertAlign w:val="superscript"/>
                <w:lang w:val="ca-ES"/>
              </w:rPr>
            </w:pPr>
          </w:p>
        </w:tc>
        <w:tc>
          <w:tcPr>
            <w:tcW w:w="2117" w:type="dxa"/>
            <w:shd w:val="clear" w:color="auto" w:fill="auto"/>
          </w:tcPr>
          <w:p w14:paraId="63640D4F" w14:textId="77777777" w:rsidR="00FE1967" w:rsidRPr="001A34AB" w:rsidRDefault="00FE1967" w:rsidP="004E37F6">
            <w:pPr>
              <w:rPr>
                <w:b/>
                <w:sz w:val="20"/>
                <w:lang w:val="ca-ES"/>
              </w:rPr>
            </w:pPr>
          </w:p>
        </w:tc>
      </w:tr>
    </w:tbl>
    <w:p w14:paraId="381E5C45" w14:textId="7D1B3504" w:rsidR="00930FD3" w:rsidRDefault="00930FD3" w:rsidP="00FE1967">
      <w:pPr>
        <w:rPr>
          <w:rFonts w:cs="Arial"/>
          <w:szCs w:val="24"/>
          <w:lang w:val="ca-ES"/>
        </w:rPr>
      </w:pPr>
    </w:p>
    <w:p w14:paraId="5A0E06AA" w14:textId="35401BE2" w:rsidR="000068CF" w:rsidRPr="000068CF" w:rsidRDefault="000068CF" w:rsidP="000068CF">
      <w:pPr>
        <w:pStyle w:val="Subttulo"/>
        <w:rPr>
          <w:lang w:val="ca-ES"/>
        </w:rPr>
      </w:pPr>
      <w:bookmarkStart w:id="14" w:name="_Hlk79671804"/>
      <w:r w:rsidRPr="000068CF">
        <w:rPr>
          <w:lang w:val="ca-ES"/>
        </w:rPr>
        <w:t>Informació referida a aquells pous i depòsits que assortisquen d'aigua potable a la població o que pogueren fer-ho en cas d'emergència. Si el pou/depòsit que assorteix d'aigua al municipi habitualment està localitzat en un altre municipi, haurà d'incloure's i indicar aquesta particularitat.</w:t>
      </w:r>
    </w:p>
    <w:bookmarkEnd w:id="14"/>
    <w:p w14:paraId="7F12E7DA" w14:textId="77777777" w:rsidR="000068CF" w:rsidRPr="000068CF" w:rsidRDefault="000068CF" w:rsidP="000068CF">
      <w:pPr>
        <w:rPr>
          <w:lang w:eastAsia="x-none"/>
        </w:rPr>
      </w:pPr>
    </w:p>
    <w:p w14:paraId="7FC69901" w14:textId="77777777" w:rsidR="00BC2D87" w:rsidRPr="001A34AB" w:rsidRDefault="00BC2D87" w:rsidP="00BC2D87">
      <w:pPr>
        <w:pStyle w:val="Ttulo3"/>
        <w:rPr>
          <w:lang w:val="ca-ES"/>
        </w:rPr>
      </w:pPr>
      <w:r w:rsidRPr="001A34AB">
        <w:rPr>
          <w:lang w:val="ca-ES"/>
        </w:rPr>
        <w:t>Relació d'hidrants</w:t>
      </w:r>
    </w:p>
    <w:p w14:paraId="00E8C8AF" w14:textId="77777777" w:rsidR="00BC2D87" w:rsidRPr="001A34AB" w:rsidRDefault="00BC2D87" w:rsidP="00FE1967">
      <w:pPr>
        <w:rPr>
          <w:rFonts w:cs="Arial"/>
          <w:szCs w:val="24"/>
          <w:lang w:val="ca-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5"/>
        <w:gridCol w:w="4252"/>
        <w:gridCol w:w="2477"/>
      </w:tblGrid>
      <w:tr w:rsidR="00F218C7" w:rsidRPr="001A34AB" w14:paraId="2F7CE03D" w14:textId="77777777" w:rsidTr="00F218C7">
        <w:trPr>
          <w:jc w:val="center"/>
        </w:trPr>
        <w:tc>
          <w:tcPr>
            <w:tcW w:w="3045" w:type="dxa"/>
            <w:tcBorders>
              <w:bottom w:val="single" w:sz="4" w:space="0" w:color="auto"/>
            </w:tcBorders>
            <w:shd w:val="clear" w:color="auto" w:fill="C2D69B"/>
            <w:vAlign w:val="center"/>
          </w:tcPr>
          <w:p w14:paraId="7D6784DD" w14:textId="77777777" w:rsidR="00F218C7" w:rsidRPr="001A34AB" w:rsidRDefault="00F218C7" w:rsidP="004E37F6">
            <w:pPr>
              <w:rPr>
                <w:b/>
                <w:sz w:val="20"/>
                <w:lang w:val="ca-ES"/>
              </w:rPr>
            </w:pPr>
            <w:r>
              <w:rPr>
                <w:b/>
                <w:sz w:val="20"/>
                <w:lang w:val="ca-ES"/>
              </w:rPr>
              <w:t>U</w:t>
            </w:r>
            <w:r w:rsidRPr="001A34AB">
              <w:rPr>
                <w:b/>
                <w:sz w:val="20"/>
                <w:lang w:val="ca-ES"/>
              </w:rPr>
              <w:t>bicació</w:t>
            </w:r>
          </w:p>
        </w:tc>
        <w:tc>
          <w:tcPr>
            <w:tcW w:w="4252" w:type="dxa"/>
            <w:tcBorders>
              <w:bottom w:val="single" w:sz="4" w:space="0" w:color="auto"/>
            </w:tcBorders>
            <w:shd w:val="clear" w:color="auto" w:fill="C2D69B"/>
          </w:tcPr>
          <w:p w14:paraId="12EA07F5" w14:textId="3CB640DE" w:rsidR="00F218C7" w:rsidRPr="001A34AB" w:rsidRDefault="00F218C7" w:rsidP="004E37F6">
            <w:pPr>
              <w:rPr>
                <w:b/>
                <w:sz w:val="20"/>
                <w:lang w:val="ca-ES"/>
              </w:rPr>
            </w:pPr>
            <w:r>
              <w:rPr>
                <w:b/>
                <w:sz w:val="20"/>
                <w:lang w:val="ca-ES"/>
              </w:rPr>
              <w:t>Característiques</w:t>
            </w:r>
          </w:p>
        </w:tc>
        <w:tc>
          <w:tcPr>
            <w:tcW w:w="2477" w:type="dxa"/>
            <w:tcBorders>
              <w:bottom w:val="single" w:sz="4" w:space="0" w:color="auto"/>
            </w:tcBorders>
            <w:shd w:val="clear" w:color="auto" w:fill="C2D69B"/>
            <w:vAlign w:val="center"/>
          </w:tcPr>
          <w:p w14:paraId="07610155" w14:textId="7869EE5B" w:rsidR="00F218C7" w:rsidRPr="001A34AB" w:rsidRDefault="00F218C7" w:rsidP="004E37F6">
            <w:pPr>
              <w:rPr>
                <w:b/>
                <w:sz w:val="20"/>
                <w:lang w:val="ca-ES"/>
              </w:rPr>
            </w:pPr>
            <w:r w:rsidRPr="001A34AB">
              <w:rPr>
                <w:b/>
                <w:sz w:val="20"/>
                <w:lang w:val="ca-ES"/>
              </w:rPr>
              <w:t>Referència Pl</w:t>
            </w:r>
            <w:r>
              <w:rPr>
                <w:b/>
                <w:sz w:val="20"/>
                <w:lang w:val="ca-ES"/>
              </w:rPr>
              <w:t>ànol</w:t>
            </w:r>
          </w:p>
        </w:tc>
      </w:tr>
      <w:tr w:rsidR="00F218C7" w:rsidRPr="001A34AB" w14:paraId="092C497A" w14:textId="77777777" w:rsidTr="00F218C7">
        <w:trPr>
          <w:jc w:val="center"/>
        </w:trPr>
        <w:tc>
          <w:tcPr>
            <w:tcW w:w="3045" w:type="dxa"/>
            <w:shd w:val="clear" w:color="auto" w:fill="FFFFFF"/>
          </w:tcPr>
          <w:p w14:paraId="64B34D23" w14:textId="77777777" w:rsidR="00F218C7" w:rsidRPr="001A34AB" w:rsidRDefault="00F218C7" w:rsidP="004E37F6">
            <w:pPr>
              <w:rPr>
                <w:b/>
                <w:i/>
                <w:sz w:val="20"/>
                <w:lang w:val="ca-ES"/>
              </w:rPr>
            </w:pPr>
          </w:p>
        </w:tc>
        <w:tc>
          <w:tcPr>
            <w:tcW w:w="4252" w:type="dxa"/>
            <w:shd w:val="clear" w:color="auto" w:fill="FFFFFF"/>
          </w:tcPr>
          <w:p w14:paraId="2ABC4CBD" w14:textId="77777777" w:rsidR="00F218C7" w:rsidRPr="001A34AB" w:rsidRDefault="00F218C7" w:rsidP="004E37F6">
            <w:pPr>
              <w:rPr>
                <w:b/>
                <w:i/>
                <w:sz w:val="20"/>
                <w:lang w:val="ca-ES"/>
              </w:rPr>
            </w:pPr>
          </w:p>
        </w:tc>
        <w:tc>
          <w:tcPr>
            <w:tcW w:w="2477" w:type="dxa"/>
            <w:shd w:val="clear" w:color="auto" w:fill="FFFFFF"/>
          </w:tcPr>
          <w:p w14:paraId="4DA334C5" w14:textId="373FEEE3" w:rsidR="00F218C7" w:rsidRPr="001A34AB" w:rsidRDefault="00F218C7" w:rsidP="004E37F6">
            <w:pPr>
              <w:rPr>
                <w:b/>
                <w:i/>
                <w:sz w:val="20"/>
                <w:lang w:val="ca-ES"/>
              </w:rPr>
            </w:pPr>
          </w:p>
        </w:tc>
      </w:tr>
      <w:tr w:rsidR="00F218C7" w:rsidRPr="001A34AB" w14:paraId="12912D10" w14:textId="77777777" w:rsidTr="00F218C7">
        <w:trPr>
          <w:jc w:val="center"/>
        </w:trPr>
        <w:tc>
          <w:tcPr>
            <w:tcW w:w="3045" w:type="dxa"/>
            <w:shd w:val="clear" w:color="auto" w:fill="FFFFFF"/>
          </w:tcPr>
          <w:p w14:paraId="030B93FB" w14:textId="77777777" w:rsidR="00F218C7" w:rsidRPr="001A34AB" w:rsidRDefault="00F218C7" w:rsidP="004E37F6">
            <w:pPr>
              <w:rPr>
                <w:b/>
                <w:i/>
                <w:sz w:val="20"/>
                <w:lang w:val="ca-ES"/>
              </w:rPr>
            </w:pPr>
          </w:p>
        </w:tc>
        <w:tc>
          <w:tcPr>
            <w:tcW w:w="4252" w:type="dxa"/>
            <w:shd w:val="clear" w:color="auto" w:fill="FFFFFF"/>
          </w:tcPr>
          <w:p w14:paraId="585A8D28" w14:textId="77777777" w:rsidR="00F218C7" w:rsidRPr="001A34AB" w:rsidRDefault="00F218C7" w:rsidP="004E37F6">
            <w:pPr>
              <w:rPr>
                <w:b/>
                <w:i/>
                <w:sz w:val="20"/>
                <w:lang w:val="ca-ES"/>
              </w:rPr>
            </w:pPr>
          </w:p>
        </w:tc>
        <w:tc>
          <w:tcPr>
            <w:tcW w:w="2477" w:type="dxa"/>
            <w:shd w:val="clear" w:color="auto" w:fill="FFFFFF"/>
          </w:tcPr>
          <w:p w14:paraId="6E38C2AC" w14:textId="14D8B313" w:rsidR="00F218C7" w:rsidRPr="001A34AB" w:rsidRDefault="00F218C7" w:rsidP="004E37F6">
            <w:pPr>
              <w:rPr>
                <w:b/>
                <w:i/>
                <w:sz w:val="20"/>
                <w:lang w:val="ca-ES"/>
              </w:rPr>
            </w:pPr>
          </w:p>
        </w:tc>
      </w:tr>
      <w:tr w:rsidR="00F218C7" w:rsidRPr="001A34AB" w14:paraId="1CF3E659" w14:textId="77777777" w:rsidTr="00F218C7">
        <w:trPr>
          <w:jc w:val="center"/>
        </w:trPr>
        <w:tc>
          <w:tcPr>
            <w:tcW w:w="3045" w:type="dxa"/>
            <w:shd w:val="clear" w:color="auto" w:fill="FFFFFF"/>
          </w:tcPr>
          <w:p w14:paraId="667A6A7E" w14:textId="77777777" w:rsidR="00F218C7" w:rsidRPr="001A34AB" w:rsidRDefault="00F218C7" w:rsidP="004E37F6">
            <w:pPr>
              <w:rPr>
                <w:b/>
                <w:i/>
                <w:sz w:val="20"/>
                <w:lang w:val="ca-ES"/>
              </w:rPr>
            </w:pPr>
          </w:p>
        </w:tc>
        <w:tc>
          <w:tcPr>
            <w:tcW w:w="4252" w:type="dxa"/>
            <w:shd w:val="clear" w:color="auto" w:fill="FFFFFF"/>
          </w:tcPr>
          <w:p w14:paraId="2D4B8C1C" w14:textId="77777777" w:rsidR="00F218C7" w:rsidRPr="001A34AB" w:rsidRDefault="00F218C7" w:rsidP="004E37F6">
            <w:pPr>
              <w:rPr>
                <w:b/>
                <w:i/>
                <w:sz w:val="20"/>
                <w:lang w:val="ca-ES"/>
              </w:rPr>
            </w:pPr>
          </w:p>
        </w:tc>
        <w:tc>
          <w:tcPr>
            <w:tcW w:w="2477" w:type="dxa"/>
            <w:shd w:val="clear" w:color="auto" w:fill="FFFFFF"/>
          </w:tcPr>
          <w:p w14:paraId="01546002" w14:textId="24E62CA5" w:rsidR="00F218C7" w:rsidRPr="001A34AB" w:rsidRDefault="00F218C7" w:rsidP="004E37F6">
            <w:pPr>
              <w:rPr>
                <w:b/>
                <w:i/>
                <w:sz w:val="20"/>
                <w:lang w:val="ca-ES"/>
              </w:rPr>
            </w:pPr>
          </w:p>
        </w:tc>
      </w:tr>
      <w:tr w:rsidR="00F218C7" w:rsidRPr="001A34AB" w14:paraId="3920296E" w14:textId="77777777" w:rsidTr="00F218C7">
        <w:trPr>
          <w:jc w:val="center"/>
        </w:trPr>
        <w:tc>
          <w:tcPr>
            <w:tcW w:w="3045" w:type="dxa"/>
            <w:shd w:val="clear" w:color="auto" w:fill="FFFFFF"/>
          </w:tcPr>
          <w:p w14:paraId="53D8B1F5" w14:textId="77777777" w:rsidR="00F218C7" w:rsidRPr="001A34AB" w:rsidRDefault="00F218C7" w:rsidP="004E37F6">
            <w:pPr>
              <w:rPr>
                <w:b/>
                <w:i/>
                <w:sz w:val="20"/>
                <w:lang w:val="ca-ES"/>
              </w:rPr>
            </w:pPr>
          </w:p>
        </w:tc>
        <w:tc>
          <w:tcPr>
            <w:tcW w:w="4252" w:type="dxa"/>
            <w:shd w:val="clear" w:color="auto" w:fill="FFFFFF"/>
          </w:tcPr>
          <w:p w14:paraId="420CD443" w14:textId="77777777" w:rsidR="00F218C7" w:rsidRPr="001A34AB" w:rsidRDefault="00F218C7" w:rsidP="004E37F6">
            <w:pPr>
              <w:rPr>
                <w:b/>
                <w:i/>
                <w:sz w:val="20"/>
                <w:lang w:val="ca-ES"/>
              </w:rPr>
            </w:pPr>
          </w:p>
        </w:tc>
        <w:tc>
          <w:tcPr>
            <w:tcW w:w="2477" w:type="dxa"/>
            <w:shd w:val="clear" w:color="auto" w:fill="FFFFFF"/>
          </w:tcPr>
          <w:p w14:paraId="3B2FF03D" w14:textId="464AE3AA" w:rsidR="00F218C7" w:rsidRPr="001A34AB" w:rsidRDefault="00F218C7" w:rsidP="004E37F6">
            <w:pPr>
              <w:rPr>
                <w:b/>
                <w:i/>
                <w:sz w:val="20"/>
                <w:lang w:val="ca-ES"/>
              </w:rPr>
            </w:pPr>
          </w:p>
        </w:tc>
      </w:tr>
      <w:tr w:rsidR="00F218C7" w:rsidRPr="001A34AB" w14:paraId="388F053B" w14:textId="77777777" w:rsidTr="00F218C7">
        <w:trPr>
          <w:jc w:val="center"/>
        </w:trPr>
        <w:tc>
          <w:tcPr>
            <w:tcW w:w="3045" w:type="dxa"/>
            <w:shd w:val="clear" w:color="auto" w:fill="FFFFFF"/>
          </w:tcPr>
          <w:p w14:paraId="21E22F90" w14:textId="77777777" w:rsidR="00F218C7" w:rsidRPr="001A34AB" w:rsidRDefault="00F218C7" w:rsidP="004E37F6">
            <w:pPr>
              <w:rPr>
                <w:b/>
                <w:i/>
                <w:sz w:val="20"/>
                <w:lang w:val="ca-ES"/>
              </w:rPr>
            </w:pPr>
          </w:p>
        </w:tc>
        <w:tc>
          <w:tcPr>
            <w:tcW w:w="4252" w:type="dxa"/>
            <w:shd w:val="clear" w:color="auto" w:fill="FFFFFF"/>
          </w:tcPr>
          <w:p w14:paraId="5A14EFE6" w14:textId="77777777" w:rsidR="00F218C7" w:rsidRPr="001A34AB" w:rsidRDefault="00F218C7" w:rsidP="004E37F6">
            <w:pPr>
              <w:rPr>
                <w:b/>
                <w:i/>
                <w:sz w:val="20"/>
                <w:lang w:val="ca-ES"/>
              </w:rPr>
            </w:pPr>
          </w:p>
        </w:tc>
        <w:tc>
          <w:tcPr>
            <w:tcW w:w="2477" w:type="dxa"/>
            <w:shd w:val="clear" w:color="auto" w:fill="FFFFFF"/>
          </w:tcPr>
          <w:p w14:paraId="7D476F8A" w14:textId="0137F093" w:rsidR="00F218C7" w:rsidRPr="001A34AB" w:rsidRDefault="00F218C7" w:rsidP="004E37F6">
            <w:pPr>
              <w:rPr>
                <w:b/>
                <w:i/>
                <w:sz w:val="20"/>
                <w:lang w:val="ca-ES"/>
              </w:rPr>
            </w:pPr>
          </w:p>
        </w:tc>
      </w:tr>
    </w:tbl>
    <w:p w14:paraId="61C88B43" w14:textId="6E7B908F" w:rsidR="0023328E" w:rsidRDefault="0023328E" w:rsidP="00FE1967">
      <w:pPr>
        <w:rPr>
          <w:rFonts w:cs="Arial"/>
          <w:szCs w:val="24"/>
          <w:lang w:val="ca-ES"/>
        </w:rPr>
      </w:pPr>
    </w:p>
    <w:p w14:paraId="06CE97AE" w14:textId="01DB14F5" w:rsidR="00F218C7" w:rsidRPr="000068CF" w:rsidRDefault="00C353CF" w:rsidP="00F218C7">
      <w:pPr>
        <w:pStyle w:val="Subttulo"/>
        <w:rPr>
          <w:lang w:val="ca-ES"/>
        </w:rPr>
      </w:pPr>
      <w:bookmarkStart w:id="15" w:name="_Hlk79672202"/>
      <w:r>
        <w:rPr>
          <w:lang w:val="ca-ES"/>
        </w:rPr>
        <w:t xml:space="preserve">Caldrà incloure les principals característiques: tipus (hidrant, boca de reg, etc.), ubicació (subterrani, aeri, etc.), etc. </w:t>
      </w:r>
    </w:p>
    <w:p w14:paraId="1565B6D0" w14:textId="5B1C3D73" w:rsidR="00F218C7" w:rsidRDefault="00F218C7" w:rsidP="00FE1967">
      <w:pPr>
        <w:rPr>
          <w:rFonts w:cs="Arial"/>
          <w:szCs w:val="24"/>
          <w:lang w:val="ca-ES"/>
        </w:rPr>
      </w:pPr>
    </w:p>
    <w:p w14:paraId="656E449C" w14:textId="524AFAB9" w:rsidR="00C353CF" w:rsidRDefault="00C353CF">
      <w:pPr>
        <w:jc w:val="left"/>
        <w:rPr>
          <w:rFonts w:cs="Arial"/>
          <w:szCs w:val="24"/>
          <w:lang w:val="ca-ES"/>
        </w:rPr>
      </w:pPr>
      <w:r>
        <w:rPr>
          <w:rFonts w:cs="Arial"/>
          <w:szCs w:val="24"/>
          <w:lang w:val="ca-ES"/>
        </w:rPr>
        <w:br w:type="page"/>
      </w:r>
    </w:p>
    <w:bookmarkEnd w:id="15"/>
    <w:p w14:paraId="2181742F" w14:textId="77777777" w:rsidR="00C353CF" w:rsidRDefault="00C353CF" w:rsidP="00FE1967">
      <w:pPr>
        <w:rPr>
          <w:rFonts w:cs="Arial"/>
          <w:szCs w:val="24"/>
          <w:lang w:val="ca-ES"/>
        </w:rPr>
      </w:pPr>
    </w:p>
    <w:p w14:paraId="65937995" w14:textId="77777777" w:rsidR="00FE1967" w:rsidRPr="001A34AB" w:rsidRDefault="00BA6F33" w:rsidP="00BA6F33">
      <w:pPr>
        <w:pStyle w:val="Ttulo3"/>
        <w:rPr>
          <w:lang w:val="ca-ES"/>
        </w:rPr>
      </w:pPr>
      <w:r w:rsidRPr="001A34AB">
        <w:rPr>
          <w:lang w:val="ca-ES"/>
        </w:rPr>
        <w:t xml:space="preserve">Recollida de </w:t>
      </w:r>
      <w:r w:rsidR="00FF0BBF" w:rsidRPr="001A34AB">
        <w:rPr>
          <w:lang w:val="ca-ES"/>
        </w:rPr>
        <w:t>Residus</w:t>
      </w:r>
    </w:p>
    <w:p w14:paraId="65AC26B6" w14:textId="77777777" w:rsidR="00BA6F33" w:rsidRPr="001A34AB" w:rsidRDefault="00BA6F33" w:rsidP="00BA6F33">
      <w:pPr>
        <w:rPr>
          <w:lang w:val="ca-ES"/>
        </w:rPr>
      </w:pPr>
    </w:p>
    <w:p w14:paraId="18560F4D" w14:textId="77777777" w:rsidR="00BA6F33" w:rsidRPr="001A34AB" w:rsidRDefault="00BA6F33" w:rsidP="00BA6F33">
      <w:pPr>
        <w:rPr>
          <w:i/>
          <w:lang w:val="ca-ES"/>
        </w:rPr>
      </w:pPr>
      <w:r w:rsidRPr="001A34AB">
        <w:rPr>
          <w:lang w:val="ca-ES"/>
        </w:rPr>
        <w:t>La recollida de residus es gestiona a través de: ___________________</w:t>
      </w:r>
    </w:p>
    <w:p w14:paraId="3895C820" w14:textId="77777777" w:rsidR="00FE1967" w:rsidRPr="001A34AB" w:rsidRDefault="00FE1967" w:rsidP="00BA6F33">
      <w:pPr>
        <w:rPr>
          <w:lang w:val="ca-ES"/>
        </w:rPr>
      </w:pPr>
    </w:p>
    <w:p w14:paraId="652B5495" w14:textId="77777777" w:rsidR="00BA6F33" w:rsidRPr="001A34AB" w:rsidRDefault="004F03C1" w:rsidP="00BA6F33">
      <w:pPr>
        <w:rPr>
          <w:lang w:val="ca-ES"/>
        </w:rPr>
      </w:pPr>
      <w:r w:rsidRPr="001A34AB">
        <w:rPr>
          <w:lang w:val="ca-ES"/>
        </w:rPr>
        <w:t>Els abocadors i els</w:t>
      </w:r>
      <w:r w:rsidR="00776ADA">
        <w:rPr>
          <w:lang w:val="ca-ES"/>
        </w:rPr>
        <w:t xml:space="preserve"> </w:t>
      </w:r>
      <w:r w:rsidR="00BA6F33" w:rsidRPr="001A34AB">
        <w:rPr>
          <w:lang w:val="ca-ES"/>
        </w:rPr>
        <w:t>eco</w:t>
      </w:r>
      <w:r w:rsidRPr="001A34AB">
        <w:rPr>
          <w:lang w:val="ca-ES"/>
        </w:rPr>
        <w:t>p</w:t>
      </w:r>
      <w:r w:rsidR="00BA6F33" w:rsidRPr="001A34AB">
        <w:rPr>
          <w:lang w:val="ca-ES"/>
        </w:rPr>
        <w:t>ar</w:t>
      </w:r>
      <w:r w:rsidR="00776ADA">
        <w:rPr>
          <w:lang w:val="ca-ES"/>
        </w:rPr>
        <w:t>c</w:t>
      </w:r>
      <w:r w:rsidR="00BA6F33" w:rsidRPr="001A34AB">
        <w:rPr>
          <w:lang w:val="ca-ES"/>
        </w:rPr>
        <w:t>s que existeixen en el terme municipal són:</w:t>
      </w:r>
    </w:p>
    <w:p w14:paraId="4A58B39E" w14:textId="77777777" w:rsidR="00BA6F33" w:rsidRPr="001A34AB" w:rsidRDefault="00BA6F33" w:rsidP="00BA6F33">
      <w:pPr>
        <w:rPr>
          <w:lang w:val="ca-ES"/>
        </w:rPr>
      </w:pPr>
    </w:p>
    <w:tbl>
      <w:tblPr>
        <w:tblW w:w="8161"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5"/>
        <w:gridCol w:w="2818"/>
        <w:gridCol w:w="2818"/>
      </w:tblGrid>
      <w:tr w:rsidR="00FE1967" w:rsidRPr="001A34AB" w14:paraId="0F2AE44A" w14:textId="77777777" w:rsidTr="00EA564E">
        <w:tc>
          <w:tcPr>
            <w:tcW w:w="2525" w:type="dxa"/>
            <w:tcBorders>
              <w:bottom w:val="single" w:sz="4" w:space="0" w:color="auto"/>
            </w:tcBorders>
            <w:shd w:val="clear" w:color="auto" w:fill="C2D69B"/>
            <w:vAlign w:val="center"/>
          </w:tcPr>
          <w:p w14:paraId="47EF85EC" w14:textId="77777777" w:rsidR="00FE1967" w:rsidRPr="001A34AB" w:rsidRDefault="00BA6F33" w:rsidP="004E37F6">
            <w:pPr>
              <w:rPr>
                <w:b/>
                <w:sz w:val="20"/>
                <w:lang w:val="ca-ES"/>
              </w:rPr>
            </w:pPr>
            <w:r w:rsidRPr="001A34AB">
              <w:rPr>
                <w:b/>
                <w:sz w:val="20"/>
                <w:lang w:val="ca-ES"/>
              </w:rPr>
              <w:t>Abocador / Ecoparc</w:t>
            </w:r>
          </w:p>
        </w:tc>
        <w:tc>
          <w:tcPr>
            <w:tcW w:w="2818" w:type="dxa"/>
            <w:tcBorders>
              <w:bottom w:val="single" w:sz="4" w:space="0" w:color="auto"/>
            </w:tcBorders>
            <w:shd w:val="clear" w:color="auto" w:fill="C2D69B"/>
          </w:tcPr>
          <w:p w14:paraId="4AF17A30" w14:textId="77777777" w:rsidR="00FE1967" w:rsidRPr="001A34AB" w:rsidRDefault="006D6581" w:rsidP="004E37F6">
            <w:pPr>
              <w:rPr>
                <w:b/>
                <w:sz w:val="20"/>
                <w:lang w:val="ca-ES"/>
              </w:rPr>
            </w:pPr>
            <w:r w:rsidRPr="001A34AB">
              <w:rPr>
                <w:b/>
                <w:sz w:val="20"/>
                <w:lang w:val="ca-ES"/>
              </w:rPr>
              <w:t>Localització</w:t>
            </w:r>
          </w:p>
        </w:tc>
        <w:tc>
          <w:tcPr>
            <w:tcW w:w="2818" w:type="dxa"/>
            <w:tcBorders>
              <w:bottom w:val="single" w:sz="4" w:space="0" w:color="auto"/>
            </w:tcBorders>
            <w:shd w:val="clear" w:color="auto" w:fill="C2D69B"/>
            <w:vAlign w:val="center"/>
          </w:tcPr>
          <w:p w14:paraId="2CE959E8" w14:textId="77777777" w:rsidR="00FE1967" w:rsidRPr="001A34AB" w:rsidRDefault="00776ADA" w:rsidP="004E37F6">
            <w:pPr>
              <w:rPr>
                <w:b/>
                <w:sz w:val="20"/>
                <w:lang w:val="ca-ES"/>
              </w:rPr>
            </w:pPr>
            <w:r w:rsidRPr="001A34AB">
              <w:rPr>
                <w:b/>
                <w:sz w:val="20"/>
                <w:lang w:val="ca-ES"/>
              </w:rPr>
              <w:t>Referència Pl</w:t>
            </w:r>
            <w:r>
              <w:rPr>
                <w:b/>
                <w:sz w:val="20"/>
                <w:lang w:val="ca-ES"/>
              </w:rPr>
              <w:t>ànol</w:t>
            </w:r>
          </w:p>
        </w:tc>
      </w:tr>
      <w:tr w:rsidR="00FE1967" w:rsidRPr="001A34AB" w14:paraId="053290D2" w14:textId="77777777" w:rsidTr="00EA564E">
        <w:tc>
          <w:tcPr>
            <w:tcW w:w="2525" w:type="dxa"/>
            <w:shd w:val="clear" w:color="auto" w:fill="FFFFFF"/>
          </w:tcPr>
          <w:p w14:paraId="7B849789" w14:textId="77777777" w:rsidR="00FE1967" w:rsidRPr="001A34AB" w:rsidRDefault="00FE1967" w:rsidP="004E37F6">
            <w:pPr>
              <w:rPr>
                <w:b/>
                <w:i/>
                <w:color w:val="993366"/>
                <w:sz w:val="20"/>
                <w:lang w:val="ca-ES"/>
              </w:rPr>
            </w:pPr>
          </w:p>
        </w:tc>
        <w:tc>
          <w:tcPr>
            <w:tcW w:w="2818" w:type="dxa"/>
            <w:shd w:val="clear" w:color="auto" w:fill="FFFFFF"/>
          </w:tcPr>
          <w:p w14:paraId="28B66CDD" w14:textId="77777777" w:rsidR="00FE1967" w:rsidRPr="001A34AB" w:rsidRDefault="00FE1967" w:rsidP="004E37F6">
            <w:pPr>
              <w:rPr>
                <w:b/>
                <w:i/>
                <w:color w:val="993366"/>
                <w:sz w:val="20"/>
                <w:lang w:val="ca-ES"/>
              </w:rPr>
            </w:pPr>
          </w:p>
        </w:tc>
        <w:tc>
          <w:tcPr>
            <w:tcW w:w="2818" w:type="dxa"/>
            <w:shd w:val="clear" w:color="auto" w:fill="FFFFFF"/>
          </w:tcPr>
          <w:p w14:paraId="797B2B21" w14:textId="77777777" w:rsidR="00FE1967" w:rsidRPr="001A34AB" w:rsidRDefault="00FE1967" w:rsidP="004E37F6">
            <w:pPr>
              <w:rPr>
                <w:b/>
                <w:i/>
                <w:color w:val="993366"/>
                <w:sz w:val="20"/>
                <w:lang w:val="ca-ES"/>
              </w:rPr>
            </w:pPr>
          </w:p>
        </w:tc>
      </w:tr>
      <w:tr w:rsidR="00FE1967" w:rsidRPr="001A34AB" w14:paraId="7321BA00" w14:textId="77777777" w:rsidTr="00EA564E">
        <w:tc>
          <w:tcPr>
            <w:tcW w:w="2525" w:type="dxa"/>
            <w:shd w:val="clear" w:color="auto" w:fill="FFFFFF"/>
          </w:tcPr>
          <w:p w14:paraId="7FEA7744" w14:textId="77777777" w:rsidR="00FE1967" w:rsidRPr="001A34AB" w:rsidRDefault="00FE1967" w:rsidP="004E37F6">
            <w:pPr>
              <w:rPr>
                <w:b/>
                <w:sz w:val="20"/>
                <w:lang w:val="ca-ES"/>
              </w:rPr>
            </w:pPr>
          </w:p>
        </w:tc>
        <w:tc>
          <w:tcPr>
            <w:tcW w:w="2818" w:type="dxa"/>
            <w:shd w:val="clear" w:color="auto" w:fill="FFFFFF"/>
          </w:tcPr>
          <w:p w14:paraId="60EE67A2" w14:textId="77777777" w:rsidR="00FE1967" w:rsidRPr="001A34AB" w:rsidRDefault="00FE1967" w:rsidP="004E37F6">
            <w:pPr>
              <w:rPr>
                <w:b/>
                <w:sz w:val="20"/>
                <w:lang w:val="ca-ES"/>
              </w:rPr>
            </w:pPr>
          </w:p>
        </w:tc>
        <w:tc>
          <w:tcPr>
            <w:tcW w:w="2818" w:type="dxa"/>
            <w:shd w:val="clear" w:color="auto" w:fill="FFFFFF"/>
          </w:tcPr>
          <w:p w14:paraId="350A9C7A" w14:textId="77777777" w:rsidR="00FE1967" w:rsidRPr="001A34AB" w:rsidRDefault="00FE1967" w:rsidP="004E37F6">
            <w:pPr>
              <w:rPr>
                <w:b/>
                <w:sz w:val="20"/>
                <w:lang w:val="ca-ES"/>
              </w:rPr>
            </w:pPr>
          </w:p>
        </w:tc>
      </w:tr>
      <w:tr w:rsidR="002C3307" w:rsidRPr="001A34AB" w14:paraId="61C718BF" w14:textId="77777777" w:rsidTr="00EA564E">
        <w:tc>
          <w:tcPr>
            <w:tcW w:w="2525" w:type="dxa"/>
            <w:shd w:val="clear" w:color="auto" w:fill="FFFFFF"/>
          </w:tcPr>
          <w:p w14:paraId="6FE98F5A" w14:textId="77777777" w:rsidR="002C3307" w:rsidRPr="001A34AB" w:rsidRDefault="002C3307" w:rsidP="004E37F6">
            <w:pPr>
              <w:rPr>
                <w:b/>
                <w:sz w:val="20"/>
                <w:lang w:val="ca-ES"/>
              </w:rPr>
            </w:pPr>
          </w:p>
        </w:tc>
        <w:tc>
          <w:tcPr>
            <w:tcW w:w="2818" w:type="dxa"/>
            <w:shd w:val="clear" w:color="auto" w:fill="FFFFFF"/>
          </w:tcPr>
          <w:p w14:paraId="6E2D6B8D" w14:textId="77777777" w:rsidR="002C3307" w:rsidRPr="001A34AB" w:rsidRDefault="002C3307" w:rsidP="004E37F6">
            <w:pPr>
              <w:rPr>
                <w:b/>
                <w:sz w:val="20"/>
                <w:lang w:val="ca-ES"/>
              </w:rPr>
            </w:pPr>
          </w:p>
        </w:tc>
        <w:tc>
          <w:tcPr>
            <w:tcW w:w="2818" w:type="dxa"/>
            <w:shd w:val="clear" w:color="auto" w:fill="FFFFFF"/>
          </w:tcPr>
          <w:p w14:paraId="5F83E3CD" w14:textId="77777777" w:rsidR="002C3307" w:rsidRPr="001A34AB" w:rsidRDefault="002C3307" w:rsidP="004E37F6">
            <w:pPr>
              <w:rPr>
                <w:b/>
                <w:sz w:val="20"/>
                <w:lang w:val="ca-ES"/>
              </w:rPr>
            </w:pPr>
          </w:p>
        </w:tc>
      </w:tr>
      <w:tr w:rsidR="002C3307" w:rsidRPr="001A34AB" w14:paraId="2FFF6706" w14:textId="77777777" w:rsidTr="00EA564E">
        <w:tc>
          <w:tcPr>
            <w:tcW w:w="2525" w:type="dxa"/>
            <w:shd w:val="clear" w:color="auto" w:fill="FFFFFF"/>
          </w:tcPr>
          <w:p w14:paraId="2E0D3918" w14:textId="77777777" w:rsidR="002C3307" w:rsidRPr="001A34AB" w:rsidRDefault="002C3307" w:rsidP="004E37F6">
            <w:pPr>
              <w:rPr>
                <w:b/>
                <w:sz w:val="20"/>
                <w:lang w:val="ca-ES"/>
              </w:rPr>
            </w:pPr>
          </w:p>
        </w:tc>
        <w:tc>
          <w:tcPr>
            <w:tcW w:w="2818" w:type="dxa"/>
            <w:shd w:val="clear" w:color="auto" w:fill="FFFFFF"/>
          </w:tcPr>
          <w:p w14:paraId="4C54222A" w14:textId="77777777" w:rsidR="002C3307" w:rsidRPr="001A34AB" w:rsidRDefault="002C3307" w:rsidP="004E37F6">
            <w:pPr>
              <w:rPr>
                <w:b/>
                <w:sz w:val="20"/>
                <w:lang w:val="ca-ES"/>
              </w:rPr>
            </w:pPr>
          </w:p>
        </w:tc>
        <w:tc>
          <w:tcPr>
            <w:tcW w:w="2818" w:type="dxa"/>
            <w:shd w:val="clear" w:color="auto" w:fill="FFFFFF"/>
          </w:tcPr>
          <w:p w14:paraId="52AF73EF" w14:textId="77777777" w:rsidR="002C3307" w:rsidRPr="001A34AB" w:rsidRDefault="002C3307" w:rsidP="004E37F6">
            <w:pPr>
              <w:rPr>
                <w:b/>
                <w:sz w:val="20"/>
                <w:lang w:val="ca-ES"/>
              </w:rPr>
            </w:pPr>
          </w:p>
        </w:tc>
      </w:tr>
      <w:tr w:rsidR="002C3307" w:rsidRPr="001A34AB" w14:paraId="63A6E9F5" w14:textId="77777777" w:rsidTr="00EA564E">
        <w:tc>
          <w:tcPr>
            <w:tcW w:w="2525" w:type="dxa"/>
            <w:shd w:val="clear" w:color="auto" w:fill="FFFFFF"/>
          </w:tcPr>
          <w:p w14:paraId="74202ACB" w14:textId="77777777" w:rsidR="002C3307" w:rsidRPr="001A34AB" w:rsidRDefault="002C3307" w:rsidP="004E37F6">
            <w:pPr>
              <w:rPr>
                <w:b/>
                <w:sz w:val="20"/>
                <w:lang w:val="ca-ES"/>
              </w:rPr>
            </w:pPr>
          </w:p>
        </w:tc>
        <w:tc>
          <w:tcPr>
            <w:tcW w:w="2818" w:type="dxa"/>
            <w:shd w:val="clear" w:color="auto" w:fill="FFFFFF"/>
          </w:tcPr>
          <w:p w14:paraId="111690E1" w14:textId="77777777" w:rsidR="002C3307" w:rsidRPr="001A34AB" w:rsidRDefault="002C3307" w:rsidP="004E37F6">
            <w:pPr>
              <w:rPr>
                <w:b/>
                <w:sz w:val="20"/>
                <w:lang w:val="ca-ES"/>
              </w:rPr>
            </w:pPr>
          </w:p>
        </w:tc>
        <w:tc>
          <w:tcPr>
            <w:tcW w:w="2818" w:type="dxa"/>
            <w:shd w:val="clear" w:color="auto" w:fill="FFFFFF"/>
          </w:tcPr>
          <w:p w14:paraId="29C0C734" w14:textId="77777777" w:rsidR="002C3307" w:rsidRPr="001A34AB" w:rsidRDefault="002C3307" w:rsidP="004E37F6">
            <w:pPr>
              <w:rPr>
                <w:b/>
                <w:sz w:val="20"/>
                <w:lang w:val="ca-ES"/>
              </w:rPr>
            </w:pPr>
          </w:p>
        </w:tc>
      </w:tr>
    </w:tbl>
    <w:p w14:paraId="156A5491" w14:textId="357CAA15" w:rsidR="004F03C1" w:rsidRDefault="004F03C1" w:rsidP="00BA6F33">
      <w:pPr>
        <w:rPr>
          <w:lang w:val="ca-ES"/>
        </w:rPr>
      </w:pPr>
    </w:p>
    <w:p w14:paraId="2F487D77" w14:textId="4AAF6191" w:rsidR="00245DE7" w:rsidRPr="000068CF" w:rsidRDefault="00245DE7" w:rsidP="00245DE7">
      <w:pPr>
        <w:pStyle w:val="Subttulo"/>
        <w:rPr>
          <w:lang w:val="ca-ES"/>
        </w:rPr>
      </w:pPr>
      <w:r w:rsidRPr="000068CF">
        <w:rPr>
          <w:lang w:val="ca-ES"/>
        </w:rPr>
        <w:t xml:space="preserve">Indiqueu el nom de l'empresa </w:t>
      </w:r>
      <w:r>
        <w:rPr>
          <w:lang w:val="ca-ES"/>
        </w:rPr>
        <w:t>que ho gestiona</w:t>
      </w:r>
      <w:r w:rsidRPr="000068CF">
        <w:rPr>
          <w:lang w:val="ca-ES"/>
        </w:rPr>
        <w:t>, la seua titularitat i la ubicació de l</w:t>
      </w:r>
      <w:r>
        <w:rPr>
          <w:lang w:val="ca-ES"/>
        </w:rPr>
        <w:t>’ecoparc</w:t>
      </w:r>
      <w:r w:rsidRPr="000068CF">
        <w:rPr>
          <w:lang w:val="ca-ES"/>
        </w:rPr>
        <w:t xml:space="preserve"> que presta serv</w:t>
      </w:r>
      <w:r>
        <w:rPr>
          <w:lang w:val="ca-ES"/>
        </w:rPr>
        <w:t>e</w:t>
      </w:r>
      <w:r w:rsidRPr="000068CF">
        <w:rPr>
          <w:lang w:val="ca-ES"/>
        </w:rPr>
        <w:t>i al municipi (també si està localitza</w:t>
      </w:r>
      <w:r w:rsidR="00B2267D">
        <w:rPr>
          <w:lang w:val="ca-ES"/>
        </w:rPr>
        <w:t>t</w:t>
      </w:r>
      <w:r w:rsidRPr="000068CF">
        <w:rPr>
          <w:lang w:val="ca-ES"/>
        </w:rPr>
        <w:t xml:space="preserve"> en </w:t>
      </w:r>
      <w:r>
        <w:rPr>
          <w:lang w:val="ca-ES"/>
        </w:rPr>
        <w:t>un al</w:t>
      </w:r>
      <w:r w:rsidRPr="000068CF">
        <w:rPr>
          <w:lang w:val="ca-ES"/>
        </w:rPr>
        <w:t>tr</w:t>
      </w:r>
      <w:r>
        <w:rPr>
          <w:lang w:val="ca-ES"/>
        </w:rPr>
        <w:t>e</w:t>
      </w:r>
      <w:r w:rsidRPr="000068CF">
        <w:rPr>
          <w:lang w:val="ca-ES"/>
        </w:rPr>
        <w:t xml:space="preserve"> term</w:t>
      </w:r>
      <w:r>
        <w:rPr>
          <w:lang w:val="ca-ES"/>
        </w:rPr>
        <w:t>e</w:t>
      </w:r>
      <w:r w:rsidRPr="000068CF">
        <w:rPr>
          <w:lang w:val="ca-ES"/>
        </w:rPr>
        <w:t xml:space="preserve"> municipal</w:t>
      </w:r>
      <w:r>
        <w:rPr>
          <w:lang w:val="ca-ES"/>
        </w:rPr>
        <w:t xml:space="preserve"> o si es mòbil i funciona només un temps determinat</w:t>
      </w:r>
      <w:r w:rsidRPr="000068CF">
        <w:rPr>
          <w:lang w:val="ca-ES"/>
        </w:rPr>
        <w:t>).</w:t>
      </w:r>
    </w:p>
    <w:p w14:paraId="0A95C8E4" w14:textId="77777777" w:rsidR="00245DE7" w:rsidRDefault="00245DE7" w:rsidP="00BA6F33">
      <w:pPr>
        <w:rPr>
          <w:lang w:val="ca-ES"/>
        </w:rPr>
      </w:pPr>
    </w:p>
    <w:p w14:paraId="76810E40" w14:textId="77777777" w:rsidR="00245DE7" w:rsidRPr="001A34AB" w:rsidRDefault="00245DE7" w:rsidP="00BA6F33">
      <w:pPr>
        <w:rPr>
          <w:lang w:val="ca-ES"/>
        </w:rPr>
      </w:pPr>
    </w:p>
    <w:p w14:paraId="2B3AFC1E" w14:textId="77777777" w:rsidR="00BA6F33" w:rsidRPr="001A34AB" w:rsidRDefault="00BA6F33" w:rsidP="00BA6F33">
      <w:pPr>
        <w:pStyle w:val="Ttulo3"/>
        <w:rPr>
          <w:lang w:val="ca-ES"/>
        </w:rPr>
      </w:pPr>
      <w:r w:rsidRPr="001A34AB">
        <w:rPr>
          <w:lang w:val="ca-ES"/>
        </w:rPr>
        <w:t>Xarxa Elèctrica:</w:t>
      </w:r>
    </w:p>
    <w:p w14:paraId="10E6E2A5" w14:textId="77777777" w:rsidR="00BA6F33" w:rsidRPr="001A34AB" w:rsidRDefault="00BA6F33" w:rsidP="00BA6F33">
      <w:pPr>
        <w:rPr>
          <w:lang w:val="ca-ES"/>
        </w:rPr>
      </w:pPr>
    </w:p>
    <w:p w14:paraId="04917BF5" w14:textId="77777777" w:rsidR="00BA6F33" w:rsidRPr="001A34AB" w:rsidRDefault="00BA6F33" w:rsidP="00BA6F33">
      <w:pPr>
        <w:rPr>
          <w:lang w:val="ca-ES"/>
        </w:rPr>
      </w:pPr>
      <w:r w:rsidRPr="001A34AB">
        <w:rPr>
          <w:lang w:val="ca-ES"/>
        </w:rPr>
        <w:t>La companyia subministradora d'electricitat en el terme és: ________</w:t>
      </w:r>
    </w:p>
    <w:p w14:paraId="5C4D1954" w14:textId="77777777" w:rsidR="00BA6F33" w:rsidRPr="001A34AB" w:rsidRDefault="00BA6F33" w:rsidP="00BA6F33">
      <w:pPr>
        <w:rPr>
          <w:lang w:val="ca-ES"/>
        </w:rPr>
      </w:pPr>
    </w:p>
    <w:p w14:paraId="14D1959E" w14:textId="76388307" w:rsidR="00BA6F33" w:rsidRDefault="00BA6F33" w:rsidP="00BA6F33">
      <w:pPr>
        <w:rPr>
          <w:lang w:val="ca-ES"/>
        </w:rPr>
      </w:pPr>
      <w:r w:rsidRPr="001A34AB">
        <w:rPr>
          <w:lang w:val="ca-ES"/>
        </w:rPr>
        <w:t>El terme municipal és travessat per les següents línies d'alta tensió</w:t>
      </w:r>
      <w:r w:rsidR="00B2267D">
        <w:rPr>
          <w:lang w:val="ca-ES"/>
        </w:rPr>
        <w:t>:</w:t>
      </w:r>
    </w:p>
    <w:p w14:paraId="7107AC0F" w14:textId="77777777" w:rsidR="00B2267D" w:rsidRDefault="00B2267D" w:rsidP="00BA6F33">
      <w:pPr>
        <w:rPr>
          <w:lang w:val="ca-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4"/>
        <w:gridCol w:w="2439"/>
      </w:tblGrid>
      <w:tr w:rsidR="00B2267D" w:rsidRPr="001A2BD5" w14:paraId="6733290A" w14:textId="77777777" w:rsidTr="00BD1543">
        <w:trPr>
          <w:trHeight w:val="20"/>
          <w:jc w:val="center"/>
        </w:trPr>
        <w:tc>
          <w:tcPr>
            <w:tcW w:w="4744" w:type="dxa"/>
            <w:tcBorders>
              <w:bottom w:val="single" w:sz="4" w:space="0" w:color="auto"/>
            </w:tcBorders>
            <w:shd w:val="clear" w:color="auto" w:fill="C2D69B"/>
            <w:vAlign w:val="center"/>
          </w:tcPr>
          <w:p w14:paraId="22391311" w14:textId="77777777" w:rsidR="00B2267D" w:rsidRPr="001A2BD5" w:rsidRDefault="00B2267D" w:rsidP="00BD1543">
            <w:pPr>
              <w:rPr>
                <w:b/>
                <w:sz w:val="20"/>
              </w:rPr>
            </w:pPr>
            <w:r w:rsidRPr="001A2BD5">
              <w:rPr>
                <w:b/>
                <w:sz w:val="20"/>
              </w:rPr>
              <w:t>Nombre</w:t>
            </w:r>
          </w:p>
        </w:tc>
        <w:tc>
          <w:tcPr>
            <w:tcW w:w="2439" w:type="dxa"/>
            <w:tcBorders>
              <w:bottom w:val="single" w:sz="4" w:space="0" w:color="auto"/>
            </w:tcBorders>
            <w:shd w:val="clear" w:color="auto" w:fill="C2D69B"/>
            <w:vAlign w:val="center"/>
          </w:tcPr>
          <w:p w14:paraId="029D4A2C" w14:textId="77777777" w:rsidR="00B2267D" w:rsidRPr="001A2BD5" w:rsidRDefault="00B2267D" w:rsidP="00BD1543">
            <w:pPr>
              <w:rPr>
                <w:b/>
                <w:sz w:val="20"/>
              </w:rPr>
            </w:pPr>
            <w:r w:rsidRPr="001A2BD5">
              <w:rPr>
                <w:b/>
                <w:sz w:val="20"/>
              </w:rPr>
              <w:t>Referencia en Plano</w:t>
            </w:r>
          </w:p>
        </w:tc>
      </w:tr>
      <w:tr w:rsidR="00B2267D" w:rsidRPr="001A2BD5" w14:paraId="16CF4B3E" w14:textId="77777777" w:rsidTr="00BD1543">
        <w:trPr>
          <w:trHeight w:val="20"/>
          <w:jc w:val="center"/>
        </w:trPr>
        <w:tc>
          <w:tcPr>
            <w:tcW w:w="4744" w:type="dxa"/>
            <w:shd w:val="clear" w:color="auto" w:fill="FFFFFF"/>
          </w:tcPr>
          <w:p w14:paraId="30BA412C" w14:textId="77777777" w:rsidR="00B2267D" w:rsidRPr="001A2BD5" w:rsidRDefault="00B2267D" w:rsidP="00BD1543">
            <w:pPr>
              <w:rPr>
                <w:b/>
                <w:i/>
                <w:sz w:val="20"/>
              </w:rPr>
            </w:pPr>
          </w:p>
        </w:tc>
        <w:tc>
          <w:tcPr>
            <w:tcW w:w="2439" w:type="dxa"/>
            <w:shd w:val="clear" w:color="auto" w:fill="FFFFFF"/>
          </w:tcPr>
          <w:p w14:paraId="74630BF9" w14:textId="77777777" w:rsidR="00B2267D" w:rsidRPr="001A2BD5" w:rsidRDefault="00B2267D" w:rsidP="00BD1543">
            <w:pPr>
              <w:rPr>
                <w:b/>
                <w:i/>
                <w:sz w:val="20"/>
              </w:rPr>
            </w:pPr>
          </w:p>
        </w:tc>
      </w:tr>
      <w:tr w:rsidR="00B2267D" w:rsidRPr="001A2BD5" w14:paraId="102A55F1" w14:textId="77777777" w:rsidTr="00BD1543">
        <w:trPr>
          <w:trHeight w:val="20"/>
          <w:jc w:val="center"/>
        </w:trPr>
        <w:tc>
          <w:tcPr>
            <w:tcW w:w="4744" w:type="dxa"/>
            <w:shd w:val="clear" w:color="auto" w:fill="FFFFFF"/>
          </w:tcPr>
          <w:p w14:paraId="29863FB3" w14:textId="77777777" w:rsidR="00B2267D" w:rsidRPr="001A2BD5" w:rsidRDefault="00B2267D" w:rsidP="00BD1543">
            <w:pPr>
              <w:rPr>
                <w:b/>
                <w:i/>
                <w:sz w:val="20"/>
              </w:rPr>
            </w:pPr>
          </w:p>
        </w:tc>
        <w:tc>
          <w:tcPr>
            <w:tcW w:w="2439" w:type="dxa"/>
            <w:shd w:val="clear" w:color="auto" w:fill="FFFFFF"/>
          </w:tcPr>
          <w:p w14:paraId="1E467605" w14:textId="77777777" w:rsidR="00B2267D" w:rsidRPr="001A2BD5" w:rsidRDefault="00B2267D" w:rsidP="00BD1543">
            <w:pPr>
              <w:rPr>
                <w:b/>
                <w:i/>
                <w:sz w:val="20"/>
              </w:rPr>
            </w:pPr>
          </w:p>
        </w:tc>
      </w:tr>
      <w:tr w:rsidR="00B2267D" w:rsidRPr="001A2BD5" w14:paraId="07CFD6A4" w14:textId="77777777" w:rsidTr="00BD1543">
        <w:trPr>
          <w:trHeight w:val="20"/>
          <w:jc w:val="center"/>
        </w:trPr>
        <w:tc>
          <w:tcPr>
            <w:tcW w:w="4744" w:type="dxa"/>
            <w:shd w:val="clear" w:color="auto" w:fill="FFFFFF"/>
          </w:tcPr>
          <w:p w14:paraId="432FB3E6" w14:textId="77777777" w:rsidR="00B2267D" w:rsidRPr="001A2BD5" w:rsidRDefault="00B2267D" w:rsidP="00BD1543">
            <w:pPr>
              <w:rPr>
                <w:b/>
                <w:i/>
                <w:sz w:val="20"/>
              </w:rPr>
            </w:pPr>
          </w:p>
        </w:tc>
        <w:tc>
          <w:tcPr>
            <w:tcW w:w="2439" w:type="dxa"/>
            <w:shd w:val="clear" w:color="auto" w:fill="FFFFFF"/>
          </w:tcPr>
          <w:p w14:paraId="181564FC" w14:textId="77777777" w:rsidR="00B2267D" w:rsidRPr="001A2BD5" w:rsidRDefault="00B2267D" w:rsidP="00BD1543">
            <w:pPr>
              <w:rPr>
                <w:b/>
                <w:i/>
                <w:sz w:val="20"/>
              </w:rPr>
            </w:pPr>
          </w:p>
        </w:tc>
      </w:tr>
      <w:tr w:rsidR="00B2267D" w:rsidRPr="001A2BD5" w14:paraId="70FF7225" w14:textId="77777777" w:rsidTr="00BD1543">
        <w:trPr>
          <w:trHeight w:val="20"/>
          <w:jc w:val="center"/>
        </w:trPr>
        <w:tc>
          <w:tcPr>
            <w:tcW w:w="4744" w:type="dxa"/>
            <w:shd w:val="clear" w:color="auto" w:fill="FFFFFF"/>
          </w:tcPr>
          <w:p w14:paraId="4B6A02CE" w14:textId="77777777" w:rsidR="00B2267D" w:rsidRPr="001A2BD5" w:rsidRDefault="00B2267D" w:rsidP="00BD1543">
            <w:pPr>
              <w:rPr>
                <w:b/>
                <w:i/>
                <w:sz w:val="20"/>
              </w:rPr>
            </w:pPr>
          </w:p>
        </w:tc>
        <w:tc>
          <w:tcPr>
            <w:tcW w:w="2439" w:type="dxa"/>
            <w:shd w:val="clear" w:color="auto" w:fill="FFFFFF"/>
          </w:tcPr>
          <w:p w14:paraId="3CFA7FA3" w14:textId="77777777" w:rsidR="00B2267D" w:rsidRPr="001A2BD5" w:rsidRDefault="00B2267D" w:rsidP="00BD1543">
            <w:pPr>
              <w:rPr>
                <w:b/>
                <w:i/>
                <w:sz w:val="20"/>
              </w:rPr>
            </w:pPr>
          </w:p>
        </w:tc>
      </w:tr>
      <w:tr w:rsidR="00B2267D" w:rsidRPr="001A2BD5" w14:paraId="0BC6D384" w14:textId="77777777" w:rsidTr="00BD1543">
        <w:trPr>
          <w:trHeight w:val="20"/>
          <w:jc w:val="center"/>
        </w:trPr>
        <w:tc>
          <w:tcPr>
            <w:tcW w:w="4744" w:type="dxa"/>
            <w:shd w:val="clear" w:color="auto" w:fill="FFFFFF"/>
          </w:tcPr>
          <w:p w14:paraId="12CADECB" w14:textId="77777777" w:rsidR="00B2267D" w:rsidRPr="001A2BD5" w:rsidRDefault="00B2267D" w:rsidP="00BD1543">
            <w:pPr>
              <w:rPr>
                <w:b/>
                <w:i/>
                <w:sz w:val="20"/>
              </w:rPr>
            </w:pPr>
          </w:p>
        </w:tc>
        <w:tc>
          <w:tcPr>
            <w:tcW w:w="2439" w:type="dxa"/>
            <w:shd w:val="clear" w:color="auto" w:fill="FFFFFF"/>
          </w:tcPr>
          <w:p w14:paraId="0BD1D436" w14:textId="77777777" w:rsidR="00B2267D" w:rsidRPr="001A2BD5" w:rsidRDefault="00B2267D" w:rsidP="00BD1543">
            <w:pPr>
              <w:rPr>
                <w:b/>
                <w:i/>
                <w:sz w:val="20"/>
              </w:rPr>
            </w:pPr>
          </w:p>
        </w:tc>
      </w:tr>
    </w:tbl>
    <w:p w14:paraId="6555A8C9" w14:textId="77777777" w:rsidR="00B2267D" w:rsidRPr="001A34AB" w:rsidRDefault="00B2267D" w:rsidP="00BA6F33">
      <w:pPr>
        <w:rPr>
          <w:lang w:val="ca-ES"/>
        </w:rPr>
      </w:pPr>
    </w:p>
    <w:p w14:paraId="476589AB" w14:textId="77777777" w:rsidR="00BA6F33" w:rsidRPr="001A34AB" w:rsidRDefault="00BA6F33" w:rsidP="00BA6F33">
      <w:pPr>
        <w:rPr>
          <w:lang w:val="ca-ES"/>
        </w:rPr>
      </w:pPr>
    </w:p>
    <w:p w14:paraId="1D5F3299" w14:textId="77777777" w:rsidR="00BA6F33" w:rsidRPr="001A34AB" w:rsidRDefault="00BA6F33" w:rsidP="00BA6F33">
      <w:pPr>
        <w:rPr>
          <w:lang w:val="ca-ES"/>
        </w:rPr>
      </w:pPr>
      <w:r w:rsidRPr="001A34AB">
        <w:rPr>
          <w:lang w:val="ca-ES"/>
        </w:rPr>
        <w:t>En el terme municipal existeixen els següents transformadors:</w:t>
      </w:r>
    </w:p>
    <w:p w14:paraId="6824EA60" w14:textId="77777777" w:rsidR="00BA6F33" w:rsidRPr="001A34AB" w:rsidRDefault="00BA6F33" w:rsidP="00BA6F33">
      <w:pPr>
        <w:rPr>
          <w:lang w:val="ca-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4"/>
        <w:gridCol w:w="2439"/>
      </w:tblGrid>
      <w:tr w:rsidR="00FE1967" w:rsidRPr="001A34AB" w14:paraId="1180DFBA" w14:textId="77777777" w:rsidTr="00EA564E">
        <w:trPr>
          <w:trHeight w:val="20"/>
          <w:jc w:val="center"/>
        </w:trPr>
        <w:tc>
          <w:tcPr>
            <w:tcW w:w="4744" w:type="dxa"/>
            <w:tcBorders>
              <w:bottom w:val="single" w:sz="4" w:space="0" w:color="auto"/>
            </w:tcBorders>
            <w:shd w:val="clear" w:color="auto" w:fill="C2D69B"/>
            <w:vAlign w:val="center"/>
          </w:tcPr>
          <w:p w14:paraId="6B405A0F" w14:textId="77777777" w:rsidR="00FE1967" w:rsidRPr="001A34AB" w:rsidRDefault="00FE1967" w:rsidP="004E37F6">
            <w:pPr>
              <w:rPr>
                <w:b/>
                <w:sz w:val="20"/>
                <w:lang w:val="ca-ES"/>
              </w:rPr>
            </w:pPr>
            <w:r w:rsidRPr="001A34AB">
              <w:rPr>
                <w:b/>
                <w:sz w:val="20"/>
                <w:lang w:val="ca-ES"/>
              </w:rPr>
              <w:t>N</w:t>
            </w:r>
            <w:r w:rsidR="00CE264E" w:rsidRPr="001A34AB">
              <w:rPr>
                <w:b/>
                <w:sz w:val="20"/>
                <w:lang w:val="ca-ES"/>
              </w:rPr>
              <w:t>om</w:t>
            </w:r>
          </w:p>
        </w:tc>
        <w:tc>
          <w:tcPr>
            <w:tcW w:w="2439" w:type="dxa"/>
            <w:tcBorders>
              <w:bottom w:val="single" w:sz="4" w:space="0" w:color="auto"/>
            </w:tcBorders>
            <w:shd w:val="clear" w:color="auto" w:fill="C2D69B"/>
            <w:vAlign w:val="center"/>
          </w:tcPr>
          <w:p w14:paraId="1ECBF4F3" w14:textId="77777777" w:rsidR="00FE1967" w:rsidRPr="001A34AB" w:rsidRDefault="00776ADA" w:rsidP="004E37F6">
            <w:pPr>
              <w:rPr>
                <w:b/>
                <w:sz w:val="20"/>
                <w:lang w:val="ca-ES"/>
              </w:rPr>
            </w:pPr>
            <w:r w:rsidRPr="001A34AB">
              <w:rPr>
                <w:b/>
                <w:sz w:val="20"/>
                <w:lang w:val="ca-ES"/>
              </w:rPr>
              <w:t>Referència Pl</w:t>
            </w:r>
            <w:r>
              <w:rPr>
                <w:b/>
                <w:sz w:val="20"/>
                <w:lang w:val="ca-ES"/>
              </w:rPr>
              <w:t>ànol</w:t>
            </w:r>
          </w:p>
        </w:tc>
      </w:tr>
      <w:tr w:rsidR="00FE1967" w:rsidRPr="001A34AB" w14:paraId="2A601D7A" w14:textId="77777777" w:rsidTr="00EA564E">
        <w:trPr>
          <w:trHeight w:val="20"/>
          <w:jc w:val="center"/>
        </w:trPr>
        <w:tc>
          <w:tcPr>
            <w:tcW w:w="4744" w:type="dxa"/>
            <w:shd w:val="clear" w:color="auto" w:fill="FFFFFF"/>
          </w:tcPr>
          <w:p w14:paraId="1813A70F" w14:textId="77777777" w:rsidR="00FE1967" w:rsidRPr="001A34AB" w:rsidRDefault="00FE1967" w:rsidP="004E37F6">
            <w:pPr>
              <w:rPr>
                <w:b/>
                <w:i/>
                <w:sz w:val="20"/>
                <w:lang w:val="ca-ES"/>
              </w:rPr>
            </w:pPr>
          </w:p>
        </w:tc>
        <w:tc>
          <w:tcPr>
            <w:tcW w:w="2439" w:type="dxa"/>
            <w:shd w:val="clear" w:color="auto" w:fill="FFFFFF"/>
          </w:tcPr>
          <w:p w14:paraId="44FC9EAD" w14:textId="77777777" w:rsidR="00FE1967" w:rsidRPr="001A34AB" w:rsidRDefault="00FE1967" w:rsidP="004E37F6">
            <w:pPr>
              <w:rPr>
                <w:b/>
                <w:i/>
                <w:sz w:val="20"/>
                <w:lang w:val="ca-ES"/>
              </w:rPr>
            </w:pPr>
          </w:p>
        </w:tc>
      </w:tr>
      <w:tr w:rsidR="00FE1967" w:rsidRPr="001A34AB" w14:paraId="448401E0" w14:textId="77777777" w:rsidTr="00EA564E">
        <w:trPr>
          <w:trHeight w:val="20"/>
          <w:jc w:val="center"/>
        </w:trPr>
        <w:tc>
          <w:tcPr>
            <w:tcW w:w="4744" w:type="dxa"/>
            <w:shd w:val="clear" w:color="auto" w:fill="FFFFFF"/>
          </w:tcPr>
          <w:p w14:paraId="4457A7DD" w14:textId="77777777" w:rsidR="00FE1967" w:rsidRPr="001A34AB" w:rsidRDefault="00FE1967" w:rsidP="004E37F6">
            <w:pPr>
              <w:rPr>
                <w:b/>
                <w:i/>
                <w:sz w:val="20"/>
                <w:lang w:val="ca-ES"/>
              </w:rPr>
            </w:pPr>
          </w:p>
        </w:tc>
        <w:tc>
          <w:tcPr>
            <w:tcW w:w="2439" w:type="dxa"/>
            <w:shd w:val="clear" w:color="auto" w:fill="FFFFFF"/>
          </w:tcPr>
          <w:p w14:paraId="71CF9B41" w14:textId="77777777" w:rsidR="00FE1967" w:rsidRPr="001A34AB" w:rsidRDefault="00FE1967" w:rsidP="004E37F6">
            <w:pPr>
              <w:rPr>
                <w:b/>
                <w:i/>
                <w:sz w:val="20"/>
                <w:lang w:val="ca-ES"/>
              </w:rPr>
            </w:pPr>
          </w:p>
        </w:tc>
      </w:tr>
      <w:tr w:rsidR="00FE1967" w:rsidRPr="001A34AB" w14:paraId="3FC86FF8" w14:textId="77777777" w:rsidTr="00EA564E">
        <w:trPr>
          <w:trHeight w:val="20"/>
          <w:jc w:val="center"/>
        </w:trPr>
        <w:tc>
          <w:tcPr>
            <w:tcW w:w="4744" w:type="dxa"/>
            <w:shd w:val="clear" w:color="auto" w:fill="FFFFFF"/>
          </w:tcPr>
          <w:p w14:paraId="1748D28F" w14:textId="77777777" w:rsidR="00FE1967" w:rsidRPr="001A34AB" w:rsidRDefault="00FE1967" w:rsidP="004E37F6">
            <w:pPr>
              <w:rPr>
                <w:b/>
                <w:i/>
                <w:sz w:val="20"/>
                <w:lang w:val="ca-ES"/>
              </w:rPr>
            </w:pPr>
          </w:p>
        </w:tc>
        <w:tc>
          <w:tcPr>
            <w:tcW w:w="2439" w:type="dxa"/>
            <w:shd w:val="clear" w:color="auto" w:fill="FFFFFF"/>
          </w:tcPr>
          <w:p w14:paraId="5FC265CE" w14:textId="77777777" w:rsidR="00FE1967" w:rsidRPr="001A34AB" w:rsidRDefault="00FE1967" w:rsidP="004E37F6">
            <w:pPr>
              <w:rPr>
                <w:b/>
                <w:i/>
                <w:sz w:val="20"/>
                <w:lang w:val="ca-ES"/>
              </w:rPr>
            </w:pPr>
          </w:p>
        </w:tc>
      </w:tr>
      <w:tr w:rsidR="00FE1967" w:rsidRPr="001A34AB" w14:paraId="7247C502" w14:textId="77777777" w:rsidTr="00EA564E">
        <w:trPr>
          <w:trHeight w:val="20"/>
          <w:jc w:val="center"/>
        </w:trPr>
        <w:tc>
          <w:tcPr>
            <w:tcW w:w="4744" w:type="dxa"/>
            <w:shd w:val="clear" w:color="auto" w:fill="FFFFFF"/>
          </w:tcPr>
          <w:p w14:paraId="077C58A9" w14:textId="77777777" w:rsidR="00FE1967" w:rsidRPr="001A34AB" w:rsidRDefault="00FE1967" w:rsidP="004E37F6">
            <w:pPr>
              <w:rPr>
                <w:b/>
                <w:i/>
                <w:sz w:val="20"/>
                <w:lang w:val="ca-ES"/>
              </w:rPr>
            </w:pPr>
          </w:p>
        </w:tc>
        <w:tc>
          <w:tcPr>
            <w:tcW w:w="2439" w:type="dxa"/>
            <w:shd w:val="clear" w:color="auto" w:fill="FFFFFF"/>
          </w:tcPr>
          <w:p w14:paraId="4861FD85" w14:textId="77777777" w:rsidR="00FE1967" w:rsidRPr="001A34AB" w:rsidRDefault="00FE1967" w:rsidP="004E37F6">
            <w:pPr>
              <w:rPr>
                <w:b/>
                <w:i/>
                <w:sz w:val="20"/>
                <w:lang w:val="ca-ES"/>
              </w:rPr>
            </w:pPr>
          </w:p>
        </w:tc>
      </w:tr>
      <w:tr w:rsidR="00FE1967" w:rsidRPr="001A34AB" w14:paraId="61F4D6FC" w14:textId="77777777" w:rsidTr="00EA564E">
        <w:trPr>
          <w:trHeight w:val="20"/>
          <w:jc w:val="center"/>
        </w:trPr>
        <w:tc>
          <w:tcPr>
            <w:tcW w:w="4744" w:type="dxa"/>
            <w:shd w:val="clear" w:color="auto" w:fill="FFFFFF"/>
          </w:tcPr>
          <w:p w14:paraId="465DDAEF" w14:textId="77777777" w:rsidR="00FE1967" w:rsidRPr="001A34AB" w:rsidRDefault="00FE1967" w:rsidP="004E37F6">
            <w:pPr>
              <w:rPr>
                <w:b/>
                <w:i/>
                <w:sz w:val="20"/>
                <w:lang w:val="ca-ES"/>
              </w:rPr>
            </w:pPr>
          </w:p>
        </w:tc>
        <w:tc>
          <w:tcPr>
            <w:tcW w:w="2439" w:type="dxa"/>
            <w:shd w:val="clear" w:color="auto" w:fill="FFFFFF"/>
          </w:tcPr>
          <w:p w14:paraId="19A4CA62" w14:textId="77777777" w:rsidR="00FE1967" w:rsidRPr="001A34AB" w:rsidRDefault="00FE1967" w:rsidP="004E37F6">
            <w:pPr>
              <w:rPr>
                <w:b/>
                <w:i/>
                <w:sz w:val="20"/>
                <w:lang w:val="ca-ES"/>
              </w:rPr>
            </w:pPr>
          </w:p>
        </w:tc>
      </w:tr>
    </w:tbl>
    <w:p w14:paraId="08E86308" w14:textId="77777777" w:rsidR="00BA6F33" w:rsidRPr="001A34AB" w:rsidRDefault="00BA6F33" w:rsidP="00BA6F33">
      <w:pPr>
        <w:rPr>
          <w:lang w:val="ca-ES"/>
        </w:rPr>
      </w:pPr>
    </w:p>
    <w:p w14:paraId="562BE972" w14:textId="77777777" w:rsidR="00BA6F33" w:rsidRPr="001A34AB" w:rsidRDefault="00BA6F33" w:rsidP="00BA6F33">
      <w:pPr>
        <w:pStyle w:val="Ttulo3"/>
        <w:rPr>
          <w:lang w:val="ca-ES"/>
        </w:rPr>
      </w:pPr>
      <w:r w:rsidRPr="001A34AB">
        <w:rPr>
          <w:lang w:val="ca-ES"/>
        </w:rPr>
        <w:t>Xarxa de Gas:</w:t>
      </w:r>
    </w:p>
    <w:p w14:paraId="6DA79573" w14:textId="77777777" w:rsidR="00BA6F33" w:rsidRPr="001A34AB" w:rsidRDefault="00BA6F33" w:rsidP="00BA6F33">
      <w:pPr>
        <w:rPr>
          <w:lang w:val="ca-ES"/>
        </w:rPr>
      </w:pPr>
    </w:p>
    <w:p w14:paraId="2FB7D6D7" w14:textId="679F8A71" w:rsidR="00B2267D" w:rsidRDefault="00BA6F33" w:rsidP="004E37F6">
      <w:pPr>
        <w:pStyle w:val="Subttulo"/>
        <w:rPr>
          <w:lang w:val="ca-ES"/>
        </w:rPr>
      </w:pPr>
      <w:r w:rsidRPr="001A34AB">
        <w:rPr>
          <w:lang w:val="ca-ES"/>
        </w:rPr>
        <w:t>Indi</w:t>
      </w:r>
      <w:r w:rsidR="00776ADA">
        <w:rPr>
          <w:lang w:val="ca-ES"/>
        </w:rPr>
        <w:t>queu</w:t>
      </w:r>
      <w:r w:rsidRPr="001A34AB">
        <w:rPr>
          <w:lang w:val="ca-ES"/>
        </w:rPr>
        <w:t xml:space="preserve"> si la població disposa de </w:t>
      </w:r>
      <w:r w:rsidR="00B2267D">
        <w:rPr>
          <w:lang w:val="ca-ES"/>
        </w:rPr>
        <w:t>g</w:t>
      </w:r>
      <w:r w:rsidRPr="001A34AB">
        <w:rPr>
          <w:lang w:val="ca-ES"/>
        </w:rPr>
        <w:t xml:space="preserve">as </w:t>
      </w:r>
      <w:r w:rsidR="00B2267D">
        <w:rPr>
          <w:lang w:val="ca-ES"/>
        </w:rPr>
        <w:t>n</w:t>
      </w:r>
      <w:r w:rsidRPr="001A34AB">
        <w:rPr>
          <w:lang w:val="ca-ES"/>
        </w:rPr>
        <w:t>atural i en cas afirmatiu indicar la companyia subministradora</w:t>
      </w:r>
      <w:r w:rsidR="00B2267D">
        <w:rPr>
          <w:lang w:val="ca-ES"/>
        </w:rPr>
        <w:t xml:space="preserve"> i on es localitzen les línies de distribució (incloeu-les a la cartografia.</w:t>
      </w:r>
    </w:p>
    <w:p w14:paraId="511D5137" w14:textId="2222E4FF" w:rsidR="00BA6F33" w:rsidRPr="001A34AB" w:rsidRDefault="00BA6F33" w:rsidP="004E37F6">
      <w:pPr>
        <w:pStyle w:val="Subttulo"/>
        <w:rPr>
          <w:lang w:val="ca-ES"/>
        </w:rPr>
      </w:pPr>
      <w:r w:rsidRPr="001A34AB">
        <w:rPr>
          <w:lang w:val="ca-ES"/>
        </w:rPr>
        <w:t>Si el municipi dispos</w:t>
      </w:r>
      <w:r w:rsidR="00776ADA">
        <w:rPr>
          <w:lang w:val="ca-ES"/>
        </w:rPr>
        <w:t xml:space="preserve">a d'empreses distribuïdores de </w:t>
      </w:r>
      <w:r w:rsidRPr="001A34AB">
        <w:rPr>
          <w:lang w:val="ca-ES"/>
        </w:rPr>
        <w:t xml:space="preserve">GLP, </w:t>
      </w:r>
      <w:r w:rsidR="00776ADA" w:rsidRPr="001A34AB">
        <w:rPr>
          <w:lang w:val="ca-ES"/>
        </w:rPr>
        <w:t>in</w:t>
      </w:r>
      <w:r w:rsidR="00776ADA">
        <w:rPr>
          <w:lang w:val="ca-ES"/>
        </w:rPr>
        <w:t>diqueu-les</w:t>
      </w:r>
      <w:r w:rsidR="004E37F6" w:rsidRPr="001A34AB">
        <w:rPr>
          <w:lang w:val="ca-ES"/>
        </w:rPr>
        <w:t xml:space="preserve"> també</w:t>
      </w:r>
    </w:p>
    <w:p w14:paraId="6CC18F4F" w14:textId="017C4ED5" w:rsidR="002243BD" w:rsidRDefault="002243BD">
      <w:pPr>
        <w:jc w:val="left"/>
        <w:rPr>
          <w:lang w:val="ca-ES"/>
        </w:rPr>
      </w:pPr>
      <w:r>
        <w:rPr>
          <w:lang w:val="ca-ES"/>
        </w:rPr>
        <w:br w:type="page"/>
      </w:r>
    </w:p>
    <w:p w14:paraId="53467267" w14:textId="1953A0A9" w:rsidR="002243BD" w:rsidRDefault="002243BD" w:rsidP="002243BD">
      <w:pPr>
        <w:pStyle w:val="Ttulo1"/>
        <w:jc w:val="right"/>
        <w:rPr>
          <w:sz w:val="144"/>
          <w:szCs w:val="144"/>
          <w:lang w:val="ca-ES"/>
        </w:rPr>
      </w:pPr>
      <w:r>
        <w:rPr>
          <w:sz w:val="144"/>
          <w:szCs w:val="144"/>
          <w:lang w:val="ca-ES"/>
        </w:rPr>
        <w:lastRenderedPageBreak/>
        <w:t>3</w:t>
      </w:r>
      <w:r w:rsidRPr="001A34AB">
        <w:rPr>
          <w:sz w:val="144"/>
          <w:szCs w:val="144"/>
          <w:lang w:val="ca-ES"/>
        </w:rPr>
        <w:t>.</w:t>
      </w:r>
    </w:p>
    <w:p w14:paraId="4C38494E" w14:textId="1CD99401" w:rsidR="002243BD" w:rsidRPr="001A34AB" w:rsidRDefault="002243BD" w:rsidP="002243BD">
      <w:pPr>
        <w:pStyle w:val="Ttulo1"/>
        <w:jc w:val="right"/>
        <w:rPr>
          <w:lang w:val="ca-ES"/>
        </w:rPr>
      </w:pPr>
      <w:r w:rsidRPr="001A34AB">
        <w:rPr>
          <w:lang w:val="ca-ES"/>
        </w:rPr>
        <w:t>Anàlisi del</w:t>
      </w:r>
      <w:r w:rsidR="00E933E7">
        <w:rPr>
          <w:lang w:val="ca-ES"/>
        </w:rPr>
        <w:t>s</w:t>
      </w:r>
      <w:r w:rsidRPr="001A34AB">
        <w:rPr>
          <w:lang w:val="ca-ES"/>
        </w:rPr>
        <w:t xml:space="preserve"> </w:t>
      </w:r>
      <w:r w:rsidR="00E933E7">
        <w:rPr>
          <w:lang w:val="ca-ES"/>
        </w:rPr>
        <w:t>r</w:t>
      </w:r>
      <w:r w:rsidRPr="001A34AB">
        <w:rPr>
          <w:lang w:val="ca-ES"/>
        </w:rPr>
        <w:t>isc</w:t>
      </w:r>
      <w:r w:rsidR="00E933E7">
        <w:rPr>
          <w:lang w:val="ca-ES"/>
        </w:rPr>
        <w:t>s</w:t>
      </w:r>
    </w:p>
    <w:p w14:paraId="26611BB1" w14:textId="77777777" w:rsidR="002243BD" w:rsidRPr="001A34AB" w:rsidRDefault="002243BD" w:rsidP="002243BD">
      <w:pPr>
        <w:rPr>
          <w:lang w:val="ca-ES"/>
        </w:rPr>
      </w:pPr>
    </w:p>
    <w:p w14:paraId="76700D6B" w14:textId="424A8965" w:rsidR="002243BD" w:rsidRPr="001A34AB" w:rsidRDefault="00E933E7" w:rsidP="002243BD">
      <w:pPr>
        <w:pStyle w:val="Ttulo2"/>
        <w:rPr>
          <w:lang w:val="ca-ES"/>
        </w:rPr>
      </w:pPr>
      <w:r>
        <w:rPr>
          <w:lang w:val="ca-ES"/>
        </w:rPr>
        <w:t>3</w:t>
      </w:r>
      <w:r w:rsidR="002243BD" w:rsidRPr="001A34AB">
        <w:rPr>
          <w:lang w:val="ca-ES"/>
        </w:rPr>
        <w:t>.1.</w:t>
      </w:r>
      <w:r w:rsidR="002243BD" w:rsidRPr="001A34AB">
        <w:rPr>
          <w:lang w:val="ca-ES"/>
        </w:rPr>
        <w:tab/>
        <w:t>Riscs en el terme municipal.</w:t>
      </w:r>
    </w:p>
    <w:p w14:paraId="43BFC3F2" w14:textId="77777777" w:rsidR="002243BD" w:rsidRPr="001A34AB" w:rsidRDefault="002243BD" w:rsidP="002243BD">
      <w:pPr>
        <w:rPr>
          <w:lang w:val="ca-ES"/>
        </w:rPr>
      </w:pPr>
    </w:p>
    <w:p w14:paraId="2ECD0158" w14:textId="35DC6670" w:rsidR="002243BD" w:rsidRPr="001A34AB" w:rsidRDefault="002243BD" w:rsidP="002243BD">
      <w:pPr>
        <w:pStyle w:val="Subttulo"/>
        <w:rPr>
          <w:lang w:val="ca-ES"/>
        </w:rPr>
      </w:pPr>
      <w:r w:rsidRPr="001A34AB">
        <w:rPr>
          <w:lang w:val="ca-ES"/>
        </w:rPr>
        <w:t>S'indicaran els principals riscos que per les característiques del terme municipal poden afectar al mateix</w:t>
      </w:r>
      <w:r w:rsidR="004E55A4">
        <w:rPr>
          <w:lang w:val="ca-ES"/>
        </w:rPr>
        <w:t>,</w:t>
      </w:r>
      <w:r w:rsidRPr="001A34AB">
        <w:rPr>
          <w:lang w:val="ca-ES"/>
        </w:rPr>
        <w:t xml:space="preserve"> i la qualificació del risc que els Planes Especials i Procediments determinen per al municipi en qüestió.</w:t>
      </w:r>
    </w:p>
    <w:p w14:paraId="09B94C10" w14:textId="77777777" w:rsidR="002243BD" w:rsidRPr="001A34AB" w:rsidRDefault="002243BD" w:rsidP="002243BD">
      <w:pPr>
        <w:pStyle w:val="Subttulo"/>
        <w:rPr>
          <w:lang w:val="ca-ES"/>
        </w:rPr>
      </w:pPr>
    </w:p>
    <w:p w14:paraId="24A7B30B" w14:textId="77777777" w:rsidR="002243BD" w:rsidRPr="001A34AB" w:rsidRDefault="002243BD" w:rsidP="002243BD">
      <w:pPr>
        <w:pStyle w:val="Subttulo"/>
        <w:rPr>
          <w:lang w:val="ca-ES"/>
        </w:rPr>
      </w:pPr>
      <w:r w:rsidRPr="001A34AB">
        <w:rPr>
          <w:lang w:val="ca-ES"/>
        </w:rPr>
        <w:t>S'ampliarà amb els fets ocorreguts i coneguts que hagen suposat situacions de anormalitat en el col·lectiu punt pels danys ocasionats a vides i béns com per les situacions de greu risc patides.</w:t>
      </w:r>
    </w:p>
    <w:p w14:paraId="508C6D6F" w14:textId="77777777" w:rsidR="002243BD" w:rsidRPr="001A34AB" w:rsidRDefault="002243BD" w:rsidP="002243BD">
      <w:pPr>
        <w:pStyle w:val="Subttulo"/>
        <w:rPr>
          <w:lang w:val="ca-ES"/>
        </w:rPr>
      </w:pPr>
    </w:p>
    <w:p w14:paraId="364F1D42" w14:textId="77777777" w:rsidR="002243BD" w:rsidRPr="001A34AB" w:rsidRDefault="002243BD" w:rsidP="002243BD">
      <w:pPr>
        <w:pStyle w:val="Subttulo"/>
        <w:rPr>
          <w:lang w:val="ca-ES"/>
        </w:rPr>
      </w:pPr>
      <w:r w:rsidRPr="001A34AB">
        <w:rPr>
          <w:lang w:val="ca-ES"/>
        </w:rPr>
        <w:t>Un exemple seria el que es descriu a continuació referent a un hipotètic municipi:</w:t>
      </w:r>
    </w:p>
    <w:p w14:paraId="14222FF7" w14:textId="77777777" w:rsidR="002243BD" w:rsidRPr="001A34AB" w:rsidRDefault="002243BD" w:rsidP="002243BD">
      <w:pPr>
        <w:rPr>
          <w:lang w:val="ca-ES"/>
        </w:rPr>
      </w:pPr>
    </w:p>
    <w:p w14:paraId="7E96D90A" w14:textId="77777777" w:rsidR="002243BD" w:rsidRPr="001A34AB" w:rsidRDefault="002243BD" w:rsidP="002243BD">
      <w:pPr>
        <w:pStyle w:val="Ttulo3"/>
        <w:rPr>
          <w:lang w:val="ca-ES"/>
        </w:rPr>
      </w:pPr>
      <w:r>
        <w:rPr>
          <w:lang w:val="ca-ES"/>
        </w:rPr>
        <w:t xml:space="preserve">Risc </w:t>
      </w:r>
      <w:r w:rsidRPr="001A34AB">
        <w:rPr>
          <w:lang w:val="ca-ES"/>
        </w:rPr>
        <w:t>d'Incendi Forestal</w:t>
      </w:r>
    </w:p>
    <w:p w14:paraId="7C114B51" w14:textId="77777777" w:rsidR="002243BD" w:rsidRPr="001A34AB" w:rsidRDefault="002243BD" w:rsidP="002243BD">
      <w:pPr>
        <w:rPr>
          <w:rFonts w:cs="Arial"/>
          <w:szCs w:val="24"/>
          <w:lang w:val="ca-ES"/>
        </w:rPr>
      </w:pPr>
    </w:p>
    <w:p w14:paraId="3E8357D7" w14:textId="77777777" w:rsidR="002243BD" w:rsidRPr="001A34AB" w:rsidRDefault="002243BD" w:rsidP="002243BD">
      <w:pPr>
        <w:pStyle w:val="Subttulo"/>
        <w:rPr>
          <w:lang w:val="ca-ES"/>
        </w:rPr>
      </w:pPr>
      <w:r w:rsidRPr="001A34AB">
        <w:rPr>
          <w:lang w:val="ca-ES"/>
        </w:rPr>
        <w:t>Descripció de les principals masses forestals i incendis importants ocorreguts en el municipi</w:t>
      </w:r>
    </w:p>
    <w:p w14:paraId="4FCD9EDB" w14:textId="77777777" w:rsidR="002243BD" w:rsidRPr="001A34AB" w:rsidRDefault="002243BD" w:rsidP="002243BD">
      <w:pPr>
        <w:rPr>
          <w:lang w:val="ca-ES"/>
        </w:rPr>
      </w:pPr>
    </w:p>
    <w:p w14:paraId="1E5429E7" w14:textId="77777777" w:rsidR="002243BD" w:rsidRPr="001A34AB" w:rsidRDefault="002243BD" w:rsidP="002243BD">
      <w:pPr>
        <w:rPr>
          <w:rFonts w:cs="Arial"/>
          <w:szCs w:val="24"/>
          <w:lang w:val="ca-ES"/>
        </w:rPr>
      </w:pPr>
      <w:r w:rsidRPr="001A34AB">
        <w:rPr>
          <w:rFonts w:cs="Arial"/>
          <w:szCs w:val="24"/>
          <w:lang w:val="ca-ES"/>
        </w:rPr>
        <w:t>El municipi es troba enclavat en les proximitats de la cadena muntanyenca _________, les principals masses forestals són: _______________. En els últims anys els incendis forestals han afectat el terme municipal han sigut: ______________</w:t>
      </w:r>
    </w:p>
    <w:p w14:paraId="1DD83D70" w14:textId="77777777" w:rsidR="002243BD" w:rsidRPr="001A34AB" w:rsidRDefault="002243BD" w:rsidP="002243BD">
      <w:pPr>
        <w:rPr>
          <w:rFonts w:cs="Arial"/>
          <w:szCs w:val="24"/>
          <w:lang w:val="ca-ES"/>
        </w:rPr>
      </w:pPr>
    </w:p>
    <w:p w14:paraId="0BB9C636" w14:textId="77777777" w:rsidR="002243BD" w:rsidRPr="001A34AB" w:rsidRDefault="002243BD" w:rsidP="002243BD">
      <w:pPr>
        <w:rPr>
          <w:rFonts w:cs="Arial"/>
          <w:szCs w:val="24"/>
          <w:lang w:val="ca-ES"/>
        </w:rPr>
      </w:pPr>
      <w:r w:rsidRPr="001A34AB">
        <w:rPr>
          <w:rFonts w:cs="Arial"/>
          <w:szCs w:val="24"/>
          <w:lang w:val="ca-ES"/>
        </w:rPr>
        <w:t xml:space="preserve">Segons el Pla Especial </w:t>
      </w:r>
      <w:r>
        <w:rPr>
          <w:rFonts w:cs="Arial"/>
          <w:szCs w:val="24"/>
          <w:lang w:val="ca-ES"/>
        </w:rPr>
        <w:t>davant</w:t>
      </w:r>
      <w:r w:rsidRPr="001A34AB">
        <w:rPr>
          <w:rFonts w:cs="Arial"/>
          <w:szCs w:val="24"/>
          <w:lang w:val="ca-ES"/>
        </w:rPr>
        <w:t xml:space="preserve"> del risc d'Incendis Forestals de la Comunitat Valenciana, la superfície forestal del municipi és de ___ ha; i el municipi té obligació / no té obligació / és recomanable que elabore un Pla d'Actuació Municipal </w:t>
      </w:r>
      <w:r>
        <w:rPr>
          <w:rFonts w:cs="Arial"/>
          <w:szCs w:val="24"/>
          <w:lang w:val="ca-ES"/>
        </w:rPr>
        <w:t>davant</w:t>
      </w:r>
      <w:r w:rsidRPr="001A34AB">
        <w:rPr>
          <w:rFonts w:cs="Arial"/>
          <w:szCs w:val="24"/>
          <w:lang w:val="ca-ES"/>
        </w:rPr>
        <w:t xml:space="preserve"> d'aquest risc.</w:t>
      </w:r>
    </w:p>
    <w:p w14:paraId="70F5B4E5" w14:textId="77777777" w:rsidR="002243BD" w:rsidRPr="001A34AB" w:rsidRDefault="002243BD" w:rsidP="002243BD">
      <w:pPr>
        <w:rPr>
          <w:rFonts w:cs="Arial"/>
          <w:szCs w:val="24"/>
          <w:lang w:val="ca-ES"/>
        </w:rPr>
      </w:pPr>
    </w:p>
    <w:p w14:paraId="1D29A6A3" w14:textId="77777777" w:rsidR="002243BD" w:rsidRPr="001A34AB" w:rsidRDefault="002243BD" w:rsidP="002243BD">
      <w:pPr>
        <w:pStyle w:val="Ttulo3"/>
        <w:rPr>
          <w:lang w:val="ca-ES"/>
        </w:rPr>
      </w:pPr>
      <w:r w:rsidRPr="001A34AB">
        <w:rPr>
          <w:lang w:val="ca-ES"/>
        </w:rPr>
        <w:t>Ris</w:t>
      </w:r>
      <w:r>
        <w:rPr>
          <w:lang w:val="ca-ES"/>
        </w:rPr>
        <w:t>c</w:t>
      </w:r>
      <w:r w:rsidRPr="001A34AB">
        <w:rPr>
          <w:lang w:val="ca-ES"/>
        </w:rPr>
        <w:t xml:space="preserve"> d'Inundacions</w:t>
      </w:r>
    </w:p>
    <w:p w14:paraId="61EA6EFD" w14:textId="77777777" w:rsidR="002243BD" w:rsidRPr="001A34AB" w:rsidRDefault="002243BD" w:rsidP="002243BD">
      <w:pPr>
        <w:rPr>
          <w:rFonts w:cs="Arial"/>
          <w:szCs w:val="24"/>
          <w:lang w:val="ca-ES"/>
        </w:rPr>
      </w:pPr>
    </w:p>
    <w:p w14:paraId="79B0CD74" w14:textId="57B9F2D9" w:rsidR="002243BD" w:rsidRPr="001A34AB" w:rsidRDefault="002243BD" w:rsidP="002243BD">
      <w:pPr>
        <w:pStyle w:val="Subttulo"/>
        <w:rPr>
          <w:lang w:val="ca-ES"/>
        </w:rPr>
      </w:pPr>
      <w:r w:rsidRPr="001A34AB">
        <w:rPr>
          <w:lang w:val="ca-ES"/>
        </w:rPr>
        <w:t>Indicar les conques que hi ha en el terme municipal</w:t>
      </w:r>
      <w:r w:rsidR="00F53D65">
        <w:rPr>
          <w:lang w:val="ca-ES"/>
        </w:rPr>
        <w:t>, així com els principals problemes ocasionats</w:t>
      </w:r>
      <w:r w:rsidRPr="001A34AB">
        <w:rPr>
          <w:lang w:val="ca-ES"/>
        </w:rPr>
        <w:t>. Descripció de les inundacions importants ocorre</w:t>
      </w:r>
      <w:r>
        <w:rPr>
          <w:lang w:val="ca-ES"/>
        </w:rPr>
        <w:t>g</w:t>
      </w:r>
      <w:r w:rsidRPr="001A34AB">
        <w:rPr>
          <w:lang w:val="ca-ES"/>
        </w:rPr>
        <w:t>u</w:t>
      </w:r>
      <w:r>
        <w:rPr>
          <w:lang w:val="ca-ES"/>
        </w:rPr>
        <w:t>de</w:t>
      </w:r>
      <w:r w:rsidRPr="001A34AB">
        <w:rPr>
          <w:lang w:val="ca-ES"/>
        </w:rPr>
        <w:t>s en el municipi. Precisar el nivell de risc descrit en el Pla Especial d'inundacions</w:t>
      </w:r>
    </w:p>
    <w:p w14:paraId="0EC6CA6A" w14:textId="77777777" w:rsidR="002243BD" w:rsidRPr="001A34AB" w:rsidRDefault="002243BD" w:rsidP="002243BD">
      <w:pPr>
        <w:rPr>
          <w:rFonts w:cs="Arial"/>
          <w:szCs w:val="24"/>
          <w:lang w:val="ca-ES"/>
        </w:rPr>
      </w:pPr>
    </w:p>
    <w:p w14:paraId="7B4FEDF1" w14:textId="3999BFF6" w:rsidR="002243BD" w:rsidRDefault="002243BD" w:rsidP="002243BD">
      <w:pPr>
        <w:rPr>
          <w:rFonts w:cs="Arial"/>
          <w:szCs w:val="24"/>
          <w:lang w:val="ca-ES"/>
        </w:rPr>
      </w:pPr>
      <w:r w:rsidRPr="001A34AB">
        <w:rPr>
          <w:rFonts w:cs="Arial"/>
          <w:szCs w:val="24"/>
          <w:lang w:val="ca-ES"/>
        </w:rPr>
        <w:t>El terme municipal es troba enclavat en la conca de __________, sent els rius (o barrancs) més rellevants els següents: ____________.</w:t>
      </w:r>
      <w:r w:rsidR="004E55A4">
        <w:rPr>
          <w:rFonts w:cs="Arial"/>
          <w:szCs w:val="24"/>
          <w:lang w:val="ca-ES"/>
        </w:rPr>
        <w:t xml:space="preserve"> </w:t>
      </w:r>
    </w:p>
    <w:p w14:paraId="5A660886" w14:textId="1761D373" w:rsidR="004E55A4" w:rsidRDefault="004E55A4" w:rsidP="002243BD">
      <w:pPr>
        <w:rPr>
          <w:rFonts w:cs="Arial"/>
          <w:szCs w:val="24"/>
          <w:lang w:val="ca-ES"/>
        </w:rPr>
      </w:pPr>
    </w:p>
    <w:p w14:paraId="1EF9A34B" w14:textId="77DAE541" w:rsidR="004E55A4" w:rsidRPr="001A34AB" w:rsidRDefault="004E55A4" w:rsidP="002243BD">
      <w:pPr>
        <w:rPr>
          <w:rFonts w:cs="Arial"/>
          <w:szCs w:val="24"/>
          <w:lang w:val="ca-ES"/>
        </w:rPr>
      </w:pPr>
      <w:r>
        <w:rPr>
          <w:rFonts w:cs="Arial"/>
          <w:szCs w:val="24"/>
          <w:lang w:val="ca-ES"/>
        </w:rPr>
        <w:t xml:space="preserve">Els principals cursos fluvials que afecten als nuclis de població son__________ al seu pas per____________, que sol provocar problemes / danys en_________ </w:t>
      </w:r>
      <w:proofErr w:type="spellStart"/>
      <w:r w:rsidR="00F53D65">
        <w:rPr>
          <w:rFonts w:cs="Arial"/>
          <w:szCs w:val="24"/>
          <w:lang w:val="ca-ES"/>
        </w:rPr>
        <w:t>en</w:t>
      </w:r>
      <w:proofErr w:type="spellEnd"/>
      <w:r w:rsidR="00F53D65">
        <w:rPr>
          <w:rFonts w:cs="Arial"/>
          <w:szCs w:val="24"/>
          <w:lang w:val="ca-ES"/>
        </w:rPr>
        <w:t xml:space="preserve"> les següents circumstàncies_______________.</w:t>
      </w:r>
    </w:p>
    <w:p w14:paraId="4468218C" w14:textId="77777777" w:rsidR="002243BD" w:rsidRPr="001A34AB" w:rsidRDefault="002243BD" w:rsidP="002243BD">
      <w:pPr>
        <w:rPr>
          <w:rFonts w:cs="Arial"/>
          <w:szCs w:val="24"/>
          <w:lang w:val="ca-ES"/>
        </w:rPr>
      </w:pPr>
    </w:p>
    <w:p w14:paraId="69DBE062" w14:textId="77777777" w:rsidR="002243BD" w:rsidRPr="001A34AB" w:rsidRDefault="002243BD" w:rsidP="002243BD">
      <w:pPr>
        <w:rPr>
          <w:rFonts w:cs="Arial"/>
          <w:szCs w:val="24"/>
          <w:lang w:val="ca-ES"/>
        </w:rPr>
      </w:pPr>
      <w:r w:rsidRPr="001A34AB">
        <w:rPr>
          <w:rFonts w:cs="Arial"/>
          <w:szCs w:val="24"/>
          <w:lang w:val="ca-ES"/>
        </w:rPr>
        <w:t>Les inundacions més importants que ha patit aquest municipi han sigut les dels anys: _____</w:t>
      </w:r>
    </w:p>
    <w:p w14:paraId="333BF85A" w14:textId="77777777" w:rsidR="002243BD" w:rsidRPr="001A34AB" w:rsidRDefault="002243BD" w:rsidP="002243BD">
      <w:pPr>
        <w:rPr>
          <w:rFonts w:cs="Arial"/>
          <w:szCs w:val="24"/>
          <w:lang w:val="ca-ES"/>
        </w:rPr>
      </w:pPr>
    </w:p>
    <w:p w14:paraId="1EB36BFD" w14:textId="7347D927" w:rsidR="002243BD" w:rsidRPr="001A34AB" w:rsidRDefault="002243BD" w:rsidP="002243BD">
      <w:pPr>
        <w:rPr>
          <w:rFonts w:cs="Arial"/>
          <w:szCs w:val="24"/>
          <w:lang w:val="ca-ES"/>
        </w:rPr>
      </w:pPr>
      <w:r w:rsidRPr="001A34AB">
        <w:rPr>
          <w:rFonts w:cs="Arial"/>
          <w:szCs w:val="24"/>
          <w:lang w:val="ca-ES"/>
        </w:rPr>
        <w:lastRenderedPageBreak/>
        <w:t xml:space="preserve">Segons el Pla Especial </w:t>
      </w:r>
      <w:r>
        <w:rPr>
          <w:rFonts w:cs="Arial"/>
          <w:szCs w:val="24"/>
          <w:lang w:val="ca-ES"/>
        </w:rPr>
        <w:t>davant</w:t>
      </w:r>
      <w:r w:rsidRPr="001A34AB">
        <w:rPr>
          <w:rFonts w:cs="Arial"/>
          <w:szCs w:val="24"/>
          <w:lang w:val="ca-ES"/>
        </w:rPr>
        <w:t xml:space="preserve"> del ris</w:t>
      </w:r>
      <w:r>
        <w:rPr>
          <w:rFonts w:cs="Arial"/>
          <w:szCs w:val="24"/>
          <w:lang w:val="ca-ES"/>
        </w:rPr>
        <w:t xml:space="preserve">c d'inundacions de la Comunitat </w:t>
      </w:r>
      <w:r w:rsidRPr="001A34AB">
        <w:rPr>
          <w:rFonts w:cs="Arial"/>
          <w:szCs w:val="24"/>
          <w:lang w:val="ca-ES"/>
        </w:rPr>
        <w:t>Valenciana</w:t>
      </w:r>
      <w:r>
        <w:rPr>
          <w:rFonts w:cs="Arial"/>
          <w:szCs w:val="24"/>
          <w:lang w:val="ca-ES"/>
        </w:rPr>
        <w:t xml:space="preserve"> e</w:t>
      </w:r>
      <w:r w:rsidRPr="001A34AB">
        <w:rPr>
          <w:rFonts w:cs="Arial"/>
          <w:szCs w:val="24"/>
          <w:lang w:val="ca-ES"/>
        </w:rPr>
        <w:t>l risc del municipi és: ____________</w:t>
      </w:r>
      <w:r w:rsidR="00F53D65">
        <w:rPr>
          <w:rFonts w:cs="Arial"/>
          <w:szCs w:val="24"/>
          <w:lang w:val="ca-ES"/>
        </w:rPr>
        <w:t xml:space="preserve"> </w:t>
      </w:r>
    </w:p>
    <w:p w14:paraId="644293D6" w14:textId="3B82B301" w:rsidR="002243BD" w:rsidRDefault="002243BD" w:rsidP="002243BD">
      <w:pPr>
        <w:rPr>
          <w:lang w:val="ca-ES"/>
        </w:rPr>
      </w:pPr>
    </w:p>
    <w:p w14:paraId="68DF08D5" w14:textId="1BDCE0D0" w:rsidR="00F53D65" w:rsidRPr="001A34AB" w:rsidRDefault="00F53D65" w:rsidP="00F53D65">
      <w:pPr>
        <w:pStyle w:val="Subttulo"/>
        <w:rPr>
          <w:lang w:val="ca-ES"/>
        </w:rPr>
      </w:pPr>
      <w:r>
        <w:rPr>
          <w:lang w:val="ca-ES"/>
        </w:rPr>
        <w:t>Incloure la informació referida a l’afectació al municipi per l’avaria greu o el trencament de les basses / preses incloses al Pla Especial davant del risc d’inundacions</w:t>
      </w:r>
      <w:r w:rsidR="00295D4A">
        <w:rPr>
          <w:lang w:val="ca-ES"/>
        </w:rPr>
        <w:t>:</w:t>
      </w:r>
    </w:p>
    <w:p w14:paraId="53404759" w14:textId="77777777" w:rsidR="00F53D65" w:rsidRDefault="00F53D65" w:rsidP="00295D4A">
      <w:pPr>
        <w:pStyle w:val="Subttulo"/>
        <w:rPr>
          <w:lang w:val="ca-ES"/>
        </w:rPr>
      </w:pPr>
    </w:p>
    <w:p w14:paraId="321352EC" w14:textId="77777777" w:rsidR="00295D4A" w:rsidRDefault="00295D4A" w:rsidP="00295D4A">
      <w:pPr>
        <w:pStyle w:val="Subttulo"/>
        <w:rPr>
          <w:lang w:val="ca-ES"/>
        </w:rPr>
      </w:pPr>
      <w:r>
        <w:rPr>
          <w:lang w:val="ca-ES"/>
        </w:rPr>
        <w:t>E</w:t>
      </w:r>
      <w:r w:rsidR="00171B81" w:rsidRPr="004E55A4">
        <w:rPr>
          <w:lang w:val="ca-ES"/>
        </w:rPr>
        <w:t xml:space="preserve">l municipi d ________ es troba en la </w:t>
      </w:r>
      <w:r w:rsidR="00171B81">
        <w:rPr>
          <w:lang w:val="ca-ES"/>
        </w:rPr>
        <w:t>(</w:t>
      </w:r>
      <w:r w:rsidR="00171B81" w:rsidRPr="00295D4A">
        <w:rPr>
          <w:lang w:val="ca-ES"/>
        </w:rPr>
        <w:t>z</w:t>
      </w:r>
      <w:r w:rsidR="00171B81" w:rsidRPr="00295D4A">
        <w:rPr>
          <w:lang w:val="ca-ES"/>
        </w:rPr>
        <w:t xml:space="preserve">ona I / </w:t>
      </w:r>
      <w:r w:rsidR="00171B81" w:rsidRPr="00295D4A">
        <w:rPr>
          <w:lang w:val="ca-ES"/>
        </w:rPr>
        <w:t xml:space="preserve">zona II / zona </w:t>
      </w:r>
      <w:r w:rsidR="00171B81" w:rsidRPr="00295D4A">
        <w:rPr>
          <w:lang w:val="ca-ES"/>
        </w:rPr>
        <w:t>d’alerta</w:t>
      </w:r>
      <w:r w:rsidR="00171B81">
        <w:rPr>
          <w:lang w:val="ca-ES"/>
        </w:rPr>
        <w:t>)</w:t>
      </w:r>
      <w:r w:rsidR="00171B81" w:rsidRPr="004E55A4">
        <w:rPr>
          <w:lang w:val="ca-ES"/>
        </w:rPr>
        <w:t xml:space="preserve"> del Pla de Presa de l’embassament de _________</w:t>
      </w:r>
      <w:r>
        <w:rPr>
          <w:lang w:val="ca-ES"/>
        </w:rPr>
        <w:t xml:space="preserve">. </w:t>
      </w:r>
    </w:p>
    <w:p w14:paraId="6FEF8D0B" w14:textId="79D66F55" w:rsidR="00171B81" w:rsidRPr="004E55A4" w:rsidRDefault="00295D4A" w:rsidP="00295D4A">
      <w:pPr>
        <w:pStyle w:val="Subttulo"/>
        <w:rPr>
          <w:lang w:val="ca-ES"/>
        </w:rPr>
      </w:pPr>
      <w:r>
        <w:rPr>
          <w:lang w:val="ca-ES"/>
        </w:rPr>
        <w:t>Els</w:t>
      </w:r>
      <w:r w:rsidRPr="004E55A4">
        <w:rPr>
          <w:lang w:val="ca-ES"/>
        </w:rPr>
        <w:t xml:space="preserve"> municipis afectats per la ona d’avinguda pel trencament de la presa o bassa en les primeres dos hores</w:t>
      </w:r>
      <w:r>
        <w:rPr>
          <w:lang w:val="ca-ES"/>
        </w:rPr>
        <w:t xml:space="preserve"> (zones I </w:t>
      </w:r>
      <w:proofErr w:type="spellStart"/>
      <w:r>
        <w:rPr>
          <w:lang w:val="ca-ES"/>
        </w:rPr>
        <w:t>i</w:t>
      </w:r>
      <w:proofErr w:type="spellEnd"/>
      <w:r>
        <w:rPr>
          <w:lang w:val="ca-ES"/>
        </w:rPr>
        <w:t xml:space="preserve"> II)</w:t>
      </w:r>
      <w:r w:rsidRPr="004E55A4">
        <w:rPr>
          <w:lang w:val="ca-ES"/>
        </w:rPr>
        <w:t>, elaboraran un Protocol d’Actuació Municipal per accident o trencament de la citada presa, que s’incorporarà al</w:t>
      </w:r>
      <w:r>
        <w:rPr>
          <w:lang w:val="ca-ES"/>
        </w:rPr>
        <w:t xml:space="preserve"> </w:t>
      </w:r>
      <w:r w:rsidR="00171B81" w:rsidRPr="00295D4A">
        <w:rPr>
          <w:lang w:val="ca-ES"/>
        </w:rPr>
        <w:t>PTM</w:t>
      </w:r>
      <w:r w:rsidRPr="00295D4A">
        <w:rPr>
          <w:lang w:val="ca-ES"/>
        </w:rPr>
        <w:t xml:space="preserve"> / </w:t>
      </w:r>
      <w:r w:rsidR="00171B81" w:rsidRPr="00295D4A">
        <w:rPr>
          <w:lang w:val="ca-ES"/>
        </w:rPr>
        <w:t xml:space="preserve">PAM </w:t>
      </w:r>
      <w:r w:rsidRPr="00295D4A">
        <w:rPr>
          <w:lang w:val="ca-ES"/>
        </w:rPr>
        <w:t>davant de</w:t>
      </w:r>
      <w:r w:rsidR="00171B81" w:rsidRPr="00295D4A">
        <w:rPr>
          <w:lang w:val="ca-ES"/>
        </w:rPr>
        <w:t>l risc d’inundacions</w:t>
      </w:r>
      <w:r w:rsidRPr="00295D4A">
        <w:rPr>
          <w:lang w:val="ca-ES"/>
        </w:rPr>
        <w:t xml:space="preserve"> (indiqueu el que corresponga)  </w:t>
      </w:r>
      <w:r w:rsidR="00171B81" w:rsidRPr="004E55A4">
        <w:rPr>
          <w:lang w:val="ca-ES"/>
        </w:rPr>
        <w:t>.</w:t>
      </w:r>
    </w:p>
    <w:p w14:paraId="0DA6B45D" w14:textId="21C054A9" w:rsidR="00171B81" w:rsidRDefault="00171B81" w:rsidP="00295D4A">
      <w:pPr>
        <w:pStyle w:val="Subttulo"/>
        <w:rPr>
          <w:lang w:val="ca-ES"/>
        </w:rPr>
      </w:pPr>
      <w:r w:rsidRPr="004E55A4">
        <w:rPr>
          <w:lang w:val="ca-ES"/>
        </w:rPr>
        <w:t>Els municipis afectats a partir de les dos hores per trencament de la presa o bassa</w:t>
      </w:r>
      <w:r w:rsidR="00295D4A">
        <w:rPr>
          <w:lang w:val="ca-ES"/>
        </w:rPr>
        <w:t xml:space="preserve"> (zona d’alerta)</w:t>
      </w:r>
      <w:r w:rsidRPr="004E55A4">
        <w:rPr>
          <w:lang w:val="ca-ES"/>
        </w:rPr>
        <w:t xml:space="preserve">, inclouran en el seu </w:t>
      </w:r>
      <w:r w:rsidR="00295D4A">
        <w:rPr>
          <w:lang w:val="ca-ES"/>
        </w:rPr>
        <w:t>PTM /</w:t>
      </w:r>
      <w:r w:rsidRPr="004E55A4">
        <w:rPr>
          <w:lang w:val="ca-ES"/>
        </w:rPr>
        <w:t xml:space="preserve">PAM </w:t>
      </w:r>
      <w:r w:rsidR="00295D4A">
        <w:rPr>
          <w:lang w:val="ca-ES"/>
        </w:rPr>
        <w:t>davant de</w:t>
      </w:r>
      <w:r w:rsidRPr="004E55A4">
        <w:rPr>
          <w:lang w:val="ca-ES"/>
        </w:rPr>
        <w:t>l risc d’inundacions, la cartografia de la zona inundable i la taula d’afectacions.</w:t>
      </w:r>
    </w:p>
    <w:p w14:paraId="7F3EC130" w14:textId="34F50154" w:rsidR="00171B81" w:rsidRPr="001A34AB" w:rsidRDefault="00295D4A" w:rsidP="00295D4A">
      <w:pPr>
        <w:pStyle w:val="Subttulo"/>
        <w:rPr>
          <w:lang w:val="ca-ES"/>
        </w:rPr>
      </w:pPr>
      <w:r>
        <w:rPr>
          <w:lang w:val="ca-ES"/>
        </w:rPr>
        <w:t>Sí és el cas del municipi, caldrà incloure tota la informació en el corresponent apartat i referenciar-lo ací.</w:t>
      </w:r>
    </w:p>
    <w:p w14:paraId="692E6B28" w14:textId="77777777" w:rsidR="002243BD" w:rsidRDefault="002243BD" w:rsidP="002243BD">
      <w:pPr>
        <w:pStyle w:val="Ttulo3"/>
        <w:rPr>
          <w:lang w:val="ca-ES"/>
        </w:rPr>
      </w:pPr>
    </w:p>
    <w:p w14:paraId="34D1C562" w14:textId="77777777" w:rsidR="002243BD" w:rsidRPr="001A34AB" w:rsidRDefault="002243BD" w:rsidP="002243BD">
      <w:pPr>
        <w:pStyle w:val="Ttulo3"/>
        <w:rPr>
          <w:lang w:val="ca-ES"/>
        </w:rPr>
      </w:pPr>
      <w:r>
        <w:rPr>
          <w:lang w:val="ca-ES"/>
        </w:rPr>
        <w:t>Risc en el</w:t>
      </w:r>
      <w:r w:rsidRPr="001A34AB">
        <w:rPr>
          <w:lang w:val="ca-ES"/>
        </w:rPr>
        <w:t xml:space="preserve"> Transport de Mercaderies Perilloses</w:t>
      </w:r>
    </w:p>
    <w:p w14:paraId="6E8E10FF" w14:textId="77777777" w:rsidR="002243BD" w:rsidRPr="001A34AB" w:rsidRDefault="002243BD" w:rsidP="002243BD">
      <w:pPr>
        <w:rPr>
          <w:lang w:val="ca-ES"/>
        </w:rPr>
      </w:pPr>
    </w:p>
    <w:p w14:paraId="5B2F0304" w14:textId="2EB7C4A6" w:rsidR="002243BD" w:rsidRPr="001A34AB" w:rsidRDefault="002243BD" w:rsidP="002243BD">
      <w:pPr>
        <w:pStyle w:val="Subttulo"/>
        <w:rPr>
          <w:lang w:val="ca-ES"/>
        </w:rPr>
      </w:pPr>
      <w:r w:rsidRPr="001A34AB">
        <w:rPr>
          <w:lang w:val="ca-ES"/>
        </w:rPr>
        <w:t>Indi</w:t>
      </w:r>
      <w:r w:rsidR="00295D4A">
        <w:rPr>
          <w:lang w:val="ca-ES"/>
        </w:rPr>
        <w:t xml:space="preserve">queu </w:t>
      </w:r>
      <w:r w:rsidRPr="001A34AB">
        <w:rPr>
          <w:lang w:val="ca-ES"/>
        </w:rPr>
        <w:t>les vies de comunicació existents en el terme municipal</w:t>
      </w:r>
      <w:r w:rsidR="00295D4A">
        <w:rPr>
          <w:lang w:val="ca-ES"/>
        </w:rPr>
        <w:t xml:space="preserve"> que figuren com de circulació preferent d</w:t>
      </w:r>
      <w:r w:rsidR="00721640">
        <w:rPr>
          <w:lang w:val="ca-ES"/>
        </w:rPr>
        <w:t xml:space="preserve">e </w:t>
      </w:r>
      <w:r w:rsidRPr="001A34AB">
        <w:rPr>
          <w:lang w:val="ca-ES"/>
        </w:rPr>
        <w:t>mercaderies perilloses</w:t>
      </w:r>
      <w:r>
        <w:rPr>
          <w:lang w:val="ca-ES"/>
        </w:rPr>
        <w:t xml:space="preserve"> </w:t>
      </w:r>
      <w:r w:rsidR="00721640">
        <w:rPr>
          <w:lang w:val="ca-ES"/>
        </w:rPr>
        <w:t xml:space="preserve">segons el </w:t>
      </w:r>
      <w:r>
        <w:rPr>
          <w:lang w:val="ca-ES"/>
        </w:rPr>
        <w:t xml:space="preserve">Pla Especial </w:t>
      </w:r>
      <w:r w:rsidRPr="001A34AB">
        <w:rPr>
          <w:lang w:val="ca-ES"/>
        </w:rPr>
        <w:t xml:space="preserve">MMPP. Indicar si en el terme municipal hi ha gasolineres. Indicar el nivell de risc descrit en el Pla Especial </w:t>
      </w:r>
      <w:r>
        <w:rPr>
          <w:lang w:val="ca-ES"/>
        </w:rPr>
        <w:t>davant</w:t>
      </w:r>
      <w:r w:rsidRPr="001A34AB">
        <w:rPr>
          <w:lang w:val="ca-ES"/>
        </w:rPr>
        <w:t xml:space="preserve"> d'aquest  risc. Indicar els accidents d'aquest tipus que s'han donat en el municipi.</w:t>
      </w:r>
    </w:p>
    <w:p w14:paraId="35939E60" w14:textId="77777777" w:rsidR="002243BD" w:rsidRPr="001A34AB" w:rsidRDefault="002243BD" w:rsidP="002243BD">
      <w:pPr>
        <w:rPr>
          <w:lang w:val="ca-ES"/>
        </w:rPr>
      </w:pPr>
    </w:p>
    <w:p w14:paraId="7B2F8E41" w14:textId="77777777" w:rsidR="002243BD" w:rsidRPr="001A34AB" w:rsidRDefault="002243BD" w:rsidP="002243BD">
      <w:pPr>
        <w:rPr>
          <w:rFonts w:cs="Arial"/>
          <w:szCs w:val="24"/>
          <w:lang w:val="ca-ES"/>
        </w:rPr>
      </w:pPr>
      <w:r w:rsidRPr="001A34AB">
        <w:rPr>
          <w:rFonts w:cs="Arial"/>
          <w:szCs w:val="24"/>
          <w:lang w:val="ca-ES"/>
        </w:rPr>
        <w:t>El terme municipal es troba travessat per les següents autovies o autopistes: __________.</w:t>
      </w:r>
    </w:p>
    <w:p w14:paraId="6A715B75" w14:textId="77777777" w:rsidR="002243BD" w:rsidRPr="001A34AB" w:rsidRDefault="002243BD" w:rsidP="002243BD">
      <w:pPr>
        <w:rPr>
          <w:rFonts w:cs="Arial"/>
          <w:szCs w:val="24"/>
          <w:lang w:val="ca-ES"/>
        </w:rPr>
      </w:pPr>
    </w:p>
    <w:p w14:paraId="19CE7D7C" w14:textId="77777777" w:rsidR="002243BD" w:rsidRPr="001A34AB" w:rsidRDefault="002243BD" w:rsidP="002243BD">
      <w:pPr>
        <w:rPr>
          <w:rFonts w:cs="Arial"/>
          <w:szCs w:val="24"/>
          <w:lang w:val="ca-ES"/>
        </w:rPr>
      </w:pPr>
      <w:r w:rsidRPr="001A34AB">
        <w:rPr>
          <w:rFonts w:cs="Arial"/>
          <w:szCs w:val="24"/>
          <w:lang w:val="ca-ES"/>
        </w:rPr>
        <w:t>En el terme municipal existeixen les següents gasolineres: _____</w:t>
      </w:r>
    </w:p>
    <w:p w14:paraId="21B0B9B1" w14:textId="77777777" w:rsidR="002243BD" w:rsidRPr="001A34AB" w:rsidRDefault="002243BD" w:rsidP="002243BD">
      <w:pPr>
        <w:rPr>
          <w:rFonts w:cs="Arial"/>
          <w:szCs w:val="24"/>
          <w:lang w:val="ca-ES"/>
        </w:rPr>
      </w:pPr>
    </w:p>
    <w:p w14:paraId="13D08542" w14:textId="77777777" w:rsidR="002243BD" w:rsidRPr="001A34AB" w:rsidRDefault="002243BD" w:rsidP="002243BD">
      <w:pPr>
        <w:rPr>
          <w:rFonts w:cs="Arial"/>
          <w:szCs w:val="24"/>
          <w:lang w:val="ca-ES"/>
        </w:rPr>
      </w:pPr>
      <w:r w:rsidRPr="001A34AB">
        <w:rPr>
          <w:rFonts w:cs="Arial"/>
          <w:szCs w:val="24"/>
          <w:lang w:val="ca-ES"/>
        </w:rPr>
        <w:t xml:space="preserve">Segons el Pla Especial </w:t>
      </w:r>
      <w:r>
        <w:rPr>
          <w:rFonts w:cs="Arial"/>
          <w:szCs w:val="24"/>
          <w:lang w:val="ca-ES"/>
        </w:rPr>
        <w:t>davant</w:t>
      </w:r>
      <w:r w:rsidRPr="001A34AB">
        <w:rPr>
          <w:rFonts w:cs="Arial"/>
          <w:szCs w:val="24"/>
          <w:lang w:val="ca-ES"/>
        </w:rPr>
        <w:t xml:space="preserve"> del risc d'accidents en el transport de mercaderies perilloses per carretera o ferrocarril és: ____________</w:t>
      </w:r>
    </w:p>
    <w:p w14:paraId="4194F32B" w14:textId="77777777" w:rsidR="002243BD" w:rsidRPr="001A34AB" w:rsidRDefault="002243BD" w:rsidP="002243BD">
      <w:pPr>
        <w:rPr>
          <w:rFonts w:cs="Arial"/>
          <w:szCs w:val="24"/>
          <w:lang w:val="ca-ES"/>
        </w:rPr>
      </w:pPr>
    </w:p>
    <w:p w14:paraId="0A418953" w14:textId="77777777" w:rsidR="002243BD" w:rsidRPr="001A34AB" w:rsidRDefault="002243BD" w:rsidP="002243BD">
      <w:pPr>
        <w:rPr>
          <w:rFonts w:cs="Arial"/>
          <w:szCs w:val="24"/>
          <w:lang w:val="ca-ES"/>
        </w:rPr>
      </w:pPr>
      <w:r w:rsidRPr="001A34AB">
        <w:rPr>
          <w:rFonts w:cs="Arial"/>
          <w:szCs w:val="24"/>
          <w:lang w:val="ca-ES"/>
        </w:rPr>
        <w:t>En el municipi s'han donat els següents accidents de mercaderies perilloses: __________________.</w:t>
      </w:r>
    </w:p>
    <w:p w14:paraId="0F3DDA52" w14:textId="77777777" w:rsidR="002243BD" w:rsidRPr="001A34AB" w:rsidRDefault="002243BD" w:rsidP="002243BD">
      <w:pPr>
        <w:rPr>
          <w:rFonts w:cs="Arial"/>
          <w:szCs w:val="24"/>
          <w:lang w:val="ca-ES"/>
        </w:rPr>
      </w:pPr>
    </w:p>
    <w:p w14:paraId="52ED32DC" w14:textId="77777777" w:rsidR="002243BD" w:rsidRPr="001A34AB" w:rsidRDefault="002243BD" w:rsidP="002243BD">
      <w:pPr>
        <w:pStyle w:val="Ttulo3"/>
        <w:rPr>
          <w:lang w:val="ca-ES"/>
        </w:rPr>
      </w:pPr>
      <w:r>
        <w:rPr>
          <w:lang w:val="ca-ES"/>
        </w:rPr>
        <w:t xml:space="preserve">Risc </w:t>
      </w:r>
      <w:r w:rsidRPr="001A34AB">
        <w:rPr>
          <w:lang w:val="ca-ES"/>
        </w:rPr>
        <w:t>Sísmic:</w:t>
      </w:r>
    </w:p>
    <w:p w14:paraId="70C50F2A" w14:textId="77777777" w:rsidR="002243BD" w:rsidRPr="001A34AB" w:rsidRDefault="002243BD" w:rsidP="002243BD">
      <w:pPr>
        <w:rPr>
          <w:lang w:val="ca-ES"/>
        </w:rPr>
      </w:pPr>
    </w:p>
    <w:p w14:paraId="52E3B804" w14:textId="77777777" w:rsidR="002243BD" w:rsidRPr="001A34AB" w:rsidRDefault="002243BD" w:rsidP="002243BD">
      <w:pPr>
        <w:pStyle w:val="Subttulo"/>
        <w:rPr>
          <w:lang w:val="ca-ES"/>
        </w:rPr>
      </w:pPr>
      <w:r w:rsidRPr="001A34AB">
        <w:rPr>
          <w:lang w:val="ca-ES"/>
        </w:rPr>
        <w:t xml:space="preserve">Descripció del risc sísmic del municipi que ve descrita en el Pla Especial </w:t>
      </w:r>
      <w:r>
        <w:rPr>
          <w:lang w:val="ca-ES"/>
        </w:rPr>
        <w:t>davant</w:t>
      </w:r>
      <w:r w:rsidRPr="001A34AB">
        <w:rPr>
          <w:lang w:val="ca-ES"/>
        </w:rPr>
        <w:t xml:space="preserve"> del risc sísmic.</w:t>
      </w:r>
    </w:p>
    <w:p w14:paraId="051751BD" w14:textId="77777777" w:rsidR="002243BD" w:rsidRPr="001A34AB" w:rsidRDefault="002243BD" w:rsidP="002243BD">
      <w:pPr>
        <w:rPr>
          <w:lang w:val="ca-ES"/>
        </w:rPr>
      </w:pPr>
    </w:p>
    <w:p w14:paraId="6AA782CB" w14:textId="14568C82" w:rsidR="002243BD" w:rsidRPr="001A34AB" w:rsidRDefault="002243BD" w:rsidP="002243BD">
      <w:pPr>
        <w:pStyle w:val="Ttulo3"/>
        <w:rPr>
          <w:lang w:val="ca-ES"/>
        </w:rPr>
      </w:pPr>
      <w:r>
        <w:rPr>
          <w:lang w:val="ca-ES"/>
        </w:rPr>
        <w:t>Risc d’</w:t>
      </w:r>
      <w:r w:rsidR="002F4BC0">
        <w:rPr>
          <w:lang w:val="ca-ES"/>
        </w:rPr>
        <w:t>A</w:t>
      </w:r>
      <w:r w:rsidRPr="001A34AB">
        <w:rPr>
          <w:lang w:val="ca-ES"/>
        </w:rPr>
        <w:t>ccidents Greus</w:t>
      </w:r>
      <w:r w:rsidR="002F4BC0">
        <w:rPr>
          <w:lang w:val="ca-ES"/>
        </w:rPr>
        <w:t xml:space="preserve"> en els que intervenen substàncies perilloses</w:t>
      </w:r>
    </w:p>
    <w:p w14:paraId="37519C5C" w14:textId="77777777" w:rsidR="002243BD" w:rsidRPr="001A34AB" w:rsidRDefault="002243BD" w:rsidP="002243BD">
      <w:pPr>
        <w:rPr>
          <w:lang w:val="ca-ES"/>
        </w:rPr>
      </w:pPr>
    </w:p>
    <w:p w14:paraId="50E83D81" w14:textId="5BA50E92" w:rsidR="002243BD" w:rsidRPr="001A34AB" w:rsidRDefault="002243BD" w:rsidP="002243BD">
      <w:pPr>
        <w:pStyle w:val="Subttulo"/>
        <w:rPr>
          <w:lang w:val="ca-ES"/>
        </w:rPr>
      </w:pPr>
      <w:r w:rsidRPr="001A34AB">
        <w:rPr>
          <w:lang w:val="ca-ES"/>
        </w:rPr>
        <w:t xml:space="preserve">Relacionar </w:t>
      </w:r>
      <w:r w:rsidR="00721640">
        <w:rPr>
          <w:lang w:val="ca-ES"/>
        </w:rPr>
        <w:t xml:space="preserve">únicament </w:t>
      </w:r>
      <w:r w:rsidRPr="001A34AB">
        <w:rPr>
          <w:lang w:val="ca-ES"/>
        </w:rPr>
        <w:t>els establiments afectats pel RD 840/2015 existent en el municipi indicant així mateix el</w:t>
      </w:r>
      <w:r>
        <w:rPr>
          <w:lang w:val="ca-ES"/>
        </w:rPr>
        <w:t xml:space="preserve"> llindar de </w:t>
      </w:r>
      <w:r w:rsidRPr="001A34AB">
        <w:rPr>
          <w:lang w:val="ca-ES"/>
        </w:rPr>
        <w:t>afectació.</w:t>
      </w:r>
    </w:p>
    <w:p w14:paraId="788C4DA9" w14:textId="45E5CEBD" w:rsidR="00721640" w:rsidRDefault="00721640">
      <w:pPr>
        <w:jc w:val="left"/>
        <w:rPr>
          <w:lang w:val="ca-ES"/>
        </w:rPr>
      </w:pPr>
      <w:r>
        <w:rPr>
          <w:lang w:val="ca-ES"/>
        </w:rPr>
        <w:br w:type="page"/>
      </w:r>
    </w:p>
    <w:p w14:paraId="1C38FE9B" w14:textId="77777777" w:rsidR="002243BD" w:rsidRPr="001A34AB" w:rsidRDefault="002243BD" w:rsidP="002243BD">
      <w:pPr>
        <w:rPr>
          <w:lang w:val="ca-ES"/>
        </w:rPr>
      </w:pPr>
    </w:p>
    <w:p w14:paraId="398C3765" w14:textId="77777777" w:rsidR="002243BD" w:rsidRPr="001A34AB" w:rsidRDefault="002243BD" w:rsidP="002243BD">
      <w:pPr>
        <w:pStyle w:val="Ttulo3"/>
        <w:rPr>
          <w:lang w:val="ca-ES"/>
        </w:rPr>
      </w:pPr>
      <w:r w:rsidRPr="001A34AB">
        <w:rPr>
          <w:lang w:val="ca-ES"/>
        </w:rPr>
        <w:t>Risc d'Accident Industrial</w:t>
      </w:r>
    </w:p>
    <w:p w14:paraId="5335DFDA" w14:textId="77777777" w:rsidR="002243BD" w:rsidRPr="001A34AB" w:rsidRDefault="002243BD" w:rsidP="002243BD">
      <w:pPr>
        <w:rPr>
          <w:lang w:val="ca-ES"/>
        </w:rPr>
      </w:pPr>
    </w:p>
    <w:p w14:paraId="54D996F2" w14:textId="13268315" w:rsidR="002243BD" w:rsidRPr="001A34AB" w:rsidRDefault="002243BD" w:rsidP="002243BD">
      <w:pPr>
        <w:pStyle w:val="Subttulo"/>
        <w:rPr>
          <w:lang w:val="ca-ES"/>
        </w:rPr>
      </w:pPr>
      <w:r w:rsidRPr="001A34AB">
        <w:rPr>
          <w:lang w:val="ca-ES"/>
        </w:rPr>
        <w:t xml:space="preserve">Relacionar els polígons industrials </w:t>
      </w:r>
      <w:r w:rsidR="00721640">
        <w:rPr>
          <w:lang w:val="ca-ES"/>
        </w:rPr>
        <w:t xml:space="preserve">existents en el municipi i les seues principals característiques </w:t>
      </w:r>
      <w:r w:rsidR="00721640" w:rsidRPr="00721640">
        <w:rPr>
          <w:lang w:val="ca-ES"/>
        </w:rPr>
        <w:t>(</w:t>
      </w:r>
      <w:r w:rsidR="00721640" w:rsidRPr="00721640">
        <w:rPr>
          <w:lang w:val="ca-ES"/>
        </w:rPr>
        <w:t>localització</w:t>
      </w:r>
      <w:r w:rsidR="00721640" w:rsidRPr="00721640">
        <w:rPr>
          <w:lang w:val="ca-ES"/>
        </w:rPr>
        <w:t xml:space="preserve">, nº de </w:t>
      </w:r>
      <w:r w:rsidR="00721640" w:rsidRPr="00721640">
        <w:rPr>
          <w:lang w:val="ca-ES"/>
        </w:rPr>
        <w:t>industries</w:t>
      </w:r>
      <w:r w:rsidR="00721640" w:rsidRPr="00721640">
        <w:rPr>
          <w:lang w:val="ca-ES"/>
        </w:rPr>
        <w:t xml:space="preserve">, </w:t>
      </w:r>
      <w:r w:rsidR="00721640" w:rsidRPr="00721640">
        <w:rPr>
          <w:lang w:val="ca-ES"/>
        </w:rPr>
        <w:t>accessos</w:t>
      </w:r>
      <w:r w:rsidR="00721640" w:rsidRPr="00721640">
        <w:rPr>
          <w:lang w:val="ca-ES"/>
        </w:rPr>
        <w:t xml:space="preserve">, </w:t>
      </w:r>
      <w:r w:rsidR="00721640" w:rsidRPr="00721640">
        <w:rPr>
          <w:lang w:val="ca-ES"/>
        </w:rPr>
        <w:t>proximitat</w:t>
      </w:r>
      <w:r w:rsidR="00721640" w:rsidRPr="00721640">
        <w:rPr>
          <w:lang w:val="ca-ES"/>
        </w:rPr>
        <w:t xml:space="preserve"> a los </w:t>
      </w:r>
      <w:r w:rsidR="00721640" w:rsidRPr="00721640">
        <w:rPr>
          <w:lang w:val="ca-ES"/>
        </w:rPr>
        <w:t>nucl</w:t>
      </w:r>
      <w:r w:rsidR="00721640">
        <w:rPr>
          <w:lang w:val="ca-ES"/>
        </w:rPr>
        <w:t>i</w:t>
      </w:r>
      <w:r w:rsidR="00721640" w:rsidRPr="00721640">
        <w:rPr>
          <w:lang w:val="ca-ES"/>
        </w:rPr>
        <w:t>s</w:t>
      </w:r>
      <w:r w:rsidR="00721640" w:rsidRPr="00721640">
        <w:rPr>
          <w:lang w:val="ca-ES"/>
        </w:rPr>
        <w:t xml:space="preserve"> habita</w:t>
      </w:r>
      <w:r w:rsidR="00721640">
        <w:rPr>
          <w:lang w:val="ca-ES"/>
        </w:rPr>
        <w:t>t</w:t>
      </w:r>
      <w:r w:rsidR="00721640" w:rsidRPr="00721640">
        <w:rPr>
          <w:lang w:val="ca-ES"/>
        </w:rPr>
        <w:t>s, etc</w:t>
      </w:r>
      <w:r w:rsidR="00721640">
        <w:rPr>
          <w:lang w:val="ca-ES"/>
        </w:rPr>
        <w:t>.</w:t>
      </w:r>
      <w:r w:rsidR="00721640" w:rsidRPr="00721640">
        <w:rPr>
          <w:lang w:val="ca-ES"/>
        </w:rPr>
        <w:t>)</w:t>
      </w:r>
      <w:r w:rsidR="00721640">
        <w:rPr>
          <w:lang w:val="ca-ES"/>
        </w:rPr>
        <w:t xml:space="preserve">i </w:t>
      </w:r>
      <w:r w:rsidRPr="001A34AB">
        <w:rPr>
          <w:lang w:val="ca-ES"/>
        </w:rPr>
        <w:t xml:space="preserve">en </w:t>
      </w:r>
      <w:r w:rsidR="00721640">
        <w:rPr>
          <w:lang w:val="ca-ES"/>
        </w:rPr>
        <w:t xml:space="preserve">quins </w:t>
      </w:r>
      <w:r w:rsidRPr="001A34AB">
        <w:rPr>
          <w:lang w:val="ca-ES"/>
        </w:rPr>
        <w:t>exist</w:t>
      </w:r>
      <w:r w:rsidR="00721640">
        <w:rPr>
          <w:lang w:val="ca-ES"/>
        </w:rPr>
        <w:t>e</w:t>
      </w:r>
      <w:r w:rsidRPr="001A34AB">
        <w:rPr>
          <w:lang w:val="ca-ES"/>
        </w:rPr>
        <w:t>i</w:t>
      </w:r>
      <w:r w:rsidR="00721640">
        <w:rPr>
          <w:lang w:val="ca-ES"/>
        </w:rPr>
        <w:t>x</w:t>
      </w:r>
      <w:r w:rsidRPr="001A34AB">
        <w:rPr>
          <w:lang w:val="ca-ES"/>
        </w:rPr>
        <w:t>en indústries que emmagatzemen o manipulen productes perillosos.</w:t>
      </w:r>
    </w:p>
    <w:p w14:paraId="3A809935" w14:textId="77777777" w:rsidR="002243BD" w:rsidRPr="001A34AB" w:rsidRDefault="002243BD" w:rsidP="002243BD">
      <w:pPr>
        <w:rPr>
          <w:lang w:val="ca-ES"/>
        </w:rPr>
      </w:pPr>
    </w:p>
    <w:p w14:paraId="7282512E" w14:textId="77777777" w:rsidR="002243BD" w:rsidRPr="001A34AB" w:rsidRDefault="002243BD" w:rsidP="002243BD">
      <w:pPr>
        <w:pStyle w:val="Ttulo3"/>
        <w:rPr>
          <w:lang w:val="ca-ES"/>
        </w:rPr>
      </w:pPr>
      <w:r>
        <w:rPr>
          <w:lang w:val="ca-ES"/>
        </w:rPr>
        <w:t xml:space="preserve">Risc </w:t>
      </w:r>
      <w:r w:rsidRPr="001A34AB">
        <w:rPr>
          <w:lang w:val="ca-ES"/>
        </w:rPr>
        <w:t>de Nevades</w:t>
      </w:r>
    </w:p>
    <w:p w14:paraId="0C714421" w14:textId="77777777" w:rsidR="002243BD" w:rsidRPr="001A34AB" w:rsidRDefault="002243BD" w:rsidP="002243BD">
      <w:pPr>
        <w:rPr>
          <w:lang w:val="ca-ES"/>
        </w:rPr>
      </w:pPr>
    </w:p>
    <w:p w14:paraId="704F678C" w14:textId="77777777" w:rsidR="002243BD" w:rsidRPr="001A34AB" w:rsidRDefault="002243BD" w:rsidP="002243BD">
      <w:pPr>
        <w:pStyle w:val="Subttulo"/>
        <w:rPr>
          <w:lang w:val="ca-ES"/>
        </w:rPr>
      </w:pPr>
      <w:r w:rsidRPr="001A34AB">
        <w:rPr>
          <w:lang w:val="ca-ES"/>
        </w:rPr>
        <w:t>Indicar la cota del nucli urbà i de cadascun dels nuclis habitats, cota màxima de cadascuna de les carreteres que travessen el terme municipal. Descripció dels principals episodis de nevades ocorreguts en el municipi. Indicar el nivell de risc descrit en el Procediment d'Actuació</w:t>
      </w:r>
    </w:p>
    <w:p w14:paraId="31446397" w14:textId="77777777" w:rsidR="002243BD" w:rsidRPr="001A34AB" w:rsidRDefault="002243BD" w:rsidP="002243BD">
      <w:pPr>
        <w:rPr>
          <w:lang w:val="ca-ES"/>
        </w:rPr>
      </w:pPr>
    </w:p>
    <w:p w14:paraId="0E8FCF5C" w14:textId="77777777" w:rsidR="00721640" w:rsidRPr="001A34AB" w:rsidRDefault="00721640" w:rsidP="00721640">
      <w:pPr>
        <w:rPr>
          <w:rFonts w:cs="Arial"/>
          <w:i/>
          <w:szCs w:val="24"/>
          <w:lang w:val="ca-ES"/>
        </w:rPr>
      </w:pPr>
      <w:r w:rsidRPr="001A34AB">
        <w:rPr>
          <w:rFonts w:cs="Arial"/>
          <w:szCs w:val="24"/>
          <w:lang w:val="ca-ES"/>
        </w:rPr>
        <w:t xml:space="preserve">Segons el Procediment d'Actuació </w:t>
      </w:r>
      <w:r>
        <w:rPr>
          <w:rFonts w:cs="Arial"/>
          <w:szCs w:val="24"/>
          <w:lang w:val="ca-ES"/>
        </w:rPr>
        <w:t>davant</w:t>
      </w:r>
      <w:r w:rsidRPr="001A34AB">
        <w:rPr>
          <w:rFonts w:cs="Arial"/>
          <w:szCs w:val="24"/>
          <w:lang w:val="ca-ES"/>
        </w:rPr>
        <w:t xml:space="preserve"> del risc de nevades de la Comunitat Valenciana el risc del municipi és _________.</w:t>
      </w:r>
    </w:p>
    <w:p w14:paraId="5DE6C01F" w14:textId="77777777" w:rsidR="00721640" w:rsidRDefault="00721640" w:rsidP="00721640">
      <w:pPr>
        <w:rPr>
          <w:rFonts w:cs="Arial"/>
          <w:szCs w:val="24"/>
          <w:lang w:val="ca-ES"/>
        </w:rPr>
      </w:pPr>
    </w:p>
    <w:p w14:paraId="6504EC85" w14:textId="08F29910" w:rsidR="00721640" w:rsidRPr="001A34AB" w:rsidRDefault="00721640" w:rsidP="00721640">
      <w:pPr>
        <w:rPr>
          <w:rFonts w:cs="Arial"/>
          <w:szCs w:val="24"/>
          <w:lang w:val="ca-ES"/>
        </w:rPr>
      </w:pPr>
      <w:r w:rsidRPr="001A34AB">
        <w:rPr>
          <w:rFonts w:cs="Arial"/>
          <w:szCs w:val="24"/>
          <w:lang w:val="ca-ES"/>
        </w:rPr>
        <w:t>Les principals nevades que ha patit el municipi han sigut la dels anys: ______</w:t>
      </w:r>
    </w:p>
    <w:p w14:paraId="5F4C78F4" w14:textId="77777777" w:rsidR="00721640" w:rsidRDefault="00721640" w:rsidP="002243BD">
      <w:pPr>
        <w:rPr>
          <w:rFonts w:cs="Arial"/>
          <w:szCs w:val="24"/>
          <w:lang w:val="ca-ES"/>
        </w:rPr>
      </w:pPr>
    </w:p>
    <w:p w14:paraId="27AD69E7" w14:textId="78653FC6" w:rsidR="002243BD" w:rsidRPr="001A34AB" w:rsidRDefault="002243BD" w:rsidP="002243BD">
      <w:pPr>
        <w:rPr>
          <w:rFonts w:cs="Arial"/>
          <w:i/>
          <w:szCs w:val="24"/>
          <w:lang w:val="ca-ES"/>
        </w:rPr>
      </w:pPr>
      <w:r w:rsidRPr="001A34AB">
        <w:rPr>
          <w:rFonts w:cs="Arial"/>
          <w:szCs w:val="24"/>
          <w:lang w:val="ca-ES"/>
        </w:rPr>
        <w:t>La cota del nucli urbà és: ___________ i la del nucli habitat _________ és de ______.</w:t>
      </w:r>
    </w:p>
    <w:p w14:paraId="42C498C9" w14:textId="77777777" w:rsidR="002243BD" w:rsidRPr="001A34AB" w:rsidRDefault="002243BD" w:rsidP="002243BD">
      <w:pPr>
        <w:rPr>
          <w:rFonts w:cs="Arial"/>
          <w:szCs w:val="24"/>
          <w:lang w:val="ca-ES"/>
        </w:rPr>
      </w:pPr>
    </w:p>
    <w:p w14:paraId="0B263702" w14:textId="318E4523" w:rsidR="002243BD" w:rsidRPr="001A34AB" w:rsidRDefault="002243BD" w:rsidP="002243BD">
      <w:pPr>
        <w:rPr>
          <w:rFonts w:cs="Arial"/>
          <w:szCs w:val="24"/>
          <w:lang w:val="ca-ES"/>
        </w:rPr>
      </w:pPr>
      <w:r w:rsidRPr="001A34AB">
        <w:rPr>
          <w:rFonts w:cs="Arial"/>
          <w:szCs w:val="24"/>
          <w:lang w:val="ca-ES"/>
        </w:rPr>
        <w:t>L</w:t>
      </w:r>
      <w:r w:rsidR="00721640">
        <w:rPr>
          <w:rFonts w:cs="Arial"/>
          <w:szCs w:val="24"/>
          <w:lang w:val="ca-ES"/>
        </w:rPr>
        <w:t>es</w:t>
      </w:r>
      <w:r w:rsidRPr="001A34AB">
        <w:rPr>
          <w:rFonts w:cs="Arial"/>
          <w:szCs w:val="24"/>
          <w:lang w:val="ca-ES"/>
        </w:rPr>
        <w:t xml:space="preserve"> cotes màximes de les carreteres que travessen el terme municipal són:</w:t>
      </w:r>
    </w:p>
    <w:p w14:paraId="5418EEFD" w14:textId="77777777" w:rsidR="002243BD" w:rsidRPr="001A34AB" w:rsidRDefault="002243BD" w:rsidP="003B46F7">
      <w:pPr>
        <w:ind w:left="927"/>
        <w:rPr>
          <w:rFonts w:cs="Arial"/>
          <w:szCs w:val="24"/>
          <w:lang w:val="ca-ES"/>
        </w:rPr>
      </w:pPr>
    </w:p>
    <w:p w14:paraId="369CAC69" w14:textId="76E30FF6" w:rsidR="00721640" w:rsidRPr="00721640" w:rsidRDefault="002243BD" w:rsidP="003B46F7">
      <w:pPr>
        <w:numPr>
          <w:ilvl w:val="0"/>
          <w:numId w:val="8"/>
        </w:numPr>
        <w:rPr>
          <w:rFonts w:cs="Arial"/>
          <w:szCs w:val="24"/>
          <w:lang w:val="ca-ES"/>
        </w:rPr>
      </w:pPr>
      <w:r w:rsidRPr="00721640">
        <w:rPr>
          <w:rFonts w:cs="Arial"/>
          <w:szCs w:val="24"/>
          <w:lang w:val="ca-ES"/>
        </w:rPr>
        <w:t>Carretera _______ cota ______</w:t>
      </w:r>
      <w:r w:rsidR="00721640" w:rsidRPr="003B46F7">
        <w:rPr>
          <w:rFonts w:cs="Arial"/>
          <w:szCs w:val="24"/>
          <w:lang w:val="ca-ES"/>
        </w:rPr>
        <w:t xml:space="preserve"> , </w:t>
      </w:r>
      <w:r w:rsidR="00721640" w:rsidRPr="00721640">
        <w:rPr>
          <w:rFonts w:cs="Arial"/>
          <w:szCs w:val="24"/>
          <w:lang w:val="ca-ES"/>
        </w:rPr>
        <w:t xml:space="preserve">que </w:t>
      </w:r>
      <w:r w:rsidR="00721640" w:rsidRPr="00721640">
        <w:rPr>
          <w:rFonts w:cs="Arial"/>
          <w:szCs w:val="24"/>
          <w:lang w:val="ca-ES"/>
        </w:rPr>
        <w:t>d</w:t>
      </w:r>
      <w:r w:rsidR="00721640">
        <w:rPr>
          <w:rFonts w:cs="Arial"/>
          <w:szCs w:val="24"/>
          <w:lang w:val="ca-ES"/>
        </w:rPr>
        <w:t>on</w:t>
      </w:r>
      <w:r w:rsidR="00721640" w:rsidRPr="00721640">
        <w:rPr>
          <w:rFonts w:cs="Arial"/>
          <w:szCs w:val="24"/>
          <w:lang w:val="ca-ES"/>
        </w:rPr>
        <w:t>a</w:t>
      </w:r>
      <w:r w:rsidR="00721640" w:rsidRPr="00721640">
        <w:rPr>
          <w:rFonts w:cs="Arial"/>
          <w:szCs w:val="24"/>
          <w:lang w:val="ca-ES"/>
        </w:rPr>
        <w:t xml:space="preserve"> </w:t>
      </w:r>
      <w:r w:rsidR="00721640" w:rsidRPr="00721640">
        <w:rPr>
          <w:rFonts w:cs="Arial"/>
          <w:szCs w:val="24"/>
          <w:lang w:val="ca-ES"/>
        </w:rPr>
        <w:t>accés</w:t>
      </w:r>
      <w:r w:rsidR="00721640" w:rsidRPr="00721640">
        <w:rPr>
          <w:rFonts w:cs="Arial"/>
          <w:szCs w:val="24"/>
          <w:lang w:val="ca-ES"/>
        </w:rPr>
        <w:t xml:space="preserve"> al </w:t>
      </w:r>
      <w:r w:rsidR="00721640" w:rsidRPr="00721640">
        <w:rPr>
          <w:rFonts w:cs="Arial"/>
          <w:szCs w:val="24"/>
          <w:lang w:val="ca-ES"/>
        </w:rPr>
        <w:t>nucl</w:t>
      </w:r>
      <w:r w:rsidR="00721640">
        <w:rPr>
          <w:rFonts w:cs="Arial"/>
          <w:szCs w:val="24"/>
          <w:lang w:val="ca-ES"/>
        </w:rPr>
        <w:t>i</w:t>
      </w:r>
      <w:r w:rsidR="00721640" w:rsidRPr="00721640">
        <w:rPr>
          <w:rFonts w:cs="Arial"/>
          <w:szCs w:val="24"/>
          <w:lang w:val="ca-ES"/>
        </w:rPr>
        <w:t xml:space="preserve"> de població ______</w:t>
      </w:r>
    </w:p>
    <w:p w14:paraId="4FB8EB47" w14:textId="77777777" w:rsidR="003B46F7" w:rsidRPr="00721640" w:rsidRDefault="003B46F7" w:rsidP="003B46F7">
      <w:pPr>
        <w:numPr>
          <w:ilvl w:val="0"/>
          <w:numId w:val="8"/>
        </w:numPr>
        <w:rPr>
          <w:rFonts w:cs="Arial"/>
          <w:szCs w:val="24"/>
          <w:lang w:val="ca-ES"/>
        </w:rPr>
      </w:pPr>
      <w:r w:rsidRPr="00721640">
        <w:rPr>
          <w:rFonts w:cs="Arial"/>
          <w:szCs w:val="24"/>
          <w:lang w:val="ca-ES"/>
        </w:rPr>
        <w:t>Carretera _______ cota ______</w:t>
      </w:r>
      <w:r w:rsidRPr="003B46F7">
        <w:rPr>
          <w:rFonts w:cs="Arial"/>
          <w:szCs w:val="24"/>
          <w:lang w:val="ca-ES"/>
        </w:rPr>
        <w:t xml:space="preserve"> , </w:t>
      </w:r>
      <w:r w:rsidRPr="00721640">
        <w:rPr>
          <w:rFonts w:cs="Arial"/>
          <w:szCs w:val="24"/>
          <w:lang w:val="ca-ES"/>
        </w:rPr>
        <w:t>que d</w:t>
      </w:r>
      <w:r>
        <w:rPr>
          <w:rFonts w:cs="Arial"/>
          <w:szCs w:val="24"/>
          <w:lang w:val="ca-ES"/>
        </w:rPr>
        <w:t>on</w:t>
      </w:r>
      <w:r w:rsidRPr="00721640">
        <w:rPr>
          <w:rFonts w:cs="Arial"/>
          <w:szCs w:val="24"/>
          <w:lang w:val="ca-ES"/>
        </w:rPr>
        <w:t>a accés al nucl</w:t>
      </w:r>
      <w:r>
        <w:rPr>
          <w:rFonts w:cs="Arial"/>
          <w:szCs w:val="24"/>
          <w:lang w:val="ca-ES"/>
        </w:rPr>
        <w:t>i</w:t>
      </w:r>
      <w:r w:rsidRPr="00721640">
        <w:rPr>
          <w:rFonts w:cs="Arial"/>
          <w:szCs w:val="24"/>
          <w:lang w:val="ca-ES"/>
        </w:rPr>
        <w:t xml:space="preserve"> de població ______</w:t>
      </w:r>
    </w:p>
    <w:p w14:paraId="5B9540A4" w14:textId="338F0121" w:rsidR="002243BD" w:rsidRPr="001A34AB" w:rsidRDefault="002243BD" w:rsidP="003B46F7">
      <w:pPr>
        <w:ind w:left="927"/>
        <w:rPr>
          <w:rFonts w:cs="Arial"/>
          <w:szCs w:val="24"/>
          <w:lang w:val="ca-ES"/>
        </w:rPr>
      </w:pPr>
    </w:p>
    <w:p w14:paraId="69321A65" w14:textId="77777777" w:rsidR="002243BD" w:rsidRPr="001A34AB" w:rsidRDefault="002243BD" w:rsidP="002243BD">
      <w:pPr>
        <w:rPr>
          <w:rFonts w:cs="Arial"/>
          <w:szCs w:val="24"/>
          <w:lang w:val="ca-ES"/>
        </w:rPr>
      </w:pPr>
    </w:p>
    <w:p w14:paraId="18899A14" w14:textId="77777777" w:rsidR="002243BD" w:rsidRPr="001A34AB" w:rsidRDefault="002243BD" w:rsidP="002243BD">
      <w:pPr>
        <w:rPr>
          <w:rFonts w:cs="Arial"/>
          <w:szCs w:val="24"/>
          <w:lang w:val="ca-ES"/>
        </w:rPr>
      </w:pPr>
    </w:p>
    <w:p w14:paraId="71E8B8F8" w14:textId="77777777" w:rsidR="002243BD" w:rsidRPr="001A34AB" w:rsidRDefault="002243BD" w:rsidP="002243BD">
      <w:pPr>
        <w:pStyle w:val="Ttulo3"/>
        <w:rPr>
          <w:lang w:val="ca-ES"/>
        </w:rPr>
      </w:pPr>
      <w:r>
        <w:rPr>
          <w:lang w:val="ca-ES"/>
        </w:rPr>
        <w:t xml:space="preserve">Risc </w:t>
      </w:r>
      <w:r w:rsidRPr="001A34AB">
        <w:rPr>
          <w:lang w:val="ca-ES"/>
        </w:rPr>
        <w:t xml:space="preserve">per concentració de masses </w:t>
      </w:r>
    </w:p>
    <w:p w14:paraId="080CFBC8" w14:textId="77777777" w:rsidR="002243BD" w:rsidRPr="001A34AB" w:rsidRDefault="002243BD" w:rsidP="002243BD">
      <w:pPr>
        <w:rPr>
          <w:rFonts w:cs="Arial"/>
          <w:szCs w:val="24"/>
          <w:lang w:val="ca-ES"/>
        </w:rPr>
      </w:pPr>
    </w:p>
    <w:p w14:paraId="397B37B0" w14:textId="77777777" w:rsidR="003B46F7" w:rsidRDefault="002243BD" w:rsidP="002243BD">
      <w:pPr>
        <w:pStyle w:val="Subttulo"/>
        <w:rPr>
          <w:lang w:val="ca-ES"/>
        </w:rPr>
      </w:pPr>
      <w:r w:rsidRPr="001A34AB">
        <w:rPr>
          <w:lang w:val="ca-ES"/>
        </w:rPr>
        <w:t>Indi</w:t>
      </w:r>
      <w:r w:rsidR="003B46F7">
        <w:rPr>
          <w:lang w:val="ca-ES"/>
        </w:rPr>
        <w:t>queu</w:t>
      </w:r>
      <w:r w:rsidRPr="001A34AB">
        <w:rPr>
          <w:lang w:val="ca-ES"/>
        </w:rPr>
        <w:t xml:space="preserve"> si existeixen, esdeveniments amb aglomeració de persones tals com </w:t>
      </w:r>
      <w:r w:rsidR="003B46F7">
        <w:rPr>
          <w:lang w:val="ca-ES"/>
        </w:rPr>
        <w:t>f</w:t>
      </w:r>
      <w:r w:rsidRPr="001A34AB">
        <w:rPr>
          <w:lang w:val="ca-ES"/>
        </w:rPr>
        <w:t xml:space="preserve">estes </w:t>
      </w:r>
      <w:r w:rsidR="003B46F7">
        <w:rPr>
          <w:lang w:val="ca-ES"/>
        </w:rPr>
        <w:t>p</w:t>
      </w:r>
      <w:r w:rsidRPr="001A34AB">
        <w:rPr>
          <w:lang w:val="ca-ES"/>
        </w:rPr>
        <w:t xml:space="preserve">atronals, </w:t>
      </w:r>
      <w:r w:rsidR="003B46F7">
        <w:rPr>
          <w:lang w:val="ca-ES"/>
        </w:rPr>
        <w:t>c</w:t>
      </w:r>
      <w:r w:rsidRPr="001A34AB">
        <w:rPr>
          <w:lang w:val="ca-ES"/>
        </w:rPr>
        <w:t xml:space="preserve">oncerts, </w:t>
      </w:r>
      <w:r w:rsidR="003B46F7">
        <w:rPr>
          <w:lang w:val="ca-ES"/>
        </w:rPr>
        <w:t>e</w:t>
      </w:r>
      <w:r w:rsidRPr="001A34AB">
        <w:rPr>
          <w:lang w:val="ca-ES"/>
        </w:rPr>
        <w:t>spectacles esportius, taurins etc.</w:t>
      </w:r>
      <w:r w:rsidR="003B46F7">
        <w:rPr>
          <w:lang w:val="ca-ES"/>
        </w:rPr>
        <w:t xml:space="preserve"> </w:t>
      </w:r>
    </w:p>
    <w:p w14:paraId="7523DA88" w14:textId="6D563838" w:rsidR="002243BD" w:rsidRPr="001A34AB" w:rsidRDefault="003B46F7" w:rsidP="002243BD">
      <w:pPr>
        <w:pStyle w:val="Subttulo"/>
        <w:rPr>
          <w:lang w:val="ca-ES"/>
        </w:rPr>
      </w:pPr>
      <w:r>
        <w:rPr>
          <w:lang w:val="ca-ES"/>
        </w:rPr>
        <w:t>Indiqueu les seues principals característiques: data de celebració, lloc de l’esdeveniment, durada, nº de persones que assisteixen, si disposen d’un pla d’autoprotecció, si se celebra en una zona que pot estar afectada per un altre risc (incendis, inundacions, etc.), quines són les vies d’evacuació de la zona, etc.</w:t>
      </w:r>
    </w:p>
    <w:p w14:paraId="7B837A0E" w14:textId="77777777" w:rsidR="002243BD" w:rsidRPr="001A34AB" w:rsidRDefault="002243BD" w:rsidP="002243BD">
      <w:pPr>
        <w:rPr>
          <w:lang w:val="ca-ES"/>
        </w:rPr>
      </w:pPr>
    </w:p>
    <w:p w14:paraId="7DEE6597" w14:textId="77777777" w:rsidR="002243BD" w:rsidRPr="001A34AB" w:rsidRDefault="002243BD" w:rsidP="002243BD">
      <w:pPr>
        <w:rPr>
          <w:lang w:val="ca-ES"/>
        </w:rPr>
      </w:pPr>
    </w:p>
    <w:p w14:paraId="150906C9" w14:textId="77777777" w:rsidR="003B46F7" w:rsidRDefault="003B46F7">
      <w:pPr>
        <w:jc w:val="left"/>
        <w:rPr>
          <w:b/>
          <w:color w:val="31849B"/>
          <w:sz w:val="28"/>
          <w:lang w:val="ca-ES"/>
        </w:rPr>
      </w:pPr>
      <w:r>
        <w:rPr>
          <w:lang w:val="ca-ES"/>
        </w:rPr>
        <w:br w:type="page"/>
      </w:r>
    </w:p>
    <w:p w14:paraId="7D01B26F" w14:textId="77777777" w:rsidR="003B46F7" w:rsidRPr="003B46F7" w:rsidRDefault="003B46F7" w:rsidP="003B46F7">
      <w:pPr>
        <w:rPr>
          <w:rFonts w:cs="Arial"/>
          <w:szCs w:val="24"/>
          <w:lang w:val="ca-ES"/>
        </w:rPr>
      </w:pPr>
    </w:p>
    <w:p w14:paraId="3DBC5175" w14:textId="1D27D64D" w:rsidR="002243BD" w:rsidRPr="001A34AB" w:rsidRDefault="00E933E7" w:rsidP="002243BD">
      <w:pPr>
        <w:pStyle w:val="Ttulo2"/>
        <w:rPr>
          <w:lang w:val="ca-ES"/>
        </w:rPr>
      </w:pPr>
      <w:r>
        <w:rPr>
          <w:lang w:val="ca-ES"/>
        </w:rPr>
        <w:t>3</w:t>
      </w:r>
      <w:r w:rsidR="002243BD" w:rsidRPr="001A34AB">
        <w:rPr>
          <w:lang w:val="ca-ES"/>
        </w:rPr>
        <w:t>.2.</w:t>
      </w:r>
      <w:r w:rsidR="002243BD" w:rsidRPr="001A34AB">
        <w:rPr>
          <w:lang w:val="ca-ES"/>
        </w:rPr>
        <w:tab/>
        <w:t>Planes d'Actuació Municipal necessaris</w:t>
      </w:r>
    </w:p>
    <w:p w14:paraId="7C8DDC3A" w14:textId="77777777" w:rsidR="002243BD" w:rsidRPr="001A34AB" w:rsidRDefault="002243BD" w:rsidP="002243BD">
      <w:pPr>
        <w:rPr>
          <w:rFonts w:cs="Arial"/>
          <w:szCs w:val="24"/>
          <w:lang w:val="ca-ES"/>
        </w:rPr>
      </w:pPr>
    </w:p>
    <w:p w14:paraId="7EE5B65C" w14:textId="77777777" w:rsidR="002F4BC0" w:rsidRDefault="002243BD" w:rsidP="003B46F7">
      <w:pPr>
        <w:pStyle w:val="Subttulo"/>
        <w:rPr>
          <w:lang w:val="ca-ES"/>
        </w:rPr>
      </w:pPr>
      <w:r w:rsidRPr="001A34AB">
        <w:rPr>
          <w:lang w:val="ca-ES"/>
        </w:rPr>
        <w:t xml:space="preserve">A continuació s'enumeraran  els Planes d'Actuació Municipal </w:t>
      </w:r>
      <w:r>
        <w:rPr>
          <w:lang w:val="ca-ES"/>
        </w:rPr>
        <w:t>davant</w:t>
      </w:r>
      <w:r w:rsidRPr="001A34AB">
        <w:rPr>
          <w:lang w:val="ca-ES"/>
        </w:rPr>
        <w:t xml:space="preserve"> d'aquells riscos que pel que estableix la legislació corresponent hauran de realitzar-se. Elaboreu un quadre resum que indique per a cada risc que nivell aconsegueix en el terme i que obligació té de realitzar el </w:t>
      </w:r>
      <w:r>
        <w:rPr>
          <w:lang w:val="ca-ES"/>
        </w:rPr>
        <w:t>P</w:t>
      </w:r>
      <w:r w:rsidRPr="001A34AB">
        <w:rPr>
          <w:lang w:val="ca-ES"/>
        </w:rPr>
        <w:t xml:space="preserve">la d'Actuació  Municipal </w:t>
      </w:r>
      <w:r>
        <w:rPr>
          <w:lang w:val="ca-ES"/>
        </w:rPr>
        <w:t>(</w:t>
      </w:r>
      <w:r w:rsidRPr="001A34AB">
        <w:rPr>
          <w:lang w:val="ca-ES"/>
        </w:rPr>
        <w:t>PAM</w:t>
      </w:r>
      <w:r>
        <w:rPr>
          <w:lang w:val="ca-ES"/>
        </w:rPr>
        <w:t>)</w:t>
      </w:r>
      <w:r w:rsidRPr="001A34AB">
        <w:rPr>
          <w:lang w:val="ca-ES"/>
        </w:rPr>
        <w:t>.</w:t>
      </w:r>
      <w:r w:rsidR="003B46F7">
        <w:rPr>
          <w:lang w:val="ca-ES"/>
        </w:rPr>
        <w:t xml:space="preserve"> La informació està als diferents Plans Especials de la C. Valenciana. </w:t>
      </w:r>
    </w:p>
    <w:p w14:paraId="2BBD5112" w14:textId="36F3F9E9" w:rsidR="003B46F7" w:rsidRDefault="003B46F7" w:rsidP="002F4BC0">
      <w:pPr>
        <w:pStyle w:val="Subttulo"/>
        <w:numPr>
          <w:ilvl w:val="0"/>
          <w:numId w:val="46"/>
        </w:numPr>
        <w:rPr>
          <w:lang w:val="ca-ES"/>
        </w:rPr>
      </w:pPr>
      <w:r>
        <w:rPr>
          <w:lang w:val="ca-ES"/>
        </w:rPr>
        <w:t xml:space="preserve">Totes les zones forestals valencianes estan classificades con a </w:t>
      </w:r>
      <w:r w:rsidR="002F4BC0">
        <w:rPr>
          <w:lang w:val="ca-ES"/>
        </w:rPr>
        <w:t>zones d’alt risc d’incendis forestals, així que el nivell del risc és alt per a tots el</w:t>
      </w:r>
      <w:r w:rsidR="00F57B68">
        <w:rPr>
          <w:lang w:val="ca-ES"/>
        </w:rPr>
        <w:t>s</w:t>
      </w:r>
      <w:r w:rsidR="002F4BC0">
        <w:rPr>
          <w:lang w:val="ca-ES"/>
        </w:rPr>
        <w:t xml:space="preserve"> municipis que disposen de superfície forestal. La obligació/recomanació o no de fer un PAM està al PEIF.</w:t>
      </w:r>
    </w:p>
    <w:p w14:paraId="07D55449" w14:textId="066C864B" w:rsidR="002F4BC0" w:rsidRDefault="002F4BC0" w:rsidP="002F4BC0">
      <w:pPr>
        <w:pStyle w:val="Subttulo"/>
        <w:numPr>
          <w:ilvl w:val="0"/>
          <w:numId w:val="46"/>
        </w:numPr>
        <w:rPr>
          <w:lang w:val="ca-ES"/>
        </w:rPr>
      </w:pPr>
      <w:r>
        <w:rPr>
          <w:lang w:val="ca-ES"/>
        </w:rPr>
        <w:t xml:space="preserve">El nivell del risc sísmic serà alt per als municipis amb una </w:t>
      </w:r>
      <w:r w:rsidRPr="002F4BC0">
        <w:rPr>
          <w:lang w:val="ca-ES"/>
        </w:rPr>
        <w:t xml:space="preserve">intensitat sísmica </w:t>
      </w:r>
      <w:r>
        <w:rPr>
          <w:lang w:val="ca-ES"/>
        </w:rPr>
        <w:t xml:space="preserve">superior a 7.0 </w:t>
      </w:r>
      <w:r w:rsidRPr="002F4BC0">
        <w:rPr>
          <w:lang w:val="ca-ES"/>
        </w:rPr>
        <w:t>(EMS), per a un període de retorn de 500 anys</w:t>
      </w:r>
      <w:r>
        <w:rPr>
          <w:lang w:val="ca-ES"/>
        </w:rPr>
        <w:t>; i mitjà, per als que tenen una intensitat sísmica entre 6.0 i 7.0.</w:t>
      </w:r>
    </w:p>
    <w:p w14:paraId="19C7F476" w14:textId="23957CC7" w:rsidR="002F4BC0" w:rsidRPr="002F4BC0" w:rsidRDefault="002F4BC0" w:rsidP="002F4BC0">
      <w:pPr>
        <w:pStyle w:val="Subttulo"/>
        <w:numPr>
          <w:ilvl w:val="0"/>
          <w:numId w:val="46"/>
        </w:numPr>
        <w:rPr>
          <w:lang w:val="ca-ES"/>
        </w:rPr>
      </w:pPr>
      <w:r>
        <w:rPr>
          <w:lang w:val="ca-ES"/>
        </w:rPr>
        <w:t>El nivell del risc d’accidents greus serà alt per a aquells municipis afectats per empreses del llindar superior del R.D. 840/2015 i mitjà per als del llindar inferior.</w:t>
      </w:r>
    </w:p>
    <w:p w14:paraId="3D90FEF7" w14:textId="5B18B01C" w:rsidR="002F4BC0" w:rsidRPr="002F4BC0" w:rsidRDefault="00F57B68" w:rsidP="002F4BC0">
      <w:pPr>
        <w:pStyle w:val="Subttulo"/>
        <w:numPr>
          <w:ilvl w:val="0"/>
          <w:numId w:val="46"/>
        </w:numPr>
        <w:rPr>
          <w:lang w:val="ca-ES"/>
        </w:rPr>
      </w:pPr>
      <w:r>
        <w:rPr>
          <w:lang w:val="ca-ES"/>
        </w:rPr>
        <w:t>Segons el Pla Especial, únicament les capitals de província tenen l’obligació d’elaborar un PAM davant del risc en el transport de mercaderies perilloses. La resta de municipis no han d’incloure aquest risc en la taula resum.</w:t>
      </w:r>
    </w:p>
    <w:p w14:paraId="5537764F" w14:textId="77777777" w:rsidR="002243BD" w:rsidRPr="001A34AB" w:rsidRDefault="002243BD" w:rsidP="002243BD">
      <w:pPr>
        <w:rPr>
          <w:rFonts w:cs="Arial"/>
          <w:szCs w:val="24"/>
          <w:lang w:val="ca-ES"/>
        </w:rPr>
      </w:pPr>
    </w:p>
    <w:tbl>
      <w:tblPr>
        <w:tblW w:w="0" w:type="auto"/>
        <w:jc w:val="center"/>
        <w:tblLayout w:type="fixed"/>
        <w:tblCellMar>
          <w:left w:w="120" w:type="dxa"/>
          <w:right w:w="120" w:type="dxa"/>
        </w:tblCellMar>
        <w:tblLook w:val="0000" w:firstRow="0" w:lastRow="0" w:firstColumn="0" w:lastColumn="0" w:noHBand="0" w:noVBand="0"/>
      </w:tblPr>
      <w:tblGrid>
        <w:gridCol w:w="3806"/>
        <w:gridCol w:w="1134"/>
        <w:gridCol w:w="2268"/>
      </w:tblGrid>
      <w:tr w:rsidR="002243BD" w:rsidRPr="001A34AB" w14:paraId="260E9125" w14:textId="77777777" w:rsidTr="00BD1543">
        <w:trPr>
          <w:cantSplit/>
          <w:jc w:val="center"/>
        </w:trPr>
        <w:tc>
          <w:tcPr>
            <w:tcW w:w="3806" w:type="dxa"/>
            <w:tcBorders>
              <w:top w:val="single" w:sz="4" w:space="0" w:color="auto"/>
              <w:left w:val="single" w:sz="4" w:space="0" w:color="auto"/>
              <w:bottom w:val="single" w:sz="4" w:space="0" w:color="auto"/>
            </w:tcBorders>
            <w:shd w:val="clear" w:color="auto" w:fill="C2D69B"/>
            <w:vAlign w:val="center"/>
          </w:tcPr>
          <w:p w14:paraId="4BC2AAF0" w14:textId="77777777" w:rsidR="002243BD" w:rsidRPr="001A34AB" w:rsidRDefault="002243BD" w:rsidP="00BD1543">
            <w:pPr>
              <w:rPr>
                <w:b/>
                <w:sz w:val="20"/>
                <w:lang w:val="ca-ES"/>
              </w:rPr>
            </w:pPr>
            <w:r w:rsidRPr="001A34AB">
              <w:rPr>
                <w:b/>
                <w:sz w:val="20"/>
                <w:lang w:val="ca-ES"/>
              </w:rPr>
              <w:t>Risc</w:t>
            </w:r>
          </w:p>
        </w:tc>
        <w:tc>
          <w:tcPr>
            <w:tcW w:w="1134" w:type="dxa"/>
            <w:tcBorders>
              <w:top w:val="single" w:sz="4" w:space="0" w:color="auto"/>
              <w:left w:val="single" w:sz="4" w:space="0" w:color="auto"/>
              <w:bottom w:val="single" w:sz="4" w:space="0" w:color="auto"/>
              <w:right w:val="single" w:sz="4" w:space="0" w:color="auto"/>
            </w:tcBorders>
            <w:shd w:val="clear" w:color="auto" w:fill="C2D69B"/>
            <w:vAlign w:val="center"/>
          </w:tcPr>
          <w:p w14:paraId="062484CB" w14:textId="77777777" w:rsidR="002243BD" w:rsidRPr="001A34AB" w:rsidRDefault="002243BD" w:rsidP="002F4BC0">
            <w:pPr>
              <w:jc w:val="center"/>
              <w:rPr>
                <w:b/>
                <w:sz w:val="20"/>
                <w:lang w:val="ca-ES"/>
              </w:rPr>
            </w:pPr>
            <w:r w:rsidRPr="001A34AB">
              <w:rPr>
                <w:b/>
                <w:sz w:val="20"/>
                <w:lang w:val="ca-ES"/>
              </w:rPr>
              <w:t>Nivell</w:t>
            </w:r>
          </w:p>
        </w:tc>
        <w:tc>
          <w:tcPr>
            <w:tcW w:w="2268" w:type="dxa"/>
            <w:tcBorders>
              <w:top w:val="single" w:sz="4" w:space="0" w:color="auto"/>
              <w:left w:val="single" w:sz="4" w:space="0" w:color="auto"/>
              <w:bottom w:val="single" w:sz="4" w:space="0" w:color="auto"/>
              <w:right w:val="single" w:sz="4" w:space="0" w:color="auto"/>
            </w:tcBorders>
            <w:shd w:val="clear" w:color="auto" w:fill="C2D69B"/>
            <w:vAlign w:val="center"/>
          </w:tcPr>
          <w:p w14:paraId="42071DC9" w14:textId="77777777" w:rsidR="002243BD" w:rsidRPr="001A34AB" w:rsidRDefault="002243BD" w:rsidP="002F4BC0">
            <w:pPr>
              <w:jc w:val="center"/>
              <w:rPr>
                <w:b/>
                <w:sz w:val="20"/>
                <w:lang w:val="ca-ES"/>
              </w:rPr>
            </w:pPr>
            <w:r>
              <w:rPr>
                <w:b/>
                <w:sz w:val="20"/>
                <w:lang w:val="ca-ES"/>
              </w:rPr>
              <w:t xml:space="preserve">Realització del </w:t>
            </w:r>
            <w:r w:rsidRPr="001A34AB">
              <w:rPr>
                <w:b/>
                <w:sz w:val="20"/>
                <w:lang w:val="ca-ES"/>
              </w:rPr>
              <w:t>PAM</w:t>
            </w:r>
          </w:p>
        </w:tc>
      </w:tr>
      <w:tr w:rsidR="002243BD" w:rsidRPr="001A34AB" w14:paraId="1A177696" w14:textId="77777777" w:rsidTr="00BD1543">
        <w:trPr>
          <w:cantSplit/>
          <w:jc w:val="center"/>
        </w:trPr>
        <w:tc>
          <w:tcPr>
            <w:tcW w:w="3806" w:type="dxa"/>
            <w:tcBorders>
              <w:top w:val="single" w:sz="4" w:space="0" w:color="auto"/>
              <w:left w:val="single" w:sz="4" w:space="0" w:color="auto"/>
              <w:bottom w:val="single" w:sz="4" w:space="0" w:color="auto"/>
            </w:tcBorders>
            <w:shd w:val="clear" w:color="auto" w:fill="FFFFFF"/>
            <w:vAlign w:val="center"/>
          </w:tcPr>
          <w:p w14:paraId="17E30C37" w14:textId="77777777" w:rsidR="002243BD" w:rsidRPr="001A34AB" w:rsidRDefault="002243BD" w:rsidP="00BD1543">
            <w:pPr>
              <w:rPr>
                <w:b/>
                <w:sz w:val="20"/>
                <w:lang w:val="ca-ES"/>
              </w:rPr>
            </w:pPr>
            <w:r w:rsidRPr="001A34AB">
              <w:rPr>
                <w:b/>
                <w:sz w:val="20"/>
                <w:lang w:val="ca-ES"/>
              </w:rPr>
              <w:t>Incendi Forestal</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58504D" w14:textId="3AFB5C0B" w:rsidR="002243BD" w:rsidRPr="001A34AB" w:rsidRDefault="002243BD" w:rsidP="002F4BC0">
            <w:pPr>
              <w:jc w:val="center"/>
              <w:rPr>
                <w:sz w:val="20"/>
                <w:lang w:val="ca-ES"/>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30D8E42" w14:textId="77777777" w:rsidR="002243BD" w:rsidRPr="001A34AB" w:rsidRDefault="002243BD" w:rsidP="002F4BC0">
            <w:pPr>
              <w:jc w:val="center"/>
              <w:rPr>
                <w:sz w:val="20"/>
                <w:lang w:val="ca-ES"/>
              </w:rPr>
            </w:pPr>
          </w:p>
        </w:tc>
      </w:tr>
      <w:tr w:rsidR="002243BD" w:rsidRPr="001A34AB" w14:paraId="4E3F2E8A" w14:textId="77777777" w:rsidTr="00BD1543">
        <w:trPr>
          <w:cantSplit/>
          <w:jc w:val="center"/>
        </w:trPr>
        <w:tc>
          <w:tcPr>
            <w:tcW w:w="3806" w:type="dxa"/>
            <w:tcBorders>
              <w:top w:val="single" w:sz="4" w:space="0" w:color="auto"/>
              <w:left w:val="single" w:sz="4" w:space="0" w:color="auto"/>
              <w:bottom w:val="single" w:sz="4" w:space="0" w:color="auto"/>
            </w:tcBorders>
            <w:shd w:val="clear" w:color="auto" w:fill="FFFFFF"/>
            <w:vAlign w:val="center"/>
          </w:tcPr>
          <w:p w14:paraId="112D0E98" w14:textId="77777777" w:rsidR="002243BD" w:rsidRPr="001A34AB" w:rsidRDefault="002243BD" w:rsidP="00BD1543">
            <w:pPr>
              <w:rPr>
                <w:b/>
                <w:sz w:val="20"/>
                <w:lang w:val="ca-ES"/>
              </w:rPr>
            </w:pPr>
            <w:r w:rsidRPr="001A34AB">
              <w:rPr>
                <w:b/>
                <w:sz w:val="20"/>
                <w:lang w:val="ca-ES"/>
              </w:rPr>
              <w:t>Inundacions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895963E" w14:textId="77777777" w:rsidR="002243BD" w:rsidRPr="001A34AB" w:rsidRDefault="002243BD" w:rsidP="002F4BC0">
            <w:pPr>
              <w:jc w:val="center"/>
              <w:rPr>
                <w:sz w:val="20"/>
                <w:lang w:val="ca-ES"/>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DB184C3" w14:textId="77777777" w:rsidR="002243BD" w:rsidRPr="001A34AB" w:rsidRDefault="002243BD" w:rsidP="002F4BC0">
            <w:pPr>
              <w:jc w:val="center"/>
              <w:rPr>
                <w:sz w:val="20"/>
                <w:lang w:val="ca-ES"/>
              </w:rPr>
            </w:pPr>
          </w:p>
        </w:tc>
      </w:tr>
      <w:tr w:rsidR="002243BD" w:rsidRPr="001A34AB" w14:paraId="23C4A543" w14:textId="77777777" w:rsidTr="00BD1543">
        <w:trPr>
          <w:cantSplit/>
          <w:jc w:val="center"/>
        </w:trPr>
        <w:tc>
          <w:tcPr>
            <w:tcW w:w="3806" w:type="dxa"/>
            <w:tcBorders>
              <w:top w:val="single" w:sz="4" w:space="0" w:color="auto"/>
              <w:left w:val="single" w:sz="4" w:space="0" w:color="auto"/>
              <w:bottom w:val="single" w:sz="4" w:space="0" w:color="auto"/>
            </w:tcBorders>
            <w:shd w:val="clear" w:color="auto" w:fill="FFFFFF"/>
            <w:vAlign w:val="center"/>
          </w:tcPr>
          <w:p w14:paraId="68E94E27" w14:textId="77777777" w:rsidR="002243BD" w:rsidRPr="001A34AB" w:rsidRDefault="002243BD" w:rsidP="00BD1543">
            <w:pPr>
              <w:rPr>
                <w:b/>
                <w:sz w:val="20"/>
                <w:lang w:val="ca-ES"/>
              </w:rPr>
            </w:pPr>
            <w:r w:rsidRPr="001A34AB">
              <w:rPr>
                <w:b/>
                <w:sz w:val="20"/>
                <w:lang w:val="ca-ES"/>
              </w:rPr>
              <w:t>Sísmic</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682F31" w14:textId="77777777" w:rsidR="002243BD" w:rsidRPr="001A34AB" w:rsidRDefault="002243BD" w:rsidP="002F4BC0">
            <w:pPr>
              <w:jc w:val="center"/>
              <w:rPr>
                <w:sz w:val="20"/>
                <w:lang w:val="ca-ES"/>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CE762C4" w14:textId="77777777" w:rsidR="002243BD" w:rsidRPr="001A34AB" w:rsidRDefault="002243BD" w:rsidP="002F4BC0">
            <w:pPr>
              <w:jc w:val="center"/>
              <w:rPr>
                <w:sz w:val="20"/>
                <w:lang w:val="ca-ES"/>
              </w:rPr>
            </w:pPr>
          </w:p>
        </w:tc>
      </w:tr>
      <w:tr w:rsidR="002243BD" w:rsidRPr="001A34AB" w14:paraId="21EC0139" w14:textId="77777777" w:rsidTr="00BD1543">
        <w:trPr>
          <w:cantSplit/>
          <w:jc w:val="center"/>
        </w:trPr>
        <w:tc>
          <w:tcPr>
            <w:tcW w:w="3806" w:type="dxa"/>
            <w:tcBorders>
              <w:top w:val="single" w:sz="4" w:space="0" w:color="auto"/>
              <w:left w:val="single" w:sz="4" w:space="0" w:color="auto"/>
              <w:bottom w:val="single" w:sz="4" w:space="0" w:color="auto"/>
            </w:tcBorders>
            <w:shd w:val="clear" w:color="auto" w:fill="FFFFFF"/>
            <w:vAlign w:val="center"/>
          </w:tcPr>
          <w:p w14:paraId="4A04CDB0" w14:textId="77777777" w:rsidR="002243BD" w:rsidRPr="001A34AB" w:rsidRDefault="002243BD" w:rsidP="00BD1543">
            <w:pPr>
              <w:rPr>
                <w:b/>
                <w:sz w:val="20"/>
                <w:lang w:val="ca-ES"/>
              </w:rPr>
            </w:pPr>
            <w:r w:rsidRPr="001A34AB">
              <w:rPr>
                <w:b/>
                <w:sz w:val="20"/>
                <w:lang w:val="ca-ES"/>
              </w:rPr>
              <w:t>Accidents Greus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53A451" w14:textId="77777777" w:rsidR="002243BD" w:rsidRPr="001A34AB" w:rsidRDefault="002243BD" w:rsidP="00BD1543">
            <w:pPr>
              <w:rPr>
                <w:sz w:val="20"/>
                <w:lang w:val="ca-ES"/>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D386EC" w14:textId="77777777" w:rsidR="002243BD" w:rsidRPr="001A34AB" w:rsidRDefault="002243BD" w:rsidP="00BD1543">
            <w:pPr>
              <w:rPr>
                <w:sz w:val="20"/>
                <w:lang w:val="ca-ES"/>
              </w:rPr>
            </w:pPr>
          </w:p>
        </w:tc>
      </w:tr>
    </w:tbl>
    <w:p w14:paraId="75F7BA5A" w14:textId="77777777" w:rsidR="002243BD" w:rsidRPr="001A34AB" w:rsidRDefault="002243BD" w:rsidP="002243BD">
      <w:pPr>
        <w:rPr>
          <w:rFonts w:cs="Arial"/>
          <w:i/>
          <w:szCs w:val="24"/>
          <w:lang w:val="ca-ES"/>
        </w:rPr>
      </w:pPr>
    </w:p>
    <w:p w14:paraId="3BB4F5F2" w14:textId="77777777" w:rsidR="002243BD" w:rsidRPr="001A34AB" w:rsidRDefault="002243BD" w:rsidP="002243BD">
      <w:pPr>
        <w:pStyle w:val="Subttulo"/>
        <w:rPr>
          <w:lang w:val="ca-ES"/>
        </w:rPr>
      </w:pPr>
      <w:r w:rsidRPr="001A34AB">
        <w:rPr>
          <w:lang w:val="ca-ES"/>
        </w:rPr>
        <w:t>Finalitzar</w:t>
      </w:r>
      <w:r>
        <w:rPr>
          <w:lang w:val="ca-ES"/>
        </w:rPr>
        <w:t xml:space="preserve"> l’</w:t>
      </w:r>
      <w:r w:rsidRPr="001A34AB">
        <w:rPr>
          <w:lang w:val="ca-ES"/>
        </w:rPr>
        <w:t>aparta</w:t>
      </w:r>
      <w:r>
        <w:rPr>
          <w:lang w:val="ca-ES"/>
        </w:rPr>
        <w:t xml:space="preserve">t </w:t>
      </w:r>
      <w:r w:rsidRPr="001A34AB">
        <w:rPr>
          <w:lang w:val="ca-ES"/>
        </w:rPr>
        <w:t>amb la següent frase:</w:t>
      </w:r>
    </w:p>
    <w:p w14:paraId="284C2A72" w14:textId="77777777" w:rsidR="002243BD" w:rsidRPr="001A34AB" w:rsidRDefault="002243BD" w:rsidP="002243BD">
      <w:pPr>
        <w:rPr>
          <w:rFonts w:cs="Arial"/>
          <w:szCs w:val="24"/>
          <w:lang w:val="ca-ES"/>
        </w:rPr>
      </w:pPr>
    </w:p>
    <w:p w14:paraId="0D050F9D" w14:textId="77777777" w:rsidR="002243BD" w:rsidRPr="001A34AB" w:rsidRDefault="002243BD" w:rsidP="002243BD">
      <w:pPr>
        <w:rPr>
          <w:rFonts w:cs="Arial"/>
          <w:szCs w:val="24"/>
          <w:lang w:val="ca-ES"/>
        </w:rPr>
      </w:pPr>
      <w:r w:rsidRPr="001A34AB">
        <w:rPr>
          <w:rFonts w:cs="Arial"/>
          <w:szCs w:val="24"/>
          <w:lang w:val="ca-ES"/>
        </w:rPr>
        <w:t>Per a la resta de riscos indicats es considera suficient l'activació del present Pla.</w:t>
      </w:r>
    </w:p>
    <w:p w14:paraId="1634B65B" w14:textId="77777777" w:rsidR="002243BD" w:rsidRPr="001A34AB" w:rsidRDefault="002243BD" w:rsidP="002243BD">
      <w:pPr>
        <w:rPr>
          <w:rFonts w:cs="Arial"/>
          <w:szCs w:val="24"/>
          <w:lang w:val="ca-ES"/>
        </w:rPr>
      </w:pPr>
    </w:p>
    <w:p w14:paraId="58A3ABDB" w14:textId="06598830" w:rsidR="004E37F6" w:rsidRPr="001A34AB" w:rsidRDefault="00DD0BD2" w:rsidP="002243BD">
      <w:pPr>
        <w:pStyle w:val="Ttulo1"/>
        <w:jc w:val="right"/>
        <w:rPr>
          <w:sz w:val="144"/>
          <w:szCs w:val="144"/>
          <w:lang w:val="ca-ES"/>
        </w:rPr>
      </w:pPr>
      <w:r w:rsidRPr="001A34AB">
        <w:rPr>
          <w:lang w:val="ca-ES"/>
        </w:rPr>
        <w:br w:type="page"/>
      </w:r>
      <w:r w:rsidR="00AD0815" w:rsidRPr="001A34AB">
        <w:rPr>
          <w:sz w:val="144"/>
          <w:szCs w:val="144"/>
          <w:lang w:val="ca-ES"/>
        </w:rPr>
        <w:lastRenderedPageBreak/>
        <w:t>4.</w:t>
      </w:r>
    </w:p>
    <w:p w14:paraId="1A04C89A" w14:textId="77777777" w:rsidR="00FE1967" w:rsidRPr="001A34AB" w:rsidRDefault="004E37F6" w:rsidP="004E37F6">
      <w:pPr>
        <w:pStyle w:val="Ttulo1"/>
        <w:jc w:val="right"/>
        <w:rPr>
          <w:lang w:val="ca-ES"/>
        </w:rPr>
      </w:pPr>
      <w:r w:rsidRPr="001A34AB">
        <w:rPr>
          <w:lang w:val="ca-ES"/>
        </w:rPr>
        <w:t>Estructura i Organització</w:t>
      </w:r>
    </w:p>
    <w:p w14:paraId="44907FD5" w14:textId="77777777" w:rsidR="003737F7" w:rsidRPr="001A34AB" w:rsidRDefault="003737F7" w:rsidP="004E37F6">
      <w:pPr>
        <w:rPr>
          <w:lang w:val="ca-ES"/>
        </w:rPr>
      </w:pPr>
    </w:p>
    <w:p w14:paraId="7684D795" w14:textId="77777777" w:rsidR="00AD0815" w:rsidRPr="001A34AB" w:rsidRDefault="00AD0815" w:rsidP="00153F41">
      <w:pPr>
        <w:rPr>
          <w:rFonts w:cs="Arial"/>
          <w:szCs w:val="24"/>
          <w:lang w:val="ca-ES"/>
        </w:rPr>
      </w:pPr>
      <w:r w:rsidRPr="001A34AB">
        <w:rPr>
          <w:rFonts w:cs="Arial"/>
          <w:szCs w:val="24"/>
          <w:lang w:val="ca-ES"/>
        </w:rPr>
        <w:t>En aquest apartat s'estableix  l'estructura i organització jeràrquica i funcional dels serveis del municipi a intervindre en</w:t>
      </w:r>
      <w:r w:rsidR="00153F41" w:rsidRPr="001A34AB">
        <w:rPr>
          <w:rFonts w:cs="Arial"/>
          <w:szCs w:val="24"/>
          <w:lang w:val="ca-ES"/>
        </w:rPr>
        <w:t xml:space="preserve"> cas d'emergència.</w:t>
      </w:r>
    </w:p>
    <w:p w14:paraId="614F5AB9" w14:textId="77777777" w:rsidR="00AD0815" w:rsidRPr="001A34AB" w:rsidRDefault="00AD0815" w:rsidP="00153F41">
      <w:pPr>
        <w:rPr>
          <w:rFonts w:cs="Arial"/>
          <w:szCs w:val="24"/>
          <w:lang w:val="ca-ES"/>
        </w:rPr>
      </w:pPr>
    </w:p>
    <w:p w14:paraId="3C58651E" w14:textId="77777777" w:rsidR="00AD0815" w:rsidRPr="001A34AB" w:rsidRDefault="00AD0815" w:rsidP="009D775A">
      <w:pPr>
        <w:pStyle w:val="Ttulo2"/>
        <w:rPr>
          <w:lang w:val="ca-ES"/>
        </w:rPr>
      </w:pPr>
      <w:bookmarkStart w:id="16" w:name="_Toc436564399"/>
      <w:r w:rsidRPr="001A34AB">
        <w:rPr>
          <w:lang w:val="ca-ES"/>
        </w:rPr>
        <w:t>4.1.</w:t>
      </w:r>
      <w:r w:rsidR="00142739" w:rsidRPr="001A34AB">
        <w:rPr>
          <w:lang w:val="ca-ES"/>
        </w:rPr>
        <w:tab/>
      </w:r>
      <w:r w:rsidRPr="001A34AB">
        <w:rPr>
          <w:lang w:val="ca-ES"/>
        </w:rPr>
        <w:t>E</w:t>
      </w:r>
      <w:r w:rsidR="009D775A" w:rsidRPr="001A34AB">
        <w:rPr>
          <w:lang w:val="ca-ES"/>
        </w:rPr>
        <w:t>squema</w:t>
      </w:r>
      <w:r w:rsidRPr="001A34AB">
        <w:rPr>
          <w:lang w:val="ca-ES"/>
        </w:rPr>
        <w:t xml:space="preserve"> O</w:t>
      </w:r>
      <w:bookmarkEnd w:id="16"/>
      <w:r w:rsidR="009D775A" w:rsidRPr="001A34AB">
        <w:rPr>
          <w:lang w:val="ca-ES"/>
        </w:rPr>
        <w:t>rgani</w:t>
      </w:r>
      <w:r w:rsidR="00776ADA">
        <w:rPr>
          <w:lang w:val="ca-ES"/>
        </w:rPr>
        <w:t>t</w:t>
      </w:r>
      <w:r w:rsidR="009D775A" w:rsidRPr="001A34AB">
        <w:rPr>
          <w:lang w:val="ca-ES"/>
        </w:rPr>
        <w:t>zati</w:t>
      </w:r>
      <w:r w:rsidR="00776ADA">
        <w:rPr>
          <w:lang w:val="ca-ES"/>
        </w:rPr>
        <w:t>u</w:t>
      </w:r>
    </w:p>
    <w:p w14:paraId="262BF7AF" w14:textId="04B7C972" w:rsidR="00AE2A58" w:rsidRPr="001A34AB" w:rsidRDefault="00A75DA5" w:rsidP="00AE2A58">
      <w:pPr>
        <w:rPr>
          <w:lang w:val="ca-ES"/>
        </w:rPr>
      </w:pPr>
      <w:r w:rsidRPr="001A34AB">
        <w:rPr>
          <w:noProof/>
          <w:lang w:val="ca-ES" w:eastAsia="ca-ES"/>
        </w:rPr>
        <mc:AlternateContent>
          <mc:Choice Requires="wpg">
            <w:drawing>
              <wp:anchor distT="0" distB="0" distL="114300" distR="114300" simplePos="0" relativeHeight="251579392" behindDoc="0" locked="0" layoutInCell="1" allowOverlap="1" wp14:anchorId="0A2D645A" wp14:editId="65DA351F">
                <wp:simplePos x="0" y="0"/>
                <wp:positionH relativeFrom="column">
                  <wp:posOffset>603885</wp:posOffset>
                </wp:positionH>
                <wp:positionV relativeFrom="paragraph">
                  <wp:posOffset>185420</wp:posOffset>
                </wp:positionV>
                <wp:extent cx="4975225" cy="3676650"/>
                <wp:effectExtent l="19050" t="19050" r="15875" b="19050"/>
                <wp:wrapNone/>
                <wp:docPr id="157" name="Group 2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225" cy="3676650"/>
                          <a:chOff x="3061" y="7514"/>
                          <a:chExt cx="11527" cy="6295"/>
                        </a:xfrm>
                      </wpg:grpSpPr>
                      <wps:wsp>
                        <wps:cNvPr id="158" name="Line 2275"/>
                        <wps:cNvCnPr/>
                        <wps:spPr bwMode="auto">
                          <a:xfrm flipH="1">
                            <a:off x="6723" y="9936"/>
                            <a:ext cx="0" cy="2036"/>
                          </a:xfrm>
                          <a:prstGeom prst="line">
                            <a:avLst/>
                          </a:prstGeom>
                          <a:noFill/>
                          <a:ln w="12700">
                            <a:solidFill>
                              <a:srgbClr val="76923C"/>
                            </a:solidFill>
                            <a:round/>
                            <a:headEnd/>
                            <a:tailEnd/>
                          </a:ln>
                          <a:extLst>
                            <a:ext uri="{909E8E84-426E-40DD-AFC4-6F175D3DCCD1}">
                              <a14:hiddenFill xmlns:a14="http://schemas.microsoft.com/office/drawing/2010/main">
                                <a:noFill/>
                              </a14:hiddenFill>
                            </a:ext>
                          </a:extLst>
                        </wps:spPr>
                        <wps:bodyPr/>
                      </wps:wsp>
                      <wps:wsp>
                        <wps:cNvPr id="159" name="AutoShape 2276"/>
                        <wps:cNvSpPr>
                          <a:spLocks noChangeArrowheads="1"/>
                        </wps:cNvSpPr>
                        <wps:spPr bwMode="auto">
                          <a:xfrm>
                            <a:off x="5752" y="10279"/>
                            <a:ext cx="1834" cy="725"/>
                          </a:xfrm>
                          <a:prstGeom prst="octagon">
                            <a:avLst>
                              <a:gd name="adj" fmla="val 29287"/>
                            </a:avLst>
                          </a:prstGeom>
                          <a:solidFill>
                            <a:srgbClr val="C2D69B"/>
                          </a:solidFill>
                          <a:ln w="31750">
                            <a:solidFill>
                              <a:srgbClr val="76923C"/>
                            </a:solidFill>
                            <a:miter lim="800000"/>
                            <a:headEnd/>
                            <a:tailEnd/>
                          </a:ln>
                          <a:effectLst/>
                          <a:extLst>
                            <a:ext uri="{AF507438-7753-43E0-B8FC-AC1667EBCBE1}">
                              <a14:hiddenEffects xmlns:a14="http://schemas.microsoft.com/office/drawing/2010/main">
                                <a:effectLst>
                                  <a:outerShdw dist="35921" dir="2700000" algn="ctr" rotWithShape="0">
                                    <a:srgbClr val="868686">
                                      <a:alpha val="50000"/>
                                    </a:srgbClr>
                                  </a:outerShdw>
                                </a:effectLst>
                              </a14:hiddenEffects>
                            </a:ext>
                          </a:extLst>
                        </wps:spPr>
                        <wps:txbx>
                          <w:txbxContent>
                            <w:p w14:paraId="10B97DBF" w14:textId="6820750D" w:rsidR="00D22DF5" w:rsidRPr="00A75DA5" w:rsidRDefault="00D22DF5" w:rsidP="008B1355">
                              <w:pPr>
                                <w:pStyle w:val="Sinespaciado"/>
                                <w:rPr>
                                  <w:b/>
                                  <w:color w:val="4F6228"/>
                                  <w:sz w:val="24"/>
                                  <w:szCs w:val="24"/>
                                  <w:lang w:val="ca-ES"/>
                                </w:rPr>
                              </w:pPr>
                              <w:r w:rsidRPr="00A75DA5">
                                <w:rPr>
                                  <w:b/>
                                  <w:color w:val="4F6228"/>
                                  <w:sz w:val="24"/>
                                  <w:szCs w:val="24"/>
                                  <w:lang w:val="ca-ES"/>
                                </w:rPr>
                                <w:t>PMA</w:t>
                              </w:r>
                              <w:r w:rsidR="00A75DA5">
                                <w:rPr>
                                  <w:b/>
                                  <w:color w:val="4F6228"/>
                                  <w:sz w:val="24"/>
                                  <w:szCs w:val="24"/>
                                  <w:lang w:val="ca-ES"/>
                                </w:rPr>
                                <w:t>*</w:t>
                              </w:r>
                            </w:p>
                          </w:txbxContent>
                        </wps:txbx>
                        <wps:bodyPr rot="0" vert="horz" wrap="square" lIns="91440" tIns="45720" rIns="91440" bIns="45720" anchor="t" anchorCtr="0" upright="1">
                          <a:noAutofit/>
                        </wps:bodyPr>
                      </wps:wsp>
                      <wps:wsp>
                        <wps:cNvPr id="160" name="AutoShape 2277"/>
                        <wps:cNvCnPr>
                          <a:cxnSpLocks noChangeShapeType="1"/>
                        </wps:cNvCnPr>
                        <wps:spPr bwMode="auto">
                          <a:xfrm>
                            <a:off x="7375" y="10900"/>
                            <a:ext cx="346" cy="266"/>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1" name="AutoShape 2278"/>
                        <wps:cNvSpPr>
                          <a:spLocks noChangeArrowheads="1"/>
                        </wps:cNvSpPr>
                        <wps:spPr bwMode="auto">
                          <a:xfrm>
                            <a:off x="7721" y="11117"/>
                            <a:ext cx="1568" cy="620"/>
                          </a:xfrm>
                          <a:prstGeom prst="flowChartAlternateProcess">
                            <a:avLst/>
                          </a:prstGeom>
                          <a:solidFill>
                            <a:srgbClr val="C2D69B"/>
                          </a:solidFill>
                          <a:ln w="12700">
                            <a:solidFill>
                              <a:srgbClr val="76923C"/>
                            </a:solidFill>
                            <a:prstDash val="sysDot"/>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F93F29D" w14:textId="77777777" w:rsidR="00D22DF5" w:rsidRPr="00A75DA5" w:rsidRDefault="00D22DF5" w:rsidP="008B1355">
                              <w:pPr>
                                <w:pStyle w:val="Sinespaciado"/>
                                <w:rPr>
                                  <w:b/>
                                  <w:color w:val="4F6228"/>
                                  <w:sz w:val="24"/>
                                  <w:lang w:val="ca-ES"/>
                                </w:rPr>
                              </w:pPr>
                              <w:r w:rsidRPr="00A75DA5">
                                <w:rPr>
                                  <w:b/>
                                  <w:color w:val="4F6228"/>
                                  <w:sz w:val="24"/>
                                  <w:lang w:val="ca-ES"/>
                                </w:rPr>
                                <w:t>CRM</w:t>
                              </w:r>
                            </w:p>
                          </w:txbxContent>
                        </wps:txbx>
                        <wps:bodyPr rot="0" vert="horz" wrap="square" lIns="54000" tIns="45720" rIns="54000" bIns="45720" anchor="t" anchorCtr="0" upright="1">
                          <a:noAutofit/>
                        </wps:bodyPr>
                      </wps:wsp>
                      <wpg:grpSp>
                        <wpg:cNvPr id="162" name="Group 2279"/>
                        <wpg:cNvGrpSpPr>
                          <a:grpSpLocks/>
                        </wpg:cNvGrpSpPr>
                        <wpg:grpSpPr bwMode="auto">
                          <a:xfrm>
                            <a:off x="3061" y="7514"/>
                            <a:ext cx="7332" cy="2421"/>
                            <a:chOff x="2081" y="6912"/>
                            <a:chExt cx="4984" cy="2227"/>
                          </a:xfrm>
                        </wpg:grpSpPr>
                        <wps:wsp>
                          <wps:cNvPr id="163" name="AutoShape 2280"/>
                          <wps:cNvSpPr>
                            <a:spLocks noChangeArrowheads="1"/>
                          </wps:cNvSpPr>
                          <wps:spPr bwMode="auto">
                            <a:xfrm>
                              <a:off x="2081" y="6912"/>
                              <a:ext cx="4984" cy="2227"/>
                            </a:xfrm>
                            <a:prstGeom prst="roundRect">
                              <a:avLst>
                                <a:gd name="adj" fmla="val 16667"/>
                              </a:avLst>
                            </a:prstGeom>
                            <a:solidFill>
                              <a:srgbClr val="EAF1DD"/>
                            </a:solidFill>
                            <a:ln w="63500" cmpd="thickThin">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64" name="Line 2281"/>
                          <wps:cNvCnPr/>
                          <wps:spPr bwMode="auto">
                            <a:xfrm flipV="1">
                              <a:off x="2988" y="8059"/>
                              <a:ext cx="3130" cy="0"/>
                            </a:xfrm>
                            <a:prstGeom prst="line">
                              <a:avLst/>
                            </a:prstGeom>
                            <a:noFill/>
                            <a:ln w="12700">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165" name="Line 2282"/>
                          <wps:cNvCnPr/>
                          <wps:spPr bwMode="auto">
                            <a:xfrm>
                              <a:off x="2988" y="8059"/>
                              <a:ext cx="0" cy="220"/>
                            </a:xfrm>
                            <a:prstGeom prst="line">
                              <a:avLst/>
                            </a:prstGeom>
                            <a:noFill/>
                            <a:ln w="12700">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166" name="AutoShape 2283"/>
                          <wps:cNvSpPr>
                            <a:spLocks noChangeArrowheads="1"/>
                          </wps:cNvSpPr>
                          <wps:spPr bwMode="auto">
                            <a:xfrm>
                              <a:off x="2304" y="8267"/>
                              <a:ext cx="1360" cy="544"/>
                            </a:xfrm>
                            <a:prstGeom prst="roundRect">
                              <a:avLst>
                                <a:gd name="adj" fmla="val 16667"/>
                              </a:avLst>
                            </a:prstGeom>
                            <a:solidFill>
                              <a:srgbClr val="C2D69B"/>
                            </a:solidFill>
                            <a:ln w="12700">
                              <a:solidFill>
                                <a:srgbClr val="76923C"/>
                              </a:solidFill>
                              <a:round/>
                              <a:headEnd/>
                              <a:tailEnd/>
                            </a:ln>
                          </wps:spPr>
                          <wps:txbx>
                            <w:txbxContent>
                              <w:p w14:paraId="4249F02C" w14:textId="77777777" w:rsidR="00D22DF5" w:rsidRPr="00A75DA5" w:rsidRDefault="00D22DF5" w:rsidP="008B1355">
                                <w:pPr>
                                  <w:pStyle w:val="Sinespaciado"/>
                                  <w:spacing w:before="40"/>
                                  <w:rPr>
                                    <w:b/>
                                    <w:color w:val="4A442A"/>
                                    <w:szCs w:val="16"/>
                                    <w:lang w:val="ca-ES"/>
                                  </w:rPr>
                                </w:pPr>
                                <w:r w:rsidRPr="00A75DA5">
                                  <w:rPr>
                                    <w:b/>
                                    <w:color w:val="4A442A"/>
                                    <w:szCs w:val="16"/>
                                    <w:lang w:val="ca-ES"/>
                                  </w:rPr>
                                  <w:t xml:space="preserve">Comité </w:t>
                                </w:r>
                              </w:p>
                              <w:p w14:paraId="298F98E9" w14:textId="05BCAE46" w:rsidR="00D22DF5" w:rsidRPr="00A75DA5" w:rsidRDefault="00A75DA5" w:rsidP="008B1355">
                                <w:pPr>
                                  <w:pStyle w:val="Sinespaciado"/>
                                  <w:rPr>
                                    <w:b/>
                                    <w:color w:val="4A442A"/>
                                    <w:szCs w:val="16"/>
                                    <w:lang w:val="ca-ES"/>
                                  </w:rPr>
                                </w:pPr>
                                <w:r w:rsidRPr="00A75DA5">
                                  <w:rPr>
                                    <w:b/>
                                    <w:color w:val="4A442A"/>
                                    <w:szCs w:val="16"/>
                                    <w:lang w:val="ca-ES"/>
                                  </w:rPr>
                                  <w:t>Assessor</w:t>
                                </w:r>
                              </w:p>
                            </w:txbxContent>
                          </wps:txbx>
                          <wps:bodyPr rot="0" vert="horz" wrap="square" lIns="18000" tIns="0" rIns="18000" bIns="0" anchor="t" anchorCtr="0" upright="1">
                            <a:noAutofit/>
                          </wps:bodyPr>
                        </wps:wsp>
                        <wps:wsp>
                          <wps:cNvPr id="167" name="AutoShape 2284"/>
                          <wps:cNvSpPr>
                            <a:spLocks noChangeArrowheads="1"/>
                          </wps:cNvSpPr>
                          <wps:spPr bwMode="auto">
                            <a:xfrm>
                              <a:off x="3664" y="7530"/>
                              <a:ext cx="1831" cy="330"/>
                            </a:xfrm>
                            <a:prstGeom prst="roundRect">
                              <a:avLst>
                                <a:gd name="adj" fmla="val 16667"/>
                              </a:avLst>
                            </a:prstGeom>
                            <a:solidFill>
                              <a:srgbClr val="C2D69B"/>
                            </a:solidFill>
                            <a:ln w="127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AC5298E" w14:textId="1DF086BB" w:rsidR="00D22DF5" w:rsidRPr="00A75DA5" w:rsidRDefault="00D22DF5" w:rsidP="008B1355">
                                <w:pPr>
                                  <w:pStyle w:val="Sinespaciado"/>
                                  <w:rPr>
                                    <w:b/>
                                    <w:color w:val="4F6228"/>
                                    <w:lang w:val="ca-ES"/>
                                  </w:rPr>
                                </w:pPr>
                                <w:r w:rsidRPr="00A75DA5">
                                  <w:rPr>
                                    <w:b/>
                                    <w:color w:val="4F6228"/>
                                    <w:lang w:val="ca-ES"/>
                                  </w:rPr>
                                  <w:t>Director del Pla</w:t>
                                </w:r>
                              </w:p>
                            </w:txbxContent>
                          </wps:txbx>
                          <wps:bodyPr rot="0" vert="horz" wrap="square" lIns="18000" tIns="36000" rIns="18000" bIns="36000" anchor="t" anchorCtr="0" upright="1">
                            <a:noAutofit/>
                          </wps:bodyPr>
                        </wps:wsp>
                        <wps:wsp>
                          <wps:cNvPr id="168" name="Rectangle 2285"/>
                          <wps:cNvSpPr>
                            <a:spLocks noChangeArrowheads="1"/>
                          </wps:cNvSpPr>
                          <wps:spPr bwMode="auto">
                            <a:xfrm>
                              <a:off x="5345" y="7008"/>
                              <a:ext cx="1496"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F340D" w14:textId="77777777" w:rsidR="00D22DF5" w:rsidRPr="00A75DA5" w:rsidRDefault="00D22DF5" w:rsidP="008B1355">
                                <w:pPr>
                                  <w:pStyle w:val="Sinespaciado"/>
                                  <w:rPr>
                                    <w:b/>
                                    <w:color w:val="76923C"/>
                                    <w:sz w:val="24"/>
                                    <w:lang w:val="ca-ES"/>
                                  </w:rPr>
                                </w:pPr>
                                <w:r w:rsidRPr="00A75DA5">
                                  <w:rPr>
                                    <w:b/>
                                    <w:color w:val="76923C"/>
                                    <w:sz w:val="24"/>
                                    <w:lang w:val="ca-ES"/>
                                  </w:rPr>
                                  <w:t>CECOPAL</w:t>
                                </w:r>
                              </w:p>
                            </w:txbxContent>
                          </wps:txbx>
                          <wps:bodyPr rot="0" vert="horz" wrap="square" lIns="18000" tIns="45720" rIns="18000" bIns="45720" anchor="t" anchorCtr="0" upright="1">
                            <a:noAutofit/>
                          </wps:bodyPr>
                        </wps:wsp>
                        <wps:wsp>
                          <wps:cNvPr id="169" name="Line 2286"/>
                          <wps:cNvCnPr/>
                          <wps:spPr bwMode="auto">
                            <a:xfrm>
                              <a:off x="6118" y="8059"/>
                              <a:ext cx="0" cy="220"/>
                            </a:xfrm>
                            <a:prstGeom prst="line">
                              <a:avLst/>
                            </a:prstGeom>
                            <a:noFill/>
                            <a:ln w="12700">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170" name="Line 2287"/>
                          <wps:cNvCnPr/>
                          <wps:spPr bwMode="auto">
                            <a:xfrm>
                              <a:off x="4570" y="7860"/>
                              <a:ext cx="0" cy="407"/>
                            </a:xfrm>
                            <a:prstGeom prst="line">
                              <a:avLst/>
                            </a:prstGeom>
                            <a:noFill/>
                            <a:ln w="12700">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171" name="AutoShape 2288"/>
                          <wps:cNvSpPr>
                            <a:spLocks noChangeArrowheads="1"/>
                          </wps:cNvSpPr>
                          <wps:spPr bwMode="auto">
                            <a:xfrm>
                              <a:off x="3888" y="8255"/>
                              <a:ext cx="1360" cy="544"/>
                            </a:xfrm>
                            <a:prstGeom prst="flowChartAlternateProcess">
                              <a:avLst/>
                            </a:prstGeom>
                            <a:solidFill>
                              <a:srgbClr val="C2D69B"/>
                            </a:solidFill>
                            <a:ln w="12700">
                              <a:solidFill>
                                <a:srgbClr val="76923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E4EF378" w14:textId="46FE0565" w:rsidR="00D22DF5" w:rsidRPr="00A75DA5" w:rsidRDefault="00A75DA5" w:rsidP="008B1355">
                                <w:pPr>
                                  <w:pStyle w:val="Sinespaciado"/>
                                  <w:spacing w:before="40"/>
                                  <w:rPr>
                                    <w:b/>
                                    <w:color w:val="4A442A"/>
                                    <w:szCs w:val="16"/>
                                    <w:lang w:val="ca-ES"/>
                                  </w:rPr>
                                </w:pPr>
                                <w:r w:rsidRPr="00A75DA5">
                                  <w:rPr>
                                    <w:b/>
                                    <w:color w:val="4A442A"/>
                                    <w:szCs w:val="16"/>
                                    <w:lang w:val="ca-ES"/>
                                  </w:rPr>
                                  <w:t>Gabinet</w:t>
                                </w:r>
                                <w:r w:rsidR="00D22DF5" w:rsidRPr="00A75DA5">
                                  <w:rPr>
                                    <w:b/>
                                    <w:color w:val="4A442A"/>
                                    <w:szCs w:val="16"/>
                                    <w:lang w:val="ca-ES"/>
                                  </w:rPr>
                                  <w:t xml:space="preserve"> d</w:t>
                                </w:r>
                                <w:r>
                                  <w:rPr>
                                    <w:b/>
                                    <w:color w:val="4A442A"/>
                                    <w:szCs w:val="16"/>
                                    <w:lang w:val="ca-ES"/>
                                  </w:rPr>
                                  <w:t>’</w:t>
                                </w:r>
                                <w:r w:rsidRPr="00A75DA5">
                                  <w:rPr>
                                    <w:b/>
                                    <w:color w:val="4A442A"/>
                                    <w:szCs w:val="16"/>
                                    <w:lang w:val="ca-ES"/>
                                  </w:rPr>
                                  <w:t>Informació</w:t>
                                </w:r>
                              </w:p>
                            </w:txbxContent>
                          </wps:txbx>
                          <wps:bodyPr rot="0" vert="horz" wrap="square" lIns="54000" tIns="0" rIns="54000" bIns="0" anchor="t" anchorCtr="0" upright="1">
                            <a:noAutofit/>
                          </wps:bodyPr>
                        </wps:wsp>
                        <wps:wsp>
                          <wps:cNvPr id="172" name="AutoShape 2289"/>
                          <wps:cNvSpPr>
                            <a:spLocks noChangeArrowheads="1"/>
                          </wps:cNvSpPr>
                          <wps:spPr bwMode="auto">
                            <a:xfrm>
                              <a:off x="5481" y="8255"/>
                              <a:ext cx="1360" cy="544"/>
                            </a:xfrm>
                            <a:prstGeom prst="flowChartAlternateProcess">
                              <a:avLst/>
                            </a:prstGeom>
                            <a:solidFill>
                              <a:srgbClr val="C2D69B"/>
                            </a:solidFill>
                            <a:ln w="12700">
                              <a:solidFill>
                                <a:srgbClr val="76923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E15C042" w14:textId="1330E070" w:rsidR="00D22DF5" w:rsidRPr="00A75DA5" w:rsidRDefault="00D22DF5" w:rsidP="008B1355">
                                <w:pPr>
                                  <w:pStyle w:val="Sinespaciado"/>
                                  <w:spacing w:before="40"/>
                                  <w:rPr>
                                    <w:b/>
                                    <w:color w:val="4A442A"/>
                                    <w:szCs w:val="16"/>
                                    <w:lang w:val="ca-ES"/>
                                  </w:rPr>
                                </w:pPr>
                                <w:r w:rsidRPr="00A75DA5">
                                  <w:rPr>
                                    <w:b/>
                                    <w:color w:val="4A442A"/>
                                    <w:szCs w:val="16"/>
                                    <w:lang w:val="ca-ES"/>
                                  </w:rPr>
                                  <w:t>Centr</w:t>
                                </w:r>
                                <w:r w:rsidR="00A75DA5">
                                  <w:rPr>
                                    <w:b/>
                                    <w:color w:val="4A442A"/>
                                    <w:szCs w:val="16"/>
                                    <w:lang w:val="ca-ES"/>
                                  </w:rPr>
                                  <w:t>e</w:t>
                                </w:r>
                                <w:r w:rsidRPr="00A75DA5">
                                  <w:rPr>
                                    <w:b/>
                                    <w:color w:val="4A442A"/>
                                    <w:szCs w:val="16"/>
                                    <w:lang w:val="ca-ES"/>
                                  </w:rPr>
                                  <w:t xml:space="preserve"> de </w:t>
                                </w:r>
                                <w:r w:rsidR="00A75DA5" w:rsidRPr="00A75DA5">
                                  <w:rPr>
                                    <w:b/>
                                    <w:color w:val="4A442A"/>
                                    <w:szCs w:val="16"/>
                                    <w:lang w:val="ca-ES"/>
                                  </w:rPr>
                                  <w:t>Comunicacions</w:t>
                                </w:r>
                              </w:p>
                            </w:txbxContent>
                          </wps:txbx>
                          <wps:bodyPr rot="0" vert="horz" wrap="square" lIns="54000" tIns="0" rIns="54000" bIns="0" anchor="t" anchorCtr="0" upright="1">
                            <a:noAutofit/>
                          </wps:bodyPr>
                        </wps:wsp>
                      </wpg:grpSp>
                      <wpg:grpSp>
                        <wpg:cNvPr id="173" name="Group 2290"/>
                        <wpg:cNvGrpSpPr>
                          <a:grpSpLocks/>
                        </wpg:cNvGrpSpPr>
                        <wpg:grpSpPr bwMode="auto">
                          <a:xfrm>
                            <a:off x="3061" y="11972"/>
                            <a:ext cx="7415" cy="1837"/>
                            <a:chOff x="2081" y="11012"/>
                            <a:chExt cx="5040" cy="1690"/>
                          </a:xfrm>
                        </wpg:grpSpPr>
                        <wps:wsp>
                          <wps:cNvPr id="174" name="AutoShape 2291"/>
                          <wps:cNvSpPr>
                            <a:spLocks noChangeArrowheads="1"/>
                          </wps:cNvSpPr>
                          <wps:spPr bwMode="auto">
                            <a:xfrm>
                              <a:off x="2081" y="11012"/>
                              <a:ext cx="5040" cy="1690"/>
                            </a:xfrm>
                            <a:prstGeom prst="roundRect">
                              <a:avLst>
                                <a:gd name="adj" fmla="val 16667"/>
                              </a:avLst>
                            </a:prstGeom>
                            <a:solidFill>
                              <a:srgbClr val="EAF1DD"/>
                            </a:solidFill>
                            <a:ln w="12700">
                              <a:solidFill>
                                <a:srgbClr val="76923C"/>
                              </a:solidFill>
                              <a:round/>
                              <a:headEnd/>
                              <a:tailEnd/>
                            </a:ln>
                          </wps:spPr>
                          <wps:bodyPr rot="0" vert="horz" wrap="square" lIns="91440" tIns="45720" rIns="91440" bIns="45720" anchor="t" anchorCtr="0" upright="1">
                            <a:noAutofit/>
                          </wps:bodyPr>
                        </wps:wsp>
                        <wps:wsp>
                          <wps:cNvPr id="175" name="Rectangle 2292"/>
                          <wps:cNvSpPr>
                            <a:spLocks noChangeArrowheads="1"/>
                          </wps:cNvSpPr>
                          <wps:spPr bwMode="auto">
                            <a:xfrm>
                              <a:off x="3774" y="11075"/>
                              <a:ext cx="1595"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ED7FD8A" w14:textId="74854FED" w:rsidR="00D22DF5" w:rsidRPr="00A75DA5" w:rsidRDefault="00D22DF5" w:rsidP="008B1355">
                                <w:pPr>
                                  <w:pStyle w:val="Sinespaciado"/>
                                  <w:rPr>
                                    <w:b/>
                                    <w:color w:val="4F6228"/>
                                    <w:lang w:val="ca-ES"/>
                                  </w:rPr>
                                </w:pPr>
                                <w:r w:rsidRPr="00A75DA5">
                                  <w:rPr>
                                    <w:b/>
                                    <w:color w:val="4F6228"/>
                                    <w:lang w:val="ca-ES"/>
                                  </w:rPr>
                                  <w:t>Uni</w:t>
                                </w:r>
                                <w:r w:rsidR="00A75DA5">
                                  <w:rPr>
                                    <w:b/>
                                    <w:color w:val="4F6228"/>
                                    <w:lang w:val="ca-ES"/>
                                  </w:rPr>
                                  <w:t>t</w:t>
                                </w:r>
                                <w:r w:rsidRPr="00A75DA5">
                                  <w:rPr>
                                    <w:b/>
                                    <w:color w:val="4F6228"/>
                                    <w:lang w:val="ca-ES"/>
                                  </w:rPr>
                                  <w:t>a</w:t>
                                </w:r>
                                <w:r w:rsidR="00A75DA5">
                                  <w:rPr>
                                    <w:b/>
                                    <w:color w:val="4F6228"/>
                                    <w:lang w:val="ca-ES"/>
                                  </w:rPr>
                                  <w:t>t</w:t>
                                </w:r>
                                <w:r w:rsidRPr="00A75DA5">
                                  <w:rPr>
                                    <w:b/>
                                    <w:color w:val="4F6228"/>
                                    <w:lang w:val="ca-ES"/>
                                  </w:rPr>
                                  <w:t xml:space="preserve">s </w:t>
                                </w:r>
                                <w:r w:rsidR="00A75DA5" w:rsidRPr="00A75DA5">
                                  <w:rPr>
                                    <w:b/>
                                    <w:color w:val="4F6228"/>
                                    <w:lang w:val="ca-ES"/>
                                  </w:rPr>
                                  <w:t>Bàsiques</w:t>
                                </w:r>
                              </w:p>
                            </w:txbxContent>
                          </wps:txbx>
                          <wps:bodyPr rot="0" vert="horz" wrap="square" lIns="18000" tIns="18000" rIns="18000" bIns="18000" anchor="t" anchorCtr="0" upright="1">
                            <a:noAutofit/>
                          </wps:bodyPr>
                        </wps:wsp>
                        <wps:wsp>
                          <wps:cNvPr id="176" name="Oval 2293"/>
                          <wps:cNvSpPr>
                            <a:spLocks noChangeArrowheads="1"/>
                          </wps:cNvSpPr>
                          <wps:spPr bwMode="auto">
                            <a:xfrm>
                              <a:off x="2318" y="11480"/>
                              <a:ext cx="1026" cy="1029"/>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77" name="Rectangle 2294"/>
                          <wps:cNvSpPr>
                            <a:spLocks noChangeArrowheads="1"/>
                          </wps:cNvSpPr>
                          <wps:spPr bwMode="auto">
                            <a:xfrm>
                              <a:off x="2263" y="11850"/>
                              <a:ext cx="112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121EE1F" w14:textId="09486B8C" w:rsidR="00D22DF5" w:rsidRPr="00A75DA5" w:rsidRDefault="00A75DA5" w:rsidP="008B1355">
                                <w:pPr>
                                  <w:pStyle w:val="Sinespaciado"/>
                                  <w:rPr>
                                    <w:b/>
                                    <w:color w:val="4F6228"/>
                                    <w:lang w:val="ca-ES"/>
                                  </w:rPr>
                                </w:pPr>
                                <w:r w:rsidRPr="00A75DA5">
                                  <w:rPr>
                                    <w:b/>
                                    <w:color w:val="4F6228"/>
                                    <w:lang w:val="ca-ES"/>
                                  </w:rPr>
                                  <w:t>Intervenció</w:t>
                                </w:r>
                              </w:p>
                            </w:txbxContent>
                          </wps:txbx>
                          <wps:bodyPr rot="0" vert="horz" wrap="square" lIns="18000" tIns="18000" rIns="18000" bIns="18000" anchor="t" anchorCtr="0" upright="1">
                            <a:noAutofit/>
                          </wps:bodyPr>
                        </wps:wsp>
                        <wps:wsp>
                          <wps:cNvPr id="178" name="Oval 2295"/>
                          <wps:cNvSpPr>
                            <a:spLocks noChangeArrowheads="1"/>
                          </wps:cNvSpPr>
                          <wps:spPr bwMode="auto">
                            <a:xfrm>
                              <a:off x="3484" y="11480"/>
                              <a:ext cx="1026" cy="1029"/>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79" name="Rectangle 2296"/>
                          <wps:cNvSpPr>
                            <a:spLocks noChangeArrowheads="1"/>
                          </wps:cNvSpPr>
                          <wps:spPr bwMode="auto">
                            <a:xfrm>
                              <a:off x="3432" y="11737"/>
                              <a:ext cx="1121"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9A8AEC0" w14:textId="45EB6026" w:rsidR="00D22DF5" w:rsidRPr="00A75DA5" w:rsidRDefault="00D22DF5" w:rsidP="008B1355">
                                <w:pPr>
                                  <w:pStyle w:val="Sinespaciado"/>
                                  <w:rPr>
                                    <w:b/>
                                    <w:color w:val="4F6228"/>
                                    <w:lang w:val="ca-ES"/>
                                  </w:rPr>
                                </w:pPr>
                                <w:r w:rsidRPr="00A75DA5">
                                  <w:rPr>
                                    <w:b/>
                                    <w:color w:val="4F6228"/>
                                    <w:lang w:val="ca-ES"/>
                                  </w:rPr>
                                  <w:t>Sanit</w:t>
                                </w:r>
                                <w:r w:rsidR="00A75DA5">
                                  <w:rPr>
                                    <w:b/>
                                    <w:color w:val="4F6228"/>
                                    <w:lang w:val="ca-ES"/>
                                  </w:rPr>
                                  <w:t>à</w:t>
                                </w:r>
                                <w:r w:rsidRPr="00A75DA5">
                                  <w:rPr>
                                    <w:b/>
                                    <w:color w:val="4F6228"/>
                                    <w:lang w:val="ca-ES"/>
                                  </w:rPr>
                                  <w:t xml:space="preserve">ria </w:t>
                                </w:r>
                                <w:r w:rsidR="00A75DA5">
                                  <w:rPr>
                                    <w:b/>
                                    <w:color w:val="4F6228"/>
                                    <w:lang w:val="ca-ES"/>
                                  </w:rPr>
                                  <w:t>i</w:t>
                                </w:r>
                                <w:r w:rsidRPr="00A75DA5">
                                  <w:rPr>
                                    <w:b/>
                                    <w:color w:val="4F6228"/>
                                    <w:lang w:val="ca-ES"/>
                                  </w:rPr>
                                  <w:t xml:space="preserve"> </w:t>
                                </w:r>
                                <w:r w:rsidR="00A75DA5" w:rsidRPr="00A75DA5">
                                  <w:rPr>
                                    <w:b/>
                                    <w:color w:val="4F6228"/>
                                    <w:lang w:val="ca-ES"/>
                                  </w:rPr>
                                  <w:t>Assistencial</w:t>
                                </w:r>
                              </w:p>
                            </w:txbxContent>
                          </wps:txbx>
                          <wps:bodyPr rot="0" vert="horz" wrap="square" lIns="18000" tIns="18000" rIns="18000" bIns="18000" anchor="t" anchorCtr="0" upright="1">
                            <a:noAutofit/>
                          </wps:bodyPr>
                        </wps:wsp>
                        <wps:wsp>
                          <wps:cNvPr id="180" name="Oval 2297"/>
                          <wps:cNvSpPr>
                            <a:spLocks noChangeArrowheads="1"/>
                          </wps:cNvSpPr>
                          <wps:spPr bwMode="auto">
                            <a:xfrm>
                              <a:off x="4682" y="11480"/>
                              <a:ext cx="1026" cy="1029"/>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81" name="Rectangle 2298"/>
                          <wps:cNvSpPr>
                            <a:spLocks noChangeArrowheads="1"/>
                          </wps:cNvSpPr>
                          <wps:spPr bwMode="auto">
                            <a:xfrm>
                              <a:off x="4627" y="11850"/>
                              <a:ext cx="112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58981A0" w14:textId="64A3B7D4" w:rsidR="00D22DF5" w:rsidRPr="00A75DA5" w:rsidRDefault="00D22DF5" w:rsidP="008B1355">
                                <w:pPr>
                                  <w:pStyle w:val="Sinespaciado"/>
                                  <w:rPr>
                                    <w:b/>
                                    <w:color w:val="4F6228"/>
                                    <w:lang w:val="ca-ES"/>
                                  </w:rPr>
                                </w:pPr>
                                <w:r w:rsidRPr="00A75DA5">
                                  <w:rPr>
                                    <w:b/>
                                    <w:color w:val="4F6228"/>
                                    <w:lang w:val="ca-ES"/>
                                  </w:rPr>
                                  <w:t>Segur</w:t>
                                </w:r>
                                <w:r w:rsidR="00A75DA5">
                                  <w:rPr>
                                    <w:b/>
                                    <w:color w:val="4F6228"/>
                                    <w:lang w:val="ca-ES"/>
                                  </w:rPr>
                                  <w:t>etat</w:t>
                                </w:r>
                              </w:p>
                            </w:txbxContent>
                          </wps:txbx>
                          <wps:bodyPr rot="0" vert="horz" wrap="square" lIns="18000" tIns="18000" rIns="18000" bIns="18000" anchor="t" anchorCtr="0" upright="1">
                            <a:noAutofit/>
                          </wps:bodyPr>
                        </wps:wsp>
                        <wps:wsp>
                          <wps:cNvPr id="182" name="Oval 2299"/>
                          <wps:cNvSpPr>
                            <a:spLocks noChangeArrowheads="1"/>
                          </wps:cNvSpPr>
                          <wps:spPr bwMode="auto">
                            <a:xfrm>
                              <a:off x="5856" y="11480"/>
                              <a:ext cx="1026" cy="1029"/>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83" name="Rectangle 2300"/>
                          <wps:cNvSpPr>
                            <a:spLocks noChangeArrowheads="1"/>
                          </wps:cNvSpPr>
                          <wps:spPr bwMode="auto">
                            <a:xfrm>
                              <a:off x="5801" y="11850"/>
                              <a:ext cx="112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95A3973" w14:textId="0A614E98" w:rsidR="00D22DF5" w:rsidRPr="00A75DA5" w:rsidRDefault="00A75DA5" w:rsidP="008B1355">
                                <w:pPr>
                                  <w:pStyle w:val="Sinespaciado"/>
                                  <w:rPr>
                                    <w:b/>
                                    <w:color w:val="4F6228"/>
                                    <w:lang w:val="ca-ES"/>
                                  </w:rPr>
                                </w:pPr>
                                <w:r>
                                  <w:rPr>
                                    <w:b/>
                                    <w:color w:val="4F6228"/>
                                    <w:lang w:val="ca-ES"/>
                                  </w:rPr>
                                  <w:t>Suport</w:t>
                                </w:r>
                              </w:p>
                            </w:txbxContent>
                          </wps:txbx>
                          <wps:bodyPr rot="0" vert="horz" wrap="square" lIns="18000" tIns="18000" rIns="18000" bIns="18000" anchor="t" anchorCtr="0" upright="1">
                            <a:noAutofit/>
                          </wps:bodyPr>
                        </wps:wsp>
                      </wpg:grpSp>
                      <wpg:grpSp>
                        <wpg:cNvPr id="184" name="Group 2301"/>
                        <wpg:cNvGrpSpPr>
                          <a:grpSpLocks/>
                        </wpg:cNvGrpSpPr>
                        <wpg:grpSpPr bwMode="auto">
                          <a:xfrm>
                            <a:off x="11344" y="7928"/>
                            <a:ext cx="3244" cy="1452"/>
                            <a:chOff x="7711" y="7292"/>
                            <a:chExt cx="2205" cy="1336"/>
                          </a:xfrm>
                        </wpg:grpSpPr>
                        <wps:wsp>
                          <wps:cNvPr id="185" name="AutoShape 2302"/>
                          <wps:cNvSpPr>
                            <a:spLocks noChangeArrowheads="1"/>
                          </wps:cNvSpPr>
                          <wps:spPr bwMode="auto">
                            <a:xfrm>
                              <a:off x="7711" y="7292"/>
                              <a:ext cx="2205" cy="1336"/>
                            </a:xfrm>
                            <a:prstGeom prst="flowChartAlternateProcess">
                              <a:avLst/>
                            </a:prstGeom>
                            <a:solidFill>
                              <a:srgbClr val="C4BC96"/>
                            </a:solidFill>
                            <a:ln w="38100" cmpd="thinThick">
                              <a:solidFill>
                                <a:srgbClr val="48432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50AF8DF" w14:textId="77777777" w:rsidR="00D22DF5" w:rsidRPr="00A75DA5" w:rsidRDefault="00D22DF5" w:rsidP="008B1355">
                                <w:pPr>
                                  <w:pStyle w:val="Sinespaciado"/>
                                  <w:spacing w:before="40"/>
                                  <w:rPr>
                                    <w:b/>
                                    <w:color w:val="4A442A"/>
                                    <w:sz w:val="20"/>
                                    <w:lang w:val="ca-ES"/>
                                  </w:rPr>
                                </w:pPr>
                                <w:r w:rsidRPr="00A75DA5">
                                  <w:rPr>
                                    <w:b/>
                                    <w:color w:val="4A442A"/>
                                    <w:sz w:val="20"/>
                                    <w:lang w:val="ca-ES"/>
                                  </w:rPr>
                                  <w:t>CCE Generalitat</w:t>
                                </w:r>
                              </w:p>
                            </w:txbxContent>
                          </wps:txbx>
                          <wps:bodyPr rot="0" vert="horz" wrap="square" lIns="54000" tIns="0" rIns="54000" bIns="0" anchor="t" anchorCtr="0" upright="1">
                            <a:noAutofit/>
                          </wps:bodyPr>
                        </wps:wsp>
                        <wps:wsp>
                          <wps:cNvPr id="186" name="AutoShape 2303"/>
                          <wps:cNvSpPr>
                            <a:spLocks noChangeArrowheads="1"/>
                          </wps:cNvSpPr>
                          <wps:spPr bwMode="auto">
                            <a:xfrm>
                              <a:off x="9077" y="7799"/>
                              <a:ext cx="602" cy="630"/>
                            </a:xfrm>
                            <a:prstGeom prst="flowChartAlternateProcess">
                              <a:avLst/>
                            </a:prstGeom>
                            <a:solidFill>
                              <a:srgbClr val="DDD8C2"/>
                            </a:solidFill>
                            <a:ln w="12700">
                              <a:solidFill>
                                <a:srgbClr val="938953"/>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89EFB60" w14:textId="77777777" w:rsidR="00D22DF5" w:rsidRPr="00A75DA5" w:rsidRDefault="00D22DF5" w:rsidP="008B1355">
                                <w:pPr>
                                  <w:rPr>
                                    <w:lang w:val="ca-ES"/>
                                  </w:rPr>
                                </w:pPr>
                              </w:p>
                            </w:txbxContent>
                          </wps:txbx>
                          <wps:bodyPr rot="0" vert="horz" wrap="square" lIns="91440" tIns="45720" rIns="91440" bIns="45720" anchor="t" anchorCtr="0" upright="1">
                            <a:noAutofit/>
                          </wps:bodyPr>
                        </wps:wsp>
                        <wps:wsp>
                          <wps:cNvPr id="187" name="AutoShape 2304"/>
                          <wps:cNvSpPr>
                            <a:spLocks noChangeArrowheads="1"/>
                          </wps:cNvSpPr>
                          <wps:spPr bwMode="auto">
                            <a:xfrm>
                              <a:off x="7841" y="7799"/>
                              <a:ext cx="1185" cy="630"/>
                            </a:xfrm>
                            <a:prstGeom prst="flowChartAlternateProcess">
                              <a:avLst/>
                            </a:prstGeom>
                            <a:solidFill>
                              <a:srgbClr val="DDD8C2"/>
                            </a:solidFill>
                            <a:ln w="12700">
                              <a:solidFill>
                                <a:srgbClr val="938953"/>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B197A91" w14:textId="24DBD6B0" w:rsidR="00D22DF5" w:rsidRPr="00A75DA5" w:rsidRDefault="00D22DF5" w:rsidP="008B1355">
                                <w:pPr>
                                  <w:pStyle w:val="Sinespaciado"/>
                                  <w:spacing w:before="20"/>
                                  <w:rPr>
                                    <w:b/>
                                    <w:color w:val="4A442A"/>
                                    <w:lang w:val="ca-ES"/>
                                  </w:rPr>
                                </w:pPr>
                                <w:r w:rsidRPr="00A75DA5">
                                  <w:rPr>
                                    <w:b/>
                                    <w:color w:val="4A442A"/>
                                    <w:lang w:val="ca-ES"/>
                                  </w:rPr>
                                  <w:t>Sala d</w:t>
                                </w:r>
                                <w:r w:rsidR="00A75DA5">
                                  <w:rPr>
                                    <w:b/>
                                    <w:color w:val="4A442A"/>
                                    <w:lang w:val="ca-ES"/>
                                  </w:rPr>
                                  <w:t>’</w:t>
                                </w:r>
                                <w:r w:rsidR="00A75DA5" w:rsidRPr="00A75DA5">
                                  <w:rPr>
                                    <w:b/>
                                    <w:color w:val="4A442A"/>
                                    <w:lang w:val="ca-ES"/>
                                  </w:rPr>
                                  <w:t>Emergències</w:t>
                                </w:r>
                              </w:p>
                            </w:txbxContent>
                          </wps:txbx>
                          <wps:bodyPr rot="0" vert="horz" wrap="square" lIns="0" tIns="45720" rIns="0" bIns="45720" anchor="t" anchorCtr="0" upright="1">
                            <a:noAutofit/>
                          </wps:bodyPr>
                        </wps:wsp>
                        <pic:pic xmlns:pic="http://schemas.openxmlformats.org/drawingml/2006/picture">
                          <pic:nvPicPr>
                            <pic:cNvPr id="188" name="Picture 2305" descr="logoBUENO112"/>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9077" y="7828"/>
                              <a:ext cx="602" cy="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89" name="Line 2306"/>
                        <wps:cNvCnPr/>
                        <wps:spPr bwMode="auto">
                          <a:xfrm flipH="1">
                            <a:off x="12898" y="9380"/>
                            <a:ext cx="0" cy="1279"/>
                          </a:xfrm>
                          <a:prstGeom prst="line">
                            <a:avLst/>
                          </a:prstGeom>
                          <a:noFill/>
                          <a:ln w="12700">
                            <a:solidFill>
                              <a:srgbClr val="76923C"/>
                            </a:solidFill>
                            <a:round/>
                            <a:headEnd/>
                            <a:tailEnd/>
                          </a:ln>
                          <a:extLst>
                            <a:ext uri="{909E8E84-426E-40DD-AFC4-6F175D3DCCD1}">
                              <a14:hiddenFill xmlns:a14="http://schemas.microsoft.com/office/drawing/2010/main">
                                <a:noFill/>
                              </a14:hiddenFill>
                            </a:ext>
                          </a:extLst>
                        </wps:spPr>
                        <wps:bodyPr/>
                      </wps:wsp>
                      <wps:wsp>
                        <wps:cNvPr id="190" name="Line 2307"/>
                        <wps:cNvCnPr/>
                        <wps:spPr bwMode="auto">
                          <a:xfrm flipH="1">
                            <a:off x="10394" y="8629"/>
                            <a:ext cx="950" cy="0"/>
                          </a:xfrm>
                          <a:prstGeom prst="line">
                            <a:avLst/>
                          </a:prstGeom>
                          <a:noFill/>
                          <a:ln w="12700">
                            <a:solidFill>
                              <a:srgbClr val="76923C"/>
                            </a:solidFill>
                            <a:round/>
                            <a:headEnd/>
                            <a:tailEnd/>
                          </a:ln>
                          <a:extLst>
                            <a:ext uri="{909E8E84-426E-40DD-AFC4-6F175D3DCCD1}">
                              <a14:hiddenFill xmlns:a14="http://schemas.microsoft.com/office/drawing/2010/main">
                                <a:noFill/>
                              </a14:hiddenFill>
                            </a:ext>
                          </a:extLst>
                        </wps:spPr>
                        <wps:bodyPr/>
                      </wps:wsp>
                      <wps:wsp>
                        <wps:cNvPr id="191" name="Line 2308"/>
                        <wps:cNvCnPr/>
                        <wps:spPr bwMode="auto">
                          <a:xfrm flipH="1">
                            <a:off x="5091" y="9804"/>
                            <a:ext cx="3676" cy="0"/>
                          </a:xfrm>
                          <a:prstGeom prst="line">
                            <a:avLst/>
                          </a:prstGeom>
                          <a:noFill/>
                          <a:ln w="12700">
                            <a:solidFill>
                              <a:srgbClr val="76923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2D645A" id="Group 2274" o:spid="_x0000_s1026" style="position:absolute;left:0;text-align:left;margin-left:47.55pt;margin-top:14.6pt;width:391.75pt;height:289.5pt;z-index:251579392" coordorigin="3061,7514" coordsize="11527,62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Gi0dDCwAA21EAAA4AAABkcnMvZTJvRG9jLnhtbOxc227bSBJ9X2D+&#10;gdD7xLxfhDiDxE6yA2QnwU5m3mmKkrihSC5JR/Z+/Z6qvoiURFlKIsU2ZCABySZbZNXpqlPV1f3y&#10;t7tFbnxN6yYri8uR9cIcGWmRlJOsmF2O/vr87tdwZDRtXEzivCzSy9F92ox+e/XLP14uq3Fql/My&#10;n6S1gU6KZrysLkfztq3GFxdNMk8XcfOirNICjdOyXsQtTuvZxaSOl+h9kV/YpulfLMt6UtVlkjYN&#10;rl6LxtEr7n86TZP243TapK2RX47wbi3/X/P/N/T/xauX8XhWx9U8S+RrxN/wFos4K/CjuqvruI2N&#10;2zrb6GqRJXXZlNP2RVIuLsrpNEtS/gZ8jWWufc37uryt+Ftm4+Ws0mKCaNfk9M3dJn98/VQb2QS6&#10;84KRUcQLKIl/17DtwCX5LKvZGLe9r6s/q0+1+EgcfiiTLw2aL9bb6XwmbjZulv8qJ+gxvm1Lls/d&#10;tF5QF/hy447VcK/VkN61RoKLbhR4tu2NjARtjh/4vicVlcyhTXrOMX1rZKA58Cx+yXiczN/K5y3L&#10;s/Et9LRvRx59w0U8Fr/Mbyvfjj4NqGtWgm2+T7B/zuMqZX01JDEtWIwBIdgPWZGSXPmd6Mdx11Xx&#10;qWYpN+MG8t0uMmOaZ9U/oSQWohSeH9gOCyGKHF8gWYkQUKfPt03RoD8/Hld1075Py4VBB5ejHG/E&#10;fcZfPzStkJS6hfRUlO+yPMf1eJwXxhJvYAemyU80ZZ5NqJUam3p2c5XXxtcYAy3wI9u5knLv3QZA&#10;FxPubZ7Gk7fyuI2zXBzjRfOCMSWkIVR0U07uWUjQHivsZJqLlOZeA8CsXlIfC1uqT42JRgwIoyiv&#10;5nExS1/XdbmkjwSmLBZF7wE6GVZ3Z4R4GAusZMu0g6ivZSt0XKHoAMNFKE8NMKVEqecyaeNZKWwU&#10;q5p+YjaRuIwn/xkZ00UO0wcFGnZkh4HsT94MxageWd2Dur+yr/3ojXy4p3uBH8cKMJp39zGMn0XW&#10;wl3k2eJyFJr0JwSyE0zxOGVHIPGtJC8w1N7d3EFwdFGgzKhL4STg1HAwL+v/jYwlHMTlqPnvbVyn&#10;IyP/vYBSI8t1yaPwiesFNk7qbstNtyUuEnR1OWpHhji8aoUXuq3qbDbHL4mhXZSEtGnGQ3H1VnJI&#10;wFadCvo+PkcYrR70GRb0XtJykSKTu0K6A41+Hiqf7yuY/h74ydiJL9gL/IEDU0lm3jIjpWtl4hzX&#10;l0bO5/E4bOOato5JxldlUYAQlLUQ9b4WL/IwuHYDlqHIWMRb9EBPg+Y6bubCMDb3zXXZCsw+MVNI&#10;/nYLHkL6GImHY5vCILCF07fwx0DE0FY+3/PhZYXLV4oYMIXTvFzCRtft6xzGpIjb9JPgj6zkAVT0&#10;lNpzdg8ZvO9zmMP4OYopFExQ6fRAi+i5ZJC3WUTZcjyLKBknQZHJqqJePnznGqdlH7rOWYm4/yhO&#10;u4WbKpQGjoMXYmbmAstMhDSntc1QwNuPLFu1vdWcOJSu3gYBoVZt734GpfVBPDetQcgj70TWYIu4&#10;lJjdaFBYKxojiRGb4X/DLaxGP9n6IWpk+b6vxH8oNXr7+p11fS111zMoghr5jkfjJ1lUExAFBKRf&#10;Ps9lWNm7u2d+hrnSng5mJz060AI8d06EIShQLwM5DNiV+9s/kPtbsT0ZyNlRCOcFmhOa3hrFdyyH&#10;IIG2B7za4wzk9gAXmTIyGafktiCVfT2yve3QWqnVvUjqDu1J1dmIDboWe8MInZW3JfvFMQSsslSL&#10;dumg/Vtcj9MZiccmorZjwhLQeLWFM+jwUIcCJxqvnsuJKe2mN5R+Qs9zXI66p6PhUU4jSqiUIm+m&#10;m3rsHehsLMoAKLqJAxF8y6uCauLq0wu8dRq2G3iD0Kw8zbHx7fi+wHfgwfvgdzv4Dh2QVMK3I5rO&#10;+CYmTknLnb5Oo13bqe9BO4wMQX8L4mXL00O9zpETF0cCNadEedhNlB8b9Z7jimQTEtyc1uig3o1k&#10;ssk1WYE7UN8LJYTX72ZOewl1Ao2+IGE0ZCa1Afge4PTylD1TKVueHnB0il5x8m52fi9OTlpQUyqW&#10;NcTEMd44cD9zOTE1e9CU4wCXCyDUPhFfzy9Lp0e0YfvMWEd5gDD6g2sKQpCwntuSynNNFbsP5AbP&#10;RHx/Ih5szQgjkpU6wwzBsU22E6rA2fbYVXRM9v5E/EklhI+X9tW+9kAH00v7YqAJVtJL+eLqk3Ms&#10;gU4d93i4TB/zBNix4e25MiMcnuG9o1pgP+KtacFjh/cqny+mM3hmYmNmI9AZeFWtE7HPO8nMhmVF&#10;GB49Dxu4FtgzMSRUJbCXpZIcWa6jc/WWZW7ObXgmTaTzo774CE2vV7JQaYPjl+ug6mlLginqpnqP&#10;PfC3yUtNbuyQ1s9MMT00ufF906DflmI6cKQ/89kLKqUQZLsbYkc6/XYKvhbQ4CIbYZmiCK5D2DyU&#10;6okQS8+wDbD0+lgxto4+DkROLxUpT7YkZ2TL06NCOuX+kcvD7EhnsU4AGtuRMblluWKGuQMa05aJ&#10;GZTHMTXTrmPDGKY5aiibndWOw9OsD2XQbeK7PIU83Md5qvZ05WuBzqL3jJ1Oop0CtzZVSbCxC1UB&#10;s3LilkWlTJxGNx+A7dGMnQ7Uz8auW60d6Ey0MnY6MD4BaByXSlcYNGdjN1y2eyBknzuz0znwnrHT&#10;Ee9JcEuVbYxbFO32Q8OVsXNtZpvDPvpoxk6nbQ5EzjNnduBTMiZQxk5T4BOAxvVDBZqzsTsbu7XV&#10;bwNzRpQS3RLGajZzEtzS+rLHy+wsmQk8eE3Lc7d2OqWvrJ12CydAjRd6iFXP1O6BSpkDHfQzp3ah&#10;TvN3qJ2DVMPpJlm90ITJfcTWTmfmD4TOT7N2q1mNXTM8FAgKRydneBzogdV+vPXYluWgbJWUHWAN&#10;aJ/GOzY18TSNizWpPPujZ3iCwBIgCbB4VLWpxSuof1ZzQ87aguSVKE43wYOqMinYzsyuY54yEb5F&#10;XCo1tENYGynNH1254L65QqEbNIsIrZfHlGt3Q4vKDvUClQLrU5IvD2Q9kdBwdGq21+nxShnEHCMV&#10;jh9oEp5pLUOoE/g9xJ8yix+ZlJIlwxJEzLpWSXwfQ4/tiv9QSfEPxvv19XV4pTISPWjuv9dB5ISR&#10;p2pCe30cEd5acQfC+7mTJZ3078H8lEn/IHSlH9yAOUpLpRc843y/kh2xtcs3mHE4qS37MuCqWBby&#10;42udqywZ45/coQdHGxvJPLyTEZ5qb2l/CbEb0mKvPhZx/eW2+hWbCVVxm91kedbe88ZI8Mr0UsXX&#10;T1lC1IpOEOSqVVRUNynIJdrpZw0sagI8J2mTYGOKvJyVb/56+8dH5G6JD6inRV/gIVnC+//oDR9e&#10;NxUm5Wld4+rSxg4o/V4u6LT3fjeYoFUbytCxlATeZ227oy3CRAE3tlK6LpPbRVq0Ym+oOs0hlLJo&#10;5pj4RWHiOF3cpFhbW/8+wXsm2JeqxQYV2ICjEKt/k7zGxgDYvIVCVJy8q0verKi34PYd/0mS1LkJ&#10;h59LenDb3XQ9zqt5LPaB4PCNOJbYNYf5lnweV3GkXgNnJAjRbUIhINNu7GiRtsmcLk+xAY+8Th2q&#10;BhbuSp4k6r1qqFduOlzn/ys3LeIQ/NzR6jPU+0IydIh/vEq0s8z/FBs3hXpeRawtwMp+0vsh60S3&#10;btxk2WEklhmAPTAWVmSI+DXF2nKzn2EhP85SdcRzj2LnJtQRSvumVNed2NhrWch21ZlOJALkEHuL&#10;ERpWqoswy8/KU8N7YHicNcd79Q3k91Fouaa5bmr/2zXnmdQzhlYUYvVuT3G0x9yz1hxnWbCDIDsa&#10;udshbVHYPWcDu9qT8dX/AQAA//8DAFBLAwQKAAAAAAAAACEA74+/hNETAADREwAAFQAAAGRycy9t&#10;ZWRpYS9pbWFnZTEuanBlZ//Y/+AAEEpGSUYAAQEBANwA3AAA/9sAQwACAQECAQECAgICAgICAgMF&#10;AwMDAwMGBAQDBQcGBwcHBgcHCAkLCQgICggHBwoNCgoLDAwMDAcJDg8NDA4LDAwM/9sAQwECAgID&#10;AwMGAwMGDAgHCAwMDAwMDAwMDAwMDAwMDAwMDAwMDAwMDAwMDAwMDAwMDAwMDAwMDAwMDAwMDAwM&#10;DAwM/8AAEQgAXABc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R22Lmlps7bYmOM47UAQWGqR6gP3bK2Dg7W3CrNfhbqv/Bv&#10;p+0V8M7H/hIfD+ueCdR1jTWWW0t9F1y5tr95FIwYpJoIY1YH5stIuMcHOAaP/DbH7Z3/AATT11bf&#10;x5/wkt5pjTmIR+L4jq+m3krx7wsd+rFn2rk7IbjCkEEcFa+cefVKT/2vDygu61X5I/pGn4B5dm0e&#10;ThLP8NjKtrqnL91N+UVzTb9bJd2j94KK+Nf+Cff/AAWj+HP7bV5a+G9QhbwJ48kT5NKv7pZLbUTv&#10;24tbjCiR8FCY2VHyxCiQIzj7KU5Wvbw2KpYiHtKMlJeX9aH4ZxJwvmuQY6WXZxQlRqx6SW67pq6k&#10;n0cW0+4UUUV0HghRRRQAUUUUAFNml8mJm/ujNOqO5kEcLM3SgD8/vCf/AAcifA3XdctbLUtB+I3h&#10;+O4cLLeXmnW0ltajH3n8q4eUqOM7Y2PPSvrX4XfG74Y/tyfCi7m8Nax4b8ceGL6PyNQtXjW4UK4P&#10;7q5t5AGjJHOyVAcdq+b9H/4KgfsrftWW9r4V8df2bpl1PKXGi/EHw+sSWzBd4d5ZVe1jOOQWlBJI&#10;x1GfHv2v/wDgkFrn7L+pt8YP2UdY8RaD4i0MedeeGbW6a6N1bKELJa79zTDdH5jW05lEpOEwVSJv&#10;Aji8TBOcZRrRW/LpJfK7T9HZn75iOFeGcVWp4Gvh8Rk2Lnb2Uq0vaYebvo3PkhOCbslOPPCPXucR&#10;/wAFRf8AghJb+E9I1T4hfBK0u2trUG51LwnGTMyIFG6SxJyxxguYWJPLeWeEir0v/giD/wAFYL74&#10;+eX8I/iTfLdeMNNtGbQtammHma5bxKC0ExY5e5jQFxIMmWNGZ8OjPL9F/wDBLz/gonp3/BQ74ITX&#10;11a2uj+MPDpS01/TYWzEHK/JcQ7mLeTLhiA/zIyuhLhRI/5xf8Fvf2Lrz9jL9pvRPjF8P4bjSdE8&#10;UaiL8S24ONF1yJzMSnybUWXAlRSzHelxgKiqo86vCGEtmmX/AMOVuaK2a7pdGuvZ/M/ROHcZiuLf&#10;beGHH2mPpc31avPWcaiV+SUvtxnHVSu+ePVy5Gv2/ByKK8j/AGGP2nrf9sP9lrwf8QIY44J9csQb&#10;2BFKrBdxs0NwigknYJo5NpJyV2nvXrlfW06kZwU4bNXXzP5LzHL8RgMXVwOLjy1KcpRku0otpr5N&#10;BXyj+33/AMFf/hv/AME6PHeh+H/G2h+ONUvPEFg2oW8miWdrNEsYkMZDGa5iO7I7AjHftX1dXx9/&#10;wV8/Ya+F/wAff2ZfiF8Q/FvhttW8XeAvA+r3OhX39o3UH2F4baa4jPlxSLG+JAGw6tnoeOK97h2l&#10;gKuYU6WZKXspO3uW5rvRb2Vr7+R4OcVMTTwk6mEtzpX12stX+GxL+wb/AMFn/hj/AMFD/i9qfgvw&#10;VoPjzS9V0vRpdcll1uxtIbdoY54IWVWhuZW37rhCAVAwG54wfN/jF/wcf/BP4IfFzxV4L1fwp8VL&#10;jVvCGsXeiXklnptg9vLPbTPDIYy16rFCyEglVJGMgdK+Ff8Ag1xG79v3xeP+qf3v/py0yur/AODk&#10;f9i/4b/s5ar4M8ZeD/D7aT4k+Imuavf+IbttQubj+0J2MMzP5csjJHmSWQ4jVR82MYAA/S48G5HT&#10;4snkNf2nJKMeRpq/M48z5n2te1k9T4/+38ynkcczp8vMm+a66XsrLvffU/XX9j79qnQf20/2ddB+&#10;Jnhmx1nT9D8RG5FrBqsMcN2gguZbdi6xySIMvExGHPykZwcgfFf7b3/ByB8P/wBmT4oah4O8G+D7&#10;/wCJWq6HeSWOrXP9orpen28sZKukUvlzPMyyBlb92qcZV2rsv+CP+i+JPFf/AAQq8N6b4N1C30nx&#10;dqGieI7TRL2disVnfPqGoJbyuVViFWQoxIVjgdD0r5d/YX/4NtPGHwq/ai8N+IvjFdfDXxZ4F0cz&#10;XNzpNje3lwb2cRsIBJHLaxo8aylXZWfDBNrKyllPj5blHDmDzHHrN5twoTlGnTu058rkt1bsktVd&#10;vXTf0MVjs2r4XDLAr3qkU5TsrRul0fq+j0O1+Dn/AAXU+A//AAUHvI/hr8cPhjD4Us9eufsunz39&#10;1Hq2mxySI0Yd7nyoZbOUl9qyouE3bjLHgke3/s+alq3/AATb/a48P/BLXNcv9e+EPxOt5n8AajqV&#10;1HLcaJfQBWl01nZwzQsrJ5ZC8vLEqgs0hH5O/wDBc34NfDb4Cf8ABQvxB4b+Genro1hDp9ndatps&#10;MYjs7DUJk8xo7dQAEiMLW77R8qvJIFwAFX9ddf8A2cvH/wC1f+wX+yvqWkanp8njTwhceFPGepXX&#10;iK8uPMvHt9PzOGlEcsjTPLICS4O4gknPXz/EjhTL8Lg8HnuTwlD2yvyN3drJ2u22003u2r2aPuPC&#10;vjDEVa+J4Xz6spYWV02/hhO0uSrFfZlGaV3FJyg5Qlvp4H+1bo8P/BM//gsT8P8A4naJJZ6X4M+N&#10;UkmneIIZLiOGGNpLiFL6RjsJjiRpbS7JJy0iyjcqHA+w/wDgrb8FLD47/wDBPD4j2N0sCT6HpMni&#10;OxuHgEz281khuP3eeVaSNJISwwQszjkEg8r/AMFdv2BvE37e3wG8N6D4RuPDtn4g0LXU1D7TrMks&#10;Mf2c280cqK8UUjZZ2hOCADsyTkAV9VeKdBTxR4SvNNuY45Y762e3ljcbldXUqyn2OSD7Gvymjg2p&#10;V6LXuT1X/by978dfmfr2b8Z0KmH4fz2nV5sdhbwq/wA3LRqRlQcm924Nxu7tqGulkfmR/wAGxfxU&#10;mv8A4a/FbwVL9jjtdI1Sy1y2IOJ5ZLqF4Zs+qqLODGBwXOTyAP1Lr84/+CRP/BJr4pfsDftB6/4m&#10;8Xa54Nv9F1jw9Jpog0i7uZpvtBubeVHZZbeMbQkcoyGJyw4IJI/RynkVOtSwUKddWlG6/F2/Aw8d&#10;cyyjMeNcZmGR1lVoVeSSlG9ubkipLVLXmTb9Qrxj/go3/wAo/Pjl/wBiBrv/AKb569nryH9tvVfB&#10;us/s9+LPAvizx54Z8BN8RfD+paHaXmr3sEG3zrdoXlRJZI/N8vzkYqGHVQSMg19LlclDGUpvZSi3&#10;10TTei12PxfHxcsNUgt3Fr5tH44f8Gt//J/3i7/sn97/AOnLTK97/wCDrn/kQvgv/wBhDVP/AEXa&#10;16d/wSw/4JYeFP8Agm5+2Vrdx/wvXwx408VX/hybRX8MrZQ6fqUAkltbvzTH9rlkwI7cHGwZWQNn&#10;A59J/wCCsf7Aeg/8FOvhxod9D8UtI8H6L8MZ9Tm1LUEsV1SGNlVFnSTbPEImh8ht4JJByCBjn9Zx&#10;XE2XS46p5xGb9h7vvcsv+ffLtbm302PiMLleKjw3LAuP7y70uv5097228zV/4IDf8omfhX/vav8A&#10;+ni9qH/gsB/wVM8MfsAfCpdJt5E1n4m+II1n0TRobpomtFV8rfXRQhltlkj2+Wf+Pgq8Q+QTPHu/&#10;8E/tO8E/sjf8EzPBul6X8WPCupeH7SG8/szxdqtuNMsZZru7uLmNZbeWdWR0abY8LSpJmNlOxshf&#10;ib9oX/g3vm+Jnjq68f8AxG/av0u41bx1qCEapqfhuOJNRuJR+5hhLX4XGwBYoo+FRFVFCqAPCwdH&#10;JcZxJicZm9Xloe1nJR5Z3neTaVlG6VrOSdn0tu16GIq5hh8po4fAwvV5Ipu8fd0Svq9X26dfX5Z/&#10;4Jg/sw+Af2mPjz/wtb9oD4ufDXRdBh1R9WutK8QeJ7CHU/FV6ZTI3nwSyBlt2ky0hdQZA21Rtcuv&#10;9D3hXxFpvi7wzp+raPfWeqaTqlul3ZXlnMs1vdwyKGSSN1JV0ZSCGUkEEEcV+Mfij/g2N0HwFqVl&#10;Z65+0xoejXepRzzWkN74Zjgkuo4I/NneNW1AFlij+dyMhF5bAr9bf2UvAVn8Kv2YPh14X07WrXxJ&#10;p/h3w1p2mW2r2yhYdUihto40uECs4CyKocAOww3DHqejxKzPL8xqU8VgsU6qXuqHJKEYR6WbSu21&#10;r3t0SSWfB+FxWFUqGIo8nVy5k3KXnZ6b6Hf0UUV+Wn2wUUUUAFfIv/BRv4E+E/2lvjd8A9F1D/hX&#10;moatofiz+2LzSdemtjeajo628ouYoYJQXnjZliLoFKnygW+5kfXVfGv7efwg8FXf7SPgT4heIG8Z&#10;32oeFTp0NtZ6LZ6fcRz3j6tbSaZbSPcfPbPdXsaxLMpijCpKks8KyfP2YHFYvDV1WwKvU1S1tpJO&#10;L106PTz77HVhcHlmKk6Ob1XTpWbuo8z5o+9FW6pyST282lqvM/hh4G8I2n/BWP4j/tER+PvgJ4o8&#10;G65bWlnBdL4ttJNU8MGHRWWSYIbVwksi2NwPlu4QLZbp3EmzbHoeDbqztv2bv2lPAN58U/gGNH+J&#10;l74im8OanB41SR4rjxCLyWyhvV8oLDmIhl8tpjIEkKBgnPhumfC/4D/H/wAY6l4d0/xt8Rr3wBqG&#10;q6x8VJfDNloUK26RW929m8FqIf8ASo0mS4QpCiF3hePAilyKydE+Evwy8Z/saavq1rq3x2XwHJBH&#10;qyyraaZtVNL0LWdMuLyOBLomKNjbPHL523zXW2iAZZQw9Cpi+JXJQlhl7qpwV76ezvyaX3tfTZq7&#10;tfU+hw2R+HLXPLNKicryaVNtLn5eZc3LrbV2sktEpyudp8SfgD4d+HH/AATs+HvwE8SfED4O6F4k&#10;8I/EPRDr5t9Ys9SASWZmaae1ls4laRtzkRXEDqYowZpZFEkh6L/goR8CPD3xb8S6b4y8E698APFn&#10;w5034bXHgWLR/EfiC2sdF8EtcXbW9trloYw8UeyWB7UiLypAbMRxMWXEdPxN8Dvh74k/a01fwM3x&#10;c+KXhvxjb+JrXxhYeH47axkXQLyS01PV5WGC8U4T7RIskrBwpuLWFpJBIuOL0L9m/wCFP7O+v3Ph&#10;nT/EXxP0v4kf8JHb3OhzHRtJ1EateW17qtjHcW9tJJLEsLSTPb/6S0Ox/Jmby13uNqWecTfWo14Y&#10;dN+/U/8ABiV2tbtWSaaaS1d0mzJ8M+Hf1RwlmdRTtCP8NtPleqfue61d3aVTsoysnLc/b1/Y6ufj&#10;t8NP2c/Bem/GL4a6HrHwZ8Ca3aa9qtz4mit2+0QWdrZBwjZka1a9sZ4Z3Zf3aiUMrODGf0Q/Yt8H&#10;t8PP2PfhVoD6lpGsNofhHSrA6hpVz9psL7yrOJPOt5cDzIX27kfA3KwOBmvzx/aW8O/BeL4l+KvC&#10;etfF7xV4Q1vWtK1KHVbV9Ksrm1eyk1VPEXnGCQs+6P8AtiTyriPDj+zrsoQ8LK36Ofsq32l6p+zL&#10;8PrrRNU1bXNHuvDthPZalqoIv9Qhe3RknuMgHznUhnJ5LMxrmxuaZzWwtPC4+ko043lF2SbcpSk9&#10;Vurylbounn4+MyfhjDN4jJcVKtVb5ZRaatFRik9Uld2Stdvq97LvqKKK8Y4QooooAK5vx98HfCPx&#10;XS0XxR4V8OeJFsJPOthqumw3gtn4+ZPMVtrfKvIweB6V0lFVGcoPmi7MUopqzOH0z9mL4a6L44Xx&#10;PZ/D3wPaeJI5pbhdWh0K1jvlllCrI4mCb9zhVDHOWCgHOBUcH7LXwxtfCi6DH8OfAsehx2Uumrpy&#10;6BaraLayzCeSAReXs8p5gJGTG1nAYgnmu8orT6xV/mf3sj2NP+Vfcczr3wX8H+KbvULjVPCfhvUZ&#10;9Ws59OvpLrTIZnvLadIkmgkLKS8ciQQK6NlWEMYIIRcYEP7IHwlt9LvrGP4X/DuOy1S9i1G9t18O&#10;WYiu7qJmaOeRfLw8qM7srtllLMQQSa9FoojiKsVaMml6sHRpt3cV9xxuq/s7fD/XfEMmr33gXwfe&#10;atJp/wDZL3s+jW0lw9n5gk+zGQoWMPmAP5edu4A4zzXYQQJbQrHGixxoMKqjAUewp1FRKpOXxNsq&#10;NOMfhVgoooqCgooooA//2VBLAwQUAAYACAAAACEAnw2AeeAAAAAJAQAADwAAAGRycy9kb3ducmV2&#10;LnhtbEyPQUvDQBSE74L/YXmCN7tJpDGN2ZRS1FMRbAXx9pp9TUKzb0N2m6T/3vWkx2GGmW+K9Ww6&#10;MdLgWssK4kUEgriyuuVawefh9SED4Tyyxs4yKbiSg3V5e1Ngru3EHzTufS1CCbscFTTe97mUrmrI&#10;oFvYnjh4JzsY9EEOtdQDTqHcdDKJolQabDksNNjTtqHqvL8YBW8TTpvH+GXcnU/b6/dh+f61i0mp&#10;+7t58wzC0+z/wvCLH9ChDExHe2HtRKdgtYxDUkGySkAEP3vKUhBHBWmUJSDLQv5/UP4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EqGi0dDCwAA21EAAA4AAAAAAAAA&#10;AAAAAAAAPAIAAGRycy9lMm9Eb2MueG1sUEsBAi0ACgAAAAAAAAAhAO+Pv4TREwAA0RMAABUAAAAA&#10;AAAAAAAAAAAAqw0AAGRycy9tZWRpYS9pbWFnZTEuanBlZ1BLAQItABQABgAIAAAAIQCfDYB54AAA&#10;AAkBAAAPAAAAAAAAAAAAAAAAAK8hAABkcnMvZG93bnJldi54bWxQSwECLQAUAAYACAAAACEAWGCz&#10;G7oAAAAiAQAAGQAAAAAAAAAAAAAAAAC8IgAAZHJzL19yZWxzL2Uyb0RvYy54bWwucmVsc1BLBQYA&#10;AAAABgAGAH0BAACtIwAAAAA=&#10;">
                <v:line id="Line 2275" o:spid="_x0000_s1027" style="position:absolute;flip:x;visibility:visible;mso-wrap-style:square" from="6723,9936" to="6723,1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cekyAAAANwAAAAPAAAAZHJzL2Rvd25yZXYueG1sRI9BS8NA&#10;EIXvBf/DMoK3dmNBkdhtEdNCKQTatKDexuyYBLOzIbum0V/fOQi9zfDevPfNYjW6Vg3Uh8azgftZ&#10;Aoq49LbhysDpuJk+gQoR2WLrmQz8UoDV8maywNT6Mx9oKGKlJIRDigbqGLtU61DW5DDMfEcs2pfv&#10;HUZZ+0rbHs8S7lo9T5JH7bBhaaixo9eayu/ixxmY/+0PxefJD+vtR56/ZdnuPct3xtzdji/PoCKN&#10;8Wr+v95awX8QWnlGJtDLCwAAAP//AwBQSwECLQAUAAYACAAAACEA2+H2y+4AAACFAQAAEwAAAAAA&#10;AAAAAAAAAAAAAAAAW0NvbnRlbnRfVHlwZXNdLnhtbFBLAQItABQABgAIAAAAIQBa9CxbvwAAABUB&#10;AAALAAAAAAAAAAAAAAAAAB8BAABfcmVscy8ucmVsc1BLAQItABQABgAIAAAAIQCbQcekyAAAANwA&#10;AAAPAAAAAAAAAAAAAAAAAAcCAABkcnMvZG93bnJldi54bWxQSwUGAAAAAAMAAwC3AAAA/AIAAAAA&#10;" strokecolor="#76923c" strokeweight="1p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276" o:spid="_x0000_s1028" type="#_x0000_t10" style="position:absolute;left:5752;top:10279;width:1834;height: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tv1wQAAANwAAAAPAAAAZHJzL2Rvd25yZXYueG1sRE/fa8Iw&#10;EH4X/B/CDfYimiooszOKCIL4MFg7EN+O5paUNZfSRNv992Yw8O0+vp+32Q2uEXfqQu1ZwXyWgSCu&#10;vK7ZKPgqj9M3ECEia2w8k4JfCrDbjkcbzLXv+ZPuRTQihXDIUYGNsc2lDJUlh2HmW+LEffvOYUyw&#10;M1J32Kdw18hFlq2kw5pTg8WWDpaqn+LmFBhLk3O/v9yqjyvbwpRmKblX6vVl2L+DiDTEp/jffdJp&#10;/nINf8+kC+T2AQAA//8DAFBLAQItABQABgAIAAAAIQDb4fbL7gAAAIUBAAATAAAAAAAAAAAAAAAA&#10;AAAAAABbQ29udGVudF9UeXBlc10ueG1sUEsBAi0AFAAGAAgAAAAhAFr0LFu/AAAAFQEAAAsAAAAA&#10;AAAAAAAAAAAAHwEAAF9yZWxzLy5yZWxzUEsBAi0AFAAGAAgAAAAhANgC2/XBAAAA3AAAAA8AAAAA&#10;AAAAAAAAAAAABwIAAGRycy9kb3ducmV2LnhtbFBLBQYAAAAAAwADALcAAAD1AgAAAAA=&#10;" fillcolor="#c2d69b" strokecolor="#76923c" strokeweight="2.5pt">
                  <v:shadow color="#868686" opacity=".5"/>
                  <v:textbox>
                    <w:txbxContent>
                      <w:p w14:paraId="10B97DBF" w14:textId="6820750D" w:rsidR="00D22DF5" w:rsidRPr="00A75DA5" w:rsidRDefault="00D22DF5" w:rsidP="008B1355">
                        <w:pPr>
                          <w:pStyle w:val="Sinespaciado"/>
                          <w:rPr>
                            <w:b/>
                            <w:color w:val="4F6228"/>
                            <w:sz w:val="24"/>
                            <w:szCs w:val="24"/>
                            <w:lang w:val="ca-ES"/>
                          </w:rPr>
                        </w:pPr>
                        <w:r w:rsidRPr="00A75DA5">
                          <w:rPr>
                            <w:b/>
                            <w:color w:val="4F6228"/>
                            <w:sz w:val="24"/>
                            <w:szCs w:val="24"/>
                            <w:lang w:val="ca-ES"/>
                          </w:rPr>
                          <w:t>PMA</w:t>
                        </w:r>
                        <w:r w:rsidR="00A75DA5">
                          <w:rPr>
                            <w:b/>
                            <w:color w:val="4F6228"/>
                            <w:sz w:val="24"/>
                            <w:szCs w:val="24"/>
                            <w:lang w:val="ca-ES"/>
                          </w:rPr>
                          <w:t>*</w:t>
                        </w:r>
                      </w:p>
                    </w:txbxContent>
                  </v:textbox>
                </v:shape>
                <v:shapetype id="_x0000_t32" coordsize="21600,21600" o:spt="32" o:oned="t" path="m,l21600,21600e" filled="f">
                  <v:path arrowok="t" fillok="f" o:connecttype="none"/>
                  <o:lock v:ext="edit" shapetype="t"/>
                </v:shapetype>
                <v:shape id="AutoShape 2277" o:spid="_x0000_s1029" type="#_x0000_t32" style="position:absolute;left:7375;top:10900;width:346;height:2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xzdxQAAANwAAAAPAAAAZHJzL2Rvd25yZXYueG1sRI9Ba8Mw&#10;DIXvhf0Ho8FujbPCQsjqlrIxVtila3rYUcRqkjaWQ+w1yb+fDoXdJN7Te5/W28l16kZDaD0beE5S&#10;UMSVty3XBk7lxzIHFSKyxc4zGZgpwHbzsFhjYf3I33Q7xlpJCIcCDTQx9oXWoWrIYUh8Tyza2Q8O&#10;o6xDre2Ao4S7Tq/SNNMOW5aGBnt6a6i6Hn+dgaxL53359TnyKv/xh8t7fHHOGvP0OO1eQUWa4r/5&#10;fr23gp8JvjwjE+jNHwAAAP//AwBQSwECLQAUAAYACAAAACEA2+H2y+4AAACFAQAAEwAAAAAAAAAA&#10;AAAAAAAAAAAAW0NvbnRlbnRfVHlwZXNdLnhtbFBLAQItABQABgAIAAAAIQBa9CxbvwAAABUBAAAL&#10;AAAAAAAAAAAAAAAAAB8BAABfcmVscy8ucmVsc1BLAQItABQABgAIAAAAIQBv0xzdxQAAANwAAAAP&#10;AAAAAAAAAAAAAAAAAAcCAABkcnMvZG93bnJldi54bWxQSwUGAAAAAAMAAwC3AAAA+QIAAAAA&#10;">
                  <v:stroke dashstyle="1 1"/>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278" o:spid="_x0000_s1030" type="#_x0000_t176" style="position:absolute;left:7721;top:11117;width:1568;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gvevQAAANwAAAAPAAAAZHJzL2Rvd25yZXYueG1sRE+9CsIw&#10;EN4F3yGc4KZpHUSrUUQQdBG14nw0Z1tsLqWJtr69EQS3+/h+b7nuTCVe1LjSsoJ4HIEgzqwuOVdw&#10;TXejGQjnkTVWlknBmxysV/3eEhNtWz7T6+JzEULYJaig8L5OpHRZQQbd2NbEgbvbxqAPsMmlbrAN&#10;4aaSkyiaSoMlh4YCa9oWlD0uT6Pgnp6O8zyetxucPW6pw728HaxSw0G3WYDw1Pm/+Ofe6zB/GsP3&#10;mXCBXH0AAAD//wMAUEsBAi0AFAAGAAgAAAAhANvh9svuAAAAhQEAABMAAAAAAAAAAAAAAAAAAAAA&#10;AFtDb250ZW50X1R5cGVzXS54bWxQSwECLQAUAAYACAAAACEAWvQsW78AAAAVAQAACwAAAAAAAAAA&#10;AAAAAAAfAQAAX3JlbHMvLnJlbHNQSwECLQAUAAYACAAAACEAp7IL3r0AAADcAAAADwAAAAAAAAAA&#10;AAAAAAAHAgAAZHJzL2Rvd25yZXYueG1sUEsFBgAAAAADAAMAtwAAAPECAAAAAA==&#10;" fillcolor="#c2d69b" strokecolor="#76923c" strokeweight="1pt">
                  <v:stroke dashstyle="1 1"/>
                  <v:shadow color="#868686"/>
                  <v:textbox inset="1.5mm,,1.5mm">
                    <w:txbxContent>
                      <w:p w14:paraId="6F93F29D" w14:textId="77777777" w:rsidR="00D22DF5" w:rsidRPr="00A75DA5" w:rsidRDefault="00D22DF5" w:rsidP="008B1355">
                        <w:pPr>
                          <w:pStyle w:val="Sinespaciado"/>
                          <w:rPr>
                            <w:b/>
                            <w:color w:val="4F6228"/>
                            <w:sz w:val="24"/>
                            <w:lang w:val="ca-ES"/>
                          </w:rPr>
                        </w:pPr>
                        <w:r w:rsidRPr="00A75DA5">
                          <w:rPr>
                            <w:b/>
                            <w:color w:val="4F6228"/>
                            <w:sz w:val="24"/>
                            <w:lang w:val="ca-ES"/>
                          </w:rPr>
                          <w:t>CRM</w:t>
                        </w:r>
                      </w:p>
                    </w:txbxContent>
                  </v:textbox>
                </v:shape>
                <v:group id="Group 2279" o:spid="_x0000_s1031" style="position:absolute;left:3061;top:7514;width:7332;height:2421" coordorigin="2081,6912" coordsize="4984,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roundrect id="AutoShape 2280" o:spid="_x0000_s1032" style="position:absolute;left:2081;top:6912;width:4984;height:2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ROGwAAAANwAAAAPAAAAZHJzL2Rvd25yZXYueG1sRE/fa8Iw&#10;EH4f+D+EE/a2pip0Uo2iwsAnx6y+n83ZFJtLaTLN/nszGOztPr6ft1xH24k7Db51rGCS5SCIa6db&#10;bhScqo+3OQgfkDV2jknBD3lYr0YvSyy1e/AX3Y+hESmEfYkKTAh9KaWvDVn0meuJE3d1g8WQ4NBI&#10;PeAjhdtOTvO8kBZbTg0Ge9oZqm/Hb6vgU8fz7L2q48FUl0Kaxm2q7V6p13HcLEAEiuFf/Ofe6zS/&#10;mMHvM+kCuXoCAAD//wMAUEsBAi0AFAAGAAgAAAAhANvh9svuAAAAhQEAABMAAAAAAAAAAAAAAAAA&#10;AAAAAFtDb250ZW50X1R5cGVzXS54bWxQSwECLQAUAAYACAAAACEAWvQsW78AAAAVAQAACwAAAAAA&#10;AAAAAAAAAAAfAQAAX3JlbHMvLnJlbHNQSwECLQAUAAYACAAAACEAVmUThsAAAADcAAAADwAAAAAA&#10;AAAAAAAAAAAHAgAAZHJzL2Rvd25yZXYueG1sUEsFBgAAAAADAAMAtwAAAPQCAAAAAA==&#10;" fillcolor="#eaf1dd" strokecolor="#76923c" strokeweight="5pt">
                    <v:stroke linestyle="thickThin"/>
                    <v:shadow color="#868686"/>
                  </v:roundrect>
                  <v:line id="Line 2281" o:spid="_x0000_s1033" style="position:absolute;flip:y;visibility:visible;mso-wrap-style:square" from="2988,8059" to="6118,8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5ZoxAAAANwAAAAPAAAAZHJzL2Rvd25yZXYueG1sRE/basJA&#10;EH0v+A/LCH2rG4uEEl1FW4RCS6DW2+OQHZNodjZkt3H9+25B6NscznVmi2Aa0VPnassKxqMEBHFh&#10;dc2lgu33+ukFhPPIGhvLpOBGDhbzwcMMM22v/EX9xpcihrDLUEHlfZtJ6YqKDLqRbYkjd7KdQR9h&#10;V0rd4TWGm0Y+J0kqDdYcGyps6bWi4rL5MQpWIb3ln/k63+37xB7C23HycbZKPQ7DcgrCU/D/4rv7&#10;Xcf56QT+nokXyPkvAAAA//8DAFBLAQItABQABgAIAAAAIQDb4fbL7gAAAIUBAAATAAAAAAAAAAAA&#10;AAAAAAAAAABbQ29udGVudF9UeXBlc10ueG1sUEsBAi0AFAAGAAgAAAAhAFr0LFu/AAAAFQEAAAsA&#10;AAAAAAAAAAAAAAAAHwEAAF9yZWxzLy5yZWxzUEsBAi0AFAAGAAgAAAAhAEajlmjEAAAA3AAAAA8A&#10;AAAAAAAAAAAAAAAABwIAAGRycy9kb3ducmV2LnhtbFBLBQYAAAAAAwADALcAAAD4AgAAAAA=&#10;" strokecolor="#76923c" strokeweight="1pt">
                    <v:shadow color="#333"/>
                  </v:line>
                  <v:line id="Line 2282" o:spid="_x0000_s1034" style="position:absolute;visibility:visible;mso-wrap-style:square" from="2988,8059" to="2988,8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oscxAAAANwAAAAPAAAAZHJzL2Rvd25yZXYueG1sRE9ba8Iw&#10;FH4X9h/CGexN0w0m0hlFhO4iMpnbQN8OzbENa05KkrX135uBsLfz8V3PfDnYRnTkg3Gs4H6SgSAu&#10;nTZcKfj6LMYzECEia2wck4IzBVgubkZzzLXr+YO6faxECuGQo4I6xjaXMpQ1WQwT1xIn7uS8xZig&#10;r6T22Kdw28iHLJtKi4ZTQ40trWsqf/a/VoHf2MPxZWuof38234UtusNbtlPq7nZYPYGINMR/8dX9&#10;qtP86SP8PZMukIsLAAAA//8DAFBLAQItABQABgAIAAAAIQDb4fbL7gAAAIUBAAATAAAAAAAAAAAA&#10;AAAAAAAAAABbQ29udGVudF9UeXBlc10ueG1sUEsBAi0AFAAGAAgAAAAhAFr0LFu/AAAAFQEAAAsA&#10;AAAAAAAAAAAAAAAAHwEAAF9yZWxzLy5yZWxzUEsBAi0AFAAGAAgAAAAhAEgyixzEAAAA3AAAAA8A&#10;AAAAAAAAAAAAAAAABwIAAGRycy9kb3ducmV2LnhtbFBLBQYAAAAAAwADALcAAAD4AgAAAAA=&#10;" strokecolor="#76923c" strokeweight="1pt">
                    <v:shadow color="#333"/>
                  </v:line>
                  <v:roundrect id="AutoShape 2283" o:spid="_x0000_s1035" style="position:absolute;left:2304;top:8267;width:1360;height:5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oIrxgAAANwAAAAPAAAAZHJzL2Rvd25yZXYueG1sRE9La8JA&#10;EL4L/odlhF6kbqoS2tRVSktBKIiPHtrbkJ1mo9nZNLs1yb93C4K3+fies1h1thJnanzpWMHDJAFB&#10;nDtdcqHg8/B+/wjCB2SNlWNS0JOH1XI4WGCmXcs7Ou9DIWII+wwVmBDqTEqfG7LoJ64mjtyPayyG&#10;CJtC6gbbGG4rOU2SVFosOTYYrOnVUH7a/1kF0+1vb6q32earHffz78PYPX0c50rdjbqXZxCBunAT&#10;X91rHeenKfw/Ey+QywsAAAD//wMAUEsBAi0AFAAGAAgAAAAhANvh9svuAAAAhQEAABMAAAAAAAAA&#10;AAAAAAAAAAAAAFtDb250ZW50X1R5cGVzXS54bWxQSwECLQAUAAYACAAAACEAWvQsW78AAAAVAQAA&#10;CwAAAAAAAAAAAAAAAAAfAQAAX3JlbHMvLnJlbHNQSwECLQAUAAYACAAAACEAyz6CK8YAAADcAAAA&#10;DwAAAAAAAAAAAAAAAAAHAgAAZHJzL2Rvd25yZXYueG1sUEsFBgAAAAADAAMAtwAAAPoCAAAAAA==&#10;" fillcolor="#c2d69b" strokecolor="#76923c" strokeweight="1pt">
                    <v:textbox inset=".5mm,0,.5mm,0">
                      <w:txbxContent>
                        <w:p w14:paraId="4249F02C" w14:textId="77777777" w:rsidR="00D22DF5" w:rsidRPr="00A75DA5" w:rsidRDefault="00D22DF5" w:rsidP="008B1355">
                          <w:pPr>
                            <w:pStyle w:val="Sinespaciado"/>
                            <w:spacing w:before="40"/>
                            <w:rPr>
                              <w:b/>
                              <w:color w:val="4A442A"/>
                              <w:szCs w:val="16"/>
                              <w:lang w:val="ca-ES"/>
                            </w:rPr>
                          </w:pPr>
                          <w:r w:rsidRPr="00A75DA5">
                            <w:rPr>
                              <w:b/>
                              <w:color w:val="4A442A"/>
                              <w:szCs w:val="16"/>
                              <w:lang w:val="ca-ES"/>
                            </w:rPr>
                            <w:t xml:space="preserve">Comité </w:t>
                          </w:r>
                        </w:p>
                        <w:p w14:paraId="298F98E9" w14:textId="05BCAE46" w:rsidR="00D22DF5" w:rsidRPr="00A75DA5" w:rsidRDefault="00A75DA5" w:rsidP="008B1355">
                          <w:pPr>
                            <w:pStyle w:val="Sinespaciado"/>
                            <w:rPr>
                              <w:b/>
                              <w:color w:val="4A442A"/>
                              <w:szCs w:val="16"/>
                              <w:lang w:val="ca-ES"/>
                            </w:rPr>
                          </w:pPr>
                          <w:r w:rsidRPr="00A75DA5">
                            <w:rPr>
                              <w:b/>
                              <w:color w:val="4A442A"/>
                              <w:szCs w:val="16"/>
                              <w:lang w:val="ca-ES"/>
                            </w:rPr>
                            <w:t>Assessor</w:t>
                          </w:r>
                        </w:p>
                      </w:txbxContent>
                    </v:textbox>
                  </v:roundrect>
                  <v:roundrect id="AutoShape 2284" o:spid="_x0000_s1036" style="position:absolute;left:3664;top:7530;width:1831;height:3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oadvwAAANwAAAAPAAAAZHJzL2Rvd25yZXYueG1sRE9Ni8Iw&#10;EL0L/ocwwt401UOVrlFE2EUWL0bxPDSzTbGZlCba7r/fCIK3ebzPWW8H14gHdaH2rGA+y0AQl97U&#10;XCm4nL+mKxAhIhtsPJOCPwqw3YxHayyM7/lEDx0rkUI4FKjAxtgWUobSksMw8y1x4n595zAm2FXS&#10;dNincNfIRZbl0mHNqcFiS3tL5U3fnYKj1cebLi8ruvbV3H/7XN/zH6U+JsPuE0SkIb7FL/fBpPn5&#10;Ep7PpAvk5h8AAP//AwBQSwECLQAUAAYACAAAACEA2+H2y+4AAACFAQAAEwAAAAAAAAAAAAAAAAAA&#10;AAAAW0NvbnRlbnRfVHlwZXNdLnhtbFBLAQItABQABgAIAAAAIQBa9CxbvwAAABUBAAALAAAAAAAA&#10;AAAAAAAAAB8BAABfcmVscy8ucmVsc1BLAQItABQABgAIAAAAIQAnUoadvwAAANwAAAAPAAAAAAAA&#10;AAAAAAAAAAcCAABkcnMvZG93bnJldi54bWxQSwUGAAAAAAMAAwC3AAAA8wIAAAAA&#10;" fillcolor="#c2d69b" strokecolor="#76923c" strokeweight="1pt">
                    <v:shadow color="#868686"/>
                    <v:textbox inset=".5mm,1mm,.5mm,1mm">
                      <w:txbxContent>
                        <w:p w14:paraId="1AC5298E" w14:textId="1DF086BB" w:rsidR="00D22DF5" w:rsidRPr="00A75DA5" w:rsidRDefault="00D22DF5" w:rsidP="008B1355">
                          <w:pPr>
                            <w:pStyle w:val="Sinespaciado"/>
                            <w:rPr>
                              <w:b/>
                              <w:color w:val="4F6228"/>
                              <w:lang w:val="ca-ES"/>
                            </w:rPr>
                          </w:pPr>
                          <w:r w:rsidRPr="00A75DA5">
                            <w:rPr>
                              <w:b/>
                              <w:color w:val="4F6228"/>
                              <w:lang w:val="ca-ES"/>
                            </w:rPr>
                            <w:t>Director del Pla</w:t>
                          </w:r>
                        </w:p>
                      </w:txbxContent>
                    </v:textbox>
                  </v:roundrect>
                  <v:rect id="Rectangle 2285" o:spid="_x0000_s1037" style="position:absolute;left:5345;top:7008;width:1496;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J0sxAAAANwAAAAPAAAAZHJzL2Rvd25yZXYueG1sRI9BSwMx&#10;EIXvgv8hjODNJhYpy7Zp0VJBDwq2/QHDZtwsu0mWZLpd/71zELzN8N68981mN4dBTZRLl6KFx4UB&#10;RbFJrouthfPp9aECVRijwyFFsvBDBXbb25sN1i5d4xdNR26VhMRSowXPPNZal8ZTwLJII0XRvlMO&#10;yLLmVruMVwkPg14as9IBuygNHkfae2r64yVYqF78U8WfS933+Z3Nvhw+3GSsvb+bn9egmGb+N/9d&#10;vznBXwmtPCMT6O0vAAAA//8DAFBLAQItABQABgAIAAAAIQDb4fbL7gAAAIUBAAATAAAAAAAAAAAA&#10;AAAAAAAAAABbQ29udGVudF9UeXBlc10ueG1sUEsBAi0AFAAGAAgAAAAhAFr0LFu/AAAAFQEAAAsA&#10;AAAAAAAAAAAAAAAAHwEAAF9yZWxzLy5yZWxzUEsBAi0AFAAGAAgAAAAhANDQnSzEAAAA3AAAAA8A&#10;AAAAAAAAAAAAAAAABwIAAGRycy9kb3ducmV2LnhtbFBLBQYAAAAAAwADALcAAAD4AgAAAAA=&#10;" filled="f" stroked="f">
                    <v:textbox inset=".5mm,,.5mm">
                      <w:txbxContent>
                        <w:p w14:paraId="2FCF340D" w14:textId="77777777" w:rsidR="00D22DF5" w:rsidRPr="00A75DA5" w:rsidRDefault="00D22DF5" w:rsidP="008B1355">
                          <w:pPr>
                            <w:pStyle w:val="Sinespaciado"/>
                            <w:rPr>
                              <w:b/>
                              <w:color w:val="76923C"/>
                              <w:sz w:val="24"/>
                              <w:lang w:val="ca-ES"/>
                            </w:rPr>
                          </w:pPr>
                          <w:r w:rsidRPr="00A75DA5">
                            <w:rPr>
                              <w:b/>
                              <w:color w:val="76923C"/>
                              <w:sz w:val="24"/>
                              <w:lang w:val="ca-ES"/>
                            </w:rPr>
                            <w:t>CECOPAL</w:t>
                          </w:r>
                        </w:p>
                      </w:txbxContent>
                    </v:textbox>
                  </v:rect>
                  <v:line id="Line 2286" o:spid="_x0000_s1038" style="position:absolute;visibility:visible;mso-wrap-style:square" from="6118,8059" to="6118,8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4EZxAAAANwAAAAPAAAAZHJzL2Rvd25yZXYueG1sRE9LawIx&#10;EL4X+h/CFHqr2XoQ3RpFhLUPpFLbgt6GzbgbupksSbq7/ntTEHqbj+858+VgG9GRD8axgsdRBoK4&#10;dNpwpeDrs3iYgggRWWPjmBScKcBycXszx1y7nj+o28dKpBAOOSqoY2xzKUNZk8Uwci1x4k7OW4wJ&#10;+kpqj30Kt40cZ9lEWjScGmpsaV1T+bP/tQr8mz0cn7eG+veN+S5s0R1es51S93fD6glEpCH+i6/u&#10;F53mT2bw90y6QC4uAAAA//8DAFBLAQItABQABgAIAAAAIQDb4fbL7gAAAIUBAAATAAAAAAAAAAAA&#10;AAAAAAAAAABbQ29udGVudF9UeXBlc10ueG1sUEsBAi0AFAAGAAgAAAAhAFr0LFu/AAAAFQEAAAsA&#10;AAAAAAAAAAAAAAAAHwEAAF9yZWxzLy5yZWxzUEsBAi0AFAAGAAgAAAAhAMl/gRnEAAAA3AAAAA8A&#10;AAAAAAAAAAAAAAAABwIAAGRycy9kb3ducmV2LnhtbFBLBQYAAAAAAwADALcAAAD4AgAAAAA=&#10;" strokecolor="#76923c" strokeweight="1pt">
                    <v:shadow color="#333"/>
                  </v:line>
                  <v:line id="Line 2287" o:spid="_x0000_s1039" style="position:absolute;visibility:visible;mso-wrap-style:square" from="4570,7860" to="4570,8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L5ZxgAAANwAAAAPAAAAZHJzL2Rvd25yZXYueG1sRI9PS8NA&#10;EMXvgt9hGcGb3dSDSuy2SCH+QyxtLbS3ITsmi9nZsLsm8ds7B8HbDO/Ne79ZrCbfqYFicoENzGcF&#10;KOI6WMeNgY99dXUHKmVki11gMvBDCVbL87MFljaMvKVhlxslIZxKNNDm3Jdap7olj2kWemLRPkP0&#10;mGWNjbYRRwn3nb4uihvt0bE0tNjTuqX6a/ftDcRXfzw9vTka3x/dofLVcHwpNsZcXkwP96AyTfnf&#10;/Hf9bAX/VvDlGZlAL38BAAD//wMAUEsBAi0AFAAGAAgAAAAhANvh9svuAAAAhQEAABMAAAAAAAAA&#10;AAAAAAAAAAAAAFtDb250ZW50X1R5cGVzXS54bWxQSwECLQAUAAYACAAAACEAWvQsW78AAAAVAQAA&#10;CwAAAAAAAAAAAAAAAAAfAQAAX3JlbHMvLnJlbHNQSwECLQAUAAYACAAAACEA3Zy+WcYAAADcAAAA&#10;DwAAAAAAAAAAAAAAAAAHAgAAZHJzL2Rvd25yZXYueG1sUEsFBgAAAAADAAMAtwAAAPoCAAAAAA==&#10;" strokecolor="#76923c" strokeweight="1pt">
                    <v:shadow color="#333"/>
                  </v:line>
                  <v:shape id="AutoShape 2288" o:spid="_x0000_s1040" type="#_x0000_t176" style="position:absolute;left:3888;top:8255;width:1360;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rL1wgAAANwAAAAPAAAAZHJzL2Rvd25yZXYueG1sRE/JasMw&#10;EL0X8g9iCr2URHYITXAtmzTQUugl2yW3wRovWBoZS0ncv68Khd7m8dbJy8kacaPRd44VpIsEBHHl&#10;dMeNgvPpfb4B4QOyRuOYFHyTh7KYPeSYaXfnA92OoRExhH2GCtoQhkxKX7Vk0S/cQBy52o0WQ4Rj&#10;I/WI9xhujVwmyYu02HFsaHGgXUtVf7xaBfuvVb/7oOVzuBqzv6wSSW+uVurpcdq+ggg0hX/xn/tT&#10;x/nrFH6fiRfI4gcAAP//AwBQSwECLQAUAAYACAAAACEA2+H2y+4AAACFAQAAEwAAAAAAAAAAAAAA&#10;AAAAAAAAW0NvbnRlbnRfVHlwZXNdLnhtbFBLAQItABQABgAIAAAAIQBa9CxbvwAAABUBAAALAAAA&#10;AAAAAAAAAAAAAB8BAABfcmVscy8ucmVsc1BLAQItABQABgAIAAAAIQB4VrL1wgAAANwAAAAPAAAA&#10;AAAAAAAAAAAAAAcCAABkcnMvZG93bnJldi54bWxQSwUGAAAAAAMAAwC3AAAA9gIAAAAA&#10;" fillcolor="#c2d69b" strokecolor="#76923c" strokeweight="1pt">
                    <v:shadow color="#868686"/>
                    <v:textbox inset="1.5mm,0,1.5mm,0">
                      <w:txbxContent>
                        <w:p w14:paraId="6E4EF378" w14:textId="46FE0565" w:rsidR="00D22DF5" w:rsidRPr="00A75DA5" w:rsidRDefault="00A75DA5" w:rsidP="008B1355">
                          <w:pPr>
                            <w:pStyle w:val="Sinespaciado"/>
                            <w:spacing w:before="40"/>
                            <w:rPr>
                              <w:b/>
                              <w:color w:val="4A442A"/>
                              <w:szCs w:val="16"/>
                              <w:lang w:val="ca-ES"/>
                            </w:rPr>
                          </w:pPr>
                          <w:r w:rsidRPr="00A75DA5">
                            <w:rPr>
                              <w:b/>
                              <w:color w:val="4A442A"/>
                              <w:szCs w:val="16"/>
                              <w:lang w:val="ca-ES"/>
                            </w:rPr>
                            <w:t>Gabinet</w:t>
                          </w:r>
                          <w:r w:rsidR="00D22DF5" w:rsidRPr="00A75DA5">
                            <w:rPr>
                              <w:b/>
                              <w:color w:val="4A442A"/>
                              <w:szCs w:val="16"/>
                              <w:lang w:val="ca-ES"/>
                            </w:rPr>
                            <w:t xml:space="preserve"> d</w:t>
                          </w:r>
                          <w:r>
                            <w:rPr>
                              <w:b/>
                              <w:color w:val="4A442A"/>
                              <w:szCs w:val="16"/>
                              <w:lang w:val="ca-ES"/>
                            </w:rPr>
                            <w:t>’</w:t>
                          </w:r>
                          <w:r w:rsidRPr="00A75DA5">
                            <w:rPr>
                              <w:b/>
                              <w:color w:val="4A442A"/>
                              <w:szCs w:val="16"/>
                              <w:lang w:val="ca-ES"/>
                            </w:rPr>
                            <w:t>Informació</w:t>
                          </w:r>
                        </w:p>
                      </w:txbxContent>
                    </v:textbox>
                  </v:shape>
                  <v:shape id="AutoShape 2289" o:spid="_x0000_s1041" type="#_x0000_t176" style="position:absolute;left:5481;top:8255;width:1360;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yCwQAAANwAAAAPAAAAZHJzL2Rvd25yZXYueG1sRE9Li8Iw&#10;EL4v+B/CCF4WTS2ySjWKCoqwF18Xb0MztsVkUpqo9d8bYWFv8/E9Z7ZorREPanzlWMFwkIAgzp2u&#10;uFBwPm36ExA+IGs0jknBizws5p2vGWbaPflAj2MoRAxhn6GCMoQ6k9LnJVn0A1cTR+7qGoshwqaQ&#10;usFnDLdGpknyIy1WHBtKrGldUn473q2C/e/ott5S+h3uxuwvo0TSyl2V6nXb5RREoDb8i//cOx3n&#10;j1P4PBMvkPM3AAAA//8DAFBLAQItABQABgAIAAAAIQDb4fbL7gAAAIUBAAATAAAAAAAAAAAAAAAA&#10;AAAAAABbQ29udGVudF9UeXBlc10ueG1sUEsBAi0AFAAGAAgAAAAhAFr0LFu/AAAAFQEAAAsAAAAA&#10;AAAAAAAAAAAAHwEAAF9yZWxzLy5yZWxzUEsBAi0AFAAGAAgAAAAhAIiELILBAAAA3AAAAA8AAAAA&#10;AAAAAAAAAAAABwIAAGRycy9kb3ducmV2LnhtbFBLBQYAAAAAAwADALcAAAD1AgAAAAA=&#10;" fillcolor="#c2d69b" strokecolor="#76923c" strokeweight="1pt">
                    <v:shadow color="#868686"/>
                    <v:textbox inset="1.5mm,0,1.5mm,0">
                      <w:txbxContent>
                        <w:p w14:paraId="3E15C042" w14:textId="1330E070" w:rsidR="00D22DF5" w:rsidRPr="00A75DA5" w:rsidRDefault="00D22DF5" w:rsidP="008B1355">
                          <w:pPr>
                            <w:pStyle w:val="Sinespaciado"/>
                            <w:spacing w:before="40"/>
                            <w:rPr>
                              <w:b/>
                              <w:color w:val="4A442A"/>
                              <w:szCs w:val="16"/>
                              <w:lang w:val="ca-ES"/>
                            </w:rPr>
                          </w:pPr>
                          <w:r w:rsidRPr="00A75DA5">
                            <w:rPr>
                              <w:b/>
                              <w:color w:val="4A442A"/>
                              <w:szCs w:val="16"/>
                              <w:lang w:val="ca-ES"/>
                            </w:rPr>
                            <w:t>Centr</w:t>
                          </w:r>
                          <w:r w:rsidR="00A75DA5">
                            <w:rPr>
                              <w:b/>
                              <w:color w:val="4A442A"/>
                              <w:szCs w:val="16"/>
                              <w:lang w:val="ca-ES"/>
                            </w:rPr>
                            <w:t>e</w:t>
                          </w:r>
                          <w:r w:rsidRPr="00A75DA5">
                            <w:rPr>
                              <w:b/>
                              <w:color w:val="4A442A"/>
                              <w:szCs w:val="16"/>
                              <w:lang w:val="ca-ES"/>
                            </w:rPr>
                            <w:t xml:space="preserve"> de </w:t>
                          </w:r>
                          <w:r w:rsidR="00A75DA5" w:rsidRPr="00A75DA5">
                            <w:rPr>
                              <w:b/>
                              <w:color w:val="4A442A"/>
                              <w:szCs w:val="16"/>
                              <w:lang w:val="ca-ES"/>
                            </w:rPr>
                            <w:t>Comunicacions</w:t>
                          </w:r>
                        </w:p>
                      </w:txbxContent>
                    </v:textbox>
                  </v:shape>
                </v:group>
                <v:group id="Group 2290" o:spid="_x0000_s1042" style="position:absolute;left:3061;top:11972;width:7415;height:1837" coordorigin="2081,11012" coordsize="5040,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roundrect id="AutoShape 2291" o:spid="_x0000_s1043" style="position:absolute;left:2081;top:11012;width:5040;height:16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NQ9wgAAANwAAAAPAAAAZHJzL2Rvd25yZXYueG1sRE9Na8JA&#10;EL0L/Q/LFHoJddNao6SuIqWhejT24m3MjklodjZkt0n8912h4G0e73NWm9E0oqfO1ZYVvExjEMSF&#10;1TWXCr6P2fMShPPIGhvLpOBKDjbrh8kKU20HPlCf+1KEEHYpKqi8b1MpXVGRQTe1LXHgLrYz6APs&#10;Sqk7HEK4aeRrHCfSYM2hocKWPioqfvJfowD709aQmWefyVdxtjSLsv0yUurpcdy+g/A0+rv4373T&#10;Yf7iDW7PhAvk+g8AAP//AwBQSwECLQAUAAYACAAAACEA2+H2y+4AAACFAQAAEwAAAAAAAAAAAAAA&#10;AAAAAAAAW0NvbnRlbnRfVHlwZXNdLnhtbFBLAQItABQABgAIAAAAIQBa9CxbvwAAABUBAAALAAAA&#10;AAAAAAAAAAAAAB8BAABfcmVscy8ucmVsc1BLAQItABQABgAIAAAAIQA91NQ9wgAAANwAAAAPAAAA&#10;AAAAAAAAAAAAAAcCAABkcnMvZG93bnJldi54bWxQSwUGAAAAAAMAAwC3AAAA9gIAAAAA&#10;" fillcolor="#eaf1dd" strokecolor="#76923c" strokeweight="1pt"/>
                  <v:rect id="Rectangle 2292" o:spid="_x0000_s1044" style="position:absolute;left:3774;top:11075;width:1595;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FQrwwAAANwAAAAPAAAAZHJzL2Rvd25yZXYueG1sRE9LawIx&#10;EL4L/ocwBW+arVi3bI0igmDpqdsH7W3YTDdrN5Mlibr775uC4G0+vuesNr1txZl8aBwruJ9lIIgr&#10;pxuuFby/7aePIEJE1tg6JgUDBdisx6MVFtpd+JXOZaxFCuFQoAITY1dIGSpDFsPMdcSJ+3HeYkzQ&#10;11J7vKRw28p5li2lxYZTg8GOdoaq3/JkFRwpb07fH8uv58+X/LjwQylNNyg1ueu3TyAi9fEmvroP&#10;Os3PH+D/mXSBXP8BAAD//wMAUEsBAi0AFAAGAAgAAAAhANvh9svuAAAAhQEAABMAAAAAAAAAAAAA&#10;AAAAAAAAAFtDb250ZW50X1R5cGVzXS54bWxQSwECLQAUAAYACAAAACEAWvQsW78AAAAVAQAACwAA&#10;AAAAAAAAAAAAAAAfAQAAX3JlbHMvLnJlbHNQSwECLQAUAAYACAAAACEAQnxUK8MAAADcAAAADwAA&#10;AAAAAAAAAAAAAAAHAgAAZHJzL2Rvd25yZXYueG1sUEsFBgAAAAADAAMAtwAAAPcCAAAAAA==&#10;" filled="f" stroked="f" strokecolor="white">
                    <v:textbox inset=".5mm,.5mm,.5mm,.5mm">
                      <w:txbxContent>
                        <w:p w14:paraId="5ED7FD8A" w14:textId="74854FED" w:rsidR="00D22DF5" w:rsidRPr="00A75DA5" w:rsidRDefault="00D22DF5" w:rsidP="008B1355">
                          <w:pPr>
                            <w:pStyle w:val="Sinespaciado"/>
                            <w:rPr>
                              <w:b/>
                              <w:color w:val="4F6228"/>
                              <w:lang w:val="ca-ES"/>
                            </w:rPr>
                          </w:pPr>
                          <w:r w:rsidRPr="00A75DA5">
                            <w:rPr>
                              <w:b/>
                              <w:color w:val="4F6228"/>
                              <w:lang w:val="ca-ES"/>
                            </w:rPr>
                            <w:t>Uni</w:t>
                          </w:r>
                          <w:r w:rsidR="00A75DA5">
                            <w:rPr>
                              <w:b/>
                              <w:color w:val="4F6228"/>
                              <w:lang w:val="ca-ES"/>
                            </w:rPr>
                            <w:t>t</w:t>
                          </w:r>
                          <w:r w:rsidRPr="00A75DA5">
                            <w:rPr>
                              <w:b/>
                              <w:color w:val="4F6228"/>
                              <w:lang w:val="ca-ES"/>
                            </w:rPr>
                            <w:t>a</w:t>
                          </w:r>
                          <w:r w:rsidR="00A75DA5">
                            <w:rPr>
                              <w:b/>
                              <w:color w:val="4F6228"/>
                              <w:lang w:val="ca-ES"/>
                            </w:rPr>
                            <w:t>t</w:t>
                          </w:r>
                          <w:r w:rsidRPr="00A75DA5">
                            <w:rPr>
                              <w:b/>
                              <w:color w:val="4F6228"/>
                              <w:lang w:val="ca-ES"/>
                            </w:rPr>
                            <w:t xml:space="preserve">s </w:t>
                          </w:r>
                          <w:r w:rsidR="00A75DA5" w:rsidRPr="00A75DA5">
                            <w:rPr>
                              <w:b/>
                              <w:color w:val="4F6228"/>
                              <w:lang w:val="ca-ES"/>
                            </w:rPr>
                            <w:t>Bàsiques</w:t>
                          </w:r>
                        </w:p>
                      </w:txbxContent>
                    </v:textbox>
                  </v:rect>
                  <v:oval id="Oval 2293" o:spid="_x0000_s1045" style="position:absolute;left:2318;top:11480;width:1026;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eBhwgAAANwAAAAPAAAAZHJzL2Rvd25yZXYueG1sRE9LawIx&#10;EL4X+h/CCL3VrC21shql9EE9CbVevI2bMbu6mSybqa7+eiMIvc3H95zJrPO1OlAbq8AGBv0MFHER&#10;bMXOwOr363EEKgqyxTowGThRhNn0/m6CuQ1H/qHDUpxKIRxzNFCKNLnWsSjJY+yHhjhx29B6lARb&#10;p22LxxTua/2UZUPtseLUUGJD7yUV++WfN/D58SIL5HU4y2b/XS02bhefnTEPve5tDEqok3/xzT23&#10;af7rEK7PpAv09AIAAP//AwBQSwECLQAUAAYACAAAACEA2+H2y+4AAACFAQAAEwAAAAAAAAAAAAAA&#10;AAAAAAAAW0NvbnRlbnRfVHlwZXNdLnhtbFBLAQItABQABgAIAAAAIQBa9CxbvwAAABUBAAALAAAA&#10;AAAAAAAAAAAAAB8BAABfcmVscy8ucmVsc1BLAQItABQABgAIAAAAIQA5ReBhwgAAANwAAAAPAAAA&#10;AAAAAAAAAAAAAAcCAABkcnMvZG93bnJldi54bWxQSwUGAAAAAAMAAwC3AAAA9gIAAAAA&#10;" fillcolor="#c2d69b" strokecolor="#76923c" strokeweight="2pt">
                    <v:shadow color="#868686"/>
                  </v:oval>
                  <v:rect id="Rectangle 2294" o:spid="_x0000_s1046" style="position:absolute;left:2263;top:11850;width:112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m/HwgAAANwAAAAPAAAAZHJzL2Rvd25yZXYueG1sRE/fa8Iw&#10;EH4f+D+EE3ybqSJ2dEaRwUDxaZ0b29vR3Jq65lKSqO1/vwjC3u7j+3mrTW9bcSEfGscKZtMMBHHl&#10;dMO1guP76+MTiBCRNbaOScFAATbr0cMKC+2u/EaXMtYihXAoUIGJsSukDJUhi2HqOuLE/ThvMSbo&#10;a6k9XlO4beU8y5bSYsOpwWBHL4aq3/JsFZwob87fH8uv/echPy38UErTDUpNxv32GUSkPv6L7+6d&#10;TvPzHG7PpAvk+g8AAP//AwBQSwECLQAUAAYACAAAACEA2+H2y+4AAACFAQAAEwAAAAAAAAAAAAAA&#10;AAAAAAAAW0NvbnRlbnRfVHlwZXNdLnhtbFBLAQItABQABgAIAAAAIQBa9CxbvwAAABUBAAALAAAA&#10;AAAAAAAAAAAAAB8BAABfcmVscy8ucmVsc1BLAQItABQABgAIAAAAIQDd4m/HwgAAANwAAAAPAAAA&#10;AAAAAAAAAAAAAAcCAABkcnMvZG93bnJldi54bWxQSwUGAAAAAAMAAwC3AAAA9gIAAAAA&#10;" filled="f" stroked="f" strokecolor="white">
                    <v:textbox inset=".5mm,.5mm,.5mm,.5mm">
                      <w:txbxContent>
                        <w:p w14:paraId="2121EE1F" w14:textId="09486B8C" w:rsidR="00D22DF5" w:rsidRPr="00A75DA5" w:rsidRDefault="00A75DA5" w:rsidP="008B1355">
                          <w:pPr>
                            <w:pStyle w:val="Sinespaciado"/>
                            <w:rPr>
                              <w:b/>
                              <w:color w:val="4F6228"/>
                              <w:lang w:val="ca-ES"/>
                            </w:rPr>
                          </w:pPr>
                          <w:r w:rsidRPr="00A75DA5">
                            <w:rPr>
                              <w:b/>
                              <w:color w:val="4F6228"/>
                              <w:lang w:val="ca-ES"/>
                            </w:rPr>
                            <w:t>Intervenció</w:t>
                          </w:r>
                        </w:p>
                      </w:txbxContent>
                    </v:textbox>
                  </v:rect>
                  <v:oval id="Oval 2295" o:spid="_x0000_s1047" style="position:absolute;left:3484;top:11480;width:1026;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tGIxQAAANwAAAAPAAAAZHJzL2Rvd25yZXYueG1sRI9PTwJB&#10;DMXvJH6HSU28wawawawMxPgneiIBvXgrO3V2Zaez2amw+unpgYRbm/f63q/z5RBbs6c+N4kdXE8K&#10;MMRV8g0HB58fr+N7MFmQPbaJycEfZVguLkZzLH068Jr2GwlGQziX6KAW6Uprc1VTxDxJHbFq36mP&#10;KLr2wfoeDxoeW3tTFFMbsWFtqLGjp5qq3eY3Onh5vpMV8lf6l+3urVltw0++Dc5dXQ6PD2CEBjmb&#10;T9fvXvFnSqvP6AR2cQQAAP//AwBQSwECLQAUAAYACAAAACEA2+H2y+4AAACFAQAAEwAAAAAAAAAA&#10;AAAAAAAAAAAAW0NvbnRlbnRfVHlwZXNdLnhtbFBLAQItABQABgAIAAAAIQBa9CxbvwAAABUBAAAL&#10;AAAAAAAAAAAAAAAAAB8BAABfcmVscy8ucmVsc1BLAQItABQABgAIAAAAIQAnltGIxQAAANwAAAAP&#10;AAAAAAAAAAAAAAAAAAcCAABkcnMvZG93bnJldi54bWxQSwUGAAAAAAMAAwC3AAAA+QIAAAAA&#10;" fillcolor="#c2d69b" strokecolor="#76923c" strokeweight="2pt">
                    <v:shadow color="#868686"/>
                  </v:oval>
                  <v:rect id="Rectangle 2296" o:spid="_x0000_s1048" style="position:absolute;left:3432;top:11737;width:1121;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V4uwwAAANwAAAAPAAAAZHJzL2Rvd25yZXYueG1sRE/fa8Iw&#10;EH4f+D+EE/Y2U2XY2RllDISNPa060bejuTXV5lKSqO1/vwwGe7uP7+ct171txZV8aBwrmE4yEMSV&#10;0w3XCnbbzcMTiBCRNbaOScFAAdar0d0SC+1u/EnXMtYihXAoUIGJsSukDJUhi2HiOuLEfTtvMSbo&#10;a6k93lK4beUsy+bSYsOpwWBHr4aqc3mxCk6UN5fj1/zwvv/IT49+KKXpBqXux/3LM4hIffwX/7nf&#10;dJqfL+D3mXSBXP0AAAD//wMAUEsBAi0AFAAGAAgAAAAhANvh9svuAAAAhQEAABMAAAAAAAAAAAAA&#10;AAAAAAAAAFtDb250ZW50X1R5cGVzXS54bWxQSwECLQAUAAYACAAAACEAWvQsW78AAAAVAQAACwAA&#10;AAAAAAAAAAAAAAAfAQAAX3JlbHMvLnJlbHNQSwECLQAUAAYACAAAACEAwzFeLsMAAADcAAAADwAA&#10;AAAAAAAAAAAAAAAHAgAAZHJzL2Rvd25yZXYueG1sUEsFBgAAAAADAAMAtwAAAPcCAAAAAA==&#10;" filled="f" stroked="f" strokecolor="white">
                    <v:textbox inset=".5mm,.5mm,.5mm,.5mm">
                      <w:txbxContent>
                        <w:p w14:paraId="29A8AEC0" w14:textId="45EB6026" w:rsidR="00D22DF5" w:rsidRPr="00A75DA5" w:rsidRDefault="00D22DF5" w:rsidP="008B1355">
                          <w:pPr>
                            <w:pStyle w:val="Sinespaciado"/>
                            <w:rPr>
                              <w:b/>
                              <w:color w:val="4F6228"/>
                              <w:lang w:val="ca-ES"/>
                            </w:rPr>
                          </w:pPr>
                          <w:r w:rsidRPr="00A75DA5">
                            <w:rPr>
                              <w:b/>
                              <w:color w:val="4F6228"/>
                              <w:lang w:val="ca-ES"/>
                            </w:rPr>
                            <w:t>Sanit</w:t>
                          </w:r>
                          <w:r w:rsidR="00A75DA5">
                            <w:rPr>
                              <w:b/>
                              <w:color w:val="4F6228"/>
                              <w:lang w:val="ca-ES"/>
                            </w:rPr>
                            <w:t>à</w:t>
                          </w:r>
                          <w:r w:rsidRPr="00A75DA5">
                            <w:rPr>
                              <w:b/>
                              <w:color w:val="4F6228"/>
                              <w:lang w:val="ca-ES"/>
                            </w:rPr>
                            <w:t xml:space="preserve">ria </w:t>
                          </w:r>
                          <w:r w:rsidR="00A75DA5">
                            <w:rPr>
                              <w:b/>
                              <w:color w:val="4F6228"/>
                              <w:lang w:val="ca-ES"/>
                            </w:rPr>
                            <w:t>i</w:t>
                          </w:r>
                          <w:r w:rsidRPr="00A75DA5">
                            <w:rPr>
                              <w:b/>
                              <w:color w:val="4F6228"/>
                              <w:lang w:val="ca-ES"/>
                            </w:rPr>
                            <w:t xml:space="preserve"> </w:t>
                          </w:r>
                          <w:r w:rsidR="00A75DA5" w:rsidRPr="00A75DA5">
                            <w:rPr>
                              <w:b/>
                              <w:color w:val="4F6228"/>
                              <w:lang w:val="ca-ES"/>
                            </w:rPr>
                            <w:t>Assistencial</w:t>
                          </w:r>
                        </w:p>
                      </w:txbxContent>
                    </v:textbox>
                  </v:rect>
                  <v:oval id="Oval 2297" o:spid="_x0000_s1049" style="position:absolute;left:4682;top:11480;width:1026;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a2pxQAAANwAAAAPAAAAZHJzL2Rvd25yZXYueG1sRI9PTwJB&#10;DMXvJH6HSU28wawaCVkYCPFP9EQCevFWdsrswk5ns1Nh9dPbg4m3Nu/1vV8XqyG25kx9bhI7uJ0U&#10;YIir5BsODj7eX8YzMFmQPbaJycE3ZVgtr0YLLH268JbOOwlGQziX6KAW6Uprc1VTxDxJHbFqh9RH&#10;FF37YH2PFw2Prb0riqmN2LA21NjRY03VafcVHTw/PcgG+TP9yP702mz24Zjvg3M318N6DkZokH/z&#10;3/WbV/yZ4uszOoFd/gIAAP//AwBQSwECLQAUAAYACAAAACEA2+H2y+4AAACFAQAAEwAAAAAAAAAA&#10;AAAAAAAAAAAAW0NvbnRlbnRfVHlwZXNdLnhtbFBLAQItABQABgAIAAAAIQBa9CxbvwAAABUBAAAL&#10;AAAAAAAAAAAAAAAAAB8BAABfcmVscy8ucmVsc1BLAQItABQABgAIAAAAIQDsNa2pxQAAANwAAAAP&#10;AAAAAAAAAAAAAAAAAAcCAABkcnMvZG93bnJldi54bWxQSwUGAAAAAAMAAwC3AAAA+QIAAAAA&#10;" fillcolor="#c2d69b" strokecolor="#76923c" strokeweight="2pt">
                    <v:shadow color="#868686"/>
                  </v:oval>
                  <v:rect id="Rectangle 2298" o:spid="_x0000_s1050" style="position:absolute;left:4627;top:11850;width:112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iIPwgAAANwAAAAPAAAAZHJzL2Rvd25yZXYueG1sRE9NawIx&#10;EL0L/Q9hCt5qVikqW6OUQsHiya1Kexs2083azWRJou7+eyMI3ubxPmex6mwjzuRD7VjBeJSBIC6d&#10;rrlSsPv+fJmDCBFZY+OYFPQUYLV8Giww1+7CWzoXsRIphEOOCkyMbS5lKA1ZDCPXEifuz3mLMUFf&#10;Se3xksJtIydZNpUWa04NBlv6MFT+Fyer4Eiz+vS7n/58HTaz46vvC2naXqnhc/f+BiJSFx/iu3ut&#10;0/z5GG7PpAvk8goAAP//AwBQSwECLQAUAAYACAAAACEA2+H2y+4AAACFAQAAEwAAAAAAAAAAAAAA&#10;AAAAAAAAW0NvbnRlbnRfVHlwZXNdLnhtbFBLAQItABQABgAIAAAAIQBa9CxbvwAAABUBAAALAAAA&#10;AAAAAAAAAAAAAB8BAABfcmVscy8ucmVsc1BLAQItABQABgAIAAAAIQAIkiIPwgAAANwAAAAPAAAA&#10;AAAAAAAAAAAAAAcCAABkcnMvZG93bnJldi54bWxQSwUGAAAAAAMAAwC3AAAA9gIAAAAA&#10;" filled="f" stroked="f" strokecolor="white">
                    <v:textbox inset=".5mm,.5mm,.5mm,.5mm">
                      <w:txbxContent>
                        <w:p w14:paraId="358981A0" w14:textId="64A3B7D4" w:rsidR="00D22DF5" w:rsidRPr="00A75DA5" w:rsidRDefault="00D22DF5" w:rsidP="008B1355">
                          <w:pPr>
                            <w:pStyle w:val="Sinespaciado"/>
                            <w:rPr>
                              <w:b/>
                              <w:color w:val="4F6228"/>
                              <w:lang w:val="ca-ES"/>
                            </w:rPr>
                          </w:pPr>
                          <w:r w:rsidRPr="00A75DA5">
                            <w:rPr>
                              <w:b/>
                              <w:color w:val="4F6228"/>
                              <w:lang w:val="ca-ES"/>
                            </w:rPr>
                            <w:t>Segur</w:t>
                          </w:r>
                          <w:r w:rsidR="00A75DA5">
                            <w:rPr>
                              <w:b/>
                              <w:color w:val="4F6228"/>
                              <w:lang w:val="ca-ES"/>
                            </w:rPr>
                            <w:t>etat</w:t>
                          </w:r>
                        </w:p>
                      </w:txbxContent>
                    </v:textbox>
                  </v:rect>
                  <v:oval id="Oval 2299" o:spid="_x0000_s1051" style="position:absolute;left:5856;top:11480;width:1026;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5ZFwgAAANwAAAAPAAAAZHJzL2Rvd25yZXYueG1sRE9NawIx&#10;EL0X/A9hhN5qVkuLrEYpttKeBLWX3sbNmN26mSybUbf+eiMUvM3jfc503vlanaiNVWADw0EGirgI&#10;tmJn4Hu7fBqDioJssQ5MBv4ownzWe5hibsOZ13TaiFMphGOOBkqRJtc6FiV5jIPQECduH1qPkmDr&#10;tG3xnMJ9rUdZ9qo9VpwaSmxoUVJx2By9gY/3F1kh/4SL7A6f1WrnfuOzM+ax371NQAl1chf/u79s&#10;mj8ewe2ZdIGeXQEAAP//AwBQSwECLQAUAAYACAAAACEA2+H2y+4AAACFAQAAEwAAAAAAAAAAAAAA&#10;AAAAAAAAW0NvbnRlbnRfVHlwZXNdLnhtbFBLAQItABQABgAIAAAAIQBa9CxbvwAAABUBAAALAAAA&#10;AAAAAAAAAAAAAB8BAABfcmVscy8ucmVsc1BLAQItABQABgAIAAAAIQBzq5ZFwgAAANwAAAAPAAAA&#10;AAAAAAAAAAAAAAcCAABkcnMvZG93bnJldi54bWxQSwUGAAAAAAMAAwC3AAAA9gIAAAAA&#10;" fillcolor="#c2d69b" strokecolor="#76923c" strokeweight="2pt">
                    <v:shadow color="#868686"/>
                  </v:oval>
                  <v:rect id="Rectangle 2300" o:spid="_x0000_s1052" style="position:absolute;left:5801;top:11850;width:112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BnjwwAAANwAAAAPAAAAZHJzL2Rvd25yZXYueG1sRE9NawIx&#10;EL0X/A9hCt402yoqW6NIQbD01FVLexs2083azWRJou7+e1MQepvH+5zlurONuJAPtWMFT+MMBHHp&#10;dM2VgsN+O1qACBFZY+OYFPQUYL0aPCwx1+7KH3QpYiVSCIccFZgY21zKUBqyGMauJU7cj/MWY4K+&#10;ktrjNYXbRj5n2UxarDk1GGzp1VD5W5ytghPN6/P3cfb19vk+P019X0jT9koNH7vNC4hIXfwX3907&#10;neYvJvD3TLpArm4AAAD//wMAUEsBAi0AFAAGAAgAAAAhANvh9svuAAAAhQEAABMAAAAAAAAAAAAA&#10;AAAAAAAAAFtDb250ZW50X1R5cGVzXS54bWxQSwECLQAUAAYACAAAACEAWvQsW78AAAAVAQAACwAA&#10;AAAAAAAAAAAAAAAfAQAAX3JlbHMvLnJlbHNQSwECLQAUAAYACAAAACEAlwwZ48MAAADcAAAADwAA&#10;AAAAAAAAAAAAAAAHAgAAZHJzL2Rvd25yZXYueG1sUEsFBgAAAAADAAMAtwAAAPcCAAAAAA==&#10;" filled="f" stroked="f" strokecolor="white">
                    <v:textbox inset=".5mm,.5mm,.5mm,.5mm">
                      <w:txbxContent>
                        <w:p w14:paraId="395A3973" w14:textId="0A614E98" w:rsidR="00D22DF5" w:rsidRPr="00A75DA5" w:rsidRDefault="00A75DA5" w:rsidP="008B1355">
                          <w:pPr>
                            <w:pStyle w:val="Sinespaciado"/>
                            <w:rPr>
                              <w:b/>
                              <w:color w:val="4F6228"/>
                              <w:lang w:val="ca-ES"/>
                            </w:rPr>
                          </w:pPr>
                          <w:r>
                            <w:rPr>
                              <w:b/>
                              <w:color w:val="4F6228"/>
                              <w:lang w:val="ca-ES"/>
                            </w:rPr>
                            <w:t>Suport</w:t>
                          </w:r>
                        </w:p>
                      </w:txbxContent>
                    </v:textbox>
                  </v:rect>
                </v:group>
                <v:group id="Group 2301" o:spid="_x0000_s1053" style="position:absolute;left:11344;top:7928;width:3244;height:1452" coordorigin="7711,7292" coordsize="2205,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AutoShape 2302" o:spid="_x0000_s1054" type="#_x0000_t176" style="position:absolute;left:7711;top:7292;width:2205;height:1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kMUwQAAANwAAAAPAAAAZHJzL2Rvd25yZXYueG1sRE9Ni8Iw&#10;EL0L/ocwgjdNFexKNZYiLCxeRNfL3mabsS02k9LEWv31RhC8zeN9zjrtTS06al1lWcFsGoEgzq2u&#10;uFBw+v2eLEE4j6yxtkwK7uQg3QwHa0y0vfGBuqMvRAhhl6CC0vsmkdLlJRl0U9sQB+5sW4M+wLaQ&#10;usVbCDe1nEdRLA1WHBpKbGhbUn45Xo2C7P7IJf3tZvGpidw1jr/23fxfqfGoz1YgPPX+I367f3SY&#10;v1zA65lwgdw8AQAA//8DAFBLAQItABQABgAIAAAAIQDb4fbL7gAAAIUBAAATAAAAAAAAAAAAAAAA&#10;AAAAAABbQ29udGVudF9UeXBlc10ueG1sUEsBAi0AFAAGAAgAAAAhAFr0LFu/AAAAFQEAAAsAAAAA&#10;AAAAAAAAAAAAHwEAAF9yZWxzLy5yZWxzUEsBAi0AFAAGAAgAAAAhAEEKQxTBAAAA3AAAAA8AAAAA&#10;AAAAAAAAAAAABwIAAGRycy9kb3ducmV2LnhtbFBLBQYAAAAAAwADALcAAAD1AgAAAAA=&#10;" fillcolor="#c4bc96" strokecolor="#484329" strokeweight="3pt">
                    <v:stroke linestyle="thinThick"/>
                    <v:shadow color="#868686"/>
                    <v:textbox inset="1.5mm,0,1.5mm,0">
                      <w:txbxContent>
                        <w:p w14:paraId="150AF8DF" w14:textId="77777777" w:rsidR="00D22DF5" w:rsidRPr="00A75DA5" w:rsidRDefault="00D22DF5" w:rsidP="008B1355">
                          <w:pPr>
                            <w:pStyle w:val="Sinespaciado"/>
                            <w:spacing w:before="40"/>
                            <w:rPr>
                              <w:b/>
                              <w:color w:val="4A442A"/>
                              <w:sz w:val="20"/>
                              <w:lang w:val="ca-ES"/>
                            </w:rPr>
                          </w:pPr>
                          <w:r w:rsidRPr="00A75DA5">
                            <w:rPr>
                              <w:b/>
                              <w:color w:val="4A442A"/>
                              <w:sz w:val="20"/>
                              <w:lang w:val="ca-ES"/>
                            </w:rPr>
                            <w:t>CCE Generalitat</w:t>
                          </w:r>
                        </w:p>
                      </w:txbxContent>
                    </v:textbox>
                  </v:shape>
                  <v:shape id="AutoShape 2303" o:spid="_x0000_s1055" type="#_x0000_t176" style="position:absolute;left:9077;top:7799;width:602;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KIhwwAAANwAAAAPAAAAZHJzL2Rvd25yZXYueG1sRE9Na8JA&#10;EL0L/odlBG+60UMqqauIVNqLBRMRehuyYxLNzobsNkn7691Cwds83uest4OpRUetqywrWMwjEMS5&#10;1RUXCs7ZYbYC4TyyxtoyKfghB9vNeLTGRNueT9SlvhAhhF2CCkrvm0RKl5dk0M1tQxy4q20N+gDb&#10;QuoW+xBuarmMolgarDg0lNjQvqT8nn4bBel9vzvefl8uX/V7dsDl4k1/ukip6WTYvYLwNPin+N/9&#10;ocP8VQx/z4QL5OYBAAD//wMAUEsBAi0AFAAGAAgAAAAhANvh9svuAAAAhQEAABMAAAAAAAAAAAAA&#10;AAAAAAAAAFtDb250ZW50X1R5cGVzXS54bWxQSwECLQAUAAYACAAAACEAWvQsW78AAAAVAQAACwAA&#10;AAAAAAAAAAAAAAAfAQAAX3JlbHMvLnJlbHNQSwECLQAUAAYACAAAACEAn0iiIcMAAADcAAAADwAA&#10;AAAAAAAAAAAAAAAHAgAAZHJzL2Rvd25yZXYueG1sUEsFBgAAAAADAAMAtwAAAPcCAAAAAA==&#10;" fillcolor="#ddd8c2" strokecolor="#938953" strokeweight="1pt">
                    <v:shadow color="#868686"/>
                    <v:textbox>
                      <w:txbxContent>
                        <w:p w14:paraId="789EFB60" w14:textId="77777777" w:rsidR="00D22DF5" w:rsidRPr="00A75DA5" w:rsidRDefault="00D22DF5" w:rsidP="008B1355">
                          <w:pPr>
                            <w:rPr>
                              <w:lang w:val="ca-ES"/>
                            </w:rPr>
                          </w:pPr>
                        </w:p>
                      </w:txbxContent>
                    </v:textbox>
                  </v:shape>
                  <v:shape id="AutoShape 2304" o:spid="_x0000_s1056" type="#_x0000_t176" style="position:absolute;left:7841;top:7799;width:118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Ow+wwAAANwAAAAPAAAAZHJzL2Rvd25yZXYueG1sRE/NasJA&#10;EL4XfIdlBG+6UVqV1E1Qa0FyENQ+wJCdJqHZ2bC7atKn7xYKvc3H9zubvDetuJPzjWUF81kCgri0&#10;uuFKwcf1fboG4QOyxtYyKRjIQ56NnjaYavvgM90voRIxhH2KCuoQulRKX9Zk0M9sRxy5T+sMhghd&#10;JbXDRww3rVwkyVIabDg21NjRvqby63IzCgrbXg/ue1cshudj8VK+0XBqbkpNxv32FUSgPvyL/9xH&#10;HeevV/D7TLxAZj8AAAD//wMAUEsBAi0AFAAGAAgAAAAhANvh9svuAAAAhQEAABMAAAAAAAAAAAAA&#10;AAAAAAAAAFtDb250ZW50X1R5cGVzXS54bWxQSwECLQAUAAYACAAAACEAWvQsW78AAAAVAQAACwAA&#10;AAAAAAAAAAAAAAAfAQAAX3JlbHMvLnJlbHNQSwECLQAUAAYACAAAACEAGbzsPsMAAADcAAAADwAA&#10;AAAAAAAAAAAAAAAHAgAAZHJzL2Rvd25yZXYueG1sUEsFBgAAAAADAAMAtwAAAPcCAAAAAA==&#10;" fillcolor="#ddd8c2" strokecolor="#938953" strokeweight="1pt">
                    <v:shadow color="#868686"/>
                    <v:textbox inset="0,,0">
                      <w:txbxContent>
                        <w:p w14:paraId="5B197A91" w14:textId="24DBD6B0" w:rsidR="00D22DF5" w:rsidRPr="00A75DA5" w:rsidRDefault="00D22DF5" w:rsidP="008B1355">
                          <w:pPr>
                            <w:pStyle w:val="Sinespaciado"/>
                            <w:spacing w:before="20"/>
                            <w:rPr>
                              <w:b/>
                              <w:color w:val="4A442A"/>
                              <w:lang w:val="ca-ES"/>
                            </w:rPr>
                          </w:pPr>
                          <w:r w:rsidRPr="00A75DA5">
                            <w:rPr>
                              <w:b/>
                              <w:color w:val="4A442A"/>
                              <w:lang w:val="ca-ES"/>
                            </w:rPr>
                            <w:t>Sala d</w:t>
                          </w:r>
                          <w:r w:rsidR="00A75DA5">
                            <w:rPr>
                              <w:b/>
                              <w:color w:val="4A442A"/>
                              <w:lang w:val="ca-ES"/>
                            </w:rPr>
                            <w:t>’</w:t>
                          </w:r>
                          <w:r w:rsidR="00A75DA5" w:rsidRPr="00A75DA5">
                            <w:rPr>
                              <w:b/>
                              <w:color w:val="4A442A"/>
                              <w:lang w:val="ca-ES"/>
                            </w:rPr>
                            <w:t>Emergències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05" o:spid="_x0000_s1057" type="#_x0000_t75" alt="logoBUENO112" style="position:absolute;left:9077;top:7828;width:602;height: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tStxwAAANwAAAAPAAAAZHJzL2Rvd25yZXYueG1sRI9Ba8JA&#10;EIXvQv/DMoVeRDf2UCS6igitHgqtUdTjkB2TYHY2ZNcY/33nUPA2w3vz3jfzZe9q1VEbKs8GJuME&#10;FHHubcWFgcP+czQFFSKyxdozGXhQgOXiZTDH1Po776jLYqEkhEOKBsoYm1TrkJfkMIx9QyzaxbcO&#10;o6xtoW2Ldwl3tX5Pkg/tsGJpKLGhdUn5Nbs5A8PJ+XQa9udH951tjvXXz+p23P0a8/bar2agIvXx&#10;af6/3lrBnwqtPCMT6MUfAAAA//8DAFBLAQItABQABgAIAAAAIQDb4fbL7gAAAIUBAAATAAAAAAAA&#10;AAAAAAAAAAAAAABbQ29udGVudF9UeXBlc10ueG1sUEsBAi0AFAAGAAgAAAAhAFr0LFu/AAAAFQEA&#10;AAsAAAAAAAAAAAAAAAAAHwEAAF9yZWxzLy5yZWxzUEsBAi0AFAAGAAgAAAAhAKAi1K3HAAAA3AAA&#10;AA8AAAAAAAAAAAAAAAAABwIAAGRycy9kb3ducmV2LnhtbFBLBQYAAAAAAwADALcAAAD7AgAAAAA=&#10;">
                    <v:imagedata r:id="rId15" o:title="logoBUENO112" chromakey="white"/>
                  </v:shape>
                </v:group>
                <v:line id="Line 2306" o:spid="_x0000_s1058" style="position:absolute;flip:x;visibility:visible;mso-wrap-style:square" from="12898,9380" to="12898,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U54xQAAANwAAAAPAAAAZHJzL2Rvd25yZXYueG1sRE9Na8JA&#10;EL0L/odlBG+60UOxqasUY0GEgKZC623MTpNgdjZk15j213eFQm/zeJ+zXPemFh21rrKsYDaNQBDn&#10;VldcKDi9v00WIJxH1lhbJgXf5GC9Gg6WGGt75yN1mS9ECGEXo4LS+yaW0uUlGXRT2xAH7su2Bn2A&#10;bSF1i/cQbmo5j6InabDi0FBiQ5uS8mt2MwrmP4djdjnZbrs7p+lHkuw/k3Sv1HjUv76A8NT7f/Gf&#10;e6fD/MUzPJ4JF8jVLwAAAP//AwBQSwECLQAUAAYACAAAACEA2+H2y+4AAACFAQAAEwAAAAAAAAAA&#10;AAAAAAAAAAAAW0NvbnRlbnRfVHlwZXNdLnhtbFBLAQItABQABgAIAAAAIQBa9CxbvwAAABUBAAAL&#10;AAAAAAAAAAAAAAAAAB8BAABfcmVscy8ucmVsc1BLAQItABQABgAIAAAAIQCKbU54xQAAANwAAAAP&#10;AAAAAAAAAAAAAAAAAAcCAABkcnMvZG93bnJldi54bWxQSwUGAAAAAAMAAwC3AAAA+QIAAAAA&#10;" strokecolor="#76923c" strokeweight="1pt"/>
                <v:line id="Line 2307" o:spid="_x0000_s1059" style="position:absolute;flip:x;visibility:visible;mso-wrap-style:square" from="10394,8629" to="11344,8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nE4yAAAANwAAAAPAAAAZHJzL2Rvd25yZXYueG1sRI9BS8NA&#10;EIXvBf/DMoK3dmMPorHbIqaFUgi0aUG9jdkxCWZnQ3ZNo7++cxB6m+G9ee+bxWp0rRqoD41nA/ez&#10;BBRx6W3DlYHTcTN9BBUissXWMxn4pQCr5c1kgan1Zz7QUMRKSQiHFA3UMXap1qGsyWGY+Y5YtC/f&#10;O4yy9pW2PZ4l3LV6niQP2mHD0lBjR681ld/FjzMw/9sfis+TH9bbjzx/y7Lde5bvjLm7HV+eQUUa&#10;49X8f721gv8k+PKMTKCXFwAAAP//AwBQSwECLQAUAAYACAAAACEA2+H2y+4AAACFAQAAEwAAAAAA&#10;AAAAAAAAAAAAAAAAW0NvbnRlbnRfVHlwZXNdLnhtbFBLAQItABQABgAIAAAAIQBa9CxbvwAAABUB&#10;AAALAAAAAAAAAAAAAAAAAB8BAABfcmVscy8ucmVsc1BLAQItABQABgAIAAAAIQCejnE4yAAAANwA&#10;AAAPAAAAAAAAAAAAAAAAAAcCAABkcnMvZG93bnJldi54bWxQSwUGAAAAAAMAAwC3AAAA/AIAAAAA&#10;" strokecolor="#76923c" strokeweight="1pt"/>
                <v:line id="Line 2308" o:spid="_x0000_s1060" style="position:absolute;flip:x;visibility:visible;mso-wrap-style:square" from="5091,9804" to="8767,9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tSjxQAAANwAAAAPAAAAZHJzL2Rvd25yZXYueG1sRE9Na8JA&#10;EL0X+h+WKfRWN3oobXQVaRRECGgU1NuYHZPQ7GzIbmPaX98VBG/zeJ8zmfWmFh21rrKsYDiIQBDn&#10;VldcKNjvlm8fIJxH1lhbJgW/5GA2fX6aYKztlbfUZb4QIYRdjApK75tYSpeXZNANbEMcuIttDfoA&#10;20LqFq8h3NRyFEXv0mDFoaHEhr5Kyr+zH6Ng9LfZZue97RarU5oekmR9TNK1Uq8v/XwMwlPvH+K7&#10;e6XD/M8h3J4JF8jpPwAAAP//AwBQSwECLQAUAAYACAAAACEA2+H2y+4AAACFAQAAEwAAAAAAAAAA&#10;AAAAAAAAAAAAW0NvbnRlbnRfVHlwZXNdLnhtbFBLAQItABQABgAIAAAAIQBa9CxbvwAAABUBAAAL&#10;AAAAAAAAAAAAAAAAAB8BAABfcmVscy8ucmVsc1BLAQItABQABgAIAAAAIQDxwtSjxQAAANwAAAAP&#10;AAAAAAAAAAAAAAAAAAcCAABkcnMvZG93bnJldi54bWxQSwUGAAAAAAMAAwC3AAAA+QIAAAAA&#10;" strokecolor="#76923c" strokeweight="1pt"/>
              </v:group>
            </w:pict>
          </mc:Fallback>
        </mc:AlternateContent>
      </w:r>
    </w:p>
    <w:p w14:paraId="7FC9A87F" w14:textId="20D0C8E5" w:rsidR="00AE2A58" w:rsidRPr="001A34AB" w:rsidRDefault="00AE2A58" w:rsidP="00AE2A58">
      <w:pPr>
        <w:rPr>
          <w:lang w:val="ca-ES"/>
        </w:rPr>
      </w:pPr>
    </w:p>
    <w:p w14:paraId="76520B9E" w14:textId="77777777" w:rsidR="00AE2A58" w:rsidRPr="001A34AB" w:rsidRDefault="00AE2A58" w:rsidP="00AE2A58">
      <w:pPr>
        <w:rPr>
          <w:lang w:val="ca-ES"/>
        </w:rPr>
      </w:pPr>
    </w:p>
    <w:p w14:paraId="4494936D" w14:textId="77777777" w:rsidR="00AE2A58" w:rsidRPr="001A34AB" w:rsidRDefault="00AE2A58" w:rsidP="00AE2A58">
      <w:pPr>
        <w:rPr>
          <w:lang w:val="ca-ES"/>
        </w:rPr>
      </w:pPr>
    </w:p>
    <w:p w14:paraId="12E88D26" w14:textId="77777777" w:rsidR="00AE2A58" w:rsidRPr="001A34AB" w:rsidRDefault="00AE2A58" w:rsidP="00AE2A58">
      <w:pPr>
        <w:rPr>
          <w:lang w:val="ca-ES"/>
        </w:rPr>
      </w:pPr>
    </w:p>
    <w:p w14:paraId="7E7BA864" w14:textId="77777777" w:rsidR="00AE2A58" w:rsidRPr="001A34AB" w:rsidRDefault="00AE2A58" w:rsidP="00AE2A58">
      <w:pPr>
        <w:rPr>
          <w:lang w:val="ca-ES"/>
        </w:rPr>
      </w:pPr>
    </w:p>
    <w:p w14:paraId="68F8105E" w14:textId="77777777" w:rsidR="00AE2A58" w:rsidRPr="001A34AB" w:rsidRDefault="00AE2A58" w:rsidP="00AE2A58">
      <w:pPr>
        <w:rPr>
          <w:lang w:val="ca-ES"/>
        </w:rPr>
      </w:pPr>
    </w:p>
    <w:p w14:paraId="0F98D2B9" w14:textId="77777777" w:rsidR="00AE2A58" w:rsidRPr="001A34AB" w:rsidRDefault="00AE2A58" w:rsidP="00AE2A58">
      <w:pPr>
        <w:rPr>
          <w:lang w:val="ca-ES"/>
        </w:rPr>
      </w:pPr>
    </w:p>
    <w:p w14:paraId="74D8BE3F" w14:textId="77777777" w:rsidR="00AE2A58" w:rsidRPr="001A34AB" w:rsidRDefault="00AE2A58" w:rsidP="00AE2A58">
      <w:pPr>
        <w:rPr>
          <w:lang w:val="ca-ES"/>
        </w:rPr>
      </w:pPr>
    </w:p>
    <w:p w14:paraId="3A077C2F" w14:textId="4178E467" w:rsidR="00AE2A58" w:rsidRPr="001A34AB" w:rsidRDefault="00AE2A58" w:rsidP="00AE2A58">
      <w:pPr>
        <w:rPr>
          <w:lang w:val="ca-ES"/>
        </w:rPr>
      </w:pPr>
    </w:p>
    <w:p w14:paraId="4C33F64F" w14:textId="1CACAADF" w:rsidR="00AE2A58" w:rsidRPr="001A34AB" w:rsidRDefault="00EE5A06" w:rsidP="00AE2A58">
      <w:pPr>
        <w:rPr>
          <w:lang w:val="ca-ES"/>
        </w:rPr>
      </w:pPr>
      <w:r>
        <w:rPr>
          <w:noProof/>
        </w:rPr>
        <mc:AlternateContent>
          <mc:Choice Requires="wps">
            <w:drawing>
              <wp:anchor distT="0" distB="0" distL="114300" distR="114300" simplePos="0" relativeHeight="251734016" behindDoc="0" locked="0" layoutInCell="1" allowOverlap="1" wp14:anchorId="555BB3AD" wp14:editId="38C6C30D">
                <wp:simplePos x="0" y="0"/>
                <wp:positionH relativeFrom="column">
                  <wp:posOffset>2566035</wp:posOffset>
                </wp:positionH>
                <wp:positionV relativeFrom="paragraph">
                  <wp:posOffset>161735</wp:posOffset>
                </wp:positionV>
                <wp:extent cx="2295525" cy="1460"/>
                <wp:effectExtent l="0" t="0" r="9525" b="36830"/>
                <wp:wrapNone/>
                <wp:docPr id="196" name="Line 2308"/>
                <wp:cNvGraphicFramePr/>
                <a:graphic xmlns:a="http://schemas.openxmlformats.org/drawingml/2006/main">
                  <a:graphicData uri="http://schemas.microsoft.com/office/word/2010/wordprocessingShape">
                    <wps:wsp>
                      <wps:cNvCnPr/>
                      <wps:spPr bwMode="auto">
                        <a:xfrm flipH="1">
                          <a:off x="0" y="0"/>
                          <a:ext cx="2295525" cy="1460"/>
                        </a:xfrm>
                        <a:prstGeom prst="line">
                          <a:avLst/>
                        </a:prstGeom>
                        <a:noFill/>
                        <a:ln w="12700">
                          <a:solidFill>
                            <a:srgbClr val="76923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E856EDC" id="Line 2308"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05pt,12.75pt" to="382.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NVMuQEAAEoDAAAOAAAAZHJzL2Uyb0RvYy54bWysU8tu2zAQvBfoPxC815KV2okFyzk4TXtI&#10;2wBtP2DNh0WA5BIkbdl/3yXjuq9b0Qux3J0d7cxS6/uTs+yoYjLoBz6ftZwpL1Aavx/4t6+Pb+44&#10;Sxm8BIteDfysEr/fvH61nkKvOhzRShUZkfjUT2HgY86hb5okRuUgzTAoT0WN0UGma9w3MsJE7M42&#10;XdsumwmjDBGFSomyDy9Fvqn8WiuRP2udVGZ24DRbrmes566czWYN/T5CGI24jAH/MIUD4+mjV6oH&#10;yMAO0fxF5YyImFDnmUDXoNZGqKqB1MzbP9R8GSGoqoXMSeFqU/p/tOLT8TkyI2l3qyVnHhwt6cl4&#10;xbqb9q7YM4XUE2rrn+PllgK17KaPKAkLh4xV+UlHx7Q14QNx1QypY6dq9flqtTplJijZdavFoltw&#10;Jqg2f7usm2igLyzFxxBTfq/QsRIM3NJElROOTynTHAT9ASlwj4/G2rpM69lElN1t29aOhNbIUi24&#10;FPe7rY3sCPQebper7mZbNBLbb7CIBy8r26hAvrvEGYx9iQlvPbUVb4obLy7tUJ6rSTVPC6vEl8dV&#10;XsSv99r98xfYfAcAAP//AwBQSwMEFAAGAAgAAAAhADpVnATfAAAACQEAAA8AAABkcnMvZG93bnJl&#10;di54bWxMj8FOwzAMhu9IvENkJG4s3dR2W9d0mpAGNxBjHLhljdtUNE6VZGt5e7ITO9r+9Pv7y+1k&#10;enZB5ztLAuazBBhSbVVHrYDj5/5pBcwHSUr2llDAL3rYVvd3pSyUHekDL4fQshhCvpACdAhDwbmv&#10;NRrpZ3ZAirfGOiNDHF3LlZNjDDc9XyRJzo3sKH7QcsBnjfXP4WwEuHy0L2/61XwdqTHp965Z7dfv&#10;Qjw+TLsNsIBT+Ifhqh/VoYpOJ3sm5VkvIE3SeUQFLLIMWASWeZYDO10XS+BVyW8bVH8AAAD//wMA&#10;UEsBAi0AFAAGAAgAAAAhALaDOJL+AAAA4QEAABMAAAAAAAAAAAAAAAAAAAAAAFtDb250ZW50X1R5&#10;cGVzXS54bWxQSwECLQAUAAYACAAAACEAOP0h/9YAAACUAQAACwAAAAAAAAAAAAAAAAAvAQAAX3Jl&#10;bHMvLnJlbHNQSwECLQAUAAYACAAAACEAzajVTLkBAABKAwAADgAAAAAAAAAAAAAAAAAuAgAAZHJz&#10;L2Uyb0RvYy54bWxQSwECLQAUAAYACAAAACEAOlWcBN8AAAAJAQAADwAAAAAAAAAAAAAAAAATBAAA&#10;ZHJzL2Rvd25yZXYueG1sUEsFBgAAAAAEAAQA8wAAAB8FAAAAAA==&#10;" strokecolor="#76923c" strokeweight="1pt"/>
            </w:pict>
          </mc:Fallback>
        </mc:AlternateContent>
      </w:r>
    </w:p>
    <w:p w14:paraId="007D095F" w14:textId="2315F6E0" w:rsidR="00AE2A58" w:rsidRPr="001A34AB" w:rsidRDefault="00AE2A58" w:rsidP="00AE2A58">
      <w:pPr>
        <w:rPr>
          <w:lang w:val="ca-ES"/>
        </w:rPr>
      </w:pPr>
    </w:p>
    <w:p w14:paraId="57DD3EBA" w14:textId="0ECBD944" w:rsidR="00AE2A58" w:rsidRPr="001A34AB" w:rsidRDefault="00EE5A06" w:rsidP="00EE5A06">
      <w:pPr>
        <w:tabs>
          <w:tab w:val="left" w:pos="7020"/>
        </w:tabs>
        <w:rPr>
          <w:lang w:val="ca-ES"/>
        </w:rPr>
      </w:pPr>
      <w:r>
        <w:rPr>
          <w:lang w:val="ca-ES"/>
        </w:rPr>
        <w:tab/>
      </w:r>
    </w:p>
    <w:p w14:paraId="5DBC4EC5" w14:textId="77777777" w:rsidR="00AE2A58" w:rsidRPr="001A34AB" w:rsidRDefault="00AE2A58" w:rsidP="00AE2A58">
      <w:pPr>
        <w:rPr>
          <w:lang w:val="ca-ES"/>
        </w:rPr>
      </w:pPr>
    </w:p>
    <w:p w14:paraId="1C26C1C5" w14:textId="77777777" w:rsidR="00AE2A58" w:rsidRPr="001A34AB" w:rsidRDefault="00AE2A58" w:rsidP="00AE2A58">
      <w:pPr>
        <w:rPr>
          <w:lang w:val="ca-ES"/>
        </w:rPr>
      </w:pPr>
    </w:p>
    <w:p w14:paraId="15E4731E" w14:textId="77777777" w:rsidR="00AE2A58" w:rsidRPr="001A34AB" w:rsidRDefault="00AE2A58" w:rsidP="00AE2A58">
      <w:pPr>
        <w:rPr>
          <w:lang w:val="ca-ES"/>
        </w:rPr>
      </w:pPr>
    </w:p>
    <w:p w14:paraId="7821037D" w14:textId="77777777" w:rsidR="00AE2A58" w:rsidRPr="001A34AB" w:rsidRDefault="00AE2A58" w:rsidP="00AE2A58">
      <w:pPr>
        <w:rPr>
          <w:lang w:val="ca-ES"/>
        </w:rPr>
      </w:pPr>
    </w:p>
    <w:p w14:paraId="258FB817" w14:textId="77777777" w:rsidR="00AE2A58" w:rsidRPr="001A34AB" w:rsidRDefault="00AE2A58" w:rsidP="00AE2A58">
      <w:pPr>
        <w:rPr>
          <w:lang w:val="ca-ES"/>
        </w:rPr>
      </w:pPr>
    </w:p>
    <w:p w14:paraId="15961091" w14:textId="77777777" w:rsidR="00AE2A58" w:rsidRPr="001A34AB" w:rsidRDefault="00AE2A58" w:rsidP="00AE2A58">
      <w:pPr>
        <w:rPr>
          <w:rFonts w:cs="Arial"/>
          <w:szCs w:val="24"/>
          <w:lang w:val="ca-ES"/>
        </w:rPr>
      </w:pPr>
    </w:p>
    <w:p w14:paraId="390645B8" w14:textId="77777777" w:rsidR="00AE2A58" w:rsidRPr="001A34AB" w:rsidRDefault="00AE2A58" w:rsidP="00723BE0">
      <w:pPr>
        <w:rPr>
          <w:lang w:val="ca-ES"/>
        </w:rPr>
      </w:pPr>
    </w:p>
    <w:p w14:paraId="40AD82C7" w14:textId="77777777" w:rsidR="00AE2A58" w:rsidRPr="001A34AB" w:rsidRDefault="00AE2A58" w:rsidP="00723BE0">
      <w:pPr>
        <w:rPr>
          <w:lang w:val="ca-ES"/>
        </w:rPr>
      </w:pPr>
    </w:p>
    <w:p w14:paraId="5B7EEB73" w14:textId="3624BB40" w:rsidR="00723BE0" w:rsidRDefault="00723BE0" w:rsidP="00723BE0">
      <w:pPr>
        <w:rPr>
          <w:lang w:val="ca-ES"/>
        </w:rPr>
      </w:pPr>
    </w:p>
    <w:p w14:paraId="3A3060EA" w14:textId="0EDE0E5A" w:rsidR="00A75DA5" w:rsidRPr="00A75DA5" w:rsidRDefault="00A75DA5" w:rsidP="00723BE0">
      <w:pPr>
        <w:rPr>
          <w:b/>
          <w:bCs/>
          <w:color w:val="76923C" w:themeColor="accent3" w:themeShade="BF"/>
          <w:lang w:val="ca-ES"/>
        </w:rPr>
      </w:pPr>
      <w:r w:rsidRPr="00A75DA5">
        <w:rPr>
          <w:b/>
          <w:bCs/>
          <w:color w:val="76923C" w:themeColor="accent3" w:themeShade="BF"/>
          <w:lang w:val="ca-ES"/>
        </w:rPr>
        <w:t>* Lloc de Comandament Avançat</w:t>
      </w:r>
    </w:p>
    <w:p w14:paraId="77D9565A" w14:textId="5972FB09" w:rsidR="00A75DA5" w:rsidRDefault="00A75DA5" w:rsidP="00723BE0">
      <w:pPr>
        <w:rPr>
          <w:lang w:val="ca-ES"/>
        </w:rPr>
      </w:pPr>
    </w:p>
    <w:p w14:paraId="3440BC03" w14:textId="5FAD0C75" w:rsidR="00EE5A06" w:rsidRPr="001A34AB" w:rsidRDefault="00EE5A06" w:rsidP="00EE5A06">
      <w:pPr>
        <w:pStyle w:val="Subttulo"/>
        <w:rPr>
          <w:lang w:val="ca-ES"/>
        </w:rPr>
      </w:pPr>
      <w:bookmarkStart w:id="17" w:name="_Hlk79677005"/>
      <w:r w:rsidRPr="001A34AB">
        <w:rPr>
          <w:lang w:val="ca-ES"/>
        </w:rPr>
        <w:t xml:space="preserve">Es pot separar </w:t>
      </w:r>
      <w:r>
        <w:rPr>
          <w:lang w:val="ca-ES"/>
        </w:rPr>
        <w:t xml:space="preserve">la UB Sanitària i Assistencial </w:t>
      </w:r>
      <w:r w:rsidRPr="001A34AB">
        <w:rPr>
          <w:lang w:val="ca-ES"/>
        </w:rPr>
        <w:t xml:space="preserve">en dues UB diferents, si s'opta per aquesta solució s'hauran de modificar els esquemes </w:t>
      </w:r>
      <w:r>
        <w:rPr>
          <w:lang w:val="ca-ES"/>
        </w:rPr>
        <w:t>i quadres corresponents</w:t>
      </w:r>
      <w:r w:rsidRPr="001A34AB">
        <w:rPr>
          <w:lang w:val="ca-ES"/>
        </w:rPr>
        <w:t>.</w:t>
      </w:r>
    </w:p>
    <w:bookmarkEnd w:id="17"/>
    <w:p w14:paraId="53DBD9D6" w14:textId="77777777" w:rsidR="00EE5A06" w:rsidRPr="001A34AB" w:rsidRDefault="00EE5A06" w:rsidP="00723BE0">
      <w:pPr>
        <w:rPr>
          <w:lang w:val="ca-ES"/>
        </w:rPr>
      </w:pPr>
    </w:p>
    <w:p w14:paraId="2F1B8ED8" w14:textId="77777777" w:rsidR="00AD0815" w:rsidRPr="001A34AB" w:rsidRDefault="00142739" w:rsidP="009D775A">
      <w:pPr>
        <w:pStyle w:val="Ttulo2"/>
        <w:rPr>
          <w:lang w:val="ca-ES"/>
        </w:rPr>
      </w:pPr>
      <w:r w:rsidRPr="001A34AB">
        <w:rPr>
          <w:lang w:val="ca-ES"/>
        </w:rPr>
        <w:t>4.2.</w:t>
      </w:r>
      <w:r w:rsidRPr="001A34AB">
        <w:rPr>
          <w:lang w:val="ca-ES"/>
        </w:rPr>
        <w:tab/>
      </w:r>
      <w:r w:rsidR="00AD0815" w:rsidRPr="001A34AB">
        <w:rPr>
          <w:lang w:val="ca-ES"/>
        </w:rPr>
        <w:t>CECOPAL (C</w:t>
      </w:r>
      <w:r w:rsidR="009D775A" w:rsidRPr="001A34AB">
        <w:rPr>
          <w:lang w:val="ca-ES"/>
        </w:rPr>
        <w:t>entre</w:t>
      </w:r>
      <w:r w:rsidR="00AD0815" w:rsidRPr="001A34AB">
        <w:rPr>
          <w:lang w:val="ca-ES"/>
        </w:rPr>
        <w:t xml:space="preserve"> </w:t>
      </w:r>
      <w:r w:rsidR="009D775A" w:rsidRPr="001A34AB">
        <w:rPr>
          <w:lang w:val="ca-ES"/>
        </w:rPr>
        <w:t>de</w:t>
      </w:r>
      <w:r w:rsidR="00AD0815" w:rsidRPr="001A34AB">
        <w:rPr>
          <w:lang w:val="ca-ES"/>
        </w:rPr>
        <w:t xml:space="preserve"> </w:t>
      </w:r>
      <w:r w:rsidR="00776ADA">
        <w:rPr>
          <w:lang w:val="ca-ES"/>
        </w:rPr>
        <w:t>C</w:t>
      </w:r>
      <w:r w:rsidR="009D775A" w:rsidRPr="001A34AB">
        <w:rPr>
          <w:lang w:val="ca-ES"/>
        </w:rPr>
        <w:t>oordinació</w:t>
      </w:r>
      <w:r w:rsidR="00AD0815" w:rsidRPr="001A34AB">
        <w:rPr>
          <w:lang w:val="ca-ES"/>
        </w:rPr>
        <w:t xml:space="preserve"> O</w:t>
      </w:r>
      <w:r w:rsidR="009D775A" w:rsidRPr="001A34AB">
        <w:rPr>
          <w:lang w:val="ca-ES"/>
        </w:rPr>
        <w:t>perativa</w:t>
      </w:r>
      <w:r w:rsidR="00AD0815" w:rsidRPr="001A34AB">
        <w:rPr>
          <w:lang w:val="ca-ES"/>
        </w:rPr>
        <w:t xml:space="preserve"> M</w:t>
      </w:r>
      <w:r w:rsidR="009D775A" w:rsidRPr="001A34AB">
        <w:rPr>
          <w:lang w:val="ca-ES"/>
        </w:rPr>
        <w:t>unicipal</w:t>
      </w:r>
      <w:r w:rsidR="00AD0815" w:rsidRPr="001A34AB">
        <w:rPr>
          <w:lang w:val="ca-ES"/>
        </w:rPr>
        <w:t>)</w:t>
      </w:r>
    </w:p>
    <w:p w14:paraId="4F43B5CE" w14:textId="77777777" w:rsidR="009D775A" w:rsidRPr="001A34AB" w:rsidRDefault="009D775A" w:rsidP="00723BE0">
      <w:pPr>
        <w:rPr>
          <w:lang w:val="ca-ES"/>
        </w:rPr>
      </w:pPr>
    </w:p>
    <w:p w14:paraId="73A288A8" w14:textId="77777777" w:rsidR="00F93801" w:rsidRPr="001A34AB" w:rsidRDefault="00AD0815" w:rsidP="009D775A">
      <w:pPr>
        <w:rPr>
          <w:rFonts w:cs="Arial"/>
          <w:szCs w:val="24"/>
          <w:lang w:val="ca-ES"/>
        </w:rPr>
      </w:pPr>
      <w:r w:rsidRPr="001A34AB">
        <w:rPr>
          <w:rFonts w:cs="Arial"/>
          <w:szCs w:val="24"/>
          <w:lang w:val="ca-ES"/>
        </w:rPr>
        <w:t xml:space="preserve">És l'òrgan coordinador de les actuacions en l'emergència. </w:t>
      </w:r>
      <w:r w:rsidR="00F97141" w:rsidRPr="001A34AB">
        <w:rPr>
          <w:rFonts w:cs="Arial"/>
          <w:szCs w:val="24"/>
          <w:lang w:val="ca-ES"/>
        </w:rPr>
        <w:t>Està</w:t>
      </w:r>
      <w:r w:rsidRPr="001A34AB">
        <w:rPr>
          <w:rFonts w:cs="Arial"/>
          <w:szCs w:val="24"/>
          <w:lang w:val="ca-ES"/>
        </w:rPr>
        <w:t xml:space="preserve"> al comandament del director del </w:t>
      </w:r>
      <w:r w:rsidR="00776ADA">
        <w:rPr>
          <w:rFonts w:cs="Arial"/>
          <w:szCs w:val="24"/>
          <w:lang w:val="ca-ES"/>
        </w:rPr>
        <w:t xml:space="preserve">Pla i constituït per un Comité </w:t>
      </w:r>
      <w:r w:rsidR="00776ADA" w:rsidRPr="001A34AB">
        <w:rPr>
          <w:rFonts w:cs="Arial"/>
          <w:szCs w:val="24"/>
          <w:lang w:val="ca-ES"/>
        </w:rPr>
        <w:t>Assessor</w:t>
      </w:r>
      <w:r w:rsidRPr="001A34AB">
        <w:rPr>
          <w:rFonts w:cs="Arial"/>
          <w:szCs w:val="24"/>
          <w:lang w:val="ca-ES"/>
        </w:rPr>
        <w:t xml:space="preserve">, un Gabinet d'Informació i un </w:t>
      </w:r>
      <w:r w:rsidR="00B040EE" w:rsidRPr="001A34AB">
        <w:rPr>
          <w:rFonts w:cs="Arial"/>
          <w:szCs w:val="24"/>
          <w:lang w:val="ca-ES"/>
        </w:rPr>
        <w:t>C</w:t>
      </w:r>
      <w:r w:rsidR="00776ADA">
        <w:rPr>
          <w:rFonts w:cs="Arial"/>
          <w:szCs w:val="24"/>
          <w:lang w:val="ca-ES"/>
        </w:rPr>
        <w:t>entre de C</w:t>
      </w:r>
      <w:r w:rsidR="00776ADA" w:rsidRPr="001A34AB">
        <w:rPr>
          <w:rFonts w:cs="Arial"/>
          <w:szCs w:val="24"/>
          <w:lang w:val="ca-ES"/>
        </w:rPr>
        <w:t>omunicacions</w:t>
      </w:r>
      <w:r w:rsidRPr="001A34AB">
        <w:rPr>
          <w:rFonts w:cs="Arial"/>
          <w:szCs w:val="24"/>
          <w:lang w:val="ca-ES"/>
        </w:rPr>
        <w:t>.</w:t>
      </w:r>
      <w:r w:rsidR="00496362" w:rsidRPr="001A34AB">
        <w:rPr>
          <w:rFonts w:cs="Arial"/>
          <w:szCs w:val="24"/>
          <w:lang w:val="ca-ES"/>
        </w:rPr>
        <w:t xml:space="preserve"> </w:t>
      </w:r>
    </w:p>
    <w:p w14:paraId="3D6199A8" w14:textId="77777777" w:rsidR="00AD0815" w:rsidRPr="001A34AB" w:rsidRDefault="00AD0815" w:rsidP="009D775A">
      <w:pPr>
        <w:rPr>
          <w:rFonts w:cs="Arial"/>
          <w:szCs w:val="24"/>
          <w:lang w:val="ca-ES"/>
        </w:rPr>
      </w:pPr>
    </w:p>
    <w:p w14:paraId="645088FD" w14:textId="77777777" w:rsidR="00FF1E9B" w:rsidRPr="001A34AB" w:rsidRDefault="00776ADA" w:rsidP="009D775A">
      <w:pPr>
        <w:rPr>
          <w:rFonts w:cs="Arial"/>
          <w:szCs w:val="24"/>
          <w:lang w:val="ca-ES"/>
        </w:rPr>
      </w:pPr>
      <w:r>
        <w:rPr>
          <w:rFonts w:cs="Arial"/>
          <w:szCs w:val="24"/>
          <w:lang w:val="ca-ES"/>
        </w:rPr>
        <w:t xml:space="preserve">El </w:t>
      </w:r>
      <w:r w:rsidR="00FF1E9B" w:rsidRPr="001A34AB">
        <w:rPr>
          <w:rFonts w:cs="Arial"/>
          <w:szCs w:val="24"/>
          <w:lang w:val="ca-ES"/>
        </w:rPr>
        <w:t>CECOPAL podrà constituir-se en situació d'emergència per d</w:t>
      </w:r>
      <w:r>
        <w:rPr>
          <w:rFonts w:cs="Arial"/>
          <w:szCs w:val="24"/>
          <w:lang w:val="ca-ES"/>
        </w:rPr>
        <w:t xml:space="preserve">ecisió pròpia del director del </w:t>
      </w:r>
      <w:r w:rsidR="00FF1E9B" w:rsidRPr="001A34AB">
        <w:rPr>
          <w:rFonts w:cs="Arial"/>
          <w:szCs w:val="24"/>
          <w:lang w:val="ca-ES"/>
        </w:rPr>
        <w:t>PTM o a requeriment del director del pla d'</w:t>
      </w:r>
      <w:r>
        <w:rPr>
          <w:rFonts w:cs="Arial"/>
          <w:szCs w:val="24"/>
          <w:lang w:val="ca-ES"/>
        </w:rPr>
        <w:t xml:space="preserve">àmbit superior, així mateix el </w:t>
      </w:r>
      <w:r w:rsidR="00FF1E9B" w:rsidRPr="001A34AB">
        <w:rPr>
          <w:rFonts w:cs="Arial"/>
          <w:szCs w:val="24"/>
          <w:lang w:val="ca-ES"/>
        </w:rPr>
        <w:t xml:space="preserve">CECOPAL també podrà </w:t>
      </w:r>
      <w:r w:rsidR="00FF1E9B" w:rsidRPr="001A34AB">
        <w:rPr>
          <w:rFonts w:cs="Arial"/>
          <w:szCs w:val="24"/>
          <w:lang w:val="ca-ES"/>
        </w:rPr>
        <w:lastRenderedPageBreak/>
        <w:t>constituir-se de forma preventiva en situacions de preemergència si ai</w:t>
      </w:r>
      <w:r>
        <w:rPr>
          <w:rFonts w:cs="Arial"/>
          <w:szCs w:val="24"/>
          <w:lang w:val="ca-ES"/>
        </w:rPr>
        <w:t xml:space="preserve">xí ho decideix el director del </w:t>
      </w:r>
      <w:r w:rsidR="00FF1E9B" w:rsidRPr="001A34AB">
        <w:rPr>
          <w:rFonts w:cs="Arial"/>
          <w:szCs w:val="24"/>
          <w:lang w:val="ca-ES"/>
        </w:rPr>
        <w:t>PTM.</w:t>
      </w:r>
    </w:p>
    <w:p w14:paraId="00A42C47" w14:textId="77777777" w:rsidR="00FF1E9B" w:rsidRPr="001A34AB" w:rsidRDefault="00FF1E9B" w:rsidP="009D775A">
      <w:pPr>
        <w:rPr>
          <w:rFonts w:cs="Arial"/>
          <w:szCs w:val="24"/>
          <w:lang w:val="ca-ES"/>
        </w:rPr>
      </w:pPr>
    </w:p>
    <w:p w14:paraId="35435584" w14:textId="001EE1FA" w:rsidR="008B1355" w:rsidRPr="001A34AB" w:rsidRDefault="008B1355" w:rsidP="008B1355">
      <w:pPr>
        <w:pStyle w:val="Subttulo"/>
        <w:rPr>
          <w:lang w:val="ca-ES"/>
        </w:rPr>
      </w:pPr>
      <w:bookmarkStart w:id="18" w:name="_Hlk79676602"/>
      <w:r w:rsidRPr="001A34AB">
        <w:rPr>
          <w:lang w:val="ca-ES"/>
        </w:rPr>
        <w:t>Ha de defin</w:t>
      </w:r>
      <w:r w:rsidR="00776ADA">
        <w:rPr>
          <w:lang w:val="ca-ES"/>
        </w:rPr>
        <w:t xml:space="preserve">ir-se el lloc on se situarà el </w:t>
      </w:r>
      <w:r w:rsidRPr="001A34AB">
        <w:rPr>
          <w:lang w:val="ca-ES"/>
        </w:rPr>
        <w:t>CECOPAL, amb indicació de la seua adreça, vies d'accés, tenint en compte que e</w:t>
      </w:r>
      <w:r w:rsidR="00F93801" w:rsidRPr="001A34AB">
        <w:rPr>
          <w:lang w:val="ca-ES"/>
        </w:rPr>
        <w:t>l lloc on s'establ</w:t>
      </w:r>
      <w:r w:rsidR="00776ADA">
        <w:rPr>
          <w:lang w:val="ca-ES"/>
        </w:rPr>
        <w:t>is</w:t>
      </w:r>
      <w:r w:rsidRPr="001A34AB">
        <w:rPr>
          <w:lang w:val="ca-ES"/>
        </w:rPr>
        <w:t>ca</w:t>
      </w:r>
      <w:r w:rsidR="00F93801" w:rsidRPr="001A34AB">
        <w:rPr>
          <w:lang w:val="ca-ES"/>
        </w:rPr>
        <w:t xml:space="preserve"> ha de complir els requisits següents:</w:t>
      </w:r>
      <w:r w:rsidRPr="001A34AB">
        <w:rPr>
          <w:lang w:val="ca-ES"/>
        </w:rPr>
        <w:t xml:space="preserve"> s</w:t>
      </w:r>
      <w:r w:rsidR="00F93801" w:rsidRPr="001A34AB">
        <w:rPr>
          <w:lang w:val="ca-ES"/>
        </w:rPr>
        <w:t>egur</w:t>
      </w:r>
      <w:r w:rsidR="00776ADA">
        <w:rPr>
          <w:lang w:val="ca-ES"/>
        </w:rPr>
        <w:t>etat</w:t>
      </w:r>
      <w:r w:rsidRPr="001A34AB">
        <w:rPr>
          <w:lang w:val="ca-ES"/>
        </w:rPr>
        <w:t xml:space="preserve">, bona </w:t>
      </w:r>
      <w:r w:rsidR="00776ADA" w:rsidRPr="001A34AB">
        <w:rPr>
          <w:lang w:val="ca-ES"/>
        </w:rPr>
        <w:t>accessibilitat</w:t>
      </w:r>
      <w:r w:rsidR="00F93801" w:rsidRPr="001A34AB">
        <w:rPr>
          <w:lang w:val="ca-ES"/>
        </w:rPr>
        <w:t xml:space="preserve"> bona</w:t>
      </w:r>
      <w:r w:rsidRPr="001A34AB">
        <w:rPr>
          <w:lang w:val="ca-ES"/>
        </w:rPr>
        <w:t xml:space="preserve">, </w:t>
      </w:r>
      <w:r w:rsidR="00776ADA">
        <w:rPr>
          <w:lang w:val="ca-ES"/>
        </w:rPr>
        <w:t>xarxa</w:t>
      </w:r>
      <w:r w:rsidR="00F93801" w:rsidRPr="001A34AB">
        <w:rPr>
          <w:lang w:val="ca-ES"/>
        </w:rPr>
        <w:t xml:space="preserve"> de comunicacions adequada</w:t>
      </w:r>
      <w:r w:rsidRPr="001A34AB">
        <w:rPr>
          <w:lang w:val="ca-ES"/>
        </w:rPr>
        <w:t>, d</w:t>
      </w:r>
      <w:r w:rsidR="00F93801" w:rsidRPr="001A34AB">
        <w:rPr>
          <w:lang w:val="ca-ES"/>
        </w:rPr>
        <w:t>ispo</w:t>
      </w:r>
      <w:r w:rsidR="00776ADA">
        <w:rPr>
          <w:lang w:val="ca-ES"/>
        </w:rPr>
        <w:t>sa</w:t>
      </w:r>
      <w:r w:rsidR="00F93801" w:rsidRPr="001A34AB">
        <w:rPr>
          <w:lang w:val="ca-ES"/>
        </w:rPr>
        <w:t>r de l'inventari de recursos</w:t>
      </w:r>
      <w:r w:rsidRPr="001A34AB">
        <w:rPr>
          <w:lang w:val="ca-ES"/>
        </w:rPr>
        <w:t xml:space="preserve"> i la cartografia del municipi.</w:t>
      </w:r>
      <w:r w:rsidR="00EE5A06">
        <w:rPr>
          <w:lang w:val="ca-ES"/>
        </w:rPr>
        <w:t xml:space="preserve"> Si el lloc on se situa podria estar afectar per un risc (ex. inundacions), caldrà preveure una ubicació alternativa.</w:t>
      </w:r>
    </w:p>
    <w:bookmarkEnd w:id="18"/>
    <w:p w14:paraId="41E65345" w14:textId="77777777" w:rsidR="008B1355" w:rsidRPr="001A34AB" w:rsidRDefault="008B1355" w:rsidP="008B1355">
      <w:pPr>
        <w:rPr>
          <w:lang w:val="ca-ES"/>
        </w:rPr>
      </w:pPr>
    </w:p>
    <w:p w14:paraId="3C15664B" w14:textId="77777777" w:rsidR="00AD0815" w:rsidRPr="001A34AB" w:rsidRDefault="00142739" w:rsidP="00496362">
      <w:pPr>
        <w:pStyle w:val="Ttulo2"/>
        <w:rPr>
          <w:lang w:val="ca-ES"/>
        </w:rPr>
      </w:pPr>
      <w:r w:rsidRPr="001A34AB">
        <w:rPr>
          <w:lang w:val="ca-ES"/>
        </w:rPr>
        <w:t>4.3</w:t>
      </w:r>
      <w:r w:rsidRPr="001A34AB">
        <w:rPr>
          <w:lang w:val="ca-ES"/>
        </w:rPr>
        <w:tab/>
      </w:r>
      <w:r w:rsidR="00AD0815" w:rsidRPr="001A34AB">
        <w:rPr>
          <w:lang w:val="ca-ES"/>
        </w:rPr>
        <w:t>D</w:t>
      </w:r>
      <w:r w:rsidR="00496362" w:rsidRPr="001A34AB">
        <w:rPr>
          <w:lang w:val="ca-ES"/>
        </w:rPr>
        <w:t>irector del Pla</w:t>
      </w:r>
    </w:p>
    <w:p w14:paraId="1C021820" w14:textId="77777777" w:rsidR="00AD0815" w:rsidRPr="001A34AB" w:rsidRDefault="00AD0815" w:rsidP="00AD0815">
      <w:pPr>
        <w:rPr>
          <w:rFonts w:cs="Arial"/>
          <w:szCs w:val="24"/>
          <w:lang w:val="ca-ES"/>
        </w:rPr>
      </w:pPr>
    </w:p>
    <w:p w14:paraId="1764450A" w14:textId="77777777" w:rsidR="00142739" w:rsidRPr="001A34AB" w:rsidRDefault="003737F7" w:rsidP="00496362">
      <w:pPr>
        <w:rPr>
          <w:rFonts w:cs="Arial"/>
          <w:szCs w:val="24"/>
          <w:lang w:val="ca-ES"/>
        </w:rPr>
      </w:pPr>
      <w:r w:rsidRPr="001A34AB">
        <w:rPr>
          <w:rFonts w:cs="Arial"/>
          <w:szCs w:val="24"/>
          <w:lang w:val="ca-ES"/>
        </w:rPr>
        <w:t>La direcció del Pla correspon a l'Alcalde</w:t>
      </w:r>
    </w:p>
    <w:p w14:paraId="7CB95A0F" w14:textId="77777777" w:rsidR="00142739" w:rsidRPr="001A34AB" w:rsidRDefault="00142739" w:rsidP="00496362">
      <w:pPr>
        <w:rPr>
          <w:rFonts w:cs="Arial"/>
          <w:szCs w:val="24"/>
          <w:lang w:val="ca-ES"/>
        </w:rPr>
      </w:pPr>
    </w:p>
    <w:p w14:paraId="6DC0F1F3" w14:textId="77777777" w:rsidR="00AD0815" w:rsidRPr="001A34AB" w:rsidRDefault="00142739" w:rsidP="00496362">
      <w:pPr>
        <w:rPr>
          <w:lang w:val="ca-ES"/>
        </w:rPr>
      </w:pPr>
      <w:r w:rsidRPr="001A34AB">
        <w:rPr>
          <w:rFonts w:cs="Arial"/>
          <w:szCs w:val="24"/>
          <w:lang w:val="ca-ES"/>
        </w:rPr>
        <w:t>En cas d'absència, li substituirà _______________</w:t>
      </w:r>
    </w:p>
    <w:p w14:paraId="1E0EE4E6" w14:textId="77777777" w:rsidR="00184A80" w:rsidRPr="001A34AB" w:rsidRDefault="00184A80" w:rsidP="00142739">
      <w:pPr>
        <w:rPr>
          <w:lang w:val="ca-ES"/>
        </w:rPr>
      </w:pPr>
    </w:p>
    <w:p w14:paraId="3C701B81" w14:textId="77777777" w:rsidR="00AD0815" w:rsidRPr="001A34AB" w:rsidRDefault="00AD0815" w:rsidP="00496362">
      <w:pPr>
        <w:rPr>
          <w:rFonts w:cs="Arial"/>
          <w:szCs w:val="24"/>
          <w:lang w:val="ca-ES"/>
        </w:rPr>
      </w:pPr>
      <w:r w:rsidRPr="001A34AB">
        <w:rPr>
          <w:rFonts w:cs="Arial"/>
          <w:szCs w:val="24"/>
          <w:lang w:val="ca-ES"/>
        </w:rPr>
        <w:t>Li correspon la direcció de totes les operacions que hagen de realitzar-se a l'empara del Pla, en qualsevol de les fases que caracteritzen</w:t>
      </w:r>
      <w:r w:rsidR="00496362" w:rsidRPr="001A34AB">
        <w:rPr>
          <w:rFonts w:cs="Arial"/>
          <w:szCs w:val="24"/>
          <w:lang w:val="ca-ES"/>
        </w:rPr>
        <w:t xml:space="preserve"> l'evolució de l'emergència.</w:t>
      </w:r>
    </w:p>
    <w:p w14:paraId="33DBF66F" w14:textId="77777777" w:rsidR="00AD0815" w:rsidRPr="001A34AB" w:rsidRDefault="00AD0815" w:rsidP="00AD0815">
      <w:pPr>
        <w:rPr>
          <w:rFonts w:cs="Arial"/>
          <w:szCs w:val="24"/>
          <w:lang w:val="ca-ES"/>
        </w:rPr>
      </w:pPr>
    </w:p>
    <w:p w14:paraId="1889E09C" w14:textId="77777777" w:rsidR="00FF1E9B" w:rsidRPr="001A34AB" w:rsidRDefault="00142739" w:rsidP="00142739">
      <w:pPr>
        <w:ind w:left="567"/>
        <w:rPr>
          <w:b/>
          <w:lang w:val="ca-ES"/>
        </w:rPr>
      </w:pPr>
      <w:r w:rsidRPr="001A34AB">
        <w:rPr>
          <w:b/>
          <w:lang w:val="ca-ES"/>
        </w:rPr>
        <w:t>a)</w:t>
      </w:r>
      <w:r w:rsidRPr="001A34AB">
        <w:rPr>
          <w:b/>
          <w:lang w:val="ca-ES"/>
        </w:rPr>
        <w:tab/>
      </w:r>
      <w:r w:rsidR="00FF1E9B" w:rsidRPr="001A34AB">
        <w:rPr>
          <w:b/>
          <w:lang w:val="ca-ES"/>
        </w:rPr>
        <w:t>En Situació de Preemergència:</w:t>
      </w:r>
    </w:p>
    <w:p w14:paraId="7C7A83CE" w14:textId="77777777" w:rsidR="00FF1E9B" w:rsidRPr="001A34AB" w:rsidRDefault="00FF1E9B" w:rsidP="00FF1E9B">
      <w:pPr>
        <w:rPr>
          <w:lang w:val="ca-ES"/>
        </w:rPr>
      </w:pPr>
    </w:p>
    <w:p w14:paraId="031F6C74" w14:textId="77777777" w:rsidR="00FF1E9B" w:rsidRPr="001A34AB" w:rsidRDefault="00FF1E9B" w:rsidP="00E12856">
      <w:pPr>
        <w:numPr>
          <w:ilvl w:val="0"/>
          <w:numId w:val="31"/>
        </w:numPr>
        <w:rPr>
          <w:lang w:val="ca-ES"/>
        </w:rPr>
      </w:pPr>
      <w:r w:rsidRPr="001A34AB">
        <w:rPr>
          <w:lang w:val="ca-ES"/>
        </w:rPr>
        <w:t>Rebre la declaració de preemergència i alertar als recursos municipals.</w:t>
      </w:r>
    </w:p>
    <w:p w14:paraId="67903FEE" w14:textId="77777777" w:rsidR="00FF1E9B" w:rsidRPr="001A34AB" w:rsidRDefault="00776ADA" w:rsidP="00E12856">
      <w:pPr>
        <w:numPr>
          <w:ilvl w:val="0"/>
          <w:numId w:val="31"/>
        </w:numPr>
        <w:rPr>
          <w:lang w:val="ca-ES"/>
        </w:rPr>
      </w:pPr>
      <w:r>
        <w:rPr>
          <w:lang w:val="ca-ES"/>
        </w:rPr>
        <w:t xml:space="preserve">Proporcionar </w:t>
      </w:r>
      <w:r w:rsidR="00FF1E9B" w:rsidRPr="001A34AB">
        <w:rPr>
          <w:lang w:val="ca-ES"/>
        </w:rPr>
        <w:t>informac</w:t>
      </w:r>
      <w:r>
        <w:rPr>
          <w:lang w:val="ca-ES"/>
        </w:rPr>
        <w:t xml:space="preserve">ió de retorn al </w:t>
      </w:r>
      <w:r w:rsidR="0017415C" w:rsidRPr="001A34AB">
        <w:rPr>
          <w:lang w:val="ca-ES"/>
        </w:rPr>
        <w:t>CCE</w:t>
      </w:r>
    </w:p>
    <w:p w14:paraId="23F18A98" w14:textId="77777777" w:rsidR="00FF1E9B" w:rsidRPr="001A34AB" w:rsidRDefault="00FF1E9B" w:rsidP="00FF1E9B">
      <w:pPr>
        <w:rPr>
          <w:lang w:val="ca-ES"/>
        </w:rPr>
      </w:pPr>
    </w:p>
    <w:p w14:paraId="045EC0BD" w14:textId="77777777" w:rsidR="00FF1E9B" w:rsidRPr="001A34AB" w:rsidRDefault="00142739" w:rsidP="00142739">
      <w:pPr>
        <w:ind w:left="567"/>
        <w:rPr>
          <w:b/>
          <w:lang w:val="ca-ES"/>
        </w:rPr>
      </w:pPr>
      <w:r w:rsidRPr="001A34AB">
        <w:rPr>
          <w:b/>
          <w:lang w:val="ca-ES"/>
        </w:rPr>
        <w:t>b)</w:t>
      </w:r>
      <w:r w:rsidRPr="001A34AB">
        <w:rPr>
          <w:b/>
          <w:lang w:val="ca-ES"/>
        </w:rPr>
        <w:tab/>
      </w:r>
      <w:r w:rsidR="00FF1E9B" w:rsidRPr="001A34AB">
        <w:rPr>
          <w:b/>
          <w:lang w:val="ca-ES"/>
        </w:rPr>
        <w:t>En Situació d'Emergència:</w:t>
      </w:r>
    </w:p>
    <w:p w14:paraId="4214CC21" w14:textId="77777777" w:rsidR="00FF1E9B" w:rsidRPr="001A34AB" w:rsidRDefault="00FF1E9B" w:rsidP="00FF1E9B">
      <w:pPr>
        <w:rPr>
          <w:lang w:val="ca-ES"/>
        </w:rPr>
      </w:pPr>
    </w:p>
    <w:p w14:paraId="32E7F40B" w14:textId="77777777" w:rsidR="00FF1E9B" w:rsidRPr="001A34AB" w:rsidRDefault="00FF1E9B" w:rsidP="00E12856">
      <w:pPr>
        <w:numPr>
          <w:ilvl w:val="0"/>
          <w:numId w:val="29"/>
        </w:numPr>
        <w:rPr>
          <w:lang w:val="ca-ES"/>
        </w:rPr>
      </w:pPr>
      <w:r w:rsidRPr="001A34AB">
        <w:rPr>
          <w:lang w:val="ca-ES"/>
        </w:rPr>
        <w:t>Convocar als membres del Comité Assessor, el Gabinet d'Informació i activar tots els serveis i recursos municipals necessaris en la gestió de l'emergència.</w:t>
      </w:r>
    </w:p>
    <w:p w14:paraId="078A0C9C" w14:textId="77777777" w:rsidR="00FF1E9B" w:rsidRPr="001A34AB" w:rsidRDefault="00FF1E9B" w:rsidP="00E12856">
      <w:pPr>
        <w:numPr>
          <w:ilvl w:val="0"/>
          <w:numId w:val="29"/>
        </w:numPr>
        <w:rPr>
          <w:lang w:val="ca-ES"/>
        </w:rPr>
      </w:pPr>
      <w:r w:rsidRPr="001A34AB">
        <w:rPr>
          <w:lang w:val="ca-ES"/>
        </w:rPr>
        <w:t>Decidir a cada moment i amb el consell del Comité Assessor, les actuacions més convenients per a fer front a la situació d'emergència, i a l'aplicació de les mesures de protecció a la població, al medi ambient, als béns i al personal adscrit al Pla.</w:t>
      </w:r>
    </w:p>
    <w:p w14:paraId="56128281" w14:textId="77777777" w:rsidR="00FF1E9B" w:rsidRPr="001A34AB" w:rsidRDefault="00FF1E9B" w:rsidP="00E12856">
      <w:pPr>
        <w:numPr>
          <w:ilvl w:val="0"/>
          <w:numId w:val="29"/>
        </w:numPr>
        <w:rPr>
          <w:lang w:val="ca-ES"/>
        </w:rPr>
      </w:pPr>
      <w:r w:rsidRPr="001A34AB">
        <w:rPr>
          <w:lang w:val="ca-ES"/>
        </w:rPr>
        <w:t xml:space="preserve">Proposar l'ordre d'evacuació al Director del Pla Especial, o en casos </w:t>
      </w:r>
      <w:r w:rsidR="00A87910" w:rsidRPr="001A34AB">
        <w:rPr>
          <w:lang w:val="ca-ES"/>
        </w:rPr>
        <w:t xml:space="preserve">d'urgència i necessitat </w:t>
      </w:r>
      <w:r w:rsidR="00776ADA">
        <w:rPr>
          <w:lang w:val="ca-ES"/>
        </w:rPr>
        <w:t>urgent</w:t>
      </w:r>
      <w:r w:rsidRPr="001A34AB">
        <w:rPr>
          <w:lang w:val="ca-ES"/>
        </w:rPr>
        <w:t>, ordenar-la.</w:t>
      </w:r>
    </w:p>
    <w:p w14:paraId="1F2573CB" w14:textId="77777777" w:rsidR="00FF1E9B" w:rsidRPr="001A34AB" w:rsidRDefault="00DD0C49" w:rsidP="00E12856">
      <w:pPr>
        <w:numPr>
          <w:ilvl w:val="0"/>
          <w:numId w:val="29"/>
        </w:numPr>
        <w:rPr>
          <w:lang w:val="ca-ES"/>
        </w:rPr>
      </w:pPr>
      <w:r w:rsidRPr="001A34AB">
        <w:rPr>
          <w:lang w:val="ca-ES"/>
        </w:rPr>
        <w:t xml:space="preserve">Donar les instruccions per a l'avituallament </w:t>
      </w:r>
      <w:r w:rsidR="00FF1E9B" w:rsidRPr="001A34AB">
        <w:rPr>
          <w:lang w:val="ca-ES"/>
        </w:rPr>
        <w:t>de queviures i articles de primera necessitat.</w:t>
      </w:r>
    </w:p>
    <w:p w14:paraId="7AD7FFEB" w14:textId="77777777" w:rsidR="00FF1E9B" w:rsidRPr="001A34AB" w:rsidRDefault="00FF1E9B" w:rsidP="00E12856">
      <w:pPr>
        <w:numPr>
          <w:ilvl w:val="0"/>
          <w:numId w:val="29"/>
        </w:numPr>
        <w:rPr>
          <w:lang w:val="ca-ES"/>
        </w:rPr>
      </w:pPr>
      <w:r w:rsidRPr="001A34AB">
        <w:rPr>
          <w:lang w:val="ca-ES"/>
        </w:rPr>
        <w:t>M</w:t>
      </w:r>
      <w:r w:rsidR="00776ADA">
        <w:rPr>
          <w:lang w:val="ca-ES"/>
        </w:rPr>
        <w:t xml:space="preserve">antindre la comunicació amb el CCE / </w:t>
      </w:r>
      <w:r w:rsidRPr="001A34AB">
        <w:rPr>
          <w:lang w:val="ca-ES"/>
        </w:rPr>
        <w:t>CECOPI i sol·licitar, si escau, la intervenció de mitjans i recursos externs al municipi.</w:t>
      </w:r>
    </w:p>
    <w:p w14:paraId="4B81DE05" w14:textId="77777777" w:rsidR="00FF1E9B" w:rsidRPr="001A34AB" w:rsidRDefault="00FF1E9B" w:rsidP="00E12856">
      <w:pPr>
        <w:numPr>
          <w:ilvl w:val="0"/>
          <w:numId w:val="29"/>
        </w:numPr>
        <w:rPr>
          <w:lang w:val="ca-ES"/>
        </w:rPr>
      </w:pPr>
      <w:r w:rsidRPr="001A34AB">
        <w:rPr>
          <w:lang w:val="ca-ES"/>
        </w:rPr>
        <w:t xml:space="preserve">Determinar, coordinar i facilitar la informació a la població durant l'emergència, a </w:t>
      </w:r>
      <w:r w:rsidR="00776ADA">
        <w:rPr>
          <w:lang w:val="ca-ES"/>
        </w:rPr>
        <w:t xml:space="preserve">través dels mitjans propis del </w:t>
      </w:r>
      <w:r w:rsidRPr="001A34AB">
        <w:rPr>
          <w:lang w:val="ca-ES"/>
        </w:rPr>
        <w:t>PTM i els mitjans de comunicació social d'àmbit local.</w:t>
      </w:r>
    </w:p>
    <w:p w14:paraId="502F4533" w14:textId="77777777" w:rsidR="00FF1E9B" w:rsidRPr="001A34AB" w:rsidRDefault="00FF1E9B" w:rsidP="00E12856">
      <w:pPr>
        <w:numPr>
          <w:ilvl w:val="0"/>
          <w:numId w:val="29"/>
        </w:numPr>
        <w:rPr>
          <w:lang w:val="ca-ES"/>
        </w:rPr>
      </w:pPr>
      <w:r w:rsidRPr="001A34AB">
        <w:rPr>
          <w:lang w:val="ca-ES"/>
        </w:rPr>
        <w:t>Establir prioritats, i ordenar les actuacions necessàries per a la restitució dels serveis bàsics i la volta a la normalitat.</w:t>
      </w:r>
    </w:p>
    <w:p w14:paraId="407E9822" w14:textId="77777777" w:rsidR="00FF1E9B" w:rsidRPr="001A34AB" w:rsidRDefault="00FF1E9B" w:rsidP="00E12856">
      <w:pPr>
        <w:numPr>
          <w:ilvl w:val="0"/>
          <w:numId w:val="29"/>
        </w:numPr>
        <w:rPr>
          <w:lang w:val="ca-ES"/>
        </w:rPr>
      </w:pPr>
      <w:r w:rsidRPr="001A34AB">
        <w:rPr>
          <w:lang w:val="ca-ES"/>
        </w:rPr>
        <w:t>Declarar la fi de l'emergència.</w:t>
      </w:r>
    </w:p>
    <w:p w14:paraId="539F2BB0" w14:textId="77777777" w:rsidR="00FF1E9B" w:rsidRPr="001A34AB" w:rsidRDefault="00FF1E9B" w:rsidP="00E12856">
      <w:pPr>
        <w:numPr>
          <w:ilvl w:val="0"/>
          <w:numId w:val="29"/>
        </w:numPr>
        <w:rPr>
          <w:lang w:val="ca-ES"/>
        </w:rPr>
      </w:pPr>
      <w:r w:rsidRPr="001A34AB">
        <w:rPr>
          <w:lang w:val="ca-ES"/>
        </w:rPr>
        <w:t>Assegurar el manteniment de l'operativitat del Pla.</w:t>
      </w:r>
    </w:p>
    <w:p w14:paraId="1C5BE8E3" w14:textId="77777777" w:rsidR="00FF1E9B" w:rsidRPr="001A34AB" w:rsidRDefault="00FF1E9B" w:rsidP="00184A80">
      <w:pPr>
        <w:rPr>
          <w:rFonts w:cs="Arial"/>
          <w:szCs w:val="24"/>
          <w:lang w:val="ca-ES"/>
        </w:rPr>
      </w:pPr>
    </w:p>
    <w:p w14:paraId="0D02202A" w14:textId="77777777" w:rsidR="00AD0815" w:rsidRPr="001A34AB" w:rsidRDefault="00AD0815" w:rsidP="00184A80">
      <w:pPr>
        <w:rPr>
          <w:rFonts w:cs="Arial"/>
          <w:szCs w:val="24"/>
          <w:lang w:val="ca-ES"/>
        </w:rPr>
      </w:pPr>
      <w:r w:rsidRPr="001A34AB">
        <w:rPr>
          <w:rFonts w:cs="Arial"/>
          <w:szCs w:val="24"/>
          <w:lang w:val="ca-ES"/>
        </w:rPr>
        <w:t xml:space="preserve">Les dades de localització del Director del Pla i el seu substitut </w:t>
      </w:r>
      <w:r w:rsidR="00B040EE" w:rsidRPr="001A34AB">
        <w:rPr>
          <w:rFonts w:cs="Arial"/>
          <w:szCs w:val="24"/>
          <w:lang w:val="ca-ES"/>
        </w:rPr>
        <w:t>es reflecteixen</w:t>
      </w:r>
      <w:r w:rsidRPr="001A34AB">
        <w:rPr>
          <w:rFonts w:cs="Arial"/>
          <w:szCs w:val="24"/>
          <w:lang w:val="ca-ES"/>
        </w:rPr>
        <w:t xml:space="preserve"> en la fitxa </w:t>
      </w:r>
      <w:r w:rsidR="00776ADA">
        <w:rPr>
          <w:rFonts w:cs="Arial"/>
          <w:i/>
          <w:szCs w:val="24"/>
          <w:lang w:val="ca-ES"/>
        </w:rPr>
        <w:t xml:space="preserve">"Components del </w:t>
      </w:r>
      <w:r w:rsidRPr="001A34AB">
        <w:rPr>
          <w:rFonts w:cs="Arial"/>
          <w:i/>
          <w:szCs w:val="24"/>
          <w:lang w:val="ca-ES"/>
        </w:rPr>
        <w:t>CECOPAL"</w:t>
      </w:r>
      <w:r w:rsidRPr="001A34AB">
        <w:rPr>
          <w:rFonts w:cs="Arial"/>
          <w:szCs w:val="24"/>
          <w:lang w:val="ca-ES"/>
        </w:rPr>
        <w:t xml:space="preserve"> que figura en el Directori (Veure Annex II</w:t>
      </w:r>
      <w:r w:rsidR="003355F8" w:rsidRPr="001A34AB">
        <w:rPr>
          <w:rFonts w:cs="Arial"/>
          <w:szCs w:val="24"/>
          <w:lang w:val="ca-ES"/>
        </w:rPr>
        <w:t>I</w:t>
      </w:r>
      <w:r w:rsidRPr="001A34AB">
        <w:rPr>
          <w:rFonts w:cs="Arial"/>
          <w:szCs w:val="24"/>
          <w:lang w:val="ca-ES"/>
        </w:rPr>
        <w:t>)</w:t>
      </w:r>
    </w:p>
    <w:p w14:paraId="25989A9D" w14:textId="77777777" w:rsidR="003355F8" w:rsidRPr="001A34AB" w:rsidRDefault="003355F8" w:rsidP="00AD0815">
      <w:pPr>
        <w:rPr>
          <w:rFonts w:cs="Arial"/>
          <w:szCs w:val="24"/>
          <w:lang w:val="ca-ES"/>
        </w:rPr>
      </w:pPr>
    </w:p>
    <w:p w14:paraId="6A704B14" w14:textId="77777777" w:rsidR="00AD0815" w:rsidRPr="001A34AB" w:rsidRDefault="00142739" w:rsidP="00496362">
      <w:pPr>
        <w:pStyle w:val="Ttulo2"/>
        <w:rPr>
          <w:lang w:val="ca-ES"/>
        </w:rPr>
      </w:pPr>
      <w:r w:rsidRPr="001A34AB">
        <w:rPr>
          <w:lang w:val="ca-ES"/>
        </w:rPr>
        <w:t>4.4.</w:t>
      </w:r>
      <w:r w:rsidRPr="001A34AB">
        <w:rPr>
          <w:lang w:val="ca-ES"/>
        </w:rPr>
        <w:tab/>
      </w:r>
      <w:r w:rsidR="00AD0815" w:rsidRPr="001A34AB">
        <w:rPr>
          <w:lang w:val="ca-ES"/>
        </w:rPr>
        <w:t>C</w:t>
      </w:r>
      <w:r w:rsidR="00496362" w:rsidRPr="001A34AB">
        <w:rPr>
          <w:lang w:val="ca-ES"/>
        </w:rPr>
        <w:t>omit</w:t>
      </w:r>
      <w:r w:rsidR="00FF7CFD" w:rsidRPr="001A34AB">
        <w:rPr>
          <w:lang w:val="ca-ES"/>
        </w:rPr>
        <w:t>é</w:t>
      </w:r>
      <w:r w:rsidR="00AD0815" w:rsidRPr="001A34AB">
        <w:rPr>
          <w:lang w:val="ca-ES"/>
        </w:rPr>
        <w:t xml:space="preserve"> </w:t>
      </w:r>
      <w:r w:rsidR="00776ADA">
        <w:rPr>
          <w:lang w:val="ca-ES"/>
        </w:rPr>
        <w:t>A</w:t>
      </w:r>
      <w:r w:rsidR="00776ADA" w:rsidRPr="001A34AB">
        <w:rPr>
          <w:lang w:val="ca-ES"/>
        </w:rPr>
        <w:t>ssessor</w:t>
      </w:r>
    </w:p>
    <w:p w14:paraId="70FD3A7E" w14:textId="77777777" w:rsidR="00AD0815" w:rsidRPr="001A34AB" w:rsidRDefault="00AD0815" w:rsidP="00AD0815">
      <w:pPr>
        <w:rPr>
          <w:rFonts w:cs="Arial"/>
          <w:szCs w:val="24"/>
          <w:lang w:val="ca-ES"/>
        </w:rPr>
      </w:pPr>
    </w:p>
    <w:p w14:paraId="3DB9FA1F" w14:textId="77777777" w:rsidR="00AD0815" w:rsidRPr="001A34AB" w:rsidRDefault="00AD0815" w:rsidP="00AD0815">
      <w:pPr>
        <w:rPr>
          <w:rFonts w:cs="Arial"/>
          <w:szCs w:val="24"/>
          <w:lang w:val="ca-ES"/>
        </w:rPr>
      </w:pPr>
      <w:r w:rsidRPr="001A34AB">
        <w:rPr>
          <w:rFonts w:cs="Arial"/>
          <w:szCs w:val="24"/>
          <w:lang w:val="ca-ES"/>
        </w:rPr>
        <w:t xml:space="preserve">Per a assistir al Director del Pla, en els diferents aspectes relacionats amb l'emergència, l'Alcalde podrà constituir el Comité Assessor, compost pels </w:t>
      </w:r>
      <w:r w:rsidR="004A4D77" w:rsidRPr="001A34AB">
        <w:rPr>
          <w:rFonts w:cs="Arial"/>
          <w:szCs w:val="24"/>
          <w:lang w:val="ca-ES"/>
        </w:rPr>
        <w:t xml:space="preserve">responsables municipals dels departaments involucrats en la gestió de l'emergència </w:t>
      </w:r>
      <w:r w:rsidRPr="001A34AB">
        <w:rPr>
          <w:rFonts w:cs="Arial"/>
          <w:szCs w:val="24"/>
          <w:lang w:val="ca-ES"/>
        </w:rPr>
        <w:t>i les persones que el Director del Pla considere oportú.</w:t>
      </w:r>
    </w:p>
    <w:p w14:paraId="22BD44F7" w14:textId="77777777" w:rsidR="00AD0815" w:rsidRPr="001A34AB" w:rsidRDefault="00AD0815" w:rsidP="00AD0815">
      <w:pPr>
        <w:rPr>
          <w:rFonts w:cs="Arial"/>
          <w:szCs w:val="24"/>
          <w:lang w:val="ca-ES"/>
        </w:rPr>
      </w:pPr>
    </w:p>
    <w:p w14:paraId="520B7911" w14:textId="4919A5E0" w:rsidR="008A1FA8" w:rsidRPr="001A34AB" w:rsidRDefault="008A1FA8" w:rsidP="00142739">
      <w:pPr>
        <w:pStyle w:val="Subttulo"/>
        <w:rPr>
          <w:lang w:val="ca-ES"/>
        </w:rPr>
      </w:pPr>
      <w:r w:rsidRPr="001A34AB">
        <w:rPr>
          <w:lang w:val="ca-ES"/>
        </w:rPr>
        <w:t>Se citarà a</w:t>
      </w:r>
      <w:r w:rsidR="004A4D77" w:rsidRPr="001A34AB">
        <w:rPr>
          <w:lang w:val="ca-ES"/>
        </w:rPr>
        <w:t xml:space="preserve">ls </w:t>
      </w:r>
      <w:r w:rsidR="00FF0BBF" w:rsidRPr="001A34AB">
        <w:rPr>
          <w:lang w:val="ca-ES"/>
        </w:rPr>
        <w:t>responsables</w:t>
      </w:r>
      <w:r w:rsidR="00776ADA">
        <w:rPr>
          <w:lang w:val="ca-ES"/>
        </w:rPr>
        <w:t xml:space="preserve"> municipals que integren el </w:t>
      </w:r>
      <w:r w:rsidR="004A4D77" w:rsidRPr="001A34AB">
        <w:rPr>
          <w:lang w:val="ca-ES"/>
        </w:rPr>
        <w:t>Comit</w:t>
      </w:r>
      <w:r w:rsidR="00722115" w:rsidRPr="001A34AB">
        <w:rPr>
          <w:lang w:val="ca-ES"/>
        </w:rPr>
        <w:t>é Assessor</w:t>
      </w:r>
    </w:p>
    <w:p w14:paraId="1D306A01" w14:textId="77777777" w:rsidR="0068592D" w:rsidRPr="001A34AB" w:rsidRDefault="0068592D" w:rsidP="00AD0815">
      <w:pPr>
        <w:rPr>
          <w:rFonts w:cs="Arial"/>
          <w:szCs w:val="24"/>
          <w:lang w:val="ca-ES"/>
        </w:rPr>
      </w:pPr>
    </w:p>
    <w:p w14:paraId="655F6042" w14:textId="77777777" w:rsidR="004A4D77" w:rsidRPr="001A34AB" w:rsidRDefault="004A4D77" w:rsidP="00AD0815">
      <w:pPr>
        <w:rPr>
          <w:rFonts w:cs="Arial"/>
          <w:szCs w:val="24"/>
          <w:lang w:val="ca-ES"/>
        </w:rPr>
      </w:pPr>
      <w:r w:rsidRPr="001A34AB">
        <w:rPr>
          <w:rFonts w:cs="Arial"/>
          <w:szCs w:val="24"/>
          <w:lang w:val="ca-ES"/>
        </w:rPr>
        <w:t>Principals funcions del Comité Assessor:</w:t>
      </w:r>
    </w:p>
    <w:p w14:paraId="16FCB126" w14:textId="77777777" w:rsidR="004A4D77" w:rsidRPr="001A34AB" w:rsidRDefault="004A4D77" w:rsidP="00AD0815">
      <w:pPr>
        <w:rPr>
          <w:rFonts w:cs="Arial"/>
          <w:szCs w:val="24"/>
          <w:lang w:val="ca-ES"/>
        </w:rPr>
      </w:pPr>
    </w:p>
    <w:p w14:paraId="7724CB3A" w14:textId="77777777" w:rsidR="004A4D77" w:rsidRPr="001A34AB" w:rsidRDefault="004A4D77" w:rsidP="00E12856">
      <w:pPr>
        <w:numPr>
          <w:ilvl w:val="0"/>
          <w:numId w:val="40"/>
        </w:numPr>
        <w:rPr>
          <w:lang w:val="ca-ES"/>
        </w:rPr>
      </w:pPr>
      <w:r w:rsidRPr="001A34AB">
        <w:rPr>
          <w:lang w:val="ca-ES"/>
        </w:rPr>
        <w:t>Aconsellar al Director del Pla sobre les mesures de protecció a la població que es consideren necessàries.</w:t>
      </w:r>
    </w:p>
    <w:p w14:paraId="59957AC3" w14:textId="77777777" w:rsidR="004A4D77" w:rsidRPr="001A34AB" w:rsidRDefault="004A4D77" w:rsidP="00E12856">
      <w:pPr>
        <w:numPr>
          <w:ilvl w:val="0"/>
          <w:numId w:val="40"/>
        </w:numPr>
        <w:rPr>
          <w:lang w:val="ca-ES"/>
        </w:rPr>
      </w:pPr>
      <w:r w:rsidRPr="001A34AB">
        <w:rPr>
          <w:lang w:val="ca-ES"/>
        </w:rPr>
        <w:t xml:space="preserve">Aconsellar al </w:t>
      </w:r>
      <w:r w:rsidRPr="001A34AB">
        <w:rPr>
          <w:i/>
          <w:lang w:val="ca-ES"/>
        </w:rPr>
        <w:t xml:space="preserve">Director del Pla </w:t>
      </w:r>
      <w:r w:rsidRPr="001A34AB">
        <w:rPr>
          <w:lang w:val="ca-ES"/>
        </w:rPr>
        <w:t>sobre els recursos humans i materials que han d'assignar-se a l'emergència en funció del seu tipus i gravetat.</w:t>
      </w:r>
    </w:p>
    <w:p w14:paraId="56936D12" w14:textId="77777777" w:rsidR="004A4D77" w:rsidRPr="001A34AB" w:rsidRDefault="004A4D77" w:rsidP="00E12856">
      <w:pPr>
        <w:numPr>
          <w:ilvl w:val="0"/>
          <w:numId w:val="40"/>
        </w:numPr>
        <w:rPr>
          <w:lang w:val="ca-ES"/>
        </w:rPr>
      </w:pPr>
      <w:r w:rsidRPr="001A34AB">
        <w:rPr>
          <w:lang w:val="ca-ES"/>
        </w:rPr>
        <w:t>Avaluar la situació de risc.</w:t>
      </w:r>
    </w:p>
    <w:p w14:paraId="70CC2A65" w14:textId="77777777" w:rsidR="004A4D77" w:rsidRPr="001A34AB" w:rsidRDefault="004A4D77" w:rsidP="00E12856">
      <w:pPr>
        <w:numPr>
          <w:ilvl w:val="0"/>
          <w:numId w:val="40"/>
        </w:numPr>
        <w:rPr>
          <w:lang w:val="ca-ES"/>
        </w:rPr>
      </w:pPr>
      <w:r w:rsidRPr="001A34AB">
        <w:rPr>
          <w:lang w:val="ca-ES"/>
        </w:rPr>
        <w:t>Recopilar la informació i elaborar els informes sobre la gestió de l'emergència des de l'àmbit de les seues competències.</w:t>
      </w:r>
    </w:p>
    <w:p w14:paraId="6383633E" w14:textId="77777777" w:rsidR="00142739" w:rsidRPr="001A34AB" w:rsidRDefault="00142739" w:rsidP="00AD0815">
      <w:pPr>
        <w:rPr>
          <w:rFonts w:cs="Arial"/>
          <w:szCs w:val="24"/>
          <w:lang w:val="ca-ES"/>
        </w:rPr>
      </w:pPr>
    </w:p>
    <w:p w14:paraId="428339C9" w14:textId="77777777" w:rsidR="00AD0815" w:rsidRPr="001A34AB" w:rsidRDefault="00776ADA" w:rsidP="00AD0815">
      <w:pPr>
        <w:rPr>
          <w:rFonts w:cs="Arial"/>
          <w:szCs w:val="24"/>
          <w:lang w:val="ca-ES"/>
        </w:rPr>
      </w:pPr>
      <w:r>
        <w:rPr>
          <w:rFonts w:cs="Arial"/>
          <w:szCs w:val="24"/>
          <w:lang w:val="ca-ES"/>
        </w:rPr>
        <w:t>Les dades de localització dels m</w:t>
      </w:r>
      <w:r w:rsidRPr="001A34AB">
        <w:rPr>
          <w:rFonts w:cs="Arial"/>
          <w:szCs w:val="24"/>
          <w:lang w:val="ca-ES"/>
        </w:rPr>
        <w:t>embres</w:t>
      </w:r>
      <w:r w:rsidR="00B040EE" w:rsidRPr="001A34AB">
        <w:rPr>
          <w:rFonts w:cs="Arial"/>
          <w:szCs w:val="24"/>
          <w:lang w:val="ca-ES"/>
        </w:rPr>
        <w:t xml:space="preserve"> del Comité Assessor es reflecteix</w:t>
      </w:r>
      <w:r>
        <w:rPr>
          <w:rFonts w:cs="Arial"/>
          <w:szCs w:val="24"/>
          <w:lang w:val="ca-ES"/>
        </w:rPr>
        <w:t>e</w:t>
      </w:r>
      <w:r w:rsidR="00AD0815" w:rsidRPr="001A34AB">
        <w:rPr>
          <w:rFonts w:cs="Arial"/>
          <w:szCs w:val="24"/>
          <w:lang w:val="ca-ES"/>
        </w:rPr>
        <w:t xml:space="preserve">n en la fitxa </w:t>
      </w:r>
      <w:r>
        <w:rPr>
          <w:rFonts w:cs="Arial"/>
          <w:i/>
          <w:szCs w:val="24"/>
          <w:lang w:val="ca-ES"/>
        </w:rPr>
        <w:t xml:space="preserve">"Components del </w:t>
      </w:r>
      <w:r w:rsidR="00AD0815" w:rsidRPr="001A34AB">
        <w:rPr>
          <w:rFonts w:cs="Arial"/>
          <w:i/>
          <w:szCs w:val="24"/>
          <w:lang w:val="ca-ES"/>
        </w:rPr>
        <w:t>CECOPAL"</w:t>
      </w:r>
      <w:r w:rsidR="00AD0815" w:rsidRPr="001A34AB">
        <w:rPr>
          <w:rFonts w:cs="Arial"/>
          <w:szCs w:val="24"/>
          <w:lang w:val="ca-ES"/>
        </w:rPr>
        <w:t xml:space="preserve"> que figura en el Directori (Veure Annex </w:t>
      </w:r>
      <w:r w:rsidR="00302C0E" w:rsidRPr="001A34AB">
        <w:rPr>
          <w:rFonts w:cs="Arial"/>
          <w:szCs w:val="24"/>
          <w:lang w:val="ca-ES"/>
        </w:rPr>
        <w:t>I</w:t>
      </w:r>
      <w:r w:rsidR="00AD0815" w:rsidRPr="001A34AB">
        <w:rPr>
          <w:rFonts w:cs="Arial"/>
          <w:szCs w:val="24"/>
          <w:lang w:val="ca-ES"/>
        </w:rPr>
        <w:t>II).</w:t>
      </w:r>
    </w:p>
    <w:p w14:paraId="3F4C9BF3" w14:textId="77777777" w:rsidR="00AD0815" w:rsidRPr="001A34AB" w:rsidRDefault="00AD0815" w:rsidP="00AD0815">
      <w:pPr>
        <w:rPr>
          <w:rFonts w:cs="Arial"/>
          <w:szCs w:val="24"/>
          <w:lang w:val="ca-ES"/>
        </w:rPr>
      </w:pPr>
    </w:p>
    <w:p w14:paraId="7907A180" w14:textId="77777777" w:rsidR="00AD0815" w:rsidRPr="001A34AB" w:rsidRDefault="00142739" w:rsidP="00496362">
      <w:pPr>
        <w:pStyle w:val="Ttulo2"/>
        <w:rPr>
          <w:lang w:val="ca-ES"/>
        </w:rPr>
      </w:pPr>
      <w:r w:rsidRPr="001A34AB">
        <w:rPr>
          <w:lang w:val="ca-ES"/>
        </w:rPr>
        <w:t>4.5.</w:t>
      </w:r>
      <w:r w:rsidRPr="001A34AB">
        <w:rPr>
          <w:lang w:val="ca-ES"/>
        </w:rPr>
        <w:tab/>
      </w:r>
      <w:r w:rsidR="00776ADA" w:rsidRPr="001A34AB">
        <w:rPr>
          <w:lang w:val="ca-ES"/>
        </w:rPr>
        <w:t>Gabinet</w:t>
      </w:r>
      <w:r w:rsidR="00AD0815" w:rsidRPr="001A34AB">
        <w:rPr>
          <w:lang w:val="ca-ES"/>
        </w:rPr>
        <w:t xml:space="preserve"> </w:t>
      </w:r>
      <w:r w:rsidR="00496362" w:rsidRPr="001A34AB">
        <w:rPr>
          <w:lang w:val="ca-ES"/>
        </w:rPr>
        <w:t>d</w:t>
      </w:r>
      <w:r w:rsidR="00776ADA">
        <w:rPr>
          <w:lang w:val="ca-ES"/>
        </w:rPr>
        <w:t>’</w:t>
      </w:r>
      <w:r w:rsidR="00AD0815" w:rsidRPr="001A34AB">
        <w:rPr>
          <w:lang w:val="ca-ES"/>
        </w:rPr>
        <w:t xml:space="preserve"> </w:t>
      </w:r>
      <w:r w:rsidR="00776ADA" w:rsidRPr="001A34AB">
        <w:rPr>
          <w:lang w:val="ca-ES"/>
        </w:rPr>
        <w:t>Informació</w:t>
      </w:r>
    </w:p>
    <w:p w14:paraId="34CB9EBE" w14:textId="77777777" w:rsidR="00AD0815" w:rsidRPr="001A34AB" w:rsidRDefault="00AD0815" w:rsidP="00AD0815">
      <w:pPr>
        <w:rPr>
          <w:rFonts w:cs="Arial"/>
          <w:szCs w:val="24"/>
          <w:lang w:val="ca-ES"/>
        </w:rPr>
      </w:pPr>
    </w:p>
    <w:p w14:paraId="0295A097" w14:textId="77777777" w:rsidR="00AD0815" w:rsidRPr="001A34AB" w:rsidRDefault="00AD0815" w:rsidP="00AD0815">
      <w:pPr>
        <w:rPr>
          <w:rFonts w:cs="Arial"/>
          <w:szCs w:val="24"/>
          <w:lang w:val="ca-ES"/>
        </w:rPr>
      </w:pPr>
      <w:r w:rsidRPr="001A34AB">
        <w:rPr>
          <w:rFonts w:cs="Arial"/>
          <w:szCs w:val="24"/>
          <w:lang w:val="ca-ES"/>
        </w:rPr>
        <w:t>Depenent directament del Director del Pla, es podrà constituir en el seu moment el Gabinet d'Informació. A través d'aquest Gabinet i en</w:t>
      </w:r>
      <w:r w:rsidR="00776ADA">
        <w:rPr>
          <w:rFonts w:cs="Arial"/>
          <w:szCs w:val="24"/>
          <w:lang w:val="ca-ES"/>
        </w:rPr>
        <w:t xml:space="preserve"> </w:t>
      </w:r>
      <w:r w:rsidR="0017415C" w:rsidRPr="001A34AB">
        <w:rPr>
          <w:rFonts w:cs="Arial"/>
          <w:szCs w:val="24"/>
          <w:lang w:val="ca-ES"/>
        </w:rPr>
        <w:t>coordinació</w:t>
      </w:r>
      <w:r w:rsidR="00776ADA">
        <w:rPr>
          <w:rFonts w:cs="Arial"/>
          <w:szCs w:val="24"/>
          <w:lang w:val="ca-ES"/>
        </w:rPr>
        <w:t xml:space="preserve"> amb el </w:t>
      </w:r>
      <w:r w:rsidR="0017415C" w:rsidRPr="001A34AB">
        <w:rPr>
          <w:rFonts w:cs="Arial"/>
          <w:szCs w:val="24"/>
          <w:lang w:val="ca-ES"/>
        </w:rPr>
        <w:t>CCE</w:t>
      </w:r>
      <w:r w:rsidRPr="001A34AB">
        <w:rPr>
          <w:rFonts w:cs="Arial"/>
          <w:szCs w:val="24"/>
          <w:lang w:val="ca-ES"/>
        </w:rPr>
        <w:t xml:space="preserve">, es </w:t>
      </w:r>
      <w:r w:rsidR="00776ADA" w:rsidRPr="001A34AB">
        <w:rPr>
          <w:rFonts w:cs="Arial"/>
          <w:szCs w:val="24"/>
          <w:lang w:val="ca-ES"/>
        </w:rPr>
        <w:t>canalitzarà</w:t>
      </w:r>
      <w:r w:rsidRPr="001A34AB">
        <w:rPr>
          <w:rFonts w:cs="Arial"/>
          <w:szCs w:val="24"/>
          <w:lang w:val="ca-ES"/>
        </w:rPr>
        <w:t xml:space="preserve"> tota la informació als mitjans de comunicació social i a la població.</w:t>
      </w:r>
    </w:p>
    <w:p w14:paraId="413E71DC" w14:textId="77777777" w:rsidR="00AD0815" w:rsidRPr="001A34AB" w:rsidRDefault="00AD0815" w:rsidP="00AD0815">
      <w:pPr>
        <w:rPr>
          <w:rFonts w:cs="Arial"/>
          <w:szCs w:val="24"/>
          <w:lang w:val="ca-ES"/>
        </w:rPr>
      </w:pPr>
    </w:p>
    <w:p w14:paraId="13A2D6D3" w14:textId="77777777" w:rsidR="00AD0815" w:rsidRPr="001A34AB" w:rsidRDefault="00496362" w:rsidP="00AD0815">
      <w:pPr>
        <w:rPr>
          <w:rFonts w:cs="Arial"/>
          <w:szCs w:val="24"/>
          <w:lang w:val="ca-ES"/>
        </w:rPr>
      </w:pPr>
      <w:r w:rsidRPr="001A34AB">
        <w:rPr>
          <w:rFonts w:cs="Arial"/>
          <w:szCs w:val="24"/>
          <w:lang w:val="ca-ES"/>
        </w:rPr>
        <w:t>Les seues funcions bàsiques seran:</w:t>
      </w:r>
    </w:p>
    <w:p w14:paraId="69181539" w14:textId="77777777" w:rsidR="00AD0815" w:rsidRPr="001A34AB" w:rsidRDefault="00AD0815" w:rsidP="00AD0815">
      <w:pPr>
        <w:rPr>
          <w:rFonts w:cs="Arial"/>
          <w:szCs w:val="24"/>
          <w:lang w:val="ca-ES"/>
        </w:rPr>
      </w:pPr>
    </w:p>
    <w:p w14:paraId="5BF30ADD" w14:textId="77777777" w:rsidR="00AD0815" w:rsidRPr="001A34AB" w:rsidRDefault="00AD0815" w:rsidP="00E12856">
      <w:pPr>
        <w:numPr>
          <w:ilvl w:val="0"/>
          <w:numId w:val="9"/>
        </w:numPr>
        <w:rPr>
          <w:lang w:val="ca-ES"/>
        </w:rPr>
      </w:pPr>
      <w:r w:rsidRPr="001A34AB">
        <w:rPr>
          <w:lang w:val="ca-ES"/>
        </w:rPr>
        <w:t xml:space="preserve">Elaborar i </w:t>
      </w:r>
      <w:r w:rsidR="00776ADA">
        <w:rPr>
          <w:lang w:val="ca-ES"/>
        </w:rPr>
        <w:t xml:space="preserve">coordinar la difusió d'ordres, </w:t>
      </w:r>
      <w:r w:rsidR="00776ADA" w:rsidRPr="001A34AB">
        <w:rPr>
          <w:lang w:val="ca-ES"/>
        </w:rPr>
        <w:t>consignes</w:t>
      </w:r>
      <w:r w:rsidR="00C90B66" w:rsidRPr="001A34AB">
        <w:rPr>
          <w:lang w:val="ca-ES"/>
        </w:rPr>
        <w:t xml:space="preserve"> i consells a la població.</w:t>
      </w:r>
    </w:p>
    <w:p w14:paraId="15F4B45A" w14:textId="77777777" w:rsidR="00AD0815" w:rsidRPr="001A34AB" w:rsidRDefault="00AD0815" w:rsidP="00E12856">
      <w:pPr>
        <w:numPr>
          <w:ilvl w:val="0"/>
          <w:numId w:val="9"/>
        </w:numPr>
        <w:rPr>
          <w:lang w:val="ca-ES"/>
        </w:rPr>
      </w:pPr>
      <w:r w:rsidRPr="001A34AB">
        <w:rPr>
          <w:lang w:val="ca-ES"/>
        </w:rPr>
        <w:t xml:space="preserve">Centralitzar, coordinar i preparar la informació general sobre l'emergència i facilitar-la als mitjans </w:t>
      </w:r>
      <w:r w:rsidR="00C90B66" w:rsidRPr="001A34AB">
        <w:rPr>
          <w:lang w:val="ca-ES"/>
        </w:rPr>
        <w:t>locals de comunicació social.</w:t>
      </w:r>
    </w:p>
    <w:p w14:paraId="67B7A208" w14:textId="77777777" w:rsidR="00AD0815" w:rsidRPr="001A34AB" w:rsidRDefault="00AD0815" w:rsidP="00E12856">
      <w:pPr>
        <w:numPr>
          <w:ilvl w:val="0"/>
          <w:numId w:val="9"/>
        </w:numPr>
        <w:rPr>
          <w:lang w:val="ca-ES"/>
        </w:rPr>
      </w:pPr>
      <w:r w:rsidRPr="001A34AB">
        <w:rPr>
          <w:lang w:val="ca-ES"/>
        </w:rPr>
        <w:t>Informar sobre l'emergència a quantes persones o organismes ho sol·liciten. Facilitar informació relativa a possibles afectats, facilitant els contactes familiars i la localització de persones.</w:t>
      </w:r>
    </w:p>
    <w:p w14:paraId="0ACFF5BC" w14:textId="77777777" w:rsidR="00AD0815" w:rsidRPr="001A34AB" w:rsidRDefault="00AD0815" w:rsidP="00AD0815">
      <w:pPr>
        <w:rPr>
          <w:rFonts w:cs="Arial"/>
          <w:szCs w:val="24"/>
          <w:lang w:val="ca-ES"/>
        </w:rPr>
      </w:pPr>
    </w:p>
    <w:p w14:paraId="6712E531" w14:textId="77777777" w:rsidR="00AD0815" w:rsidRPr="001A34AB" w:rsidRDefault="00AD0815" w:rsidP="00AD0815">
      <w:pPr>
        <w:rPr>
          <w:rFonts w:cs="Arial"/>
          <w:szCs w:val="24"/>
          <w:lang w:val="ca-ES"/>
        </w:rPr>
      </w:pPr>
      <w:r w:rsidRPr="001A34AB">
        <w:rPr>
          <w:rFonts w:cs="Arial"/>
          <w:szCs w:val="24"/>
          <w:lang w:val="ca-ES"/>
        </w:rPr>
        <w:t>Els components d'aquest Gabinet seran els membres del Gabinet de Premsa de l'Ajuntament en cas que n'hi haguera, en cas contrari seran designats pel Director del Pla.</w:t>
      </w:r>
    </w:p>
    <w:p w14:paraId="5AEF75F8" w14:textId="77777777" w:rsidR="00AD0815" w:rsidRPr="001A34AB" w:rsidRDefault="00AD0815" w:rsidP="00AD0815">
      <w:pPr>
        <w:rPr>
          <w:rFonts w:cs="Arial"/>
          <w:szCs w:val="24"/>
          <w:lang w:val="ca-ES"/>
        </w:rPr>
      </w:pPr>
    </w:p>
    <w:p w14:paraId="2F8D9DE3" w14:textId="77777777" w:rsidR="00AD0815" w:rsidRPr="001A34AB" w:rsidRDefault="00AD0815" w:rsidP="00AD0815">
      <w:pPr>
        <w:rPr>
          <w:rFonts w:cs="Arial"/>
          <w:szCs w:val="24"/>
          <w:lang w:val="ca-ES"/>
        </w:rPr>
      </w:pPr>
      <w:r w:rsidRPr="001A34AB">
        <w:rPr>
          <w:rFonts w:cs="Arial"/>
          <w:szCs w:val="24"/>
          <w:lang w:val="ca-ES"/>
        </w:rPr>
        <w:t>Les dades de local</w:t>
      </w:r>
      <w:r w:rsidR="00776ADA">
        <w:rPr>
          <w:rFonts w:cs="Arial"/>
          <w:szCs w:val="24"/>
          <w:lang w:val="ca-ES"/>
        </w:rPr>
        <w:t xml:space="preserve">ització dels integrants del </w:t>
      </w:r>
      <w:r w:rsidRPr="001A34AB">
        <w:rPr>
          <w:rFonts w:cs="Arial"/>
          <w:szCs w:val="24"/>
          <w:lang w:val="ca-ES"/>
        </w:rPr>
        <w:t>Gab</w:t>
      </w:r>
      <w:r w:rsidR="00B040EE" w:rsidRPr="001A34AB">
        <w:rPr>
          <w:rFonts w:cs="Arial"/>
          <w:szCs w:val="24"/>
          <w:lang w:val="ca-ES"/>
        </w:rPr>
        <w:t>inet d</w:t>
      </w:r>
      <w:r w:rsidR="00776ADA">
        <w:rPr>
          <w:rFonts w:cs="Arial"/>
          <w:szCs w:val="24"/>
          <w:lang w:val="ca-ES"/>
        </w:rPr>
        <w:t>’</w:t>
      </w:r>
      <w:r w:rsidR="00B040EE" w:rsidRPr="001A34AB">
        <w:rPr>
          <w:rFonts w:cs="Arial"/>
          <w:szCs w:val="24"/>
          <w:lang w:val="ca-ES"/>
        </w:rPr>
        <w:t>Informació es reflecteix</w:t>
      </w:r>
      <w:r w:rsidR="00776ADA">
        <w:rPr>
          <w:rFonts w:cs="Arial"/>
          <w:szCs w:val="24"/>
          <w:lang w:val="ca-ES"/>
        </w:rPr>
        <w:t>e</w:t>
      </w:r>
      <w:r w:rsidRPr="001A34AB">
        <w:rPr>
          <w:rFonts w:cs="Arial"/>
          <w:szCs w:val="24"/>
          <w:lang w:val="ca-ES"/>
        </w:rPr>
        <w:t xml:space="preserve">n en la fitxa </w:t>
      </w:r>
      <w:r w:rsidR="00776ADA">
        <w:rPr>
          <w:rFonts w:cs="Arial"/>
          <w:i/>
          <w:szCs w:val="24"/>
          <w:lang w:val="ca-ES"/>
        </w:rPr>
        <w:t xml:space="preserve">Components del </w:t>
      </w:r>
      <w:r w:rsidRPr="001A34AB">
        <w:rPr>
          <w:rFonts w:cs="Arial"/>
          <w:i/>
          <w:szCs w:val="24"/>
          <w:lang w:val="ca-ES"/>
        </w:rPr>
        <w:t>CECOPAL</w:t>
      </w:r>
      <w:r w:rsidRPr="001A34AB">
        <w:rPr>
          <w:rFonts w:cs="Arial"/>
          <w:szCs w:val="24"/>
          <w:lang w:val="ca-ES"/>
        </w:rPr>
        <w:t xml:space="preserve"> que figura en el Directori (Veure Annex II</w:t>
      </w:r>
      <w:r w:rsidR="00722115" w:rsidRPr="001A34AB">
        <w:rPr>
          <w:rFonts w:cs="Arial"/>
          <w:szCs w:val="24"/>
          <w:lang w:val="ca-ES"/>
        </w:rPr>
        <w:t>I</w:t>
      </w:r>
      <w:r w:rsidRPr="001A34AB">
        <w:rPr>
          <w:rFonts w:cs="Arial"/>
          <w:szCs w:val="24"/>
          <w:lang w:val="ca-ES"/>
        </w:rPr>
        <w:t>).</w:t>
      </w:r>
    </w:p>
    <w:p w14:paraId="66EECB6E" w14:textId="77777777" w:rsidR="00AD0815" w:rsidRPr="001A34AB" w:rsidRDefault="00AD0815" w:rsidP="00AD0815">
      <w:pPr>
        <w:rPr>
          <w:rFonts w:cs="Arial"/>
          <w:szCs w:val="24"/>
          <w:lang w:val="ca-ES"/>
        </w:rPr>
      </w:pPr>
    </w:p>
    <w:p w14:paraId="71FF1D1D" w14:textId="21C83A72" w:rsidR="006E108E" w:rsidRDefault="006E108E">
      <w:pPr>
        <w:jc w:val="left"/>
        <w:rPr>
          <w:rFonts w:cs="Arial"/>
          <w:szCs w:val="24"/>
          <w:lang w:val="ca-ES"/>
        </w:rPr>
      </w:pPr>
      <w:r>
        <w:rPr>
          <w:rFonts w:cs="Arial"/>
          <w:szCs w:val="24"/>
          <w:lang w:val="ca-ES"/>
        </w:rPr>
        <w:br w:type="page"/>
      </w:r>
    </w:p>
    <w:p w14:paraId="1976EC93" w14:textId="77777777" w:rsidR="00142739" w:rsidRPr="001A34AB" w:rsidRDefault="00142739" w:rsidP="00AD0815">
      <w:pPr>
        <w:rPr>
          <w:rFonts w:cs="Arial"/>
          <w:szCs w:val="24"/>
          <w:lang w:val="ca-ES"/>
        </w:rPr>
      </w:pPr>
    </w:p>
    <w:p w14:paraId="630CDFCA" w14:textId="77777777" w:rsidR="00AD0815" w:rsidRPr="001A34AB" w:rsidRDefault="00142739" w:rsidP="00C90B66">
      <w:pPr>
        <w:pStyle w:val="Ttulo2"/>
        <w:rPr>
          <w:lang w:val="ca-ES"/>
        </w:rPr>
      </w:pPr>
      <w:r w:rsidRPr="001A34AB">
        <w:rPr>
          <w:lang w:val="ca-ES"/>
        </w:rPr>
        <w:t>4.6.</w:t>
      </w:r>
      <w:r w:rsidRPr="001A34AB">
        <w:rPr>
          <w:lang w:val="ca-ES"/>
        </w:rPr>
        <w:tab/>
      </w:r>
      <w:r w:rsidR="00AD0815" w:rsidRPr="001A34AB">
        <w:rPr>
          <w:lang w:val="ca-ES"/>
        </w:rPr>
        <w:t>C</w:t>
      </w:r>
      <w:r w:rsidR="00C90B66" w:rsidRPr="001A34AB">
        <w:rPr>
          <w:lang w:val="ca-ES"/>
        </w:rPr>
        <w:t>entre</w:t>
      </w:r>
      <w:r w:rsidR="00AD0815" w:rsidRPr="001A34AB">
        <w:rPr>
          <w:lang w:val="ca-ES"/>
        </w:rPr>
        <w:t xml:space="preserve"> </w:t>
      </w:r>
      <w:r w:rsidR="00C90B66" w:rsidRPr="001A34AB">
        <w:rPr>
          <w:lang w:val="ca-ES"/>
        </w:rPr>
        <w:t>de</w:t>
      </w:r>
      <w:r w:rsidR="00AD0815" w:rsidRPr="001A34AB">
        <w:rPr>
          <w:lang w:val="ca-ES"/>
        </w:rPr>
        <w:t xml:space="preserve"> </w:t>
      </w:r>
      <w:r w:rsidR="00776ADA">
        <w:rPr>
          <w:lang w:val="ca-ES"/>
        </w:rPr>
        <w:t>C</w:t>
      </w:r>
      <w:r w:rsidR="00776ADA" w:rsidRPr="001A34AB">
        <w:rPr>
          <w:lang w:val="ca-ES"/>
        </w:rPr>
        <w:t>omunicacions</w:t>
      </w:r>
    </w:p>
    <w:p w14:paraId="7FF224C4" w14:textId="77777777" w:rsidR="00AD0815" w:rsidRPr="001A34AB" w:rsidRDefault="00AD0815" w:rsidP="00AD0815">
      <w:pPr>
        <w:rPr>
          <w:rFonts w:cs="Arial"/>
          <w:szCs w:val="24"/>
          <w:lang w:val="ca-ES"/>
        </w:rPr>
      </w:pPr>
    </w:p>
    <w:p w14:paraId="077971FC" w14:textId="77777777" w:rsidR="00AD0815" w:rsidRPr="001A34AB" w:rsidRDefault="00AD0815" w:rsidP="00AD0815">
      <w:pPr>
        <w:rPr>
          <w:rFonts w:cs="Arial"/>
          <w:szCs w:val="24"/>
          <w:lang w:val="ca-ES"/>
        </w:rPr>
      </w:pPr>
      <w:r w:rsidRPr="001A34AB">
        <w:rPr>
          <w:rFonts w:cs="Arial"/>
          <w:szCs w:val="24"/>
          <w:lang w:val="ca-ES"/>
        </w:rPr>
        <w:t xml:space="preserve">El Centre de Comunicacions </w:t>
      </w:r>
      <w:r w:rsidR="00E21CD6" w:rsidRPr="001A34AB">
        <w:rPr>
          <w:rFonts w:cs="Arial"/>
          <w:szCs w:val="24"/>
          <w:lang w:val="ca-ES"/>
        </w:rPr>
        <w:t xml:space="preserve">està format pel conjunt d'instal·lacions / recursos que disposa el municipi per a rebre i transmetre les alertes, declaracions de preemergència / emergència, consignes a la població i en general qualsevol tipus d'informació. </w:t>
      </w:r>
    </w:p>
    <w:p w14:paraId="591690E9" w14:textId="77777777" w:rsidR="00A228D2" w:rsidRPr="001A34AB" w:rsidRDefault="00A228D2" w:rsidP="00AD0815">
      <w:pPr>
        <w:rPr>
          <w:rFonts w:cs="Arial"/>
          <w:szCs w:val="24"/>
          <w:lang w:val="ca-ES"/>
        </w:rPr>
      </w:pPr>
    </w:p>
    <w:p w14:paraId="51C2159B" w14:textId="77777777" w:rsidR="00AD0815" w:rsidRPr="001A34AB" w:rsidRDefault="00C90B66" w:rsidP="00AD0815">
      <w:pPr>
        <w:rPr>
          <w:rFonts w:cs="Arial"/>
          <w:szCs w:val="24"/>
          <w:lang w:val="ca-ES"/>
        </w:rPr>
      </w:pPr>
      <w:r w:rsidRPr="001A34AB">
        <w:rPr>
          <w:rFonts w:cs="Arial"/>
          <w:szCs w:val="24"/>
          <w:lang w:val="ca-ES"/>
        </w:rPr>
        <w:t>Les seues funcions bàsiques seran:</w:t>
      </w:r>
    </w:p>
    <w:p w14:paraId="1DC3C8C8" w14:textId="77777777" w:rsidR="00142739" w:rsidRPr="001A34AB" w:rsidRDefault="00142739" w:rsidP="00AD0815">
      <w:pPr>
        <w:rPr>
          <w:rFonts w:cs="Arial"/>
          <w:szCs w:val="24"/>
          <w:lang w:val="ca-ES"/>
        </w:rPr>
      </w:pPr>
    </w:p>
    <w:p w14:paraId="7AFA6297" w14:textId="77777777" w:rsidR="00AD0815" w:rsidRPr="001A34AB" w:rsidRDefault="00AD0815" w:rsidP="00E12856">
      <w:pPr>
        <w:numPr>
          <w:ilvl w:val="0"/>
          <w:numId w:val="10"/>
        </w:numPr>
        <w:rPr>
          <w:lang w:val="ca-ES"/>
        </w:rPr>
      </w:pPr>
      <w:r w:rsidRPr="001A34AB">
        <w:rPr>
          <w:lang w:val="ca-ES"/>
        </w:rPr>
        <w:t xml:space="preserve">Rebre i transmetre </w:t>
      </w:r>
      <w:r w:rsidR="00C90B66" w:rsidRPr="001A34AB">
        <w:rPr>
          <w:lang w:val="ca-ES"/>
        </w:rPr>
        <w:t>la</w:t>
      </w:r>
      <w:r w:rsidR="003737F7" w:rsidRPr="001A34AB">
        <w:rPr>
          <w:lang w:val="ca-ES"/>
        </w:rPr>
        <w:t>s notificacions i alertes</w:t>
      </w:r>
      <w:r w:rsidR="00C90B66" w:rsidRPr="001A34AB">
        <w:rPr>
          <w:lang w:val="ca-ES"/>
        </w:rPr>
        <w:t xml:space="preserve"> al Director del Pla.</w:t>
      </w:r>
    </w:p>
    <w:p w14:paraId="72A53510" w14:textId="77777777" w:rsidR="00AD0815" w:rsidRPr="001A34AB" w:rsidRDefault="00AD0815" w:rsidP="00E12856">
      <w:pPr>
        <w:numPr>
          <w:ilvl w:val="0"/>
          <w:numId w:val="10"/>
        </w:numPr>
        <w:rPr>
          <w:lang w:val="ca-ES"/>
        </w:rPr>
      </w:pPr>
      <w:r w:rsidRPr="001A34AB">
        <w:rPr>
          <w:lang w:val="ca-ES"/>
        </w:rPr>
        <w:t xml:space="preserve">Rebre i </w:t>
      </w:r>
      <w:r w:rsidR="00A37153" w:rsidRPr="001A34AB">
        <w:rPr>
          <w:lang w:val="ca-ES"/>
        </w:rPr>
        <w:t>transmetre</w:t>
      </w:r>
      <w:r w:rsidR="00C90B66" w:rsidRPr="001A34AB">
        <w:rPr>
          <w:lang w:val="ca-ES"/>
        </w:rPr>
        <w:t xml:space="preserve"> la informació general.</w:t>
      </w:r>
    </w:p>
    <w:p w14:paraId="46F18A8B" w14:textId="77777777" w:rsidR="00AD0815" w:rsidRPr="001A34AB" w:rsidRDefault="00A37153" w:rsidP="00E12856">
      <w:pPr>
        <w:numPr>
          <w:ilvl w:val="0"/>
          <w:numId w:val="10"/>
        </w:numPr>
        <w:rPr>
          <w:lang w:val="ca-ES"/>
        </w:rPr>
      </w:pPr>
      <w:r w:rsidRPr="001A34AB">
        <w:rPr>
          <w:lang w:val="ca-ES"/>
        </w:rPr>
        <w:t>Transmetre</w:t>
      </w:r>
      <w:r w:rsidR="00C90B66" w:rsidRPr="001A34AB">
        <w:rPr>
          <w:lang w:val="ca-ES"/>
        </w:rPr>
        <w:t xml:space="preserve"> les ordres d'actuació.</w:t>
      </w:r>
    </w:p>
    <w:p w14:paraId="3B5CC758" w14:textId="77777777" w:rsidR="00AD0815" w:rsidRPr="001A34AB" w:rsidRDefault="00AD0815" w:rsidP="00E12856">
      <w:pPr>
        <w:numPr>
          <w:ilvl w:val="0"/>
          <w:numId w:val="10"/>
        </w:numPr>
        <w:rPr>
          <w:lang w:val="ca-ES"/>
        </w:rPr>
      </w:pPr>
      <w:r w:rsidRPr="001A34AB">
        <w:rPr>
          <w:lang w:val="ca-ES"/>
        </w:rPr>
        <w:t>Localitzar a les persones, medi</w:t>
      </w:r>
      <w:r w:rsidR="00C90B66" w:rsidRPr="001A34AB">
        <w:rPr>
          <w:lang w:val="ca-ES"/>
        </w:rPr>
        <w:t>s i recursos adscrits al Pla.</w:t>
      </w:r>
    </w:p>
    <w:p w14:paraId="7158546E" w14:textId="77777777" w:rsidR="00AD0815" w:rsidRPr="001A34AB" w:rsidRDefault="00AD0815" w:rsidP="00E12856">
      <w:pPr>
        <w:numPr>
          <w:ilvl w:val="0"/>
          <w:numId w:val="10"/>
        </w:numPr>
        <w:rPr>
          <w:lang w:val="ca-ES"/>
        </w:rPr>
      </w:pPr>
      <w:r w:rsidRPr="001A34AB">
        <w:rPr>
          <w:lang w:val="ca-ES"/>
        </w:rPr>
        <w:t>Mantindre constància escrita de la gestió del Centre de Comunicacions.</w:t>
      </w:r>
    </w:p>
    <w:p w14:paraId="64ABFB84" w14:textId="77777777" w:rsidR="00AD0815" w:rsidRPr="001A34AB" w:rsidRDefault="00AD0815" w:rsidP="00AD0815">
      <w:pPr>
        <w:rPr>
          <w:rFonts w:cs="Arial"/>
          <w:szCs w:val="24"/>
          <w:lang w:val="ca-ES"/>
        </w:rPr>
      </w:pPr>
    </w:p>
    <w:p w14:paraId="34DCE506" w14:textId="77777777" w:rsidR="00545D41" w:rsidRPr="001A34AB" w:rsidRDefault="00545D41" w:rsidP="00545D41">
      <w:pPr>
        <w:rPr>
          <w:lang w:val="ca-ES"/>
        </w:rPr>
      </w:pPr>
      <w:r w:rsidRPr="001A34AB">
        <w:rPr>
          <w:lang w:val="ca-ES"/>
        </w:rPr>
        <w:t xml:space="preserve">El Centre de Comunicacions haurà de canalitzar les seues informacions i sol·licituds de recursos externs a través del telèfon </w:t>
      </w:r>
      <w:r w:rsidRPr="001A34AB">
        <w:rPr>
          <w:i/>
          <w:lang w:val="ca-ES"/>
        </w:rPr>
        <w:t>1·1·2 Comunitat Valenciana</w:t>
      </w:r>
      <w:r w:rsidR="00142739" w:rsidRPr="001A34AB">
        <w:rPr>
          <w:lang w:val="ca-ES"/>
        </w:rPr>
        <w:t xml:space="preserve"> o Xarxa de Ràdio COMDES.</w:t>
      </w:r>
    </w:p>
    <w:p w14:paraId="194AEA81" w14:textId="77777777" w:rsidR="00142739" w:rsidRPr="001A34AB" w:rsidRDefault="00142739" w:rsidP="00545D41">
      <w:pPr>
        <w:rPr>
          <w:lang w:val="ca-ES"/>
        </w:rPr>
      </w:pPr>
    </w:p>
    <w:p w14:paraId="6A1309BD" w14:textId="4404AD7F" w:rsidR="00AD0815" w:rsidRPr="001A34AB" w:rsidRDefault="00722115" w:rsidP="00142739">
      <w:pPr>
        <w:pStyle w:val="Subttulo"/>
        <w:rPr>
          <w:lang w:val="ca-ES"/>
        </w:rPr>
      </w:pPr>
      <w:r w:rsidRPr="001A34AB">
        <w:rPr>
          <w:lang w:val="ca-ES"/>
        </w:rPr>
        <w:t xml:space="preserve">Es farà constar el lloc on s'exercirà aquesta funció. </w:t>
      </w:r>
      <w:r w:rsidR="00AD0815" w:rsidRPr="001A34AB">
        <w:rPr>
          <w:lang w:val="ca-ES"/>
        </w:rPr>
        <w:t>Es recomana que el Centre de Comunicacions est</w:t>
      </w:r>
      <w:r w:rsidR="00C90B66" w:rsidRPr="001A34AB">
        <w:rPr>
          <w:lang w:val="ca-ES"/>
        </w:rPr>
        <w:t>e</w:t>
      </w:r>
      <w:r w:rsidR="00AD0815" w:rsidRPr="001A34AB">
        <w:rPr>
          <w:lang w:val="ca-ES"/>
        </w:rPr>
        <w:t xml:space="preserve"> a càrrec de la Policia Local</w:t>
      </w:r>
      <w:r w:rsidR="00E933E7">
        <w:rPr>
          <w:lang w:val="ca-ES"/>
        </w:rPr>
        <w:t xml:space="preserve">, sempre que siga possible. </w:t>
      </w:r>
      <w:r w:rsidR="00E933E7" w:rsidRPr="00E933E7">
        <w:rPr>
          <w:lang w:val="ca-ES"/>
        </w:rPr>
        <w:t>En el cas dels municipis que no disposen de policia, s'haurà d'assignar aquesta funció a una altra persona i incloure en aquest apartat la informació corresponent.</w:t>
      </w:r>
    </w:p>
    <w:p w14:paraId="77697E4F" w14:textId="77777777" w:rsidR="00AD0815" w:rsidRPr="001A34AB" w:rsidRDefault="00AD0815" w:rsidP="00142739">
      <w:pPr>
        <w:rPr>
          <w:lang w:val="ca-ES"/>
        </w:rPr>
      </w:pPr>
    </w:p>
    <w:p w14:paraId="251F970F" w14:textId="77777777" w:rsidR="00142739" w:rsidRPr="001A34AB" w:rsidRDefault="00142739" w:rsidP="00142739">
      <w:pPr>
        <w:rPr>
          <w:lang w:val="ca-ES"/>
        </w:rPr>
      </w:pPr>
    </w:p>
    <w:p w14:paraId="47F2E5C1" w14:textId="5230D62F" w:rsidR="00AD0815" w:rsidRPr="001A34AB" w:rsidRDefault="00142739" w:rsidP="00C90B66">
      <w:pPr>
        <w:pStyle w:val="Ttulo2"/>
        <w:rPr>
          <w:lang w:val="ca-ES"/>
        </w:rPr>
      </w:pPr>
      <w:r w:rsidRPr="001A34AB">
        <w:rPr>
          <w:lang w:val="ca-ES"/>
        </w:rPr>
        <w:t>4.7.</w:t>
      </w:r>
      <w:r w:rsidRPr="001A34AB">
        <w:rPr>
          <w:lang w:val="ca-ES"/>
        </w:rPr>
        <w:tab/>
      </w:r>
      <w:r w:rsidR="0017415C" w:rsidRPr="001A34AB">
        <w:rPr>
          <w:lang w:val="ca-ES"/>
        </w:rPr>
        <w:t>CCE</w:t>
      </w:r>
      <w:r w:rsidRPr="001A34AB">
        <w:rPr>
          <w:lang w:val="ca-ES"/>
        </w:rPr>
        <w:t xml:space="preserve"> </w:t>
      </w:r>
      <w:r w:rsidR="00AD42BB">
        <w:rPr>
          <w:lang w:val="ca-ES"/>
        </w:rPr>
        <w:t xml:space="preserve">de la </w:t>
      </w:r>
      <w:r w:rsidRPr="001A34AB">
        <w:rPr>
          <w:lang w:val="ca-ES"/>
        </w:rPr>
        <w:t>Generalitat</w:t>
      </w:r>
    </w:p>
    <w:p w14:paraId="4C64E5A5" w14:textId="77777777" w:rsidR="00AD0815" w:rsidRPr="001A34AB" w:rsidRDefault="00AD0815" w:rsidP="00AD0815">
      <w:pPr>
        <w:rPr>
          <w:rFonts w:cs="Arial"/>
          <w:szCs w:val="24"/>
          <w:lang w:val="ca-ES"/>
        </w:rPr>
      </w:pPr>
    </w:p>
    <w:p w14:paraId="55CABE30" w14:textId="77777777" w:rsidR="0017415C" w:rsidRPr="001A34AB" w:rsidRDefault="0017415C" w:rsidP="0017415C">
      <w:pPr>
        <w:rPr>
          <w:lang w:val="ca-ES"/>
        </w:rPr>
      </w:pPr>
      <w:r w:rsidRPr="001A34AB">
        <w:rPr>
          <w:iCs/>
          <w:lang w:val="ca-ES"/>
        </w:rPr>
        <w:t>La Llei 13/2010, de 23 de novembre, de la Generalitat, de Protecció Civil i Gestió d'Emergències, estableix que e</w:t>
      </w:r>
      <w:r w:rsidRPr="001A34AB">
        <w:rPr>
          <w:lang w:val="ca-ES"/>
        </w:rPr>
        <w:t>l Centre de Coordinació d'Emergències de la Generalitat (CCE</w:t>
      </w:r>
      <w:r w:rsidR="00142739" w:rsidRPr="001A34AB">
        <w:rPr>
          <w:lang w:val="ca-ES"/>
        </w:rPr>
        <w:t xml:space="preserve"> Generalitat</w:t>
      </w:r>
      <w:r w:rsidRPr="001A34AB">
        <w:rPr>
          <w:lang w:val="ca-ES"/>
        </w:rPr>
        <w:t>) servirà per a assegurar la imprescindible coordinació de les diverses administracions i entitats que hagen d'actuar en cada situació d'urgència i emergència, garantint una àgil i eficaç resposta a les demandes d'ajuda dels ciutadans. Tot això, respectant la competència que a cada organisme li corresponga en l'execució material del servei sol·licitat i en l'organització, mobilització i gestió dels recursos que es consideren adequats per a l'actuació en concret.</w:t>
      </w:r>
    </w:p>
    <w:p w14:paraId="5DEF09B5" w14:textId="77777777" w:rsidR="0017415C" w:rsidRPr="001A34AB" w:rsidRDefault="0017415C" w:rsidP="00B040EE">
      <w:pPr>
        <w:rPr>
          <w:rFonts w:cs="Arial"/>
          <w:szCs w:val="24"/>
          <w:lang w:val="ca-ES"/>
        </w:rPr>
      </w:pPr>
    </w:p>
    <w:p w14:paraId="36544F87" w14:textId="77777777" w:rsidR="00F96774" w:rsidRPr="001A34AB" w:rsidRDefault="0017415C" w:rsidP="00AD0815">
      <w:pPr>
        <w:rPr>
          <w:rFonts w:cs="Arial"/>
          <w:szCs w:val="24"/>
          <w:lang w:val="ca-ES"/>
        </w:rPr>
      </w:pPr>
      <w:r w:rsidRPr="001A34AB">
        <w:rPr>
          <w:rFonts w:cs="Arial"/>
          <w:szCs w:val="24"/>
          <w:lang w:val="ca-ES"/>
        </w:rPr>
        <w:t>El</w:t>
      </w:r>
      <w:r w:rsidR="00B040EE" w:rsidRPr="001A34AB">
        <w:rPr>
          <w:rFonts w:cs="Arial"/>
          <w:szCs w:val="24"/>
          <w:lang w:val="ca-ES"/>
        </w:rPr>
        <w:t xml:space="preserve"> </w:t>
      </w:r>
      <w:r w:rsidRPr="001A34AB">
        <w:rPr>
          <w:rFonts w:cs="Arial"/>
          <w:szCs w:val="24"/>
          <w:lang w:val="ca-ES"/>
        </w:rPr>
        <w:t xml:space="preserve">funcionament del </w:t>
      </w:r>
      <w:r w:rsidR="00B040EE" w:rsidRPr="001A34AB">
        <w:rPr>
          <w:rFonts w:cs="Arial"/>
          <w:szCs w:val="24"/>
          <w:lang w:val="ca-ES"/>
        </w:rPr>
        <w:t xml:space="preserve">CCE </w:t>
      </w:r>
      <w:r w:rsidR="00142739" w:rsidRPr="001A34AB">
        <w:rPr>
          <w:rFonts w:cs="Arial"/>
          <w:szCs w:val="24"/>
          <w:lang w:val="ca-ES"/>
        </w:rPr>
        <w:t xml:space="preserve">Generalitat </w:t>
      </w:r>
      <w:r w:rsidR="00B040EE" w:rsidRPr="001A34AB">
        <w:rPr>
          <w:rFonts w:cs="Arial"/>
          <w:szCs w:val="24"/>
          <w:lang w:val="ca-ES"/>
        </w:rPr>
        <w:t>és de 24 hores amb personal tècnic especialitzat.</w:t>
      </w:r>
      <w:r w:rsidR="00ED2890" w:rsidRPr="001A34AB">
        <w:rPr>
          <w:rFonts w:cs="Arial"/>
          <w:szCs w:val="24"/>
          <w:lang w:val="ca-ES"/>
        </w:rPr>
        <w:t xml:space="preserve"> El</w:t>
      </w:r>
      <w:r w:rsidR="0009033A" w:rsidRPr="001A34AB">
        <w:rPr>
          <w:rFonts w:cs="Arial"/>
          <w:szCs w:val="24"/>
          <w:lang w:val="ca-ES"/>
        </w:rPr>
        <w:t xml:space="preserve"> CCE </w:t>
      </w:r>
      <w:r w:rsidR="00142739" w:rsidRPr="001A34AB">
        <w:rPr>
          <w:rFonts w:cs="Arial"/>
          <w:szCs w:val="24"/>
          <w:lang w:val="ca-ES"/>
        </w:rPr>
        <w:t xml:space="preserve">Generalitat </w:t>
      </w:r>
      <w:r w:rsidR="00F96774" w:rsidRPr="001A34AB">
        <w:rPr>
          <w:rFonts w:cs="Arial"/>
          <w:szCs w:val="24"/>
          <w:lang w:val="ca-ES"/>
        </w:rPr>
        <w:t>i, des del moment de</w:t>
      </w:r>
      <w:r w:rsidR="0009033A" w:rsidRPr="001A34AB">
        <w:rPr>
          <w:rFonts w:cs="Arial"/>
          <w:szCs w:val="24"/>
          <w:lang w:val="ca-ES"/>
        </w:rPr>
        <w:t xml:space="preserve"> la seua constitució, </w:t>
      </w:r>
      <w:r w:rsidR="00ED2890" w:rsidRPr="001A34AB">
        <w:rPr>
          <w:rFonts w:cs="Arial"/>
          <w:szCs w:val="24"/>
          <w:lang w:val="ca-ES"/>
        </w:rPr>
        <w:t>e</w:t>
      </w:r>
      <w:r w:rsidR="0009033A" w:rsidRPr="001A34AB">
        <w:rPr>
          <w:rFonts w:cs="Arial"/>
          <w:szCs w:val="24"/>
          <w:lang w:val="ca-ES"/>
        </w:rPr>
        <w:t>l CECOPI</w:t>
      </w:r>
      <w:r w:rsidR="00B040EE" w:rsidRPr="001A34AB">
        <w:rPr>
          <w:rFonts w:cs="Arial"/>
          <w:szCs w:val="24"/>
          <w:lang w:val="ca-ES"/>
        </w:rPr>
        <w:t xml:space="preserve"> (Centre de Coordinació Operativa Integrada)</w:t>
      </w:r>
      <w:r w:rsidR="00F96774" w:rsidRPr="001A34AB">
        <w:rPr>
          <w:rFonts w:cs="Arial"/>
          <w:szCs w:val="24"/>
          <w:lang w:val="ca-ES"/>
        </w:rPr>
        <w:t xml:space="preserve"> centralitza</w:t>
      </w:r>
      <w:r w:rsidR="00ED2890" w:rsidRPr="001A34AB">
        <w:rPr>
          <w:rFonts w:cs="Arial"/>
          <w:szCs w:val="24"/>
          <w:lang w:val="ca-ES"/>
        </w:rPr>
        <w:t>ra</w:t>
      </w:r>
      <w:r w:rsidR="00F96774" w:rsidRPr="001A34AB">
        <w:rPr>
          <w:rFonts w:cs="Arial"/>
          <w:szCs w:val="24"/>
          <w:lang w:val="ca-ES"/>
        </w:rPr>
        <w:t xml:space="preserve">n tota la informació sobre l'evolució de la </w:t>
      </w:r>
      <w:r w:rsidR="00A37153" w:rsidRPr="001A34AB">
        <w:rPr>
          <w:rFonts w:cs="Arial"/>
          <w:szCs w:val="24"/>
          <w:lang w:val="ca-ES"/>
        </w:rPr>
        <w:t>emergència</w:t>
      </w:r>
      <w:r w:rsidR="00F96774" w:rsidRPr="001A34AB">
        <w:rPr>
          <w:rFonts w:cs="Arial"/>
          <w:szCs w:val="24"/>
          <w:lang w:val="ca-ES"/>
        </w:rPr>
        <w:t xml:space="preserve"> i les actuacions adoptades per al seu control, establint prioritats i transmetent als Centres de Coordinació Sectorials les ordres oportunes</w:t>
      </w:r>
      <w:r w:rsidR="00ED2890" w:rsidRPr="001A34AB">
        <w:rPr>
          <w:rFonts w:cs="Arial"/>
          <w:szCs w:val="24"/>
          <w:lang w:val="ca-ES"/>
        </w:rPr>
        <w:t>.</w:t>
      </w:r>
    </w:p>
    <w:p w14:paraId="5B7BC1A9" w14:textId="77777777" w:rsidR="00F96774" w:rsidRPr="001A34AB" w:rsidRDefault="00F96774" w:rsidP="00AD0815">
      <w:pPr>
        <w:rPr>
          <w:rFonts w:cs="Arial"/>
          <w:szCs w:val="24"/>
          <w:lang w:val="ca-ES"/>
        </w:rPr>
      </w:pPr>
    </w:p>
    <w:p w14:paraId="35C16582" w14:textId="77777777" w:rsidR="00F96774" w:rsidRPr="001A34AB" w:rsidRDefault="00F96774" w:rsidP="00F96774">
      <w:pPr>
        <w:rPr>
          <w:rFonts w:cs="Arial"/>
          <w:szCs w:val="24"/>
          <w:lang w:val="ca-ES"/>
        </w:rPr>
      </w:pPr>
      <w:r w:rsidRPr="001A34AB">
        <w:rPr>
          <w:rFonts w:cs="Arial"/>
          <w:szCs w:val="24"/>
          <w:lang w:val="ca-ES"/>
        </w:rPr>
        <w:t>E</w:t>
      </w:r>
      <w:r w:rsidR="00ED2890" w:rsidRPr="001A34AB">
        <w:rPr>
          <w:rFonts w:cs="Arial"/>
          <w:szCs w:val="24"/>
          <w:lang w:val="ca-ES"/>
        </w:rPr>
        <w:t>l CCE</w:t>
      </w:r>
      <w:r w:rsidRPr="001A34AB">
        <w:rPr>
          <w:rFonts w:cs="Arial"/>
          <w:szCs w:val="24"/>
          <w:lang w:val="ca-ES"/>
        </w:rPr>
        <w:t xml:space="preserve"> </w:t>
      </w:r>
      <w:r w:rsidR="00142739" w:rsidRPr="001A34AB">
        <w:rPr>
          <w:rFonts w:cs="Arial"/>
          <w:szCs w:val="24"/>
          <w:lang w:val="ca-ES"/>
        </w:rPr>
        <w:t xml:space="preserve">Generalitat </w:t>
      </w:r>
      <w:r w:rsidRPr="001A34AB">
        <w:rPr>
          <w:rFonts w:cs="Arial"/>
          <w:szCs w:val="24"/>
          <w:lang w:val="ca-ES"/>
        </w:rPr>
        <w:t>disposa d'una aplicació informàtica de gestió d'emergències</w:t>
      </w:r>
      <w:r w:rsidR="003737F7" w:rsidRPr="001A34AB">
        <w:rPr>
          <w:rFonts w:cs="Arial"/>
          <w:szCs w:val="24"/>
          <w:lang w:val="ca-ES"/>
        </w:rPr>
        <w:t>.</w:t>
      </w:r>
      <w:r w:rsidR="00ED2890" w:rsidRPr="001A34AB">
        <w:rPr>
          <w:rFonts w:cs="Arial"/>
          <w:szCs w:val="24"/>
          <w:lang w:val="ca-ES"/>
        </w:rPr>
        <w:t xml:space="preserve"> </w:t>
      </w:r>
      <w:r w:rsidR="003737F7" w:rsidRPr="001A34AB">
        <w:rPr>
          <w:rFonts w:cs="Arial"/>
          <w:szCs w:val="24"/>
          <w:lang w:val="ca-ES"/>
        </w:rPr>
        <w:t>D'acord amb</w:t>
      </w:r>
      <w:r w:rsidRPr="001A34AB">
        <w:rPr>
          <w:rFonts w:cs="Arial"/>
          <w:szCs w:val="24"/>
          <w:lang w:val="ca-ES"/>
        </w:rPr>
        <w:t xml:space="preserve"> els protocols informatitzats</w:t>
      </w:r>
      <w:r w:rsidR="006E204C" w:rsidRPr="001A34AB">
        <w:rPr>
          <w:rFonts w:cs="Arial"/>
          <w:szCs w:val="24"/>
          <w:lang w:val="ca-ES"/>
        </w:rPr>
        <w:t xml:space="preserve">, el </w:t>
      </w:r>
      <w:r w:rsidR="00A37153" w:rsidRPr="001A34AB">
        <w:rPr>
          <w:rFonts w:cs="Arial"/>
          <w:szCs w:val="24"/>
          <w:lang w:val="ca-ES"/>
        </w:rPr>
        <w:t>funcionament</w:t>
      </w:r>
      <w:r w:rsidR="0009033A" w:rsidRPr="001A34AB">
        <w:rPr>
          <w:rFonts w:cs="Arial"/>
          <w:szCs w:val="24"/>
          <w:lang w:val="ca-ES"/>
        </w:rPr>
        <w:t xml:space="preserve"> dels CCE</w:t>
      </w:r>
      <w:r w:rsidR="00142739" w:rsidRPr="001A34AB">
        <w:rPr>
          <w:rFonts w:cs="Arial"/>
          <w:szCs w:val="24"/>
          <w:lang w:val="ca-ES"/>
        </w:rPr>
        <w:t xml:space="preserve"> Generalitat / </w:t>
      </w:r>
      <w:r w:rsidR="0009033A" w:rsidRPr="001A34AB">
        <w:rPr>
          <w:rFonts w:cs="Arial"/>
          <w:szCs w:val="24"/>
          <w:lang w:val="ca-ES"/>
        </w:rPr>
        <w:t xml:space="preserve">CECOPI </w:t>
      </w:r>
      <w:r w:rsidR="006E204C" w:rsidRPr="001A34AB">
        <w:rPr>
          <w:rFonts w:cs="Arial"/>
          <w:szCs w:val="24"/>
          <w:lang w:val="ca-ES"/>
        </w:rPr>
        <w:t>s'organitza sobre la base de les següents accions fonamentals:</w:t>
      </w:r>
    </w:p>
    <w:p w14:paraId="57600265" w14:textId="77777777" w:rsidR="006E204C" w:rsidRPr="001A34AB" w:rsidRDefault="006E204C" w:rsidP="00F96774">
      <w:pPr>
        <w:rPr>
          <w:rFonts w:cs="Arial"/>
          <w:szCs w:val="24"/>
          <w:lang w:val="ca-ES"/>
        </w:rPr>
      </w:pPr>
    </w:p>
    <w:p w14:paraId="1948B230" w14:textId="77777777" w:rsidR="006E204C" w:rsidRPr="001A34AB" w:rsidRDefault="006E204C" w:rsidP="00E12856">
      <w:pPr>
        <w:numPr>
          <w:ilvl w:val="0"/>
          <w:numId w:val="11"/>
        </w:numPr>
        <w:rPr>
          <w:lang w:val="ca-ES"/>
        </w:rPr>
      </w:pPr>
      <w:r w:rsidRPr="001A34AB">
        <w:rPr>
          <w:lang w:val="ca-ES"/>
        </w:rPr>
        <w:t>Recepció via telefònica i/o via radi de tot flux  d'informació i peticions provinents de les zones afectades.</w:t>
      </w:r>
    </w:p>
    <w:p w14:paraId="14E89895" w14:textId="77777777" w:rsidR="006E204C" w:rsidRPr="001A34AB" w:rsidRDefault="006E204C" w:rsidP="00E12856">
      <w:pPr>
        <w:numPr>
          <w:ilvl w:val="0"/>
          <w:numId w:val="11"/>
        </w:numPr>
        <w:rPr>
          <w:lang w:val="ca-ES"/>
        </w:rPr>
      </w:pPr>
      <w:r w:rsidRPr="001A34AB">
        <w:rPr>
          <w:lang w:val="ca-ES"/>
        </w:rPr>
        <w:t>Planificació de les actuacions i presa de decisions.</w:t>
      </w:r>
    </w:p>
    <w:p w14:paraId="3A3247FF" w14:textId="2DF9FA8C" w:rsidR="006E204C" w:rsidRPr="001A34AB" w:rsidRDefault="006E204C" w:rsidP="00E12856">
      <w:pPr>
        <w:numPr>
          <w:ilvl w:val="0"/>
          <w:numId w:val="11"/>
        </w:numPr>
        <w:rPr>
          <w:lang w:val="ca-ES"/>
        </w:rPr>
      </w:pPr>
      <w:r w:rsidRPr="001A34AB">
        <w:rPr>
          <w:lang w:val="ca-ES"/>
        </w:rPr>
        <w:lastRenderedPageBreak/>
        <w:t>Enlla</w:t>
      </w:r>
      <w:r w:rsidR="00A37153">
        <w:rPr>
          <w:lang w:val="ca-ES"/>
        </w:rPr>
        <w:t>ç</w:t>
      </w:r>
      <w:r w:rsidRPr="001A34AB">
        <w:rPr>
          <w:lang w:val="ca-ES"/>
        </w:rPr>
        <w:t xml:space="preserve"> via telefònica i/o via radi amb els </w:t>
      </w:r>
      <w:r w:rsidR="00D33C03">
        <w:rPr>
          <w:lang w:val="ca-ES"/>
        </w:rPr>
        <w:t>Lloc de Comandament Avançat</w:t>
      </w:r>
      <w:r w:rsidR="00D33C03" w:rsidRPr="001A34AB">
        <w:rPr>
          <w:lang w:val="ca-ES"/>
        </w:rPr>
        <w:t xml:space="preserve"> </w:t>
      </w:r>
      <w:r w:rsidRPr="001A34AB">
        <w:rPr>
          <w:lang w:val="ca-ES"/>
        </w:rPr>
        <w:t>i amb els Centres de Coordinació dels respectius Planes Sectorials per a la</w:t>
      </w:r>
      <w:r w:rsidR="003737F7" w:rsidRPr="001A34AB">
        <w:rPr>
          <w:lang w:val="ca-ES"/>
        </w:rPr>
        <w:t xml:space="preserve"> </w:t>
      </w:r>
      <w:r w:rsidRPr="001A34AB">
        <w:rPr>
          <w:lang w:val="ca-ES"/>
        </w:rPr>
        <w:t>mobilització dels recursos humans i materials.</w:t>
      </w:r>
    </w:p>
    <w:p w14:paraId="3600E07F" w14:textId="77777777" w:rsidR="006E204C" w:rsidRPr="001A34AB" w:rsidRDefault="006E204C" w:rsidP="00E12856">
      <w:pPr>
        <w:numPr>
          <w:ilvl w:val="0"/>
          <w:numId w:val="11"/>
        </w:numPr>
        <w:rPr>
          <w:lang w:val="ca-ES"/>
        </w:rPr>
      </w:pPr>
      <w:r w:rsidRPr="001A34AB">
        <w:rPr>
          <w:lang w:val="ca-ES"/>
        </w:rPr>
        <w:t>Seguiment i control de totes les missions relacionades amb</w:t>
      </w:r>
      <w:r w:rsidR="00A37153">
        <w:rPr>
          <w:lang w:val="ca-ES"/>
        </w:rPr>
        <w:t xml:space="preserve"> </w:t>
      </w:r>
      <w:r w:rsidR="00895AEE" w:rsidRPr="001A34AB">
        <w:rPr>
          <w:lang w:val="ca-ES"/>
        </w:rPr>
        <w:t>l</w:t>
      </w:r>
      <w:r w:rsidR="00A37153">
        <w:rPr>
          <w:lang w:val="ca-ES"/>
        </w:rPr>
        <w:t>’</w:t>
      </w:r>
      <w:r w:rsidR="00895AEE" w:rsidRPr="001A34AB">
        <w:rPr>
          <w:lang w:val="ca-ES"/>
        </w:rPr>
        <w:t xml:space="preserve">emergència </w:t>
      </w:r>
      <w:r w:rsidRPr="001A34AB">
        <w:rPr>
          <w:lang w:val="ca-ES"/>
        </w:rPr>
        <w:t>dutes a terme, sota la direcció del Director del Pla</w:t>
      </w:r>
    </w:p>
    <w:p w14:paraId="5AB14053" w14:textId="77777777" w:rsidR="006E204C" w:rsidRPr="001A34AB" w:rsidRDefault="006E204C" w:rsidP="00E12856">
      <w:pPr>
        <w:numPr>
          <w:ilvl w:val="0"/>
          <w:numId w:val="11"/>
        </w:numPr>
        <w:rPr>
          <w:lang w:val="ca-ES"/>
        </w:rPr>
      </w:pPr>
      <w:r w:rsidRPr="001A34AB">
        <w:rPr>
          <w:lang w:val="ca-ES"/>
        </w:rPr>
        <w:t xml:space="preserve">Tractament i classificació de la informació </w:t>
      </w:r>
    </w:p>
    <w:p w14:paraId="5CFDA856" w14:textId="77777777" w:rsidR="00A228D2" w:rsidRPr="001A34AB" w:rsidRDefault="00A228D2" w:rsidP="00C90B66">
      <w:pPr>
        <w:rPr>
          <w:rFonts w:cs="Arial"/>
          <w:szCs w:val="24"/>
          <w:lang w:val="ca-ES"/>
        </w:rPr>
      </w:pPr>
    </w:p>
    <w:p w14:paraId="0A2FD292" w14:textId="77777777" w:rsidR="00AD0815" w:rsidRPr="001A34AB" w:rsidRDefault="00AD0815" w:rsidP="00AD0815">
      <w:pPr>
        <w:rPr>
          <w:rFonts w:cs="Arial"/>
          <w:szCs w:val="24"/>
          <w:lang w:val="ca-ES"/>
        </w:rPr>
      </w:pPr>
      <w:r w:rsidRPr="001A34AB">
        <w:rPr>
          <w:rFonts w:cs="Arial"/>
          <w:szCs w:val="24"/>
          <w:lang w:val="ca-ES"/>
        </w:rPr>
        <w:t>En l'esquema organitzatiu es contempla la connexió entr</w:t>
      </w:r>
      <w:r w:rsidR="00A228D2" w:rsidRPr="001A34AB">
        <w:rPr>
          <w:rFonts w:cs="Arial"/>
          <w:szCs w:val="24"/>
          <w:lang w:val="ca-ES"/>
        </w:rPr>
        <w:t>e el CECOPAL i el CCE</w:t>
      </w:r>
      <w:r w:rsidR="00142739" w:rsidRPr="001A34AB">
        <w:rPr>
          <w:rFonts w:cs="Arial"/>
          <w:szCs w:val="24"/>
          <w:lang w:val="ca-ES"/>
        </w:rPr>
        <w:t xml:space="preserve"> Generalitat</w:t>
      </w:r>
      <w:r w:rsidRPr="001A34AB">
        <w:rPr>
          <w:rFonts w:cs="Arial"/>
          <w:szCs w:val="24"/>
          <w:lang w:val="ca-ES"/>
        </w:rPr>
        <w:t xml:space="preserve">. Aquesta connexió </w:t>
      </w:r>
      <w:r w:rsidR="00A37153" w:rsidRPr="001A34AB">
        <w:rPr>
          <w:rFonts w:cs="Arial"/>
          <w:szCs w:val="24"/>
          <w:lang w:val="ca-ES"/>
        </w:rPr>
        <w:t>serà</w:t>
      </w:r>
      <w:r w:rsidRPr="001A34AB">
        <w:rPr>
          <w:rFonts w:cs="Arial"/>
          <w:szCs w:val="24"/>
          <w:lang w:val="ca-ES"/>
        </w:rPr>
        <w:t xml:space="preserve"> merament informativa o per a sol·licitar recursos supramunicipals inclosos en el Pla d'àmbit superior.</w:t>
      </w:r>
    </w:p>
    <w:p w14:paraId="67ADF105" w14:textId="77777777" w:rsidR="00142739" w:rsidRPr="001A34AB" w:rsidRDefault="00142739" w:rsidP="00FC3603">
      <w:pPr>
        <w:rPr>
          <w:lang w:val="ca-ES"/>
        </w:rPr>
      </w:pPr>
    </w:p>
    <w:p w14:paraId="17043FAF" w14:textId="77777777" w:rsidR="00FC3603" w:rsidRPr="001A34AB" w:rsidRDefault="00FC3603" w:rsidP="00FC3603">
      <w:pPr>
        <w:rPr>
          <w:lang w:val="ca-ES"/>
        </w:rPr>
      </w:pPr>
    </w:p>
    <w:p w14:paraId="190BE183" w14:textId="126109C7" w:rsidR="00AD0815" w:rsidRPr="001A34AB" w:rsidRDefault="00142739" w:rsidP="00C90B66">
      <w:pPr>
        <w:pStyle w:val="Ttulo2"/>
        <w:rPr>
          <w:lang w:val="ca-ES"/>
        </w:rPr>
      </w:pPr>
      <w:r w:rsidRPr="001A34AB">
        <w:rPr>
          <w:lang w:val="ca-ES"/>
        </w:rPr>
        <w:t>4.8.</w:t>
      </w:r>
      <w:r w:rsidRPr="001A34AB">
        <w:rPr>
          <w:lang w:val="ca-ES"/>
        </w:rPr>
        <w:tab/>
      </w:r>
      <w:r w:rsidR="00DC6C19">
        <w:rPr>
          <w:lang w:val="ca-ES"/>
        </w:rPr>
        <w:t>Lloc</w:t>
      </w:r>
      <w:r w:rsidR="00AD0815" w:rsidRPr="001A34AB">
        <w:rPr>
          <w:lang w:val="ca-ES"/>
        </w:rPr>
        <w:t xml:space="preserve"> </w:t>
      </w:r>
      <w:r w:rsidR="00C90B66" w:rsidRPr="001A34AB">
        <w:rPr>
          <w:lang w:val="ca-ES"/>
        </w:rPr>
        <w:t>de</w:t>
      </w:r>
      <w:r w:rsidR="00AD0815" w:rsidRPr="001A34AB">
        <w:rPr>
          <w:lang w:val="ca-ES"/>
        </w:rPr>
        <w:t xml:space="preserve"> </w:t>
      </w:r>
      <w:r w:rsidR="00DC6C19">
        <w:rPr>
          <w:lang w:val="ca-ES"/>
        </w:rPr>
        <w:t xml:space="preserve">Comandament </w:t>
      </w:r>
      <w:r w:rsidR="00DC6C19" w:rsidRPr="001A34AB">
        <w:rPr>
          <w:lang w:val="ca-ES"/>
        </w:rPr>
        <w:t>Avança</w:t>
      </w:r>
      <w:r w:rsidR="00DC6C19">
        <w:rPr>
          <w:lang w:val="ca-ES"/>
        </w:rPr>
        <w:t>t</w:t>
      </w:r>
    </w:p>
    <w:p w14:paraId="77D71642" w14:textId="77777777" w:rsidR="004733EB" w:rsidRPr="001A34AB" w:rsidRDefault="004733EB" w:rsidP="00184A80">
      <w:pPr>
        <w:rPr>
          <w:rFonts w:cs="Arial"/>
          <w:szCs w:val="24"/>
          <w:lang w:val="ca-ES"/>
        </w:rPr>
      </w:pPr>
    </w:p>
    <w:p w14:paraId="117DE09C" w14:textId="73429777" w:rsidR="00AD0815" w:rsidRPr="001A34AB" w:rsidRDefault="00AD0815" w:rsidP="00184A80">
      <w:pPr>
        <w:rPr>
          <w:rFonts w:cs="Arial"/>
          <w:szCs w:val="24"/>
          <w:lang w:val="ca-ES"/>
        </w:rPr>
      </w:pPr>
      <w:r w:rsidRPr="001A34AB">
        <w:rPr>
          <w:rFonts w:cs="Arial"/>
          <w:szCs w:val="24"/>
          <w:lang w:val="ca-ES"/>
        </w:rPr>
        <w:t>D'acord amb la gravetat i tipus d'emergència el Director del Pla podrà constituir en els voltants de la zona afectada un Lloc de Comandament Avançat des del qual dirigir i coordinar la intervenció de</w:t>
      </w:r>
      <w:r w:rsidR="00D33C03">
        <w:rPr>
          <w:rFonts w:cs="Arial"/>
          <w:szCs w:val="24"/>
          <w:lang w:val="ca-ES"/>
        </w:rPr>
        <w:t xml:space="preserve"> </w:t>
      </w:r>
      <w:r w:rsidR="003737F7" w:rsidRPr="001A34AB">
        <w:rPr>
          <w:rFonts w:cs="Arial"/>
          <w:szCs w:val="24"/>
          <w:lang w:val="ca-ES"/>
        </w:rPr>
        <w:t>l</w:t>
      </w:r>
      <w:r w:rsidR="00D33C03">
        <w:rPr>
          <w:rFonts w:cs="Arial"/>
          <w:szCs w:val="24"/>
          <w:lang w:val="ca-ES"/>
        </w:rPr>
        <w:t>e</w:t>
      </w:r>
      <w:r w:rsidR="003737F7" w:rsidRPr="001A34AB">
        <w:rPr>
          <w:rFonts w:cs="Arial"/>
          <w:szCs w:val="24"/>
          <w:lang w:val="ca-ES"/>
        </w:rPr>
        <w:t>s</w:t>
      </w:r>
      <w:r w:rsidRPr="001A34AB">
        <w:rPr>
          <w:rFonts w:cs="Arial"/>
          <w:szCs w:val="24"/>
          <w:lang w:val="ca-ES"/>
        </w:rPr>
        <w:t xml:space="preserve"> </w:t>
      </w:r>
      <w:r w:rsidR="003737F7" w:rsidRPr="001A34AB">
        <w:rPr>
          <w:rFonts w:cs="Arial"/>
          <w:szCs w:val="24"/>
          <w:lang w:val="ca-ES"/>
        </w:rPr>
        <w:t>Unitats Bàsiques</w:t>
      </w:r>
      <w:r w:rsidR="004733EB" w:rsidRPr="001A34AB">
        <w:rPr>
          <w:rFonts w:cs="Arial"/>
          <w:szCs w:val="24"/>
          <w:lang w:val="ca-ES"/>
        </w:rPr>
        <w:t>.</w:t>
      </w:r>
    </w:p>
    <w:p w14:paraId="251E7340" w14:textId="77777777" w:rsidR="00AD0815" w:rsidRPr="001A34AB" w:rsidRDefault="00AD0815" w:rsidP="00AD0815">
      <w:pPr>
        <w:rPr>
          <w:rFonts w:cs="Arial"/>
          <w:szCs w:val="24"/>
          <w:lang w:val="ca-ES"/>
        </w:rPr>
      </w:pPr>
    </w:p>
    <w:p w14:paraId="1C382908" w14:textId="77777777" w:rsidR="00AD0815" w:rsidRPr="001A34AB" w:rsidRDefault="00AD0815" w:rsidP="00AD0815">
      <w:pPr>
        <w:rPr>
          <w:rFonts w:cs="Arial"/>
          <w:szCs w:val="24"/>
          <w:lang w:val="ca-ES"/>
        </w:rPr>
      </w:pPr>
      <w:r w:rsidRPr="001A34AB">
        <w:rPr>
          <w:rFonts w:cs="Arial"/>
          <w:szCs w:val="24"/>
          <w:lang w:val="ca-ES"/>
        </w:rPr>
        <w:t>Està compost pels Coordinadors de les Unitats Bàsiques desplaçats a la zona.</w:t>
      </w:r>
    </w:p>
    <w:p w14:paraId="318AD606" w14:textId="77777777" w:rsidR="00AD0815" w:rsidRPr="001A34AB" w:rsidRDefault="00AD0815" w:rsidP="00AD0815">
      <w:pPr>
        <w:rPr>
          <w:rFonts w:cs="Arial"/>
          <w:szCs w:val="24"/>
          <w:lang w:val="ca-ES"/>
        </w:rPr>
      </w:pPr>
    </w:p>
    <w:p w14:paraId="36416DE9" w14:textId="4C6BABC3" w:rsidR="00AD0815" w:rsidRPr="001A34AB" w:rsidRDefault="00AD0815" w:rsidP="00AD0815">
      <w:pPr>
        <w:rPr>
          <w:rFonts w:cs="Arial"/>
          <w:szCs w:val="24"/>
          <w:lang w:val="ca-ES"/>
        </w:rPr>
      </w:pPr>
      <w:r w:rsidRPr="001A34AB">
        <w:rPr>
          <w:rFonts w:cs="Arial"/>
          <w:szCs w:val="24"/>
          <w:lang w:val="ca-ES"/>
        </w:rPr>
        <w:t xml:space="preserve">El </w:t>
      </w:r>
      <w:r w:rsidR="00D33C03">
        <w:rPr>
          <w:rFonts w:cs="Arial"/>
          <w:szCs w:val="24"/>
          <w:lang w:val="ca-ES"/>
        </w:rPr>
        <w:t>Lloc de Comandament Avançat</w:t>
      </w:r>
      <w:r w:rsidR="00D33C03" w:rsidRPr="001A34AB">
        <w:rPr>
          <w:rFonts w:cs="Arial"/>
          <w:szCs w:val="24"/>
          <w:lang w:val="ca-ES"/>
        </w:rPr>
        <w:t xml:space="preserve"> </w:t>
      </w:r>
      <w:r w:rsidR="00DC6C19">
        <w:rPr>
          <w:rFonts w:cs="Arial"/>
          <w:szCs w:val="24"/>
          <w:lang w:val="ca-ES"/>
        </w:rPr>
        <w:t>e</w:t>
      </w:r>
      <w:r w:rsidR="00DC6C19" w:rsidRPr="001A34AB">
        <w:rPr>
          <w:rFonts w:cs="Arial"/>
          <w:szCs w:val="24"/>
          <w:lang w:val="ca-ES"/>
        </w:rPr>
        <w:t>starà</w:t>
      </w:r>
      <w:r w:rsidRPr="001A34AB">
        <w:rPr>
          <w:rFonts w:cs="Arial"/>
          <w:szCs w:val="24"/>
          <w:lang w:val="ca-ES"/>
        </w:rPr>
        <w:t xml:space="preserve"> en comunicació constant amb el CECOPAL, seguint les directrius del Director del Pla Territorial Municipal.</w:t>
      </w:r>
    </w:p>
    <w:p w14:paraId="0722534C" w14:textId="77777777" w:rsidR="00AD0815" w:rsidRPr="001A34AB" w:rsidRDefault="00AD0815" w:rsidP="00AD0815">
      <w:pPr>
        <w:rPr>
          <w:rFonts w:cs="Arial"/>
          <w:szCs w:val="24"/>
          <w:lang w:val="ca-ES"/>
        </w:rPr>
      </w:pPr>
    </w:p>
    <w:p w14:paraId="4AE2414F" w14:textId="329DF850" w:rsidR="00AD0815" w:rsidRPr="001A34AB" w:rsidRDefault="00AD0815" w:rsidP="00AD0815">
      <w:pPr>
        <w:rPr>
          <w:rFonts w:cs="Arial"/>
          <w:szCs w:val="24"/>
          <w:lang w:val="ca-ES"/>
        </w:rPr>
      </w:pPr>
      <w:r w:rsidRPr="001A34AB">
        <w:rPr>
          <w:rFonts w:cs="Arial"/>
          <w:szCs w:val="24"/>
          <w:lang w:val="ca-ES"/>
        </w:rPr>
        <w:t xml:space="preserve">En els Planes d'actuació </w:t>
      </w:r>
      <w:r w:rsidR="00E1746D">
        <w:rPr>
          <w:rFonts w:cs="Arial"/>
          <w:szCs w:val="24"/>
          <w:lang w:val="ca-ES"/>
        </w:rPr>
        <w:t>davant</w:t>
      </w:r>
      <w:r w:rsidRPr="001A34AB">
        <w:rPr>
          <w:rFonts w:cs="Arial"/>
          <w:szCs w:val="24"/>
          <w:lang w:val="ca-ES"/>
        </w:rPr>
        <w:t xml:space="preserve"> de riscos concrets, vindrà definida la figura del director del </w:t>
      </w:r>
      <w:r w:rsidR="00D33C03">
        <w:rPr>
          <w:rFonts w:cs="Arial"/>
          <w:szCs w:val="24"/>
          <w:lang w:val="ca-ES"/>
        </w:rPr>
        <w:t>Lloc de Comandament Avançat</w:t>
      </w:r>
      <w:r w:rsidR="00D33C03">
        <w:rPr>
          <w:rFonts w:cs="Arial"/>
          <w:szCs w:val="24"/>
          <w:lang w:val="ca-ES"/>
        </w:rPr>
        <w:t>.</w:t>
      </w:r>
    </w:p>
    <w:p w14:paraId="64F03E1A" w14:textId="77777777" w:rsidR="00AD0815" w:rsidRPr="001A34AB" w:rsidRDefault="00AD0815" w:rsidP="00AD0815">
      <w:pPr>
        <w:rPr>
          <w:rFonts w:cs="Arial"/>
          <w:szCs w:val="24"/>
          <w:lang w:val="ca-ES"/>
        </w:rPr>
      </w:pPr>
    </w:p>
    <w:p w14:paraId="6F8B5371" w14:textId="08CE28F5" w:rsidR="00AD0815" w:rsidRPr="001A34AB" w:rsidRDefault="00AD0815" w:rsidP="00AD0815">
      <w:pPr>
        <w:rPr>
          <w:rFonts w:cs="Arial"/>
          <w:szCs w:val="24"/>
          <w:lang w:val="ca-ES"/>
        </w:rPr>
      </w:pPr>
      <w:r w:rsidRPr="001A34AB">
        <w:rPr>
          <w:rFonts w:cs="Arial"/>
          <w:szCs w:val="24"/>
          <w:lang w:val="ca-ES"/>
        </w:rPr>
        <w:t xml:space="preserve">Si no es disposa de Pla d'Actuació davant l'emergència el Director del </w:t>
      </w:r>
      <w:r w:rsidR="00D33C03">
        <w:rPr>
          <w:rFonts w:cs="Arial"/>
          <w:szCs w:val="24"/>
          <w:lang w:val="ca-ES"/>
        </w:rPr>
        <w:t>Lloc de Comandament Avançat</w:t>
      </w:r>
      <w:r w:rsidRPr="001A34AB">
        <w:rPr>
          <w:rFonts w:cs="Arial"/>
          <w:szCs w:val="24"/>
          <w:lang w:val="ca-ES"/>
        </w:rPr>
        <w:t xml:space="preserve"> </w:t>
      </w:r>
      <w:r w:rsidR="00DC6C19" w:rsidRPr="001A34AB">
        <w:rPr>
          <w:rFonts w:cs="Arial"/>
          <w:szCs w:val="24"/>
          <w:lang w:val="ca-ES"/>
        </w:rPr>
        <w:t>serà</w:t>
      </w:r>
      <w:r w:rsidRPr="001A34AB">
        <w:rPr>
          <w:rFonts w:cs="Arial"/>
          <w:szCs w:val="24"/>
          <w:lang w:val="ca-ES"/>
        </w:rPr>
        <w:t xml:space="preserve"> designat pel Director del PTM en funció d'aquesta.</w:t>
      </w:r>
    </w:p>
    <w:p w14:paraId="4F0D1AC0" w14:textId="77777777" w:rsidR="00AD0815" w:rsidRPr="001A34AB" w:rsidRDefault="00AD0815" w:rsidP="00AD0815">
      <w:pPr>
        <w:rPr>
          <w:rFonts w:cs="Arial"/>
          <w:szCs w:val="24"/>
          <w:lang w:val="ca-ES"/>
        </w:rPr>
      </w:pPr>
    </w:p>
    <w:p w14:paraId="44C8059A" w14:textId="77777777" w:rsidR="00AD0815" w:rsidRPr="001A34AB" w:rsidRDefault="00AD0815" w:rsidP="00AD0815">
      <w:pPr>
        <w:rPr>
          <w:rFonts w:cs="Arial"/>
          <w:szCs w:val="24"/>
          <w:lang w:val="ca-ES"/>
        </w:rPr>
      </w:pPr>
      <w:r w:rsidRPr="001A34AB">
        <w:rPr>
          <w:rFonts w:cs="Arial"/>
          <w:szCs w:val="24"/>
          <w:lang w:val="ca-ES"/>
        </w:rPr>
        <w:t xml:space="preserve">En el cas que </w:t>
      </w:r>
      <w:proofErr w:type="spellStart"/>
      <w:r w:rsidR="00D22DF5">
        <w:rPr>
          <w:rFonts w:cs="Arial"/>
          <w:szCs w:val="24"/>
          <w:lang w:val="ca-ES"/>
        </w:rPr>
        <w:t>s’activara</w:t>
      </w:r>
      <w:proofErr w:type="spellEnd"/>
      <w:r w:rsidRPr="001A34AB">
        <w:rPr>
          <w:rFonts w:cs="Arial"/>
          <w:szCs w:val="24"/>
          <w:lang w:val="ca-ES"/>
        </w:rPr>
        <w:t xml:space="preserve"> un Pla d'àmbit superior, </w:t>
      </w:r>
      <w:r w:rsidR="00DC6C19" w:rsidRPr="001A34AB">
        <w:rPr>
          <w:rFonts w:cs="Arial"/>
          <w:szCs w:val="24"/>
          <w:lang w:val="ca-ES"/>
        </w:rPr>
        <w:t>s’estarà</w:t>
      </w:r>
      <w:r w:rsidR="00435510" w:rsidRPr="001A34AB">
        <w:rPr>
          <w:rFonts w:cs="Arial"/>
          <w:szCs w:val="24"/>
          <w:lang w:val="ca-ES"/>
        </w:rPr>
        <w:t xml:space="preserve"> al</w:t>
      </w:r>
      <w:r w:rsidRPr="001A34AB">
        <w:rPr>
          <w:rFonts w:cs="Arial"/>
          <w:szCs w:val="24"/>
          <w:lang w:val="ca-ES"/>
        </w:rPr>
        <w:t xml:space="preserve"> que es disposa pel Director d'aquest.</w:t>
      </w:r>
    </w:p>
    <w:p w14:paraId="488BB438" w14:textId="77777777" w:rsidR="00AD0815" w:rsidRPr="001A34AB" w:rsidRDefault="00AD0815" w:rsidP="00AD0815">
      <w:pPr>
        <w:rPr>
          <w:rFonts w:cs="Arial"/>
          <w:szCs w:val="24"/>
          <w:lang w:val="ca-ES"/>
        </w:rPr>
      </w:pPr>
    </w:p>
    <w:p w14:paraId="328DA8ED" w14:textId="711DC720" w:rsidR="00AD0815" w:rsidRPr="001A34AB" w:rsidRDefault="00AD0815" w:rsidP="00AD0815">
      <w:pPr>
        <w:rPr>
          <w:rFonts w:cs="Arial"/>
          <w:szCs w:val="24"/>
          <w:lang w:val="ca-ES"/>
        </w:rPr>
      </w:pPr>
      <w:r w:rsidRPr="001A34AB">
        <w:rPr>
          <w:rFonts w:cs="Arial"/>
          <w:szCs w:val="24"/>
          <w:lang w:val="ca-ES"/>
        </w:rPr>
        <w:t>Les funcions bàsiques del</w:t>
      </w:r>
      <w:r w:rsidR="00435510" w:rsidRPr="001A34AB">
        <w:rPr>
          <w:rFonts w:cs="Arial"/>
          <w:szCs w:val="24"/>
          <w:lang w:val="ca-ES"/>
        </w:rPr>
        <w:t xml:space="preserve"> Director del </w:t>
      </w:r>
      <w:r w:rsidR="00D33C03">
        <w:rPr>
          <w:rFonts w:cs="Arial"/>
          <w:szCs w:val="24"/>
          <w:lang w:val="ca-ES"/>
        </w:rPr>
        <w:t>LLOC DE COMANDAMENT AVANÇAT</w:t>
      </w:r>
      <w:r w:rsidR="00435510" w:rsidRPr="001A34AB">
        <w:rPr>
          <w:rFonts w:cs="Arial"/>
          <w:szCs w:val="24"/>
          <w:lang w:val="ca-ES"/>
        </w:rPr>
        <w:t xml:space="preserve"> </w:t>
      </w:r>
      <w:r w:rsidR="001A5CFE" w:rsidRPr="001A34AB">
        <w:rPr>
          <w:rFonts w:cs="Arial"/>
          <w:szCs w:val="24"/>
          <w:lang w:val="ca-ES"/>
        </w:rPr>
        <w:t>són</w:t>
      </w:r>
      <w:r w:rsidR="00435510" w:rsidRPr="001A34AB">
        <w:rPr>
          <w:rFonts w:cs="Arial"/>
          <w:szCs w:val="24"/>
          <w:lang w:val="ca-ES"/>
        </w:rPr>
        <w:t>:</w:t>
      </w:r>
    </w:p>
    <w:p w14:paraId="7F966B1A" w14:textId="77777777" w:rsidR="00AD0815" w:rsidRPr="001A34AB" w:rsidRDefault="00AD0815" w:rsidP="00AD0815">
      <w:pPr>
        <w:rPr>
          <w:rFonts w:cs="Arial"/>
          <w:szCs w:val="24"/>
          <w:lang w:val="ca-ES"/>
        </w:rPr>
      </w:pPr>
    </w:p>
    <w:p w14:paraId="4897D0F0" w14:textId="58A7650E" w:rsidR="00AD0815" w:rsidRPr="001A34AB" w:rsidRDefault="00435510" w:rsidP="00E12856">
      <w:pPr>
        <w:numPr>
          <w:ilvl w:val="0"/>
          <w:numId w:val="16"/>
        </w:numPr>
        <w:rPr>
          <w:lang w:val="ca-ES"/>
        </w:rPr>
      </w:pPr>
      <w:r w:rsidRPr="001A34AB">
        <w:rPr>
          <w:lang w:val="ca-ES"/>
        </w:rPr>
        <w:t xml:space="preserve">Situar i constituir el </w:t>
      </w:r>
      <w:r w:rsidR="00D33C03">
        <w:rPr>
          <w:lang w:val="ca-ES"/>
        </w:rPr>
        <w:t>LLOC DE COMANDAMENT AVANÇAT</w:t>
      </w:r>
    </w:p>
    <w:p w14:paraId="033750D9" w14:textId="77777777" w:rsidR="00AD0815" w:rsidRPr="001A34AB" w:rsidRDefault="00AD0815" w:rsidP="00E12856">
      <w:pPr>
        <w:numPr>
          <w:ilvl w:val="0"/>
          <w:numId w:val="16"/>
        </w:numPr>
        <w:rPr>
          <w:lang w:val="ca-ES"/>
        </w:rPr>
      </w:pPr>
      <w:r w:rsidRPr="001A34AB">
        <w:rPr>
          <w:lang w:val="ca-ES"/>
        </w:rPr>
        <w:t>Dete</w:t>
      </w:r>
      <w:r w:rsidR="00435510" w:rsidRPr="001A34AB">
        <w:rPr>
          <w:lang w:val="ca-ES"/>
        </w:rPr>
        <w:t>rminar la zona d'intervenció.</w:t>
      </w:r>
    </w:p>
    <w:p w14:paraId="7C253725" w14:textId="77777777" w:rsidR="00AD0815" w:rsidRPr="001A34AB" w:rsidRDefault="00AD0815" w:rsidP="00E12856">
      <w:pPr>
        <w:numPr>
          <w:ilvl w:val="0"/>
          <w:numId w:val="16"/>
        </w:numPr>
        <w:rPr>
          <w:lang w:val="ca-ES"/>
        </w:rPr>
      </w:pPr>
      <w:r w:rsidRPr="001A34AB">
        <w:rPr>
          <w:lang w:val="ca-ES"/>
        </w:rPr>
        <w:t xml:space="preserve">Recaptar la informació sobre l'emergència i la seua </w:t>
      </w:r>
      <w:r w:rsidR="00DC6C19" w:rsidRPr="001A34AB">
        <w:rPr>
          <w:lang w:val="ca-ES"/>
        </w:rPr>
        <w:t>evolució</w:t>
      </w:r>
      <w:r w:rsidR="00435510" w:rsidRPr="001A34AB">
        <w:rPr>
          <w:lang w:val="ca-ES"/>
        </w:rPr>
        <w:t xml:space="preserve"> donant compte al CECOPAL.</w:t>
      </w:r>
    </w:p>
    <w:p w14:paraId="3AC18DFD" w14:textId="77777777" w:rsidR="00AD0815" w:rsidRPr="001A34AB" w:rsidRDefault="00DC6C19" w:rsidP="00E12856">
      <w:pPr>
        <w:numPr>
          <w:ilvl w:val="0"/>
          <w:numId w:val="16"/>
        </w:numPr>
        <w:rPr>
          <w:lang w:val="ca-ES"/>
        </w:rPr>
      </w:pPr>
      <w:r>
        <w:rPr>
          <w:lang w:val="ca-ES"/>
        </w:rPr>
        <w:t>Canalitzar les o</w:t>
      </w:r>
      <w:r w:rsidR="00AD0815" w:rsidRPr="001A34AB">
        <w:rPr>
          <w:lang w:val="ca-ES"/>
        </w:rPr>
        <w:t>rdes formals del CECOPAL, respecte als Coordinadore</w:t>
      </w:r>
      <w:r w:rsidR="00435510" w:rsidRPr="001A34AB">
        <w:rPr>
          <w:lang w:val="ca-ES"/>
        </w:rPr>
        <w:t>s de</w:t>
      </w:r>
      <w:r w:rsidR="00EE6F92" w:rsidRPr="001A34AB">
        <w:rPr>
          <w:lang w:val="ca-ES"/>
        </w:rPr>
        <w:t>l as Unitats Bàsiques</w:t>
      </w:r>
      <w:r w:rsidR="00435510" w:rsidRPr="001A34AB">
        <w:rPr>
          <w:lang w:val="ca-ES"/>
        </w:rPr>
        <w:t>.</w:t>
      </w:r>
    </w:p>
    <w:p w14:paraId="2E7103F2" w14:textId="77777777" w:rsidR="00AD0815" w:rsidRPr="001A34AB" w:rsidRDefault="00AD0815" w:rsidP="00E12856">
      <w:pPr>
        <w:numPr>
          <w:ilvl w:val="0"/>
          <w:numId w:val="16"/>
        </w:numPr>
        <w:rPr>
          <w:lang w:val="ca-ES"/>
        </w:rPr>
      </w:pPr>
      <w:r w:rsidRPr="001A34AB">
        <w:rPr>
          <w:lang w:val="ca-ES"/>
        </w:rPr>
        <w:t>Coordin</w:t>
      </w:r>
      <w:r w:rsidR="00435510" w:rsidRPr="001A34AB">
        <w:rPr>
          <w:lang w:val="ca-ES"/>
        </w:rPr>
        <w:t>ar les sol·licituds de recursos.</w:t>
      </w:r>
    </w:p>
    <w:p w14:paraId="40B11702" w14:textId="77777777" w:rsidR="00AD0815" w:rsidRPr="001A34AB" w:rsidRDefault="00AD0815" w:rsidP="00E12856">
      <w:pPr>
        <w:numPr>
          <w:ilvl w:val="0"/>
          <w:numId w:val="16"/>
        </w:numPr>
        <w:rPr>
          <w:lang w:val="ca-ES"/>
        </w:rPr>
      </w:pPr>
      <w:r w:rsidRPr="001A34AB">
        <w:rPr>
          <w:lang w:val="ca-ES"/>
        </w:rPr>
        <w:t>Depenent de l'evolució de l'emergència,</w:t>
      </w:r>
      <w:r w:rsidR="00DC6C19">
        <w:rPr>
          <w:lang w:val="ca-ES"/>
        </w:rPr>
        <w:t xml:space="preserve"> </w:t>
      </w:r>
      <w:r w:rsidR="00DC6C19" w:rsidRPr="001A34AB">
        <w:rPr>
          <w:lang w:val="ca-ES"/>
        </w:rPr>
        <w:t>preve</w:t>
      </w:r>
      <w:r w:rsidR="00DC6C19">
        <w:rPr>
          <w:lang w:val="ca-ES"/>
        </w:rPr>
        <w:t>u</w:t>
      </w:r>
      <w:r w:rsidR="00DC6C19" w:rsidRPr="001A34AB">
        <w:rPr>
          <w:lang w:val="ca-ES"/>
        </w:rPr>
        <w:t>re</w:t>
      </w:r>
      <w:r w:rsidR="00435510" w:rsidRPr="001A34AB">
        <w:rPr>
          <w:lang w:val="ca-ES"/>
        </w:rPr>
        <w:t xml:space="preserve"> els</w:t>
      </w:r>
      <w:r w:rsidRPr="001A34AB">
        <w:rPr>
          <w:lang w:val="ca-ES"/>
        </w:rPr>
        <w:t xml:space="preserve"> punts de trobada per a evacuacions així com llocs de recollida de mitjans i recursos.</w:t>
      </w:r>
    </w:p>
    <w:p w14:paraId="64CC7520" w14:textId="77777777" w:rsidR="00142739" w:rsidRPr="001A34AB" w:rsidRDefault="00142739" w:rsidP="00142739">
      <w:pPr>
        <w:rPr>
          <w:lang w:val="ca-ES"/>
        </w:rPr>
      </w:pPr>
    </w:p>
    <w:p w14:paraId="12B63ED2" w14:textId="77777777" w:rsidR="00AD0815" w:rsidRPr="001A34AB" w:rsidRDefault="001A2BD5" w:rsidP="001A2BD5">
      <w:pPr>
        <w:pStyle w:val="Ttulo2"/>
        <w:rPr>
          <w:lang w:val="ca-ES"/>
        </w:rPr>
      </w:pPr>
      <w:r w:rsidRPr="001A34AB">
        <w:rPr>
          <w:lang w:val="ca-ES"/>
        </w:rPr>
        <w:br w:type="page"/>
      </w:r>
      <w:r w:rsidR="00AD0815" w:rsidRPr="001A34AB">
        <w:rPr>
          <w:lang w:val="ca-ES"/>
        </w:rPr>
        <w:lastRenderedPageBreak/>
        <w:t xml:space="preserve">4.9. </w:t>
      </w:r>
      <w:r w:rsidR="00DC6C19">
        <w:rPr>
          <w:lang w:val="ca-ES"/>
        </w:rPr>
        <w:t>U</w:t>
      </w:r>
      <w:r w:rsidR="00435510" w:rsidRPr="001A34AB">
        <w:rPr>
          <w:lang w:val="ca-ES"/>
        </w:rPr>
        <w:t>ni</w:t>
      </w:r>
      <w:r w:rsidR="00DC6C19">
        <w:rPr>
          <w:lang w:val="ca-ES"/>
        </w:rPr>
        <w:t>t</w:t>
      </w:r>
      <w:r w:rsidR="00435510" w:rsidRPr="001A34AB">
        <w:rPr>
          <w:lang w:val="ca-ES"/>
        </w:rPr>
        <w:t>a</w:t>
      </w:r>
      <w:r w:rsidR="00DC6C19">
        <w:rPr>
          <w:lang w:val="ca-ES"/>
        </w:rPr>
        <w:t>t</w:t>
      </w:r>
      <w:r w:rsidR="00435510" w:rsidRPr="001A34AB">
        <w:rPr>
          <w:lang w:val="ca-ES"/>
        </w:rPr>
        <w:t>s</w:t>
      </w:r>
      <w:r w:rsidR="00AD0815" w:rsidRPr="001A34AB">
        <w:rPr>
          <w:lang w:val="ca-ES"/>
        </w:rPr>
        <w:t xml:space="preserve"> </w:t>
      </w:r>
      <w:r w:rsidR="00DC6C19" w:rsidRPr="001A34AB">
        <w:rPr>
          <w:lang w:val="ca-ES"/>
        </w:rPr>
        <w:t>Bàsiques</w:t>
      </w:r>
      <w:r w:rsidR="00AD0815" w:rsidRPr="001A34AB">
        <w:rPr>
          <w:lang w:val="ca-ES"/>
        </w:rPr>
        <w:t xml:space="preserve"> </w:t>
      </w:r>
    </w:p>
    <w:p w14:paraId="7494AADE" w14:textId="77777777" w:rsidR="00435510" w:rsidRPr="001A34AB" w:rsidRDefault="00435510" w:rsidP="00AD0815">
      <w:pPr>
        <w:rPr>
          <w:rFonts w:cs="Arial"/>
          <w:szCs w:val="24"/>
          <w:lang w:val="ca-ES"/>
        </w:rPr>
      </w:pPr>
    </w:p>
    <w:p w14:paraId="066C09C7" w14:textId="77777777" w:rsidR="0032538E" w:rsidRPr="001A34AB" w:rsidRDefault="0032538E" w:rsidP="0032538E">
      <w:pPr>
        <w:rPr>
          <w:szCs w:val="24"/>
          <w:lang w:val="ca-ES"/>
        </w:rPr>
      </w:pPr>
      <w:r w:rsidRPr="001A34AB">
        <w:rPr>
          <w:szCs w:val="24"/>
          <w:lang w:val="ca-ES"/>
        </w:rPr>
        <w:t>Els serveis i persones que intervenen des dels primers moments en el lloc de l'emergència, s'estructuren en Unitats Bàsiques, confor</w:t>
      </w:r>
      <w:r w:rsidR="001A2BD5" w:rsidRPr="001A34AB">
        <w:rPr>
          <w:szCs w:val="24"/>
          <w:lang w:val="ca-ES"/>
        </w:rPr>
        <w:t>m</w:t>
      </w:r>
      <w:r w:rsidR="00DC6C19">
        <w:rPr>
          <w:szCs w:val="24"/>
          <w:lang w:val="ca-ES"/>
        </w:rPr>
        <w:t>e</w:t>
      </w:r>
      <w:r w:rsidR="001A2BD5" w:rsidRPr="001A34AB">
        <w:rPr>
          <w:szCs w:val="24"/>
          <w:lang w:val="ca-ES"/>
        </w:rPr>
        <w:t xml:space="preserve"> s'especifica a continuació:</w:t>
      </w:r>
    </w:p>
    <w:p w14:paraId="79BFC5F8" w14:textId="77777777" w:rsidR="0032538E" w:rsidRPr="001A34AB" w:rsidRDefault="0032538E" w:rsidP="00895AEE">
      <w:pPr>
        <w:rPr>
          <w:lang w:val="ca-ES"/>
        </w:rPr>
      </w:pPr>
    </w:p>
    <w:p w14:paraId="4D1AC184" w14:textId="77777777" w:rsidR="001A2BD5" w:rsidRPr="001A34AB" w:rsidRDefault="001A2BD5" w:rsidP="00895AEE">
      <w:pPr>
        <w:rPr>
          <w:lang w:val="ca-ES"/>
        </w:rPr>
      </w:pPr>
    </w:p>
    <w:p w14:paraId="167EB9B3" w14:textId="77777777" w:rsidR="0032538E" w:rsidRPr="001A34AB" w:rsidRDefault="00250F10" w:rsidP="00E12856">
      <w:pPr>
        <w:numPr>
          <w:ilvl w:val="0"/>
          <w:numId w:val="15"/>
        </w:numPr>
        <w:rPr>
          <w:lang w:val="ca-ES"/>
        </w:rPr>
      </w:pPr>
      <w:r w:rsidRPr="001A34AB">
        <w:rPr>
          <w:noProof/>
          <w:lang w:val="ca-ES" w:eastAsia="ca-ES"/>
        </w:rPr>
        <mc:AlternateContent>
          <mc:Choice Requires="wpg">
            <w:drawing>
              <wp:anchor distT="0" distB="0" distL="114300" distR="114300" simplePos="0" relativeHeight="251642880" behindDoc="0" locked="0" layoutInCell="1" allowOverlap="1" wp14:anchorId="73EF007D" wp14:editId="32F2C23F">
                <wp:simplePos x="0" y="0"/>
                <wp:positionH relativeFrom="column">
                  <wp:posOffset>2799715</wp:posOffset>
                </wp:positionH>
                <wp:positionV relativeFrom="paragraph">
                  <wp:posOffset>-269875</wp:posOffset>
                </wp:positionV>
                <wp:extent cx="3200400" cy="1073150"/>
                <wp:effectExtent l="0" t="0" r="0" b="0"/>
                <wp:wrapNone/>
                <wp:docPr id="146" name="Group 2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073150"/>
                          <a:chOff x="2081" y="11012"/>
                          <a:chExt cx="5040" cy="1690"/>
                        </a:xfrm>
                      </wpg:grpSpPr>
                      <wps:wsp>
                        <wps:cNvPr id="147" name="AutoShape 2324"/>
                        <wps:cNvSpPr>
                          <a:spLocks noChangeArrowheads="1"/>
                        </wps:cNvSpPr>
                        <wps:spPr bwMode="auto">
                          <a:xfrm>
                            <a:off x="2081" y="11012"/>
                            <a:ext cx="5040" cy="1690"/>
                          </a:xfrm>
                          <a:prstGeom prst="roundRect">
                            <a:avLst>
                              <a:gd name="adj" fmla="val 16667"/>
                            </a:avLst>
                          </a:prstGeom>
                          <a:solidFill>
                            <a:srgbClr val="EAF1DD"/>
                          </a:solidFill>
                          <a:ln w="12700">
                            <a:solidFill>
                              <a:srgbClr val="76923C"/>
                            </a:solidFill>
                            <a:round/>
                            <a:headEnd/>
                            <a:tailEnd/>
                          </a:ln>
                        </wps:spPr>
                        <wps:bodyPr rot="0" vert="horz" wrap="square" lIns="91440" tIns="45720" rIns="91440" bIns="45720" anchor="t" anchorCtr="0" upright="1">
                          <a:noAutofit/>
                        </wps:bodyPr>
                      </wps:wsp>
                      <wps:wsp>
                        <wps:cNvPr id="148" name="Rectangle 2325"/>
                        <wps:cNvSpPr>
                          <a:spLocks noChangeArrowheads="1"/>
                        </wps:cNvSpPr>
                        <wps:spPr bwMode="auto">
                          <a:xfrm>
                            <a:off x="3774" y="11075"/>
                            <a:ext cx="1595"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6EBAE67" w14:textId="77777777" w:rsidR="00D22DF5" w:rsidRPr="0074177C" w:rsidRDefault="00D22DF5" w:rsidP="003F20F7">
                              <w:pPr>
                                <w:pStyle w:val="Sinespaciado"/>
                                <w:rPr>
                                  <w:b/>
                                  <w:color w:val="4F6228"/>
                                </w:rPr>
                              </w:pPr>
                              <w:r w:rsidRPr="0074177C">
                                <w:rPr>
                                  <w:b/>
                                  <w:color w:val="4F6228"/>
                                </w:rPr>
                                <w:t>Unidades Básicas</w:t>
                              </w:r>
                            </w:p>
                          </w:txbxContent>
                        </wps:txbx>
                        <wps:bodyPr rot="0" vert="horz" wrap="square" lIns="18000" tIns="18000" rIns="18000" bIns="18000" anchor="t" anchorCtr="0" upright="1">
                          <a:noAutofit/>
                        </wps:bodyPr>
                      </wps:wsp>
                      <wps:wsp>
                        <wps:cNvPr id="149" name="Oval 2326"/>
                        <wps:cNvSpPr>
                          <a:spLocks noChangeArrowheads="1"/>
                        </wps:cNvSpPr>
                        <wps:spPr bwMode="auto">
                          <a:xfrm>
                            <a:off x="2318" y="11480"/>
                            <a:ext cx="1026" cy="1029"/>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50" name="Rectangle 2327"/>
                        <wps:cNvSpPr>
                          <a:spLocks noChangeArrowheads="1"/>
                        </wps:cNvSpPr>
                        <wps:spPr bwMode="auto">
                          <a:xfrm>
                            <a:off x="2263" y="11850"/>
                            <a:ext cx="112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DB3D3A9" w14:textId="77777777" w:rsidR="00D22DF5" w:rsidRPr="0074177C" w:rsidRDefault="00D22DF5" w:rsidP="003F20F7">
                              <w:pPr>
                                <w:pStyle w:val="Sinespaciado"/>
                                <w:rPr>
                                  <w:b/>
                                  <w:color w:val="4F6228"/>
                                </w:rPr>
                              </w:pPr>
                              <w:r w:rsidRPr="0074177C">
                                <w:rPr>
                                  <w:b/>
                                  <w:color w:val="4F6228"/>
                                </w:rPr>
                                <w:t>Intervención</w:t>
                              </w:r>
                            </w:p>
                          </w:txbxContent>
                        </wps:txbx>
                        <wps:bodyPr rot="0" vert="horz" wrap="square" lIns="18000" tIns="18000" rIns="18000" bIns="18000" anchor="t" anchorCtr="0" upright="1">
                          <a:noAutofit/>
                        </wps:bodyPr>
                      </wps:wsp>
                      <wps:wsp>
                        <wps:cNvPr id="151" name="Oval 2328"/>
                        <wps:cNvSpPr>
                          <a:spLocks noChangeArrowheads="1"/>
                        </wps:cNvSpPr>
                        <wps:spPr bwMode="auto">
                          <a:xfrm>
                            <a:off x="3484" y="11480"/>
                            <a:ext cx="1026" cy="1029"/>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52" name="Rectangle 2329"/>
                        <wps:cNvSpPr>
                          <a:spLocks noChangeArrowheads="1"/>
                        </wps:cNvSpPr>
                        <wps:spPr bwMode="auto">
                          <a:xfrm>
                            <a:off x="3432" y="11737"/>
                            <a:ext cx="1121"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93CFE0E" w14:textId="77777777" w:rsidR="00D22DF5" w:rsidRPr="0074177C" w:rsidRDefault="00D22DF5" w:rsidP="003F20F7">
                              <w:pPr>
                                <w:pStyle w:val="Sinespaciado"/>
                                <w:rPr>
                                  <w:b/>
                                  <w:color w:val="4F6228"/>
                                </w:rPr>
                              </w:pPr>
                              <w:r w:rsidRPr="0074177C">
                                <w:rPr>
                                  <w:b/>
                                  <w:color w:val="4F6228"/>
                                </w:rPr>
                                <w:t>Sanitaria</w:t>
                              </w:r>
                              <w:r>
                                <w:rPr>
                                  <w:b/>
                                  <w:color w:val="4F6228"/>
                                </w:rPr>
                                <w:t xml:space="preserve"> y Asistencial</w:t>
                              </w:r>
                            </w:p>
                          </w:txbxContent>
                        </wps:txbx>
                        <wps:bodyPr rot="0" vert="horz" wrap="square" lIns="18000" tIns="18000" rIns="18000" bIns="18000" anchor="t" anchorCtr="0" upright="1">
                          <a:noAutofit/>
                        </wps:bodyPr>
                      </wps:wsp>
                      <wps:wsp>
                        <wps:cNvPr id="153" name="Oval 2330"/>
                        <wps:cNvSpPr>
                          <a:spLocks noChangeArrowheads="1"/>
                        </wps:cNvSpPr>
                        <wps:spPr bwMode="auto">
                          <a:xfrm>
                            <a:off x="4682" y="11480"/>
                            <a:ext cx="1026" cy="1029"/>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54" name="Rectangle 2331"/>
                        <wps:cNvSpPr>
                          <a:spLocks noChangeArrowheads="1"/>
                        </wps:cNvSpPr>
                        <wps:spPr bwMode="auto">
                          <a:xfrm>
                            <a:off x="4627" y="11850"/>
                            <a:ext cx="112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588A483" w14:textId="77777777" w:rsidR="00D22DF5" w:rsidRPr="0074177C" w:rsidRDefault="00D22DF5" w:rsidP="003F20F7">
                              <w:pPr>
                                <w:pStyle w:val="Sinespaciado"/>
                                <w:rPr>
                                  <w:b/>
                                  <w:color w:val="4F6228"/>
                                </w:rPr>
                              </w:pPr>
                              <w:r w:rsidRPr="0074177C">
                                <w:rPr>
                                  <w:b/>
                                  <w:color w:val="4F6228"/>
                                </w:rPr>
                                <w:t>Seguridad</w:t>
                              </w:r>
                            </w:p>
                          </w:txbxContent>
                        </wps:txbx>
                        <wps:bodyPr rot="0" vert="horz" wrap="square" lIns="18000" tIns="18000" rIns="18000" bIns="18000" anchor="t" anchorCtr="0" upright="1">
                          <a:noAutofit/>
                        </wps:bodyPr>
                      </wps:wsp>
                      <wps:wsp>
                        <wps:cNvPr id="155" name="Oval 2332"/>
                        <wps:cNvSpPr>
                          <a:spLocks noChangeArrowheads="1"/>
                        </wps:cNvSpPr>
                        <wps:spPr bwMode="auto">
                          <a:xfrm>
                            <a:off x="5856" y="11480"/>
                            <a:ext cx="1026" cy="1029"/>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56" name="Rectangle 2333"/>
                        <wps:cNvSpPr>
                          <a:spLocks noChangeArrowheads="1"/>
                        </wps:cNvSpPr>
                        <wps:spPr bwMode="auto">
                          <a:xfrm>
                            <a:off x="5801" y="11850"/>
                            <a:ext cx="112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1AD70EA" w14:textId="77777777" w:rsidR="00D22DF5" w:rsidRPr="0074177C" w:rsidRDefault="00D22DF5" w:rsidP="003F20F7">
                              <w:pPr>
                                <w:pStyle w:val="Sinespaciado"/>
                                <w:rPr>
                                  <w:b/>
                                  <w:color w:val="4F6228"/>
                                </w:rPr>
                              </w:pPr>
                              <w:r w:rsidRPr="0074177C">
                                <w:rPr>
                                  <w:b/>
                                  <w:color w:val="4F6228"/>
                                </w:rPr>
                                <w:t>Apoyo</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EF007D" id="Group 2323" o:spid="_x0000_s1061" style="position:absolute;left:0;text-align:left;margin-left:220.45pt;margin-top:-21.25pt;width:252pt;height:84.5pt;z-index:251642880" coordorigin="2081,11012" coordsize="5040,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g6LUgQAAL4bAAAOAAAAZHJzL2Uyb0RvYy54bWzsWduO2zYQfS+QfyD0nrVEXS2sN9jYu4sC&#10;aRM07QfQEnVJJVEl5ZW3X9/hRYrl9SZtChsJoBdBFMnR8MzRmSF1/WZfV+iRclGyZmU5V7aFaJOw&#10;tGzylfXH7/evIwuJjjQpqVhDV9YTFdabm1c/XfdtTDErWJVSjsBII+K+XVlF17XxYiGSgtZEXLGW&#10;NtCZMV6TDpo8X6Sc9GC9rhbYtoNFz3jacpZQIeDpRndaN8p+ltGke59lgnaoWlngW6euXF238rq4&#10;uSZxzklblIlxg3yDFzUpG3jpaGpDOoJ2vHxmqi4TzgTLuquE1QuWZWVC1RpgNY59tJoHznatWkse&#10;93k7wgTQHuH0zWaTXx8/cFSmEDsvsFBDagiSei/CLnYlPn2bxzDsgbcf2w9cLxJu37HkTwHdi+N+&#10;2c71YLTtf2EpWCS7jil89hmvpQlYOdqrMDyNYaD7DiXw0IXAejZEK4E+xw5dxzeBSgqIppyH7cix&#10;kOx2bAfrKCbFnTHgw3QzO1iqqQsS6zcrb413cmnAOvEZWPH/gP1YkJaqeAmJ2AhsOAB7CzCoQRJc&#10;T4Orhg7ICg0rati6IE1ObzlnfUFJCp45cjz4fzBBNgQE5as4n8JrgPsLaJG45aJ7oKxG8mZlASGb&#10;9Df4qlQwyeM70SlCpIY5JP1koayu4Bt6JBVygiAIldskNoMhEoNNOVOwqkzvy6pSDZ5v1xVHMHVl&#10;3d3eO5uNmTwZVjWoBzhwCBz5so0wWGJ3fcqGWoj6+CW6d02q7jtSVvoe3KwaA7dEWHNly9InQJsz&#10;rSOge3BTMP63hXrQkJUl/toRTi1U/dxAxJaOJ4nYqYbnhxga/LBne9hDmgRMrazOQvp23Wmh2rW8&#10;zAt4k6OW2zBJo6zsBjpor4yzQOeL8Rq0XQuGZATQtaKS177Ee0JTCPOZeO2GoTfoQKheTOKB146/&#10;9LUK4JGEg/wMFBxoPWG0xHXK0oZJiiqKSFaQeHxwmifdfrvXojqC8R+p40S2VEBNHdPQ1DENTR3T&#10;+PGosxyo817qBLAmuCBrsOsAdVX28CKTWkbW2OCKyTx4aaTjBdrQqipbIRXfyNtz5kyESxzq2xpv&#10;guXbU9qk9Q37MgeeWd/ga1FFEui49H3IJ7PaAfBGwoYsDjXIKbVT6e1Caodx4BreRkNJNPLWwVAR&#10;yYrJtb9CW342tRs/4lntDgtAHyKjE+WgdtEF1c71oiFHzmo3q93RHvOFPYuPB8pOajulLBdSO9dz&#10;wQmVpUNXyexBbTeqnYfV9g/qsBeS9PnUbpT+We0magc5aqJ2riqxLsQaL4gG1sxqN6vdv1Q7SJDP&#10;d7KuOnG5GG8xHBMptfs+a7uxZJnVbqJ2cMYwVTuVjy7EGj/yYbc672TlNnneyR7/P3ipthsP+g9r&#10;O9cc9h8cL5/v3M6P7OH8/vtUu7HQ/VHUTv3YgJ9E6uzS/NCSf6EO2+qE5/Nvt5t/AAAA//8DAFBL&#10;AwQUAAYACAAAACEAKhDPSuIAAAALAQAADwAAAGRycy9kb3ducmV2LnhtbEyPwWrDMAyG74O9g9Fg&#10;t9ZJ5pQ1jVNK2XYqg7WD0Zsbq0lobIfYTdK3n3Zaj5I+fn1/vp5MywbsfeOshHgeAUNbOt3YSsL3&#10;4X32CswHZbVqnUUJN/SwLh4fcpVpN9ovHPahYhRifaYk1CF0Gee+rNEoP3cdWrqdXW9UoLGvuO7V&#10;SOGm5UkULbhRjaUPtepwW2N52V+NhI9RjZuX+G3YXc7b2/GQfv7sYpTy+WnarIAFnMI/DH/6pA4F&#10;OZ3c1WrPWglCREtCJcxEkgIjYikEbU6EJosUeJHz+w7FLwAAAP//AwBQSwECLQAUAAYACAAAACEA&#10;toM4kv4AAADhAQAAEwAAAAAAAAAAAAAAAAAAAAAAW0NvbnRlbnRfVHlwZXNdLnhtbFBLAQItABQA&#10;BgAIAAAAIQA4/SH/1gAAAJQBAAALAAAAAAAAAAAAAAAAAC8BAABfcmVscy8ucmVsc1BLAQItABQA&#10;BgAIAAAAIQB5fg6LUgQAAL4bAAAOAAAAAAAAAAAAAAAAAC4CAABkcnMvZTJvRG9jLnhtbFBLAQIt&#10;ABQABgAIAAAAIQAqEM9K4gAAAAsBAAAPAAAAAAAAAAAAAAAAAKwGAABkcnMvZG93bnJldi54bWxQ&#10;SwUGAAAAAAQABADzAAAAuwcAAAAA&#10;">
                <v:roundrect id="AutoShape 2324" o:spid="_x0000_s1062" style="position:absolute;left:2081;top:11012;width:5040;height:16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oD3wgAAANwAAAAPAAAAZHJzL2Rvd25yZXYueG1sRE9Na8JA&#10;EL0L/Q/LFHoJddNao6SuIqWhejT24m3MjklodjZkt0n8912h4G0e73NWm9E0oqfO1ZYVvExjEMSF&#10;1TWXCr6P2fMShPPIGhvLpOBKDjbrh8kKU20HPlCf+1KEEHYpKqi8b1MpXVGRQTe1LXHgLrYz6APs&#10;Sqk7HEK4aeRrHCfSYM2hocKWPioqfvJfowD709aQmWefyVdxtjSLsv0yUurpcdy+g/A0+rv4373T&#10;Yf7bAm7PhAvk+g8AAP//AwBQSwECLQAUAAYACAAAACEA2+H2y+4AAACFAQAAEwAAAAAAAAAAAAAA&#10;AAAAAAAAW0NvbnRlbnRfVHlwZXNdLnhtbFBLAQItABQABgAIAAAAIQBa9CxbvwAAABUBAAALAAAA&#10;AAAAAAAAAAAAAB8BAABfcmVscy8ucmVsc1BLAQItABQABgAIAAAAIQADaoD3wgAAANwAAAAPAAAA&#10;AAAAAAAAAAAAAAcCAABkcnMvZG93bnJldi54bWxQSwUGAAAAAAMAAwC3AAAA9gIAAAAA&#10;" fillcolor="#eaf1dd" strokecolor="#76923c" strokeweight="1pt"/>
                <v:rect id="Rectangle 2325" o:spid="_x0000_s1063" style="position:absolute;left:3774;top:11075;width:1595;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TEIxgAAANwAAAAPAAAAZHJzL2Rvd25yZXYueG1sRI9BSwMx&#10;EIXvgv8hjODNZiullW3TUgRB6alrFXsbNuNm62ayJGm7+++dg+BthvfmvW9Wm8F36kIxtYENTCcF&#10;KOI62JYbA4f3l4cnUCkjW+wCk4GREmzWtzcrLG248p4uVW6UhHAq0YDLuS+1TrUjj2kSemLRvkP0&#10;mGWNjbYRrxLuO/1YFHPtsWVpcNjTs6P6pzp7AydatOfjx/zr7XO3OM3iWGnXj8bc3w3bJahMQ/43&#10;/12/WsGfCa08IxPo9S8AAAD//wMAUEsBAi0AFAAGAAgAAAAhANvh9svuAAAAhQEAABMAAAAAAAAA&#10;AAAAAAAAAAAAAFtDb250ZW50X1R5cGVzXS54bWxQSwECLQAUAAYACAAAACEAWvQsW78AAAAVAQAA&#10;CwAAAAAAAAAAAAAAAAAfAQAAX3JlbHMvLnJlbHNQSwECLQAUAAYACAAAACEAYhExCMYAAADcAAAA&#10;DwAAAAAAAAAAAAAAAAAHAgAAZHJzL2Rvd25yZXYueG1sUEsFBgAAAAADAAMAtwAAAPoCAAAAAA==&#10;" filled="f" stroked="f" strokecolor="white">
                  <v:textbox inset=".5mm,.5mm,.5mm,.5mm">
                    <w:txbxContent>
                      <w:p w14:paraId="76EBAE67" w14:textId="77777777" w:rsidR="00D22DF5" w:rsidRPr="0074177C" w:rsidRDefault="00D22DF5" w:rsidP="003F20F7">
                        <w:pPr>
                          <w:pStyle w:val="Sinespaciado"/>
                          <w:rPr>
                            <w:b/>
                            <w:color w:val="4F6228"/>
                          </w:rPr>
                        </w:pPr>
                        <w:r w:rsidRPr="0074177C">
                          <w:rPr>
                            <w:b/>
                            <w:color w:val="4F6228"/>
                          </w:rPr>
                          <w:t>Unidades Básicas</w:t>
                        </w:r>
                      </w:p>
                    </w:txbxContent>
                  </v:textbox>
                </v:rect>
                <v:oval id="Oval 2326" o:spid="_x0000_s1064" style="position:absolute;left:2318;top:11480;width:1026;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6uwwAAANwAAAAPAAAAZHJzL2Rvd25yZXYueG1sRE9LawIx&#10;EL4L/Q9hCr3VrPaBrkaRPrAnodaLt3EzZlc3k2Uz1bW/vikUvM3H95zpvPO1OlEbq8AGBv0MFHER&#10;bMXOwObr/X4EKgqyxTowGbhQhPnspjfF3IYzf9JpLU6lEI45GihFmlzrWJTkMfZDQ5y4fWg9SoKt&#10;07bFcwr3tR5m2bP2WHFqKLGhl5KK4/rbG3h7fZIV8jb8yO64rFY7d4gPzpi7224xASXUyVX87/6w&#10;af7jGP6eSRfo2S8AAAD//wMAUEsBAi0AFAAGAAgAAAAhANvh9svuAAAAhQEAABMAAAAAAAAAAAAA&#10;AAAAAAAAAFtDb250ZW50X1R5cGVzXS54bWxQSwECLQAUAAYACAAAACEAWvQsW78AAAAVAQAACwAA&#10;AAAAAAAAAAAAAAAfAQAAX3JlbHMvLnJlbHNQSwECLQAUAAYACAAAACEAhra+rsMAAADcAAAADwAA&#10;AAAAAAAAAAAAAAAHAgAAZHJzL2Rvd25yZXYueG1sUEsFBgAAAAADAAMAtwAAAPcCAAAAAA==&#10;" fillcolor="#c2d69b" strokecolor="#76923c" strokeweight="2pt">
                  <v:shadow color="#868686"/>
                </v:oval>
                <v:rect id="Rectangle 2327" o:spid="_x0000_s1065" style="position:absolute;left:2263;top:11850;width:112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qvTxgAAANwAAAAPAAAAZHJzL2Rvd25yZXYueG1sRI9BSwMx&#10;EIXvgv8hjODNZhVtZW1aSkFQPLltpb0Nm3GzdTNZkrTd/ffOQfA2w3vz3jfz5eA7daaY2sAG7icF&#10;KOI62JYbA9vN690zqJSRLXaBycBICZaL66s5ljZc+JPOVW6UhHAq0YDLuS+1TrUjj2kSemLRvkP0&#10;mGWNjbYRLxLuO/1QFFPtsWVpcNjT2lH9U528gSPN2tNhN92/f33Mjo9xrLTrR2Nub4bVC6hMQ/43&#10;/12/WcF/Enx5RibQi18AAAD//wMAUEsBAi0AFAAGAAgAAAAhANvh9svuAAAAhQEAABMAAAAAAAAA&#10;AAAAAAAAAAAAAFtDb250ZW50X1R5cGVzXS54bWxQSwECLQAUAAYACAAAACEAWvQsW78AAAAVAQAA&#10;CwAAAAAAAAAAAAAAAAAfAQAAX3JlbHMvLnJlbHNQSwECLQAUAAYACAAAACEAGb6r08YAAADcAAAA&#10;DwAAAAAAAAAAAAAAAAAHAgAAZHJzL2Rvd25yZXYueG1sUEsFBgAAAAADAAMAtwAAAPoCAAAAAA==&#10;" filled="f" stroked="f" strokecolor="white">
                  <v:textbox inset=".5mm,.5mm,.5mm,.5mm">
                    <w:txbxContent>
                      <w:p w14:paraId="5DB3D3A9" w14:textId="77777777" w:rsidR="00D22DF5" w:rsidRPr="0074177C" w:rsidRDefault="00D22DF5" w:rsidP="003F20F7">
                        <w:pPr>
                          <w:pStyle w:val="Sinespaciado"/>
                          <w:rPr>
                            <w:b/>
                            <w:color w:val="4F6228"/>
                          </w:rPr>
                        </w:pPr>
                        <w:r w:rsidRPr="0074177C">
                          <w:rPr>
                            <w:b/>
                            <w:color w:val="4F6228"/>
                          </w:rPr>
                          <w:t>Intervención</w:t>
                        </w:r>
                      </w:p>
                    </w:txbxContent>
                  </v:textbox>
                </v:rect>
                <v:oval id="Oval 2328" o:spid="_x0000_s1066" style="position:absolute;left:3484;top:11480;width:1026;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R1wgAAANwAAAAPAAAAZHJzL2Rvd25yZXYueG1sRE9NawIx&#10;EL0X/A9hhN5q1opFVqOIVdqTUOvF27gZs6ubybIZddtf3xQKvc3jfc5s0fla3aiNVWADw0EGirgI&#10;tmJnYP+5eZqAioJssQ5MBr4owmLee5hhbsOdP+i2E6dSCMccDZQiTa51LEryGAehIU7cKbQeJcHW&#10;adviPYX7Wj9n2Yv2WHFqKLGhVUnFZXf1BtavY9kiH8K3HC9v1fboznHkjHnsd8spKKFO/sV/7neb&#10;5o+H8PtMukDPfwAAAP//AwBQSwECLQAUAAYACAAAACEA2+H2y+4AAACFAQAAEwAAAAAAAAAAAAAA&#10;AAAAAAAAW0NvbnRlbnRfVHlwZXNdLnhtbFBLAQItABQABgAIAAAAIQBa9CxbvwAAABUBAAALAAAA&#10;AAAAAAAAAAAAAB8BAABfcmVscy8ucmVsc1BLAQItABQABgAIAAAAIQD9GSR1wgAAANwAAAAPAAAA&#10;AAAAAAAAAAAAAAcCAABkcnMvZG93bnJldi54bWxQSwUGAAAAAAMAAwC3AAAA9gIAAAAA&#10;" fillcolor="#c2d69b" strokecolor="#76923c" strokeweight="2pt">
                  <v:shadow color="#868686"/>
                </v:oval>
                <v:rect id="Rectangle 2329" o:spid="_x0000_s1067" style="position:absolute;left:3432;top:11737;width:1121;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JA/wwAAANwAAAAPAAAAZHJzL2Rvd25yZXYueG1sRE9LawIx&#10;EL4X/A9hBG+arfgoW6OUgmDpqauW9jZsppu1m8mSRN3996Yg9DYf33NWm8424kI+1I4VPE4yEMSl&#10;0zVXCg777fgJRIjIGhvHpKCnAJv14GGFuXZX/qBLESuRQjjkqMDE2OZShtKQxTBxLXHifpy3GBP0&#10;ldQeryncNnKaZQtpsebUYLClV0Plb3G2Ck60rM/fx8XX2+f78jTzfSFN2ys1GnYvzyAidfFffHfv&#10;dJo/n8LfM+kCub4BAAD//wMAUEsBAi0AFAAGAAgAAAAhANvh9svuAAAAhQEAABMAAAAAAAAAAAAA&#10;AAAAAAAAAFtDb250ZW50X1R5cGVzXS54bWxQSwECLQAUAAYACAAAACEAWvQsW78AAAAVAQAACwAA&#10;AAAAAAAAAAAAAAAfAQAAX3JlbHMvLnJlbHNQSwECLQAUAAYACAAAACEAhiCQP8MAAADcAAAADwAA&#10;AAAAAAAAAAAAAAAHAgAAZHJzL2Rvd25yZXYueG1sUEsFBgAAAAADAAMAtwAAAPcCAAAAAA==&#10;" filled="f" stroked="f" strokecolor="white">
                  <v:textbox inset=".5mm,.5mm,.5mm,.5mm">
                    <w:txbxContent>
                      <w:p w14:paraId="693CFE0E" w14:textId="77777777" w:rsidR="00D22DF5" w:rsidRPr="0074177C" w:rsidRDefault="00D22DF5" w:rsidP="003F20F7">
                        <w:pPr>
                          <w:pStyle w:val="Sinespaciado"/>
                          <w:rPr>
                            <w:b/>
                            <w:color w:val="4F6228"/>
                          </w:rPr>
                        </w:pPr>
                        <w:r w:rsidRPr="0074177C">
                          <w:rPr>
                            <w:b/>
                            <w:color w:val="4F6228"/>
                          </w:rPr>
                          <w:t>Sanitaria</w:t>
                        </w:r>
                        <w:r>
                          <w:rPr>
                            <w:b/>
                            <w:color w:val="4F6228"/>
                          </w:rPr>
                          <w:t xml:space="preserve"> y Asistencial</w:t>
                        </w:r>
                      </w:p>
                    </w:txbxContent>
                  </v:textbox>
                </v:rect>
                <v:oval id="Oval 2330" o:spid="_x0000_s1068" style="position:absolute;left:4682;top:11480;width:1026;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x+ZwgAAANwAAAAPAAAAZHJzL2Rvd25yZXYueG1sRE9NawIx&#10;EL0X/A9hhN5q1oqlbI0iWqknQdtLb+NmzK5uJstm1LW/vhEKvc3jfc5k1vlaXaiNVWADw0EGirgI&#10;tmJn4Otz9fQKKgqyxTowGbhRhNm09zDB3IYrb+myE6dSCMccDZQiTa51LEryGAehIU7cIbQeJcHW&#10;adviNYX7Wj9n2Yv2WHFqKLGhRUnFaXf2Bt6XY9kgf4cf2Z8+qs3eHePIGfPY7+ZvoIQ6+Rf/udc2&#10;zR+P4P5MukBPfwEAAP//AwBQSwECLQAUAAYACAAAACEA2+H2y+4AAACFAQAAEwAAAAAAAAAAAAAA&#10;AAAAAAAAW0NvbnRlbnRfVHlwZXNdLnhtbFBLAQItABQABgAIAAAAIQBa9CxbvwAAABUBAAALAAAA&#10;AAAAAAAAAAAAAB8BAABfcmVscy8ucmVsc1BLAQItABQABgAIAAAAIQBihx+ZwgAAANwAAAAPAAAA&#10;AAAAAAAAAAAAAAcCAABkcnMvZG93bnJldi54bWxQSwUGAAAAAAMAAwC3AAAA9gIAAAAA&#10;" fillcolor="#c2d69b" strokecolor="#76923c" strokeweight="2pt">
                  <v:shadow color="#868686"/>
                </v:oval>
                <v:rect id="Rectangle 2331" o:spid="_x0000_s1069" style="position:absolute;left:4627;top:11850;width:112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3QwwAAANwAAAAPAAAAZHJzL2Rvd25yZXYueG1sRE9NawIx&#10;EL0L/ocwgrearVgtW6OUgqB46qqlvQ2b6WbtZrIkUXf/fVMoeJvH+5zlurONuJIPtWMFj5MMBHHp&#10;dM2VguNh8/AMIkRkjY1jUtBTgPVqOFhirt2N3+laxEqkEA45KjAxtrmUoTRkMUxcS5y4b+ctxgR9&#10;JbXHWwq3jZxm2VxarDk1GGzpzVD5U1ysgjMt6svXaf65+9gvzjPfF9K0vVLjUff6AiJSF+/if/dW&#10;p/lPM/h7Jl0gV78AAAD//wMAUEsBAi0AFAAGAAgAAAAhANvh9svuAAAAhQEAABMAAAAAAAAAAAAA&#10;AAAAAAAAAFtDb250ZW50X1R5cGVzXS54bWxQSwECLQAUAAYACAAAACEAWvQsW78AAAAVAQAACwAA&#10;AAAAAAAAAAAAAAAfAQAAX3JlbHMvLnJlbHNQSwECLQAUAAYACAAAACEAZoWt0MMAAADcAAAADwAA&#10;AAAAAAAAAAAAAAAHAgAAZHJzL2Rvd25yZXYueG1sUEsFBgAAAAADAAMAtwAAAPcCAAAAAA==&#10;" filled="f" stroked="f" strokecolor="white">
                  <v:textbox inset=".5mm,.5mm,.5mm,.5mm">
                    <w:txbxContent>
                      <w:p w14:paraId="5588A483" w14:textId="77777777" w:rsidR="00D22DF5" w:rsidRPr="0074177C" w:rsidRDefault="00D22DF5" w:rsidP="003F20F7">
                        <w:pPr>
                          <w:pStyle w:val="Sinespaciado"/>
                          <w:rPr>
                            <w:b/>
                            <w:color w:val="4F6228"/>
                          </w:rPr>
                        </w:pPr>
                        <w:r w:rsidRPr="0074177C">
                          <w:rPr>
                            <w:b/>
                            <w:color w:val="4F6228"/>
                          </w:rPr>
                          <w:t>Seguridad</w:t>
                        </w:r>
                      </w:p>
                    </w:txbxContent>
                  </v:textbox>
                </v:rect>
                <v:oval id="Oval 2332" o:spid="_x0000_s1070" style="position:absolute;left:5856;top:11480;width:1026;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iJ2wgAAANwAAAAPAAAAZHJzL2Rvd25yZXYueG1sRE9Na8JA&#10;EL0X/A/LFHqrm7ZESnQVsS3tSdD20tuYHTfR7GzITjX117uC4G0e73Mms9436kBdrAMbeBpmoIjL&#10;YGt2Bn6+Px5fQUVBttgEJgP/FGE2HdxNsLDhyCs6rMWpFMKxQAOVSFtoHcuKPMZhaIkTtw2dR0mw&#10;c9p2eEzhvtHPWTbSHmtODRW2tKio3K//vIH3t1yWyL/hJJv9Z73cuF18ccY83PfzMSihXm7iq/vL&#10;pvl5Dpdn0gV6egYAAP//AwBQSwECLQAUAAYACAAAACEA2+H2y+4AAACFAQAAEwAAAAAAAAAAAAAA&#10;AAAAAAAAW0NvbnRlbnRfVHlwZXNdLnhtbFBLAQItABQABgAIAAAAIQBa9CxbvwAAABUBAAALAAAA&#10;AAAAAAAAAAAAAB8BAABfcmVscy8ucmVsc1BLAQItABQABgAIAAAAIQCCIiJ2wgAAANwAAAAPAAAA&#10;AAAAAAAAAAAAAAcCAABkcnMvZG93bnJldi54bWxQSwUGAAAAAAMAAwC3AAAA9gIAAAAA&#10;" fillcolor="#c2d69b" strokecolor="#76923c" strokeweight="2pt">
                  <v:shadow color="#868686"/>
                </v:oval>
                <v:rect id="Rectangle 2333" o:spid="_x0000_s1071" style="position:absolute;left:5801;top:11850;width:112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5Y8wwAAANwAAAAPAAAAZHJzL2Rvd25yZXYueG1sRE/fa8Iw&#10;EH4X/B/CDXyb6YbW0RlFBoJjT6tubG9Hc2vqmktJorb/vRkMfLuP7+ct171txZl8aBwreJhmIIgr&#10;pxuuFRz22/snECEia2wdk4KBAqxX49ESC+0u/E7nMtYihXAoUIGJsSukDJUhi2HqOuLE/ThvMSbo&#10;a6k9XlK4beVjluXSYsOpwWBHL4aq3/JkFRxp0Zy+P/Kv18+3xXHmh1KablBqctdvnkFE6uNN/O/e&#10;6TR/nsPfM+kCuboCAAD//wMAUEsBAi0AFAAGAAgAAAAhANvh9svuAAAAhQEAABMAAAAAAAAAAAAA&#10;AAAAAAAAAFtDb250ZW50X1R5cGVzXS54bWxQSwECLQAUAAYACAAAACEAWvQsW78AAAAVAQAACwAA&#10;AAAAAAAAAAAAAAAfAQAAX3JlbHMvLnJlbHNQSwECLQAUAAYACAAAACEA+RuWPMMAAADcAAAADwAA&#10;AAAAAAAAAAAAAAAHAgAAZHJzL2Rvd25yZXYueG1sUEsFBgAAAAADAAMAtwAAAPcCAAAAAA==&#10;" filled="f" stroked="f" strokecolor="white">
                  <v:textbox inset=".5mm,.5mm,.5mm,.5mm">
                    <w:txbxContent>
                      <w:p w14:paraId="31AD70EA" w14:textId="77777777" w:rsidR="00D22DF5" w:rsidRPr="0074177C" w:rsidRDefault="00D22DF5" w:rsidP="003F20F7">
                        <w:pPr>
                          <w:pStyle w:val="Sinespaciado"/>
                          <w:rPr>
                            <w:b/>
                            <w:color w:val="4F6228"/>
                          </w:rPr>
                        </w:pPr>
                        <w:r w:rsidRPr="0074177C">
                          <w:rPr>
                            <w:b/>
                            <w:color w:val="4F6228"/>
                          </w:rPr>
                          <w:t>Apoyo</w:t>
                        </w:r>
                      </w:p>
                    </w:txbxContent>
                  </v:textbox>
                </v:rect>
              </v:group>
            </w:pict>
          </mc:Fallback>
        </mc:AlternateContent>
      </w:r>
      <w:r w:rsidR="00C74CC1" w:rsidRPr="001A34AB">
        <w:rPr>
          <w:lang w:val="ca-ES"/>
        </w:rPr>
        <w:t>SEGURETAT</w:t>
      </w:r>
    </w:p>
    <w:p w14:paraId="16A6CC37" w14:textId="77777777" w:rsidR="0032538E" w:rsidRPr="001A34AB" w:rsidRDefault="00DC6C19" w:rsidP="00E12856">
      <w:pPr>
        <w:numPr>
          <w:ilvl w:val="0"/>
          <w:numId w:val="15"/>
        </w:numPr>
        <w:rPr>
          <w:lang w:val="ca-ES"/>
        </w:rPr>
      </w:pPr>
      <w:r w:rsidRPr="001A34AB">
        <w:rPr>
          <w:lang w:val="ca-ES"/>
        </w:rPr>
        <w:t>INTERVENCIÓ</w:t>
      </w:r>
    </w:p>
    <w:p w14:paraId="17F518B3" w14:textId="77777777" w:rsidR="0032538E" w:rsidRPr="001A34AB" w:rsidRDefault="0032538E" w:rsidP="00E12856">
      <w:pPr>
        <w:numPr>
          <w:ilvl w:val="0"/>
          <w:numId w:val="15"/>
        </w:numPr>
        <w:rPr>
          <w:lang w:val="ca-ES"/>
        </w:rPr>
      </w:pPr>
      <w:r w:rsidRPr="001A34AB">
        <w:rPr>
          <w:lang w:val="ca-ES"/>
        </w:rPr>
        <w:t>SANITÀRIA</w:t>
      </w:r>
      <w:r w:rsidR="00C74CC1" w:rsidRPr="001A34AB">
        <w:rPr>
          <w:lang w:val="ca-ES"/>
        </w:rPr>
        <w:t xml:space="preserve"> I </w:t>
      </w:r>
      <w:r w:rsidR="00DC6C19" w:rsidRPr="001A34AB">
        <w:rPr>
          <w:lang w:val="ca-ES"/>
        </w:rPr>
        <w:t>ASSISTENCIAL</w:t>
      </w:r>
    </w:p>
    <w:p w14:paraId="30C13FC7" w14:textId="77777777" w:rsidR="0032538E" w:rsidRPr="001A34AB" w:rsidRDefault="0032538E" w:rsidP="00E12856">
      <w:pPr>
        <w:numPr>
          <w:ilvl w:val="0"/>
          <w:numId w:val="15"/>
        </w:numPr>
        <w:rPr>
          <w:lang w:val="ca-ES"/>
        </w:rPr>
      </w:pPr>
      <w:r w:rsidRPr="001A34AB">
        <w:rPr>
          <w:lang w:val="ca-ES"/>
        </w:rPr>
        <w:t>SUPORT</w:t>
      </w:r>
    </w:p>
    <w:p w14:paraId="00B88A57" w14:textId="77777777" w:rsidR="0032538E" w:rsidRPr="001A34AB" w:rsidRDefault="0032538E" w:rsidP="0032538E">
      <w:pPr>
        <w:rPr>
          <w:b/>
          <w:szCs w:val="24"/>
          <w:lang w:val="ca-ES"/>
        </w:rPr>
      </w:pPr>
    </w:p>
    <w:p w14:paraId="31B8F94B" w14:textId="77777777" w:rsidR="00D33C03" w:rsidRDefault="00D33C03" w:rsidP="0032538E">
      <w:pPr>
        <w:rPr>
          <w:szCs w:val="24"/>
          <w:lang w:val="ca-ES"/>
        </w:rPr>
      </w:pPr>
    </w:p>
    <w:p w14:paraId="6BCF8F98" w14:textId="77777777" w:rsidR="00D33C03" w:rsidRPr="001A34AB" w:rsidRDefault="00D33C03" w:rsidP="00D33C03">
      <w:pPr>
        <w:pStyle w:val="Subttulo"/>
        <w:rPr>
          <w:lang w:val="ca-ES"/>
        </w:rPr>
      </w:pPr>
      <w:r w:rsidRPr="001A34AB">
        <w:rPr>
          <w:lang w:val="ca-ES"/>
        </w:rPr>
        <w:t>Es pot separar en dues UB diferents, si s'opta per aquesta solució s'hauran de modificar en conseqüència els esquemes pertinents.</w:t>
      </w:r>
    </w:p>
    <w:p w14:paraId="7B5E4D7C" w14:textId="77777777" w:rsidR="00D33C03" w:rsidRDefault="00D33C03" w:rsidP="0032538E">
      <w:pPr>
        <w:rPr>
          <w:szCs w:val="24"/>
          <w:lang w:val="ca-ES"/>
        </w:rPr>
      </w:pPr>
    </w:p>
    <w:p w14:paraId="429FE54D" w14:textId="677E826C" w:rsidR="0032538E" w:rsidRPr="001A34AB" w:rsidRDefault="004A4D77" w:rsidP="0032538E">
      <w:pPr>
        <w:rPr>
          <w:szCs w:val="24"/>
          <w:lang w:val="ca-ES"/>
        </w:rPr>
      </w:pPr>
      <w:r w:rsidRPr="001A34AB">
        <w:rPr>
          <w:szCs w:val="24"/>
          <w:lang w:val="ca-ES"/>
        </w:rPr>
        <w:t>L</w:t>
      </w:r>
      <w:r w:rsidR="0032538E" w:rsidRPr="001A34AB">
        <w:rPr>
          <w:szCs w:val="24"/>
          <w:lang w:val="ca-ES"/>
        </w:rPr>
        <w:t xml:space="preserve">a coordinació de la Unitat en el terreny l'exercirà el </w:t>
      </w:r>
      <w:r w:rsidR="0032538E" w:rsidRPr="001A34AB">
        <w:rPr>
          <w:b/>
          <w:szCs w:val="24"/>
          <w:u w:val="single"/>
          <w:lang w:val="ca-ES"/>
        </w:rPr>
        <w:t>Coordinador de la Unitat</w:t>
      </w:r>
      <w:r w:rsidR="0032538E" w:rsidRPr="001A34AB">
        <w:rPr>
          <w:b/>
          <w:szCs w:val="24"/>
          <w:lang w:val="ca-ES"/>
        </w:rPr>
        <w:t xml:space="preserve">, </w:t>
      </w:r>
      <w:r w:rsidR="0032538E" w:rsidRPr="001A34AB">
        <w:rPr>
          <w:szCs w:val="24"/>
          <w:lang w:val="ca-ES"/>
        </w:rPr>
        <w:t xml:space="preserve">que s'integrarà en el </w:t>
      </w:r>
      <w:bookmarkStart w:id="19" w:name="_Hlk79678520"/>
      <w:r w:rsidR="0032538E" w:rsidRPr="001A34AB">
        <w:rPr>
          <w:szCs w:val="24"/>
          <w:lang w:val="ca-ES"/>
        </w:rPr>
        <w:t>Lloc de Comandament Avançat</w:t>
      </w:r>
      <w:bookmarkEnd w:id="19"/>
      <w:r w:rsidR="0032538E" w:rsidRPr="001A34AB">
        <w:rPr>
          <w:szCs w:val="24"/>
          <w:lang w:val="ca-ES"/>
        </w:rPr>
        <w:t>.</w:t>
      </w:r>
    </w:p>
    <w:p w14:paraId="0B2C8F92" w14:textId="77777777" w:rsidR="0032538E" w:rsidRPr="001A34AB" w:rsidRDefault="0032538E" w:rsidP="0032538E">
      <w:pPr>
        <w:rPr>
          <w:szCs w:val="24"/>
          <w:lang w:val="ca-ES"/>
        </w:rPr>
      </w:pPr>
    </w:p>
    <w:p w14:paraId="478C95C0" w14:textId="77777777" w:rsidR="0032538E" w:rsidRPr="001A34AB" w:rsidRDefault="0032538E" w:rsidP="0032538E">
      <w:pPr>
        <w:rPr>
          <w:szCs w:val="24"/>
          <w:lang w:val="ca-ES"/>
        </w:rPr>
      </w:pPr>
      <w:r w:rsidRPr="001A34AB">
        <w:rPr>
          <w:szCs w:val="24"/>
          <w:lang w:val="ca-ES"/>
        </w:rPr>
        <w:t xml:space="preserve">La necessitat d'intervenció d'aquestes unitats, vindrà determinada pel tipus d'emergència i les necessitats que aquesta </w:t>
      </w:r>
      <w:proofErr w:type="spellStart"/>
      <w:r w:rsidRPr="001A34AB">
        <w:rPr>
          <w:szCs w:val="24"/>
          <w:lang w:val="ca-ES"/>
        </w:rPr>
        <w:t>genere</w:t>
      </w:r>
      <w:proofErr w:type="spellEnd"/>
      <w:r w:rsidRPr="001A34AB">
        <w:rPr>
          <w:szCs w:val="24"/>
          <w:lang w:val="ca-ES"/>
        </w:rPr>
        <w:t>.</w:t>
      </w:r>
    </w:p>
    <w:p w14:paraId="7759CC0D" w14:textId="77777777" w:rsidR="00AD0815" w:rsidRPr="001A34AB" w:rsidRDefault="00AD0815" w:rsidP="00AD0815">
      <w:pPr>
        <w:rPr>
          <w:rFonts w:cs="Arial"/>
          <w:szCs w:val="24"/>
          <w:lang w:val="ca-ES"/>
        </w:rPr>
      </w:pPr>
    </w:p>
    <w:p w14:paraId="4AF5FEBD" w14:textId="77777777" w:rsidR="007A14C2" w:rsidRPr="001A34AB" w:rsidRDefault="007A14C2" w:rsidP="007A14C2">
      <w:pPr>
        <w:rPr>
          <w:rFonts w:cs="Arial"/>
          <w:szCs w:val="24"/>
          <w:lang w:val="ca-ES"/>
        </w:rPr>
      </w:pPr>
      <w:r w:rsidRPr="001A34AB">
        <w:rPr>
          <w:rFonts w:cs="Arial"/>
          <w:szCs w:val="24"/>
          <w:lang w:val="ca-ES"/>
        </w:rPr>
        <w:t>La composició i les dades de localització dels recursos locals adscrits a aquestes unitats es reflecteixen en el Directori.</w:t>
      </w:r>
    </w:p>
    <w:p w14:paraId="5A3A87C7" w14:textId="77777777" w:rsidR="007A14C2" w:rsidRPr="001A34AB" w:rsidRDefault="007A14C2" w:rsidP="00AD0815">
      <w:pPr>
        <w:rPr>
          <w:rFonts w:cs="Arial"/>
          <w:szCs w:val="24"/>
          <w:lang w:val="ca-ES"/>
        </w:rPr>
      </w:pPr>
    </w:p>
    <w:p w14:paraId="1277C572" w14:textId="77777777" w:rsidR="00AD0815" w:rsidRPr="001A34AB" w:rsidRDefault="00AD0815" w:rsidP="00C74CC1">
      <w:pPr>
        <w:pStyle w:val="Subttulo"/>
        <w:rPr>
          <w:lang w:val="ca-ES"/>
        </w:rPr>
      </w:pPr>
      <w:r w:rsidRPr="001A34AB">
        <w:rPr>
          <w:lang w:val="ca-ES"/>
        </w:rPr>
        <w:t>A continuació es relacionen la possible composició i funcions d</w:t>
      </w:r>
      <w:r w:rsidR="00DC6C19">
        <w:rPr>
          <w:lang w:val="ca-ES"/>
        </w:rPr>
        <w:t>’aquestes</w:t>
      </w:r>
      <w:r w:rsidR="00E560BB" w:rsidRPr="001A34AB">
        <w:rPr>
          <w:lang w:val="ca-ES"/>
        </w:rPr>
        <w:t xml:space="preserve"> unitats</w:t>
      </w:r>
      <w:r w:rsidR="00C74CC1" w:rsidRPr="001A34AB">
        <w:rPr>
          <w:lang w:val="ca-ES"/>
        </w:rPr>
        <w:t>.</w:t>
      </w:r>
    </w:p>
    <w:p w14:paraId="17DE6C53" w14:textId="77777777" w:rsidR="00FC3603" w:rsidRPr="001A34AB" w:rsidRDefault="00FC3603" w:rsidP="00FC3603">
      <w:pPr>
        <w:rPr>
          <w:lang w:val="ca-ES"/>
        </w:rPr>
      </w:pPr>
    </w:p>
    <w:p w14:paraId="4AEE71AF" w14:textId="77777777" w:rsidR="00AD0815" w:rsidRPr="001A34AB" w:rsidRDefault="00C74CC1" w:rsidP="00156F6C">
      <w:pPr>
        <w:pStyle w:val="Ttulo3"/>
        <w:rPr>
          <w:lang w:val="ca-ES"/>
        </w:rPr>
      </w:pPr>
      <w:r w:rsidRPr="001A34AB">
        <w:rPr>
          <w:lang w:val="ca-ES"/>
        </w:rPr>
        <w:t>4.9.1. Unitat Bàsica</w:t>
      </w:r>
      <w:r w:rsidR="00AD0815" w:rsidRPr="001A34AB">
        <w:rPr>
          <w:lang w:val="ca-ES"/>
        </w:rPr>
        <w:t xml:space="preserve"> de Seguretat</w:t>
      </w:r>
    </w:p>
    <w:p w14:paraId="388C35FE" w14:textId="77777777" w:rsidR="00AD0815" w:rsidRPr="001A34AB" w:rsidRDefault="00AD0815" w:rsidP="00AD0815">
      <w:pPr>
        <w:rPr>
          <w:rFonts w:cs="Arial"/>
          <w:szCs w:val="24"/>
          <w:lang w:val="ca-ES"/>
        </w:rPr>
      </w:pPr>
    </w:p>
    <w:p w14:paraId="76002EEE" w14:textId="77777777" w:rsidR="00AD0815" w:rsidRPr="001A34AB" w:rsidRDefault="00AD0815" w:rsidP="00AD0815">
      <w:pPr>
        <w:rPr>
          <w:rFonts w:cs="Arial"/>
          <w:szCs w:val="24"/>
          <w:lang w:val="ca-ES"/>
        </w:rPr>
      </w:pPr>
      <w:r w:rsidRPr="001A34AB">
        <w:rPr>
          <w:rFonts w:cs="Arial"/>
          <w:szCs w:val="24"/>
          <w:lang w:val="ca-ES"/>
        </w:rPr>
        <w:t xml:space="preserve">Està compost per la Policia Local. </w:t>
      </w:r>
    </w:p>
    <w:p w14:paraId="0015629E" w14:textId="77777777" w:rsidR="00AD0815" w:rsidRPr="001A34AB" w:rsidRDefault="00AD0815" w:rsidP="00895AEE">
      <w:pPr>
        <w:rPr>
          <w:lang w:val="ca-ES"/>
        </w:rPr>
      </w:pPr>
    </w:p>
    <w:p w14:paraId="4F74E824" w14:textId="77777777" w:rsidR="00AD0815" w:rsidRPr="001A34AB" w:rsidRDefault="00F75D97" w:rsidP="00AD0815">
      <w:pPr>
        <w:rPr>
          <w:rFonts w:cs="Arial"/>
          <w:szCs w:val="24"/>
          <w:lang w:val="ca-ES"/>
        </w:rPr>
      </w:pPr>
      <w:r w:rsidRPr="001A34AB">
        <w:rPr>
          <w:rFonts w:cs="Arial"/>
          <w:szCs w:val="24"/>
          <w:lang w:val="ca-ES"/>
        </w:rPr>
        <w:t>Les seues funcions generals seran:</w:t>
      </w:r>
    </w:p>
    <w:p w14:paraId="52FA9561" w14:textId="77777777" w:rsidR="00AD0815" w:rsidRPr="001A34AB" w:rsidRDefault="00AD0815" w:rsidP="00AD0815">
      <w:pPr>
        <w:rPr>
          <w:rFonts w:cs="Arial"/>
          <w:szCs w:val="24"/>
          <w:lang w:val="ca-ES"/>
        </w:rPr>
      </w:pPr>
    </w:p>
    <w:p w14:paraId="72418BB8" w14:textId="77777777" w:rsidR="00AD0815" w:rsidRPr="001A34AB" w:rsidRDefault="00AD0815" w:rsidP="00E12856">
      <w:pPr>
        <w:numPr>
          <w:ilvl w:val="0"/>
          <w:numId w:val="14"/>
        </w:numPr>
        <w:rPr>
          <w:lang w:val="ca-ES"/>
        </w:rPr>
      </w:pPr>
      <w:r w:rsidRPr="001A34AB">
        <w:rPr>
          <w:lang w:val="ca-ES"/>
        </w:rPr>
        <w:t>V</w:t>
      </w:r>
      <w:r w:rsidR="00F75D97" w:rsidRPr="001A34AB">
        <w:rPr>
          <w:lang w:val="ca-ES"/>
        </w:rPr>
        <w:t>elar per la seguretat ciutadana</w:t>
      </w:r>
    </w:p>
    <w:p w14:paraId="5799F7BF" w14:textId="77777777" w:rsidR="00AD0815" w:rsidRPr="001A34AB" w:rsidRDefault="00AD0815" w:rsidP="00E12856">
      <w:pPr>
        <w:numPr>
          <w:ilvl w:val="0"/>
          <w:numId w:val="14"/>
        </w:numPr>
        <w:rPr>
          <w:lang w:val="ca-ES"/>
        </w:rPr>
      </w:pPr>
      <w:r w:rsidRPr="001A34AB">
        <w:rPr>
          <w:lang w:val="ca-ES"/>
        </w:rPr>
        <w:t>Controlar els accessos i regular el trànsit</w:t>
      </w:r>
    </w:p>
    <w:p w14:paraId="48C2356D" w14:textId="77777777" w:rsidR="00AD0815" w:rsidRPr="001A34AB" w:rsidRDefault="00AD0815" w:rsidP="00E12856">
      <w:pPr>
        <w:numPr>
          <w:ilvl w:val="0"/>
          <w:numId w:val="14"/>
        </w:numPr>
        <w:rPr>
          <w:lang w:val="ca-ES"/>
        </w:rPr>
      </w:pPr>
      <w:r w:rsidRPr="001A34AB">
        <w:rPr>
          <w:lang w:val="ca-ES"/>
        </w:rPr>
        <w:t>Avisar a la població</w:t>
      </w:r>
    </w:p>
    <w:p w14:paraId="5D8864AC" w14:textId="77777777" w:rsidR="00AD0815" w:rsidRPr="001A34AB" w:rsidRDefault="00AD0815" w:rsidP="00E12856">
      <w:pPr>
        <w:numPr>
          <w:ilvl w:val="0"/>
          <w:numId w:val="14"/>
        </w:numPr>
        <w:rPr>
          <w:lang w:val="ca-ES"/>
        </w:rPr>
      </w:pPr>
      <w:r w:rsidRPr="001A34AB">
        <w:rPr>
          <w:lang w:val="ca-ES"/>
        </w:rPr>
        <w:t>Coordinar una possible evacuació</w:t>
      </w:r>
    </w:p>
    <w:p w14:paraId="07D1AA7E" w14:textId="77777777" w:rsidR="00F064E1" w:rsidRDefault="00F064E1" w:rsidP="00F064E1">
      <w:pPr>
        <w:rPr>
          <w:lang w:val="ca-ES"/>
        </w:rPr>
      </w:pPr>
    </w:p>
    <w:p w14:paraId="16D6E01E" w14:textId="0A521A4D" w:rsidR="00F064E1" w:rsidRPr="00F064E1" w:rsidRDefault="00F064E1" w:rsidP="00F064E1">
      <w:pPr>
        <w:rPr>
          <w:lang w:val="ca-ES"/>
        </w:rPr>
      </w:pPr>
      <w:r w:rsidRPr="00F064E1">
        <w:rPr>
          <w:lang w:val="ca-ES"/>
        </w:rPr>
        <w:t xml:space="preserve">Quan siga necessària la mobilització d'altres Forces i Cossos de Seguretat, en suport a la Policia Local del Municipi mitjançant la seua incorporació a la Unitat Bàsica, s'integrarà en el </w:t>
      </w:r>
      <w:r w:rsidRPr="00F064E1">
        <w:rPr>
          <w:szCs w:val="24"/>
          <w:lang w:val="ca-ES"/>
        </w:rPr>
        <w:t>Lloc de Comandament Avançat</w:t>
      </w:r>
      <w:r w:rsidRPr="00F064E1">
        <w:rPr>
          <w:lang w:val="ca-ES"/>
        </w:rPr>
        <w:t xml:space="preserve"> un comandament / representant de la Guàrdia Civil / CNP per a exercir la coordinació dels recursos propis, en aquests casos, la coordinació de la Unitat correspondrà a un regidor de l'Ajuntament designat per l'Alcalde del municipi.</w:t>
      </w:r>
    </w:p>
    <w:p w14:paraId="548AFEAA" w14:textId="77777777" w:rsidR="00AD0815" w:rsidRPr="001A34AB" w:rsidRDefault="00AD0815" w:rsidP="00AD0815">
      <w:pPr>
        <w:rPr>
          <w:rFonts w:cs="Arial"/>
          <w:szCs w:val="24"/>
          <w:lang w:val="ca-ES"/>
        </w:rPr>
      </w:pPr>
    </w:p>
    <w:p w14:paraId="735893F9" w14:textId="1BDEC6FE" w:rsidR="00AD0815" w:rsidRPr="001A34AB" w:rsidRDefault="00AD0815" w:rsidP="00C74CC1">
      <w:pPr>
        <w:pStyle w:val="Subttulo"/>
        <w:rPr>
          <w:lang w:val="ca-ES"/>
        </w:rPr>
      </w:pPr>
      <w:r w:rsidRPr="001A34AB">
        <w:rPr>
          <w:lang w:val="ca-ES"/>
        </w:rPr>
        <w:t xml:space="preserve">S'ha de citar qui és el </w:t>
      </w:r>
      <w:r w:rsidR="00C74CC1" w:rsidRPr="001A34AB">
        <w:rPr>
          <w:lang w:val="ca-ES"/>
        </w:rPr>
        <w:t>Coordinador de la Unitat Bàsica</w:t>
      </w:r>
      <w:r w:rsidR="00F064E1">
        <w:rPr>
          <w:lang w:val="ca-ES"/>
        </w:rPr>
        <w:t xml:space="preserve"> i concretar el regidor que coordinarà la unitat si hi ha altres forces i cossos de seguretat. En aquells municipis que no disposen de policia local caldrà indicar-ho i fer referència a les unitats que presten suport habitual al municipi en aquesta àrea, i modificar el tex de l’apartat.</w:t>
      </w:r>
    </w:p>
    <w:p w14:paraId="2831BDF5" w14:textId="77777777" w:rsidR="00AD0815" w:rsidRPr="001A34AB" w:rsidRDefault="00AD0815" w:rsidP="00AD0815">
      <w:pPr>
        <w:rPr>
          <w:rFonts w:cs="Arial"/>
          <w:szCs w:val="24"/>
          <w:lang w:val="ca-ES"/>
        </w:rPr>
      </w:pPr>
    </w:p>
    <w:p w14:paraId="1CAA2441" w14:textId="77777777" w:rsidR="004F03C1" w:rsidRPr="001A34AB" w:rsidRDefault="004F03C1" w:rsidP="00AD0815">
      <w:pPr>
        <w:rPr>
          <w:rFonts w:cs="Arial"/>
          <w:szCs w:val="24"/>
          <w:lang w:val="ca-ES"/>
        </w:rPr>
      </w:pPr>
    </w:p>
    <w:p w14:paraId="463D94D3" w14:textId="77777777" w:rsidR="00AD0815" w:rsidRPr="001A34AB" w:rsidRDefault="00AD0815" w:rsidP="00156F6C">
      <w:pPr>
        <w:pStyle w:val="Ttulo3"/>
        <w:rPr>
          <w:lang w:val="ca-ES"/>
        </w:rPr>
      </w:pPr>
      <w:r w:rsidRPr="001A34AB">
        <w:rPr>
          <w:lang w:val="ca-ES"/>
        </w:rPr>
        <w:t xml:space="preserve">4.9.2. </w:t>
      </w:r>
      <w:r w:rsidR="00DC6C19">
        <w:rPr>
          <w:lang w:val="ca-ES"/>
        </w:rPr>
        <w:t>U</w:t>
      </w:r>
      <w:r w:rsidR="00DC6C19" w:rsidRPr="001A34AB">
        <w:rPr>
          <w:lang w:val="ca-ES"/>
        </w:rPr>
        <w:t>nitat</w:t>
      </w:r>
      <w:r w:rsidR="00C74CC1" w:rsidRPr="001A34AB">
        <w:rPr>
          <w:lang w:val="ca-ES"/>
        </w:rPr>
        <w:t xml:space="preserve"> Bàsica d'Intervenció</w:t>
      </w:r>
    </w:p>
    <w:p w14:paraId="438339DE" w14:textId="77777777" w:rsidR="00AD0815" w:rsidRPr="001A34AB" w:rsidRDefault="00AD0815" w:rsidP="00AD0815">
      <w:pPr>
        <w:rPr>
          <w:rFonts w:cs="Arial"/>
          <w:szCs w:val="24"/>
          <w:lang w:val="ca-ES"/>
        </w:rPr>
      </w:pPr>
    </w:p>
    <w:p w14:paraId="1C4FE3F9" w14:textId="77777777" w:rsidR="00AD0815" w:rsidRPr="001A34AB" w:rsidRDefault="00AD0815" w:rsidP="00F75D97">
      <w:pPr>
        <w:pStyle w:val="Sangra2detindependiente"/>
        <w:ind w:left="0" w:firstLine="0"/>
        <w:rPr>
          <w:rFonts w:cs="Arial"/>
          <w:szCs w:val="24"/>
          <w:lang w:val="ca-ES"/>
        </w:rPr>
      </w:pPr>
      <w:r w:rsidRPr="001A34AB">
        <w:rPr>
          <w:rFonts w:cs="Arial"/>
          <w:szCs w:val="24"/>
          <w:lang w:val="ca-ES"/>
        </w:rPr>
        <w:t>Està compost per personal del Consorci Provincial de Bombers.</w:t>
      </w:r>
    </w:p>
    <w:p w14:paraId="3FE997A1" w14:textId="77777777" w:rsidR="008A1FA8" w:rsidRPr="001A34AB" w:rsidRDefault="008A1FA8" w:rsidP="00F75D97">
      <w:pPr>
        <w:rPr>
          <w:rFonts w:cs="Arial"/>
          <w:szCs w:val="24"/>
          <w:lang w:val="ca-ES"/>
        </w:rPr>
      </w:pPr>
    </w:p>
    <w:p w14:paraId="7F6AE2F6" w14:textId="77777777" w:rsidR="00AD0815" w:rsidRPr="001A34AB" w:rsidRDefault="00AD0815" w:rsidP="00F75D97">
      <w:pPr>
        <w:rPr>
          <w:rFonts w:cs="Arial"/>
          <w:szCs w:val="24"/>
          <w:lang w:val="ca-ES"/>
        </w:rPr>
      </w:pPr>
      <w:r w:rsidRPr="001A34AB">
        <w:rPr>
          <w:rFonts w:cs="Arial"/>
          <w:szCs w:val="24"/>
          <w:lang w:val="ca-ES"/>
        </w:rPr>
        <w:t>Les seues funcions generals seran:</w:t>
      </w:r>
    </w:p>
    <w:p w14:paraId="4291F1A6" w14:textId="77777777" w:rsidR="00AD0815" w:rsidRPr="001A34AB" w:rsidRDefault="00AD0815" w:rsidP="00156F6C">
      <w:pPr>
        <w:rPr>
          <w:lang w:val="ca-ES"/>
        </w:rPr>
      </w:pPr>
    </w:p>
    <w:p w14:paraId="73F057ED" w14:textId="77777777" w:rsidR="00AD0815" w:rsidRPr="001A34AB" w:rsidRDefault="00AD0815" w:rsidP="00E12856">
      <w:pPr>
        <w:numPr>
          <w:ilvl w:val="0"/>
          <w:numId w:val="13"/>
        </w:numPr>
        <w:rPr>
          <w:lang w:val="ca-ES"/>
        </w:rPr>
      </w:pPr>
      <w:r w:rsidRPr="001A34AB">
        <w:rPr>
          <w:lang w:val="ca-ES"/>
        </w:rPr>
        <w:t>Rescat, socors i salvament de persones</w:t>
      </w:r>
    </w:p>
    <w:p w14:paraId="666A0B24" w14:textId="77777777" w:rsidR="00AD0815" w:rsidRPr="001A34AB" w:rsidRDefault="00AD0815" w:rsidP="00E12856">
      <w:pPr>
        <w:numPr>
          <w:ilvl w:val="0"/>
          <w:numId w:val="13"/>
        </w:numPr>
        <w:rPr>
          <w:lang w:val="ca-ES"/>
        </w:rPr>
      </w:pPr>
      <w:r w:rsidRPr="001A34AB">
        <w:rPr>
          <w:lang w:val="ca-ES"/>
        </w:rPr>
        <w:t>Labors pròpies del Servei d'Extinció d'Incendis</w:t>
      </w:r>
    </w:p>
    <w:p w14:paraId="0D3A6196" w14:textId="2501D46F" w:rsidR="00AD0815" w:rsidRPr="001A34AB" w:rsidRDefault="00F064E1" w:rsidP="00E12856">
      <w:pPr>
        <w:numPr>
          <w:ilvl w:val="0"/>
          <w:numId w:val="13"/>
        </w:numPr>
        <w:rPr>
          <w:lang w:val="ca-ES"/>
        </w:rPr>
      </w:pPr>
      <w:r w:rsidRPr="001A34AB">
        <w:rPr>
          <w:lang w:val="ca-ES"/>
        </w:rPr>
        <w:t>Desenrunament</w:t>
      </w:r>
      <w:r w:rsidR="00AD0815" w:rsidRPr="001A34AB">
        <w:rPr>
          <w:lang w:val="ca-ES"/>
        </w:rPr>
        <w:t xml:space="preserve"> i </w:t>
      </w:r>
      <w:r w:rsidR="00DC6C19">
        <w:rPr>
          <w:lang w:val="ca-ES"/>
        </w:rPr>
        <w:t>ex</w:t>
      </w:r>
      <w:r w:rsidR="00AD0815" w:rsidRPr="001A34AB">
        <w:rPr>
          <w:lang w:val="ca-ES"/>
        </w:rPr>
        <w:t>carce</w:t>
      </w:r>
      <w:r w:rsidR="00DC6C19">
        <w:rPr>
          <w:lang w:val="ca-ES"/>
        </w:rPr>
        <w:t>ració</w:t>
      </w:r>
    </w:p>
    <w:p w14:paraId="13BE747D" w14:textId="77777777" w:rsidR="00AD0815" w:rsidRPr="001A34AB" w:rsidRDefault="00AD0815" w:rsidP="00156F6C">
      <w:pPr>
        <w:rPr>
          <w:lang w:val="ca-ES"/>
        </w:rPr>
      </w:pPr>
    </w:p>
    <w:p w14:paraId="0C878D58" w14:textId="77777777" w:rsidR="00C74CC1" w:rsidRPr="001A34AB" w:rsidRDefault="00C74CC1" w:rsidP="00F75D97">
      <w:pPr>
        <w:rPr>
          <w:rFonts w:cs="Arial"/>
          <w:szCs w:val="24"/>
          <w:lang w:val="ca-ES"/>
        </w:rPr>
      </w:pPr>
      <w:r w:rsidRPr="001A34AB">
        <w:rPr>
          <w:rFonts w:cs="Arial"/>
          <w:szCs w:val="24"/>
          <w:lang w:val="ca-ES"/>
        </w:rPr>
        <w:t xml:space="preserve">El Coordinador de la Unitat serà el </w:t>
      </w:r>
      <w:r w:rsidR="00BF53FE">
        <w:rPr>
          <w:rFonts w:cs="Arial"/>
          <w:szCs w:val="24"/>
          <w:lang w:val="ca-ES"/>
        </w:rPr>
        <w:t xml:space="preserve">cap </w:t>
      </w:r>
      <w:r w:rsidRPr="001A34AB">
        <w:rPr>
          <w:rFonts w:cs="Arial"/>
          <w:szCs w:val="24"/>
          <w:lang w:val="ca-ES"/>
        </w:rPr>
        <w:t>de bombers del Consorci</w:t>
      </w:r>
      <w:r w:rsidR="00BF53FE">
        <w:rPr>
          <w:rFonts w:cs="Arial"/>
          <w:szCs w:val="24"/>
          <w:lang w:val="ca-ES"/>
        </w:rPr>
        <w:t xml:space="preserve"> designat</w:t>
      </w:r>
      <w:r w:rsidRPr="001A34AB">
        <w:rPr>
          <w:rFonts w:cs="Arial"/>
          <w:szCs w:val="24"/>
          <w:lang w:val="ca-ES"/>
        </w:rPr>
        <w:t>.</w:t>
      </w:r>
    </w:p>
    <w:p w14:paraId="474629B5" w14:textId="77777777" w:rsidR="00C74CC1" w:rsidRPr="001A34AB" w:rsidRDefault="00C74CC1" w:rsidP="00F75D97">
      <w:pPr>
        <w:rPr>
          <w:rFonts w:cs="Arial"/>
          <w:szCs w:val="24"/>
          <w:lang w:val="ca-ES"/>
        </w:rPr>
      </w:pPr>
    </w:p>
    <w:p w14:paraId="69BADC31" w14:textId="77777777" w:rsidR="00AD0815" w:rsidRPr="001A34AB" w:rsidRDefault="004733EB" w:rsidP="00156F6C">
      <w:pPr>
        <w:pStyle w:val="Ttulo3"/>
        <w:rPr>
          <w:lang w:val="ca-ES"/>
        </w:rPr>
      </w:pPr>
      <w:bookmarkStart w:id="20" w:name="_Toc436564410"/>
      <w:r w:rsidRPr="001A34AB">
        <w:rPr>
          <w:lang w:val="ca-ES"/>
        </w:rPr>
        <w:t>4.9.3. Unitat</w:t>
      </w:r>
      <w:r w:rsidR="00AD0815" w:rsidRPr="001A34AB">
        <w:rPr>
          <w:lang w:val="ca-ES"/>
        </w:rPr>
        <w:t xml:space="preserve"> Bàsica </w:t>
      </w:r>
      <w:r w:rsidR="00CB6D76" w:rsidRPr="001A34AB">
        <w:rPr>
          <w:lang w:val="ca-ES"/>
        </w:rPr>
        <w:t>S</w:t>
      </w:r>
      <w:r w:rsidR="007060FC" w:rsidRPr="001A34AB">
        <w:rPr>
          <w:lang w:val="ca-ES"/>
        </w:rPr>
        <w:t>an</w:t>
      </w:r>
      <w:r w:rsidR="00AD0815" w:rsidRPr="001A34AB">
        <w:rPr>
          <w:lang w:val="ca-ES"/>
        </w:rPr>
        <w:t xml:space="preserve">itaria i </w:t>
      </w:r>
      <w:bookmarkEnd w:id="20"/>
      <w:r w:rsidR="00DC6C19" w:rsidRPr="001A34AB">
        <w:rPr>
          <w:lang w:val="ca-ES"/>
        </w:rPr>
        <w:t>Assistencial</w:t>
      </w:r>
    </w:p>
    <w:p w14:paraId="409E4308" w14:textId="77777777" w:rsidR="00AD0815" w:rsidRPr="001A34AB" w:rsidRDefault="00AD0815" w:rsidP="00F75D97">
      <w:pPr>
        <w:rPr>
          <w:rFonts w:cs="Arial"/>
          <w:szCs w:val="24"/>
          <w:lang w:val="ca-ES"/>
        </w:rPr>
      </w:pPr>
    </w:p>
    <w:p w14:paraId="1A8C0C0B" w14:textId="3A6DD858" w:rsidR="00F064E1" w:rsidRPr="00F064E1" w:rsidRDefault="001A2BD5" w:rsidP="00F064E1">
      <w:pPr>
        <w:pStyle w:val="Subttulo"/>
        <w:rPr>
          <w:lang w:val="ca-ES"/>
        </w:rPr>
      </w:pPr>
      <w:r w:rsidRPr="001A34AB">
        <w:rPr>
          <w:lang w:val="ca-ES"/>
        </w:rPr>
        <w:t xml:space="preserve"> Es pot separar en dues UB diferents, si s'opta per aquesta solució s'hauran de modificar en conseqüència els esquemes pertinents.</w:t>
      </w:r>
      <w:r w:rsidR="00F064E1">
        <w:rPr>
          <w:lang w:val="ca-ES"/>
        </w:rPr>
        <w:t xml:space="preserve"> Cal adequar el text a la realitat concreta del municipi (consultori, centre de salut, centre de referència, etc..)</w:t>
      </w:r>
      <w:r w:rsidR="00453675">
        <w:rPr>
          <w:lang w:val="ca-ES"/>
        </w:rPr>
        <w:t xml:space="preserve"> </w:t>
      </w:r>
      <w:r w:rsidR="00F064E1">
        <w:rPr>
          <w:lang w:val="ca-ES"/>
        </w:rPr>
        <w:t>i incloure en l’annex la relació completa del recursos que presten atenció en l’àmbit local.</w:t>
      </w:r>
    </w:p>
    <w:p w14:paraId="12784E15" w14:textId="77777777" w:rsidR="001A2BD5" w:rsidRPr="001A34AB" w:rsidRDefault="001A2BD5" w:rsidP="00F75D97">
      <w:pPr>
        <w:rPr>
          <w:rFonts w:cs="Arial"/>
          <w:szCs w:val="24"/>
          <w:lang w:val="ca-ES"/>
        </w:rPr>
      </w:pPr>
    </w:p>
    <w:p w14:paraId="2C5844FC" w14:textId="5B717D7A" w:rsidR="00AD0815" w:rsidRPr="001A34AB" w:rsidRDefault="00AD0815" w:rsidP="00F75D97">
      <w:pPr>
        <w:pStyle w:val="Sangra2detindependiente"/>
        <w:ind w:left="0" w:firstLine="0"/>
        <w:rPr>
          <w:rFonts w:cs="Arial"/>
          <w:szCs w:val="24"/>
          <w:lang w:val="ca-ES"/>
        </w:rPr>
      </w:pPr>
      <w:r w:rsidRPr="001A34AB">
        <w:rPr>
          <w:rFonts w:cs="Arial"/>
          <w:szCs w:val="24"/>
          <w:lang w:val="ca-ES"/>
        </w:rPr>
        <w:t>Està composta bàsicament pel Servei Sanitari de resposta immediata, (metge i ATS en l'ambulatori municipal en hores previstes i equip mèdic d'urgències en el Centre de Salut de</w:t>
      </w:r>
      <w:r w:rsidR="00895AEE" w:rsidRPr="001A34AB">
        <w:rPr>
          <w:rFonts w:cs="Arial"/>
          <w:szCs w:val="24"/>
          <w:lang w:val="ca-ES"/>
        </w:rPr>
        <w:t xml:space="preserve"> ____________</w:t>
      </w:r>
      <w:r w:rsidR="004733EB" w:rsidRPr="001A34AB">
        <w:rPr>
          <w:rFonts w:cs="Arial"/>
          <w:szCs w:val="24"/>
          <w:lang w:val="ca-ES"/>
        </w:rPr>
        <w:t xml:space="preserve">), </w:t>
      </w:r>
      <w:r w:rsidR="00DC6C19" w:rsidRPr="001A34AB">
        <w:rPr>
          <w:rFonts w:cs="Arial"/>
          <w:szCs w:val="24"/>
          <w:lang w:val="ca-ES"/>
        </w:rPr>
        <w:t>farmacèutics</w:t>
      </w:r>
      <w:r w:rsidR="003F20F7" w:rsidRPr="001A34AB">
        <w:rPr>
          <w:rFonts w:cs="Arial"/>
          <w:szCs w:val="24"/>
          <w:lang w:val="ca-ES"/>
        </w:rPr>
        <w:t xml:space="preserve"> i </w:t>
      </w:r>
      <w:r w:rsidR="00F064E1">
        <w:rPr>
          <w:rFonts w:cs="Arial"/>
          <w:szCs w:val="24"/>
          <w:lang w:val="ca-ES"/>
        </w:rPr>
        <w:t>a</w:t>
      </w:r>
      <w:r w:rsidR="003F20F7" w:rsidRPr="001A34AB">
        <w:rPr>
          <w:rFonts w:cs="Arial"/>
          <w:szCs w:val="24"/>
          <w:lang w:val="ca-ES"/>
        </w:rPr>
        <w:t xml:space="preserve">ssistent </w:t>
      </w:r>
      <w:r w:rsidR="00F064E1">
        <w:rPr>
          <w:rFonts w:cs="Arial"/>
          <w:szCs w:val="24"/>
          <w:lang w:val="ca-ES"/>
        </w:rPr>
        <w:t>s</w:t>
      </w:r>
      <w:r w:rsidR="003F20F7" w:rsidRPr="001A34AB">
        <w:rPr>
          <w:rFonts w:cs="Arial"/>
          <w:szCs w:val="24"/>
          <w:lang w:val="ca-ES"/>
        </w:rPr>
        <w:t>ocial i altres recursos sanitaris mobilitzats pel CICU.</w:t>
      </w:r>
    </w:p>
    <w:p w14:paraId="515B4AB7" w14:textId="77777777" w:rsidR="00AD0815" w:rsidRPr="001A34AB" w:rsidRDefault="00AD0815" w:rsidP="00156F6C">
      <w:pPr>
        <w:rPr>
          <w:lang w:val="ca-ES"/>
        </w:rPr>
      </w:pPr>
    </w:p>
    <w:p w14:paraId="364E4026" w14:textId="77777777" w:rsidR="00AD0815" w:rsidRPr="001A34AB" w:rsidRDefault="00AD0815" w:rsidP="00895AEE">
      <w:pPr>
        <w:rPr>
          <w:lang w:val="ca-ES"/>
        </w:rPr>
      </w:pPr>
      <w:r w:rsidRPr="001A34AB">
        <w:rPr>
          <w:lang w:val="ca-ES"/>
        </w:rPr>
        <w:t>Les seues funcions generals seran:</w:t>
      </w:r>
    </w:p>
    <w:p w14:paraId="72FFBA55" w14:textId="77777777" w:rsidR="00184A80" w:rsidRPr="001A34AB" w:rsidRDefault="00184A80" w:rsidP="00156F6C">
      <w:pPr>
        <w:rPr>
          <w:lang w:val="ca-ES"/>
        </w:rPr>
      </w:pPr>
    </w:p>
    <w:p w14:paraId="579C487D" w14:textId="77777777" w:rsidR="00AD0815" w:rsidRPr="001A34AB" w:rsidRDefault="00AD0815" w:rsidP="00E12856">
      <w:pPr>
        <w:numPr>
          <w:ilvl w:val="0"/>
          <w:numId w:val="12"/>
        </w:numPr>
        <w:rPr>
          <w:lang w:val="ca-ES"/>
        </w:rPr>
      </w:pPr>
      <w:r w:rsidRPr="001A34AB">
        <w:rPr>
          <w:lang w:val="ca-ES"/>
        </w:rPr>
        <w:t xml:space="preserve">Assistència </w:t>
      </w:r>
      <w:r w:rsidR="00DC6C19" w:rsidRPr="001A34AB">
        <w:rPr>
          <w:lang w:val="ca-ES"/>
        </w:rPr>
        <w:t>sanitària</w:t>
      </w:r>
      <w:r w:rsidRPr="001A34AB">
        <w:rPr>
          <w:lang w:val="ca-ES"/>
        </w:rPr>
        <w:t xml:space="preserve"> </w:t>
      </w:r>
      <w:r w:rsidR="00DC6C19" w:rsidRPr="001A34AB">
        <w:rPr>
          <w:lang w:val="ca-ES"/>
        </w:rPr>
        <w:t>d</w:t>
      </w:r>
      <w:r w:rsidR="00DC6C19">
        <w:rPr>
          <w:lang w:val="ca-ES"/>
        </w:rPr>
        <w:t>’u</w:t>
      </w:r>
      <w:r w:rsidR="00DC6C19" w:rsidRPr="001A34AB">
        <w:rPr>
          <w:lang w:val="ca-ES"/>
        </w:rPr>
        <w:t>rgència</w:t>
      </w:r>
      <w:r w:rsidR="00DC6C19">
        <w:rPr>
          <w:lang w:val="ca-ES"/>
        </w:rPr>
        <w:t xml:space="preserve"> en el lloc del s</w:t>
      </w:r>
      <w:r w:rsidR="00DC6C19" w:rsidRPr="001A34AB">
        <w:rPr>
          <w:lang w:val="ca-ES"/>
        </w:rPr>
        <w:t>inistre</w:t>
      </w:r>
    </w:p>
    <w:p w14:paraId="2195B5C2" w14:textId="77777777" w:rsidR="004B1D94" w:rsidRPr="001A34AB" w:rsidRDefault="00AD0815" w:rsidP="00E12856">
      <w:pPr>
        <w:numPr>
          <w:ilvl w:val="0"/>
          <w:numId w:val="12"/>
        </w:numPr>
        <w:rPr>
          <w:lang w:val="ca-ES"/>
        </w:rPr>
      </w:pPr>
      <w:r w:rsidRPr="001A34AB">
        <w:rPr>
          <w:lang w:val="ca-ES"/>
        </w:rPr>
        <w:t>Classificació, estabilització i evacuació de ferits.</w:t>
      </w:r>
    </w:p>
    <w:p w14:paraId="076A9EDC" w14:textId="77777777" w:rsidR="00AD0815" w:rsidRPr="001A34AB" w:rsidRDefault="00AD0815" w:rsidP="00E12856">
      <w:pPr>
        <w:numPr>
          <w:ilvl w:val="0"/>
          <w:numId w:val="12"/>
        </w:numPr>
        <w:rPr>
          <w:lang w:val="ca-ES"/>
        </w:rPr>
      </w:pPr>
      <w:r w:rsidRPr="001A34AB">
        <w:rPr>
          <w:lang w:val="ca-ES"/>
        </w:rPr>
        <w:t>Coordinació</w:t>
      </w:r>
      <w:r w:rsidR="00DC6C19">
        <w:rPr>
          <w:lang w:val="ca-ES"/>
        </w:rPr>
        <w:t xml:space="preserve"> del trasllat d'accidentats a c</w:t>
      </w:r>
      <w:r w:rsidR="00DC6C19" w:rsidRPr="001A34AB">
        <w:rPr>
          <w:lang w:val="ca-ES"/>
        </w:rPr>
        <w:t>entres</w:t>
      </w:r>
      <w:r w:rsidRPr="001A34AB">
        <w:rPr>
          <w:lang w:val="ca-ES"/>
        </w:rPr>
        <w:t xml:space="preserve"> hospitalaris r</w:t>
      </w:r>
      <w:r w:rsidR="00184A80" w:rsidRPr="001A34AB">
        <w:rPr>
          <w:lang w:val="ca-ES"/>
        </w:rPr>
        <w:t>e</w:t>
      </w:r>
      <w:r w:rsidRPr="001A34AB">
        <w:rPr>
          <w:lang w:val="ca-ES"/>
        </w:rPr>
        <w:t>ceptores.</w:t>
      </w:r>
    </w:p>
    <w:p w14:paraId="205D070F" w14:textId="77777777" w:rsidR="00AD0815" w:rsidRPr="001A34AB" w:rsidRDefault="00AD0815" w:rsidP="00E12856">
      <w:pPr>
        <w:numPr>
          <w:ilvl w:val="0"/>
          <w:numId w:val="12"/>
        </w:numPr>
        <w:rPr>
          <w:lang w:val="ca-ES"/>
        </w:rPr>
      </w:pPr>
      <w:r w:rsidRPr="001A34AB">
        <w:rPr>
          <w:lang w:val="ca-ES"/>
        </w:rPr>
        <w:t>Avaluació de l'estat sanitari de l'emergència i sanitat ambiental</w:t>
      </w:r>
    </w:p>
    <w:p w14:paraId="2BE49993" w14:textId="77777777" w:rsidR="004B1D94" w:rsidRPr="001A34AB" w:rsidRDefault="00AD0815" w:rsidP="00E12856">
      <w:pPr>
        <w:numPr>
          <w:ilvl w:val="0"/>
          <w:numId w:val="12"/>
        </w:numPr>
        <w:rPr>
          <w:lang w:val="ca-ES"/>
        </w:rPr>
      </w:pPr>
      <w:r w:rsidRPr="001A34AB">
        <w:rPr>
          <w:lang w:val="ca-ES"/>
        </w:rPr>
        <w:t>Alberg d'evacuats</w:t>
      </w:r>
    </w:p>
    <w:p w14:paraId="7BE46F0B" w14:textId="77777777" w:rsidR="00AD0815" w:rsidRPr="001A34AB" w:rsidRDefault="00AD0815" w:rsidP="00E12856">
      <w:pPr>
        <w:numPr>
          <w:ilvl w:val="0"/>
          <w:numId w:val="12"/>
        </w:numPr>
        <w:rPr>
          <w:lang w:val="ca-ES"/>
        </w:rPr>
      </w:pPr>
      <w:r w:rsidRPr="001A34AB">
        <w:rPr>
          <w:lang w:val="ca-ES"/>
        </w:rPr>
        <w:t>Assistència social a grups crítics i possibles damnificats</w:t>
      </w:r>
    </w:p>
    <w:p w14:paraId="0585069D" w14:textId="77777777" w:rsidR="00AD0815" w:rsidRPr="001A34AB" w:rsidRDefault="00AD0815" w:rsidP="00F75D97">
      <w:pPr>
        <w:rPr>
          <w:rFonts w:cs="Arial"/>
          <w:szCs w:val="24"/>
          <w:lang w:val="ca-ES"/>
        </w:rPr>
      </w:pPr>
    </w:p>
    <w:p w14:paraId="5B5B7433" w14:textId="77777777" w:rsidR="00AD0815" w:rsidRPr="001A34AB" w:rsidRDefault="00C74CC1" w:rsidP="00F75D97">
      <w:pPr>
        <w:rPr>
          <w:rFonts w:cs="Arial"/>
          <w:szCs w:val="24"/>
          <w:lang w:val="ca-ES"/>
        </w:rPr>
      </w:pPr>
      <w:r w:rsidRPr="001A34AB">
        <w:rPr>
          <w:rFonts w:cs="Arial"/>
          <w:szCs w:val="24"/>
          <w:lang w:val="ca-ES"/>
        </w:rPr>
        <w:t>El Coordinador d'aquesta</w:t>
      </w:r>
      <w:r w:rsidR="007A14C2" w:rsidRPr="001A34AB">
        <w:rPr>
          <w:rFonts w:cs="Arial"/>
          <w:szCs w:val="24"/>
          <w:lang w:val="ca-ES"/>
        </w:rPr>
        <w:t xml:space="preserve"> Unitat serà el Metge del SAMU o el metge </w:t>
      </w:r>
      <w:r w:rsidR="00DC6C19" w:rsidRPr="001A34AB">
        <w:rPr>
          <w:rFonts w:cs="Arial"/>
          <w:szCs w:val="24"/>
          <w:lang w:val="ca-ES"/>
        </w:rPr>
        <w:t>designat</w:t>
      </w:r>
      <w:r w:rsidR="007A14C2" w:rsidRPr="001A34AB">
        <w:rPr>
          <w:rFonts w:cs="Arial"/>
          <w:szCs w:val="24"/>
          <w:lang w:val="ca-ES"/>
        </w:rPr>
        <w:t xml:space="preserve"> pel CICU.</w:t>
      </w:r>
    </w:p>
    <w:p w14:paraId="5E85A716" w14:textId="77777777" w:rsidR="00C74CC1" w:rsidRPr="001A34AB" w:rsidRDefault="00C74CC1" w:rsidP="00F75D97">
      <w:pPr>
        <w:rPr>
          <w:rFonts w:cs="Arial"/>
          <w:szCs w:val="24"/>
          <w:lang w:val="ca-ES"/>
        </w:rPr>
      </w:pPr>
    </w:p>
    <w:p w14:paraId="4867D9AC" w14:textId="77777777" w:rsidR="00AD0815" w:rsidRPr="001A34AB" w:rsidRDefault="004733EB" w:rsidP="00156F6C">
      <w:pPr>
        <w:pStyle w:val="Ttulo3"/>
        <w:rPr>
          <w:lang w:val="ca-ES"/>
        </w:rPr>
      </w:pPr>
      <w:bookmarkStart w:id="21" w:name="_Toc436564411"/>
      <w:r w:rsidRPr="001A34AB">
        <w:rPr>
          <w:lang w:val="ca-ES"/>
        </w:rPr>
        <w:t xml:space="preserve">4.9.4. </w:t>
      </w:r>
      <w:r w:rsidR="00AD0815" w:rsidRPr="001A34AB">
        <w:rPr>
          <w:lang w:val="ca-ES"/>
        </w:rPr>
        <w:t>Unitat Bàsica de Suport</w:t>
      </w:r>
      <w:bookmarkEnd w:id="21"/>
    </w:p>
    <w:p w14:paraId="53167DCA" w14:textId="77777777" w:rsidR="00AD0815" w:rsidRPr="001A34AB" w:rsidRDefault="00AD0815" w:rsidP="00895AEE">
      <w:pPr>
        <w:rPr>
          <w:lang w:val="ca-ES"/>
        </w:rPr>
      </w:pPr>
    </w:p>
    <w:p w14:paraId="20E49436" w14:textId="77777777" w:rsidR="00AD0815" w:rsidRPr="001A34AB" w:rsidRDefault="00AD0815" w:rsidP="00F75D97">
      <w:pPr>
        <w:pStyle w:val="Sangra2detindependiente"/>
        <w:ind w:left="0" w:firstLine="0"/>
        <w:rPr>
          <w:rFonts w:cs="Arial"/>
          <w:szCs w:val="24"/>
          <w:lang w:val="ca-ES"/>
        </w:rPr>
      </w:pPr>
      <w:r w:rsidRPr="001A34AB">
        <w:rPr>
          <w:rFonts w:cs="Arial"/>
          <w:szCs w:val="24"/>
          <w:lang w:val="ca-ES"/>
        </w:rPr>
        <w:t xml:space="preserve">Està composta </w:t>
      </w:r>
      <w:r w:rsidRPr="00453675">
        <w:rPr>
          <w:rFonts w:cs="Arial"/>
          <w:color w:val="C00000"/>
          <w:szCs w:val="24"/>
          <w:lang w:val="ca-ES"/>
        </w:rPr>
        <w:t>pels serveis municipals d'aigua, llum i obres, i pels serveis privats de maquinària d'obres públiques, transport de materials i proveïments.</w:t>
      </w:r>
    </w:p>
    <w:p w14:paraId="7C16AFAF" w14:textId="77777777" w:rsidR="00AD0815" w:rsidRPr="001A34AB" w:rsidRDefault="00AD0815" w:rsidP="00895AEE">
      <w:pPr>
        <w:rPr>
          <w:lang w:val="ca-ES"/>
        </w:rPr>
      </w:pPr>
    </w:p>
    <w:p w14:paraId="0D5EC523" w14:textId="77777777" w:rsidR="00AD0815" w:rsidRPr="001A34AB" w:rsidRDefault="00AD0815" w:rsidP="00F75D97">
      <w:pPr>
        <w:rPr>
          <w:rFonts w:cs="Arial"/>
          <w:szCs w:val="24"/>
          <w:lang w:val="ca-ES"/>
        </w:rPr>
      </w:pPr>
      <w:r w:rsidRPr="001A34AB">
        <w:rPr>
          <w:rFonts w:cs="Arial"/>
          <w:szCs w:val="24"/>
          <w:lang w:val="ca-ES"/>
        </w:rPr>
        <w:t>Les seues funcions generals seran:</w:t>
      </w:r>
    </w:p>
    <w:p w14:paraId="07BD8D3C" w14:textId="77777777" w:rsidR="00AD0815" w:rsidRPr="001A34AB" w:rsidRDefault="00AD0815" w:rsidP="00895AEE">
      <w:pPr>
        <w:rPr>
          <w:lang w:val="ca-ES"/>
        </w:rPr>
      </w:pPr>
    </w:p>
    <w:p w14:paraId="0DDFEF25" w14:textId="77777777" w:rsidR="00AD0815" w:rsidRPr="001A34AB" w:rsidRDefault="00AD0815" w:rsidP="00E12856">
      <w:pPr>
        <w:numPr>
          <w:ilvl w:val="0"/>
          <w:numId w:val="17"/>
        </w:numPr>
        <w:rPr>
          <w:lang w:val="ca-ES"/>
        </w:rPr>
      </w:pPr>
      <w:r w:rsidRPr="001A34AB">
        <w:rPr>
          <w:lang w:val="ca-ES"/>
        </w:rPr>
        <w:t>Restabliment de les vies de comunicació</w:t>
      </w:r>
    </w:p>
    <w:p w14:paraId="62E628B2" w14:textId="77777777" w:rsidR="00AD0815" w:rsidRPr="001A34AB" w:rsidRDefault="00AD0815" w:rsidP="00E12856">
      <w:pPr>
        <w:numPr>
          <w:ilvl w:val="0"/>
          <w:numId w:val="17"/>
        </w:numPr>
        <w:rPr>
          <w:lang w:val="ca-ES"/>
        </w:rPr>
      </w:pPr>
      <w:r w:rsidRPr="001A34AB">
        <w:rPr>
          <w:lang w:val="ca-ES"/>
        </w:rPr>
        <w:t>Rehabilitació de serveis essencials</w:t>
      </w:r>
    </w:p>
    <w:p w14:paraId="32B40EBB" w14:textId="77777777" w:rsidR="00AD0815" w:rsidRPr="001A34AB" w:rsidRDefault="00AD0815" w:rsidP="00E12856">
      <w:pPr>
        <w:numPr>
          <w:ilvl w:val="0"/>
          <w:numId w:val="17"/>
        </w:numPr>
        <w:rPr>
          <w:lang w:val="ca-ES"/>
        </w:rPr>
      </w:pPr>
      <w:r w:rsidRPr="001A34AB">
        <w:rPr>
          <w:lang w:val="ca-ES"/>
        </w:rPr>
        <w:t>Transport en general</w:t>
      </w:r>
    </w:p>
    <w:p w14:paraId="40A5DC26" w14:textId="77777777" w:rsidR="00AD0815" w:rsidRPr="001A34AB" w:rsidRDefault="00AD0815" w:rsidP="00E12856">
      <w:pPr>
        <w:numPr>
          <w:ilvl w:val="0"/>
          <w:numId w:val="17"/>
        </w:numPr>
        <w:rPr>
          <w:lang w:val="ca-ES"/>
        </w:rPr>
      </w:pPr>
      <w:r w:rsidRPr="001A34AB">
        <w:rPr>
          <w:lang w:val="ca-ES"/>
        </w:rPr>
        <w:t>Assegurar les comunicacions del Pla</w:t>
      </w:r>
    </w:p>
    <w:p w14:paraId="35FB6AD5" w14:textId="77777777" w:rsidR="0068592D" w:rsidRPr="001A34AB" w:rsidRDefault="0068592D" w:rsidP="00E12856">
      <w:pPr>
        <w:numPr>
          <w:ilvl w:val="0"/>
          <w:numId w:val="17"/>
        </w:numPr>
        <w:rPr>
          <w:lang w:val="ca-ES"/>
        </w:rPr>
      </w:pPr>
      <w:r w:rsidRPr="001A34AB">
        <w:rPr>
          <w:lang w:val="ca-ES"/>
        </w:rPr>
        <w:lastRenderedPageBreak/>
        <w:t>El suport logístic i l'assessorament tècnic sobre l'emergència</w:t>
      </w:r>
    </w:p>
    <w:p w14:paraId="093E3CBB" w14:textId="77777777" w:rsidR="00AD0815" w:rsidRPr="001A34AB" w:rsidRDefault="00AD0815" w:rsidP="00895AEE">
      <w:pPr>
        <w:rPr>
          <w:lang w:val="ca-ES"/>
        </w:rPr>
      </w:pPr>
    </w:p>
    <w:p w14:paraId="33AC931F" w14:textId="1F11F4EC" w:rsidR="00AD0815" w:rsidRPr="001A34AB" w:rsidRDefault="00AD0815" w:rsidP="007A14C2">
      <w:pPr>
        <w:pStyle w:val="Subttulo"/>
        <w:rPr>
          <w:lang w:val="ca-ES"/>
        </w:rPr>
      </w:pPr>
      <w:r w:rsidRPr="001A34AB">
        <w:rPr>
          <w:lang w:val="ca-ES"/>
        </w:rPr>
        <w:t xml:space="preserve">S'ha de </w:t>
      </w:r>
      <w:r w:rsidR="00453675" w:rsidRPr="00453675">
        <w:rPr>
          <w:lang w:val="ca-ES"/>
        </w:rPr>
        <w:t xml:space="preserve">concretar los recursos </w:t>
      </w:r>
      <w:r w:rsidR="00453675" w:rsidRPr="00453675">
        <w:rPr>
          <w:lang w:val="ca-ES"/>
        </w:rPr>
        <w:t>locals</w:t>
      </w:r>
      <w:r w:rsidR="00453675" w:rsidRPr="00453675">
        <w:rPr>
          <w:lang w:val="ca-ES"/>
        </w:rPr>
        <w:t xml:space="preserve"> que </w:t>
      </w:r>
      <w:r w:rsidR="00453675">
        <w:rPr>
          <w:lang w:val="ca-ES"/>
        </w:rPr>
        <w:t xml:space="preserve">en </w:t>
      </w:r>
      <w:r w:rsidR="00453675" w:rsidRPr="00453675">
        <w:rPr>
          <w:lang w:val="ca-ES"/>
        </w:rPr>
        <w:t>formen</w:t>
      </w:r>
      <w:r w:rsidR="00453675">
        <w:rPr>
          <w:lang w:val="ca-ES"/>
        </w:rPr>
        <w:t xml:space="preserve"> </w:t>
      </w:r>
      <w:r w:rsidR="00453675" w:rsidRPr="00453675">
        <w:rPr>
          <w:lang w:val="ca-ES"/>
        </w:rPr>
        <w:t>part</w:t>
      </w:r>
      <w:r w:rsidR="00453675">
        <w:rPr>
          <w:lang w:val="ca-ES"/>
        </w:rPr>
        <w:t xml:space="preserve">, i </w:t>
      </w:r>
      <w:r w:rsidR="00453675" w:rsidRPr="00453675">
        <w:rPr>
          <w:lang w:val="ca-ES"/>
        </w:rPr>
        <w:t xml:space="preserve"> </w:t>
      </w:r>
      <w:r w:rsidRPr="001A34AB">
        <w:rPr>
          <w:lang w:val="ca-ES"/>
        </w:rPr>
        <w:t>citar qui és el Coordinador de la Unitat Bàsica</w:t>
      </w:r>
    </w:p>
    <w:p w14:paraId="7E94E725" w14:textId="77777777" w:rsidR="00AD0815" w:rsidRPr="001A34AB" w:rsidRDefault="00AD0815" w:rsidP="00895AEE">
      <w:pPr>
        <w:rPr>
          <w:lang w:val="ca-ES"/>
        </w:rPr>
      </w:pPr>
    </w:p>
    <w:p w14:paraId="3174834F" w14:textId="77777777" w:rsidR="00AD0815" w:rsidRPr="001A34AB" w:rsidRDefault="00B15356" w:rsidP="00F75D97">
      <w:pPr>
        <w:pStyle w:val="Ttulo2"/>
        <w:rPr>
          <w:lang w:val="ca-ES"/>
        </w:rPr>
      </w:pPr>
      <w:bookmarkStart w:id="22" w:name="_Toc436564412"/>
      <w:r w:rsidRPr="001A34AB">
        <w:rPr>
          <w:lang w:val="ca-ES"/>
        </w:rPr>
        <w:t xml:space="preserve">4.10. </w:t>
      </w:r>
      <w:r w:rsidR="00AD0815" w:rsidRPr="001A34AB">
        <w:rPr>
          <w:lang w:val="ca-ES"/>
        </w:rPr>
        <w:t>V</w:t>
      </w:r>
      <w:bookmarkEnd w:id="22"/>
      <w:r w:rsidR="00F75D97" w:rsidRPr="001A34AB">
        <w:rPr>
          <w:lang w:val="ca-ES"/>
        </w:rPr>
        <w:t>oluntaria</w:t>
      </w:r>
      <w:r w:rsidR="00DC6C19">
        <w:rPr>
          <w:lang w:val="ca-ES"/>
        </w:rPr>
        <w:t>t</w:t>
      </w:r>
    </w:p>
    <w:p w14:paraId="5DDE33C1" w14:textId="77777777" w:rsidR="00AD0815" w:rsidRPr="001A34AB" w:rsidRDefault="00AD0815" w:rsidP="007A14C2">
      <w:pPr>
        <w:rPr>
          <w:lang w:val="ca-ES"/>
        </w:rPr>
      </w:pPr>
    </w:p>
    <w:p w14:paraId="30746CF3" w14:textId="77777777" w:rsidR="00AD0815" w:rsidRPr="001A34AB" w:rsidRDefault="00AD0815" w:rsidP="007A14C2">
      <w:pPr>
        <w:pStyle w:val="Subttulo"/>
        <w:rPr>
          <w:lang w:val="ca-ES"/>
        </w:rPr>
      </w:pPr>
      <w:r w:rsidRPr="001A34AB">
        <w:rPr>
          <w:lang w:val="ca-ES"/>
        </w:rPr>
        <w:t xml:space="preserve">En </w:t>
      </w:r>
      <w:r w:rsidR="00F75D97" w:rsidRPr="001A34AB">
        <w:rPr>
          <w:lang w:val="ca-ES"/>
        </w:rPr>
        <w:t>cas d</w:t>
      </w:r>
      <w:r w:rsidR="00DC6C19">
        <w:rPr>
          <w:lang w:val="ca-ES"/>
        </w:rPr>
        <w:t>’</w:t>
      </w:r>
      <w:r w:rsidR="00F75D97" w:rsidRPr="001A34AB">
        <w:rPr>
          <w:lang w:val="ca-ES"/>
        </w:rPr>
        <w:t>e</w:t>
      </w:r>
      <w:r w:rsidRPr="001A34AB">
        <w:rPr>
          <w:lang w:val="ca-ES"/>
        </w:rPr>
        <w:t xml:space="preserve">xistir l'Agrupació Local de Voluntaris de Protecció Civil es descriurà breument la seua constitució, </w:t>
      </w:r>
      <w:r w:rsidR="00DC6C19" w:rsidRPr="001A34AB">
        <w:rPr>
          <w:lang w:val="ca-ES"/>
        </w:rPr>
        <w:t>composició</w:t>
      </w:r>
      <w:r w:rsidR="007A14C2" w:rsidRPr="001A34AB">
        <w:rPr>
          <w:lang w:val="ca-ES"/>
        </w:rPr>
        <w:t xml:space="preserve"> i funcions que realitza.</w:t>
      </w:r>
    </w:p>
    <w:p w14:paraId="7D846716" w14:textId="77777777" w:rsidR="00AD0815" w:rsidRPr="001A34AB" w:rsidRDefault="00AD0815" w:rsidP="007A14C2">
      <w:pPr>
        <w:pStyle w:val="Subttulo"/>
        <w:rPr>
          <w:lang w:val="ca-ES"/>
        </w:rPr>
      </w:pPr>
    </w:p>
    <w:p w14:paraId="5B73BBC4" w14:textId="77777777" w:rsidR="00AD0815" w:rsidRPr="001A34AB" w:rsidRDefault="00AD0815" w:rsidP="007A14C2">
      <w:pPr>
        <w:pStyle w:val="Subttulo"/>
        <w:rPr>
          <w:lang w:val="ca-ES"/>
        </w:rPr>
      </w:pPr>
      <w:r w:rsidRPr="001A34AB">
        <w:rPr>
          <w:lang w:val="ca-ES"/>
        </w:rPr>
        <w:t xml:space="preserve">També se citarà l'existència de qualsevol altre col·lectiu integrat per voluntaris que </w:t>
      </w:r>
      <w:proofErr w:type="spellStart"/>
      <w:r w:rsidRPr="001A34AB">
        <w:rPr>
          <w:lang w:val="ca-ES"/>
        </w:rPr>
        <w:t>participe</w:t>
      </w:r>
      <w:proofErr w:type="spellEnd"/>
      <w:r w:rsidRPr="001A34AB">
        <w:rPr>
          <w:lang w:val="ca-ES"/>
        </w:rPr>
        <w:t xml:space="preserve"> </w:t>
      </w:r>
      <w:r w:rsidR="007A14C2" w:rsidRPr="001A34AB">
        <w:rPr>
          <w:lang w:val="ca-ES"/>
        </w:rPr>
        <w:t>en les emergències municipals.</w:t>
      </w:r>
    </w:p>
    <w:p w14:paraId="01F722F3" w14:textId="77777777" w:rsidR="00AD0815" w:rsidRPr="001A34AB" w:rsidRDefault="00AD0815" w:rsidP="007A14C2">
      <w:pPr>
        <w:pStyle w:val="Subttulo"/>
        <w:rPr>
          <w:lang w:val="ca-ES"/>
        </w:rPr>
      </w:pPr>
    </w:p>
    <w:p w14:paraId="01048877" w14:textId="77777777" w:rsidR="00AD0815" w:rsidRPr="001A34AB" w:rsidRDefault="00AD0815" w:rsidP="007A14C2">
      <w:pPr>
        <w:pStyle w:val="Subttulo"/>
        <w:rPr>
          <w:lang w:val="ca-ES"/>
        </w:rPr>
      </w:pPr>
      <w:r w:rsidRPr="001A34AB">
        <w:rPr>
          <w:lang w:val="ca-ES"/>
        </w:rPr>
        <w:t xml:space="preserve">En cas d'existir la seua participació en l'emergència </w:t>
      </w:r>
      <w:r w:rsidR="00DC6C19" w:rsidRPr="001A34AB">
        <w:rPr>
          <w:lang w:val="ca-ES"/>
        </w:rPr>
        <w:t>serà</w:t>
      </w:r>
      <w:r w:rsidRPr="001A34AB">
        <w:rPr>
          <w:lang w:val="ca-ES"/>
        </w:rPr>
        <w:t xml:space="preserve"> de reforçar l</w:t>
      </w:r>
      <w:r w:rsidR="00DC6C19">
        <w:rPr>
          <w:lang w:val="ca-ES"/>
        </w:rPr>
        <w:t>’</w:t>
      </w:r>
      <w:r w:rsidR="00DC6C19" w:rsidRPr="001A34AB">
        <w:rPr>
          <w:lang w:val="ca-ES"/>
        </w:rPr>
        <w:t>actuació</w:t>
      </w:r>
      <w:r w:rsidR="007060FC" w:rsidRPr="001A34AB">
        <w:rPr>
          <w:lang w:val="ca-ES"/>
        </w:rPr>
        <w:t xml:space="preserve"> de les Unitats Bàsiques</w:t>
      </w:r>
      <w:r w:rsidRPr="001A34AB">
        <w:rPr>
          <w:lang w:val="ca-ES"/>
        </w:rPr>
        <w:t>, d'acord amb les instruccions del Director del PTM.</w:t>
      </w:r>
    </w:p>
    <w:p w14:paraId="25F3FBF3" w14:textId="77777777" w:rsidR="004267A2" w:rsidRPr="001A34AB" w:rsidRDefault="004267A2" w:rsidP="00F75D97">
      <w:pPr>
        <w:pStyle w:val="Sangra2detindependiente"/>
        <w:ind w:left="0" w:firstLine="0"/>
        <w:rPr>
          <w:rFonts w:cs="Arial"/>
          <w:szCs w:val="24"/>
          <w:lang w:val="ca-ES"/>
        </w:rPr>
      </w:pPr>
    </w:p>
    <w:p w14:paraId="1C156507" w14:textId="77777777" w:rsidR="007A14C2" w:rsidRPr="001A34AB" w:rsidRDefault="007A14C2" w:rsidP="007A14C2">
      <w:pPr>
        <w:pStyle w:val="Ttulo1"/>
        <w:jc w:val="right"/>
        <w:rPr>
          <w:sz w:val="144"/>
          <w:szCs w:val="144"/>
          <w:lang w:val="ca-ES"/>
        </w:rPr>
      </w:pPr>
      <w:r w:rsidRPr="001A34AB">
        <w:rPr>
          <w:rFonts w:cs="Arial"/>
          <w:lang w:val="ca-ES"/>
        </w:rPr>
        <w:br w:type="page"/>
      </w:r>
      <w:r w:rsidR="00C11B31" w:rsidRPr="001A34AB">
        <w:rPr>
          <w:sz w:val="144"/>
          <w:szCs w:val="144"/>
          <w:lang w:val="ca-ES"/>
        </w:rPr>
        <w:lastRenderedPageBreak/>
        <w:t>5</w:t>
      </w:r>
      <w:r w:rsidRPr="001A34AB">
        <w:rPr>
          <w:sz w:val="144"/>
          <w:szCs w:val="144"/>
          <w:lang w:val="ca-ES"/>
        </w:rPr>
        <w:t>.</w:t>
      </w:r>
    </w:p>
    <w:p w14:paraId="7BD1765F" w14:textId="77777777" w:rsidR="00C11B31" w:rsidRPr="001A34AB" w:rsidRDefault="00C11B31" w:rsidP="007A14C2">
      <w:pPr>
        <w:pStyle w:val="Ttulo1"/>
        <w:jc w:val="right"/>
        <w:rPr>
          <w:lang w:val="ca-ES"/>
        </w:rPr>
      </w:pPr>
      <w:r w:rsidRPr="001A34AB">
        <w:rPr>
          <w:lang w:val="ca-ES"/>
        </w:rPr>
        <w:t>Operativitat</w:t>
      </w:r>
    </w:p>
    <w:p w14:paraId="2DB7253E" w14:textId="77777777" w:rsidR="00C11B31" w:rsidRPr="001A34AB" w:rsidRDefault="00C11B31" w:rsidP="007A14C2">
      <w:pPr>
        <w:rPr>
          <w:lang w:val="ca-ES"/>
        </w:rPr>
      </w:pPr>
    </w:p>
    <w:p w14:paraId="661C8E04" w14:textId="77777777" w:rsidR="00C11B31" w:rsidRPr="001A34AB" w:rsidRDefault="00C11B31" w:rsidP="00C11B31">
      <w:pPr>
        <w:rPr>
          <w:rFonts w:cs="Arial"/>
          <w:lang w:val="ca-ES"/>
        </w:rPr>
      </w:pPr>
      <w:r w:rsidRPr="001A34AB">
        <w:rPr>
          <w:rFonts w:cs="Arial"/>
          <w:lang w:val="ca-ES"/>
        </w:rPr>
        <w:t xml:space="preserve">Aquest apartat estableix el conjunt de mecanismes i procediments planificats prèviament, per a la posada en marxa o activació del Pla </w:t>
      </w:r>
      <w:r w:rsidR="00E1746D">
        <w:rPr>
          <w:rFonts w:cs="Arial"/>
          <w:lang w:val="ca-ES"/>
        </w:rPr>
        <w:t>davant</w:t>
      </w:r>
      <w:r w:rsidRPr="001A34AB">
        <w:rPr>
          <w:rFonts w:cs="Arial"/>
          <w:lang w:val="ca-ES"/>
        </w:rPr>
        <w:t xml:space="preserve"> d'una emergència i d'acord amb la gravetat d'aquesta.</w:t>
      </w:r>
    </w:p>
    <w:p w14:paraId="70812F21" w14:textId="77777777" w:rsidR="00C11B31" w:rsidRPr="001A34AB" w:rsidRDefault="00C11B31" w:rsidP="007A14C2">
      <w:pPr>
        <w:rPr>
          <w:lang w:val="ca-ES"/>
        </w:rPr>
      </w:pPr>
    </w:p>
    <w:p w14:paraId="26F9F29C" w14:textId="77777777" w:rsidR="00C11B31" w:rsidRPr="001A34AB" w:rsidRDefault="007A14C2" w:rsidP="00C11B31">
      <w:pPr>
        <w:pStyle w:val="Ttulo2"/>
        <w:rPr>
          <w:rFonts w:ascii="Palatino Linotype" w:hAnsi="Palatino Linotype" w:cs="Arial"/>
          <w:lang w:val="ca-ES"/>
        </w:rPr>
      </w:pPr>
      <w:r w:rsidRPr="001A34AB">
        <w:rPr>
          <w:lang w:val="ca-ES"/>
        </w:rPr>
        <w:t>5.1</w:t>
      </w:r>
      <w:r w:rsidRPr="001A34AB">
        <w:rPr>
          <w:lang w:val="ca-ES"/>
        </w:rPr>
        <w:tab/>
      </w:r>
      <w:r w:rsidR="00C11B31" w:rsidRPr="001A34AB">
        <w:rPr>
          <w:lang w:val="ca-ES"/>
        </w:rPr>
        <w:t>Notificació</w:t>
      </w:r>
    </w:p>
    <w:p w14:paraId="5DDD1A9E" w14:textId="77777777" w:rsidR="00C11B31" w:rsidRPr="001A34AB" w:rsidRDefault="00C11B31" w:rsidP="00C11B31">
      <w:pPr>
        <w:rPr>
          <w:rFonts w:cs="Arial"/>
          <w:lang w:val="ca-ES"/>
        </w:rPr>
      </w:pPr>
    </w:p>
    <w:p w14:paraId="06531856" w14:textId="77777777" w:rsidR="00C11B31" w:rsidRPr="001A34AB" w:rsidRDefault="00156F6C" w:rsidP="00C11B31">
      <w:pPr>
        <w:rPr>
          <w:rFonts w:cs="Arial"/>
          <w:i/>
          <w:lang w:val="ca-ES"/>
        </w:rPr>
      </w:pPr>
      <w:r w:rsidRPr="001A34AB">
        <w:rPr>
          <w:rFonts w:cs="Arial"/>
          <w:lang w:val="ca-ES"/>
        </w:rPr>
        <w:t xml:space="preserve">És l'acte de rebre i transmetre les informacions sobre accidents, emergències o situacions de preemergència. Atés que aquestes </w:t>
      </w:r>
      <w:r w:rsidR="00C11B31" w:rsidRPr="001A34AB">
        <w:rPr>
          <w:rFonts w:cs="Arial"/>
          <w:lang w:val="ca-ES"/>
        </w:rPr>
        <w:t>es po</w:t>
      </w:r>
      <w:r w:rsidR="00DC6C19">
        <w:rPr>
          <w:rFonts w:cs="Arial"/>
          <w:lang w:val="ca-ES"/>
        </w:rPr>
        <w:t>de</w:t>
      </w:r>
      <w:r w:rsidRPr="001A34AB">
        <w:rPr>
          <w:rFonts w:cs="Arial"/>
          <w:lang w:val="ca-ES"/>
        </w:rPr>
        <w:t>n</w:t>
      </w:r>
      <w:r w:rsidR="00C11B31" w:rsidRPr="001A34AB">
        <w:rPr>
          <w:rFonts w:cs="Arial"/>
          <w:lang w:val="ca-ES"/>
        </w:rPr>
        <w:t xml:space="preserve"> produir </w:t>
      </w:r>
      <w:r w:rsidRPr="001A34AB">
        <w:rPr>
          <w:rFonts w:cs="Arial"/>
          <w:lang w:val="ca-ES"/>
        </w:rPr>
        <w:t>en</w:t>
      </w:r>
      <w:r w:rsidR="00C11B31" w:rsidRPr="001A34AB">
        <w:rPr>
          <w:rFonts w:cs="Arial"/>
          <w:lang w:val="ca-ES"/>
        </w:rPr>
        <w:t xml:space="preserve"> qualsevol </w:t>
      </w:r>
      <w:r w:rsidRPr="001A34AB">
        <w:rPr>
          <w:rFonts w:cs="Arial"/>
          <w:lang w:val="ca-ES"/>
        </w:rPr>
        <w:t>moment</w:t>
      </w:r>
      <w:r w:rsidR="00C11B31" w:rsidRPr="001A34AB">
        <w:rPr>
          <w:rFonts w:cs="Arial"/>
          <w:lang w:val="ca-ES"/>
        </w:rPr>
        <w:t xml:space="preserve">, és necessari establir un </w:t>
      </w:r>
      <w:r w:rsidRPr="001A34AB">
        <w:rPr>
          <w:rFonts w:cs="Arial"/>
          <w:b/>
          <w:lang w:val="ca-ES"/>
        </w:rPr>
        <w:t>Centre de Comunicacions</w:t>
      </w:r>
      <w:r w:rsidRPr="001A34AB">
        <w:rPr>
          <w:rFonts w:cs="Arial"/>
          <w:lang w:val="ca-ES"/>
        </w:rPr>
        <w:t xml:space="preserve"> </w:t>
      </w:r>
      <w:r w:rsidR="00C11B31" w:rsidRPr="001A34AB">
        <w:rPr>
          <w:rFonts w:cs="Arial"/>
          <w:lang w:val="ca-ES"/>
        </w:rPr>
        <w:t xml:space="preserve">amb capacitat de </w:t>
      </w:r>
      <w:r w:rsidRPr="001A34AB">
        <w:rPr>
          <w:rFonts w:cs="Arial"/>
          <w:lang w:val="ca-ES"/>
        </w:rPr>
        <w:t>resposta les 24 hores del dia.</w:t>
      </w:r>
    </w:p>
    <w:p w14:paraId="3CD9552A" w14:textId="77777777" w:rsidR="00C11B31" w:rsidRPr="001A34AB" w:rsidRDefault="00C11B31" w:rsidP="00C11B31">
      <w:pPr>
        <w:rPr>
          <w:rFonts w:cs="Arial"/>
          <w:lang w:val="ca-ES"/>
        </w:rPr>
      </w:pPr>
    </w:p>
    <w:p w14:paraId="78A4EF64" w14:textId="70B25F87" w:rsidR="00C11B31" w:rsidRPr="001A34AB" w:rsidRDefault="00C11B31" w:rsidP="007A14C2">
      <w:pPr>
        <w:pStyle w:val="Subttulo"/>
        <w:rPr>
          <w:lang w:val="ca-ES"/>
        </w:rPr>
      </w:pPr>
      <w:r w:rsidRPr="001A34AB">
        <w:rPr>
          <w:lang w:val="ca-ES"/>
        </w:rPr>
        <w:t xml:space="preserve">El Pla haver de fer constar </w:t>
      </w:r>
      <w:r w:rsidR="00156F6C" w:rsidRPr="001A34AB">
        <w:rPr>
          <w:lang w:val="ca-ES"/>
        </w:rPr>
        <w:t>on s'exercirà aquesta funció. Habitualment s'atribueix aquesta funció a la Policia Local</w:t>
      </w:r>
      <w:r w:rsidR="00453675">
        <w:rPr>
          <w:lang w:val="ca-ES"/>
        </w:rPr>
        <w:t xml:space="preserve">, </w:t>
      </w:r>
      <w:r w:rsidR="00453675" w:rsidRPr="00453675">
        <w:rPr>
          <w:lang w:val="ca-ES"/>
        </w:rPr>
        <w:t>sempre que siga possible. En el cas dels municipis que no disposen de policia, s'haurà d'assignar aquesta funció a una altra persona i incloure en aquest apartat la informació corresponent.</w:t>
      </w:r>
    </w:p>
    <w:p w14:paraId="6A80C5F0" w14:textId="77777777" w:rsidR="00C95782" w:rsidRPr="001A34AB" w:rsidRDefault="00C95782" w:rsidP="00156F6C">
      <w:pPr>
        <w:rPr>
          <w:lang w:val="ca-ES"/>
        </w:rPr>
      </w:pPr>
    </w:p>
    <w:p w14:paraId="693676B4" w14:textId="77777777" w:rsidR="00C11B31" w:rsidRPr="001A34AB" w:rsidRDefault="00C11B31" w:rsidP="00C11B31">
      <w:pPr>
        <w:pStyle w:val="Ttulo2"/>
        <w:rPr>
          <w:lang w:val="ca-ES"/>
        </w:rPr>
      </w:pPr>
      <w:r w:rsidRPr="001A34AB">
        <w:rPr>
          <w:lang w:val="ca-ES"/>
        </w:rPr>
        <w:t>5.2 Activació del Pla</w:t>
      </w:r>
    </w:p>
    <w:p w14:paraId="6974D485" w14:textId="77777777" w:rsidR="00C11B31" w:rsidRPr="001A34AB" w:rsidRDefault="00C11B31" w:rsidP="00C11B31">
      <w:pPr>
        <w:rPr>
          <w:rFonts w:cs="Arial"/>
          <w:lang w:val="ca-ES"/>
        </w:rPr>
      </w:pPr>
    </w:p>
    <w:p w14:paraId="4209D931" w14:textId="77777777" w:rsidR="00C11B31" w:rsidRPr="001A34AB" w:rsidRDefault="00C11B31" w:rsidP="00C11B31">
      <w:pPr>
        <w:rPr>
          <w:rFonts w:cs="Arial"/>
          <w:lang w:val="ca-ES"/>
        </w:rPr>
      </w:pPr>
      <w:r w:rsidRPr="001A34AB">
        <w:rPr>
          <w:rFonts w:cs="Arial"/>
          <w:lang w:val="ca-ES"/>
        </w:rPr>
        <w:t>Activar un Pla és l'acció de posar-ho en marxa per l'autoritat competent.</w:t>
      </w:r>
    </w:p>
    <w:p w14:paraId="0EDE15B4" w14:textId="77777777" w:rsidR="00C11B31" w:rsidRPr="001A34AB" w:rsidRDefault="00C11B31" w:rsidP="00C11B31">
      <w:pPr>
        <w:rPr>
          <w:rFonts w:cs="Arial"/>
          <w:lang w:val="ca-ES"/>
        </w:rPr>
      </w:pPr>
    </w:p>
    <w:p w14:paraId="78F35941" w14:textId="77777777" w:rsidR="00C11B31" w:rsidRPr="001A34AB" w:rsidRDefault="00C11B31" w:rsidP="00C11B31">
      <w:pPr>
        <w:rPr>
          <w:rFonts w:cs="Arial"/>
          <w:lang w:val="ca-ES"/>
        </w:rPr>
      </w:pPr>
      <w:r w:rsidRPr="001A34AB">
        <w:rPr>
          <w:rFonts w:cs="Arial"/>
          <w:lang w:val="ca-ES"/>
        </w:rPr>
        <w:t>El Pla es podrà activar global o parcialment depenent de l'àmbit, tipus i gravetat de l'emergència.</w:t>
      </w:r>
    </w:p>
    <w:p w14:paraId="2AB3FBAA" w14:textId="77777777" w:rsidR="00C11B31" w:rsidRPr="001A34AB" w:rsidRDefault="00C11B31" w:rsidP="00C11B31">
      <w:pPr>
        <w:rPr>
          <w:rFonts w:cs="Arial"/>
          <w:lang w:val="ca-ES"/>
        </w:rPr>
      </w:pPr>
    </w:p>
    <w:p w14:paraId="55CA75B5" w14:textId="77777777" w:rsidR="00C11B31" w:rsidRPr="001A34AB" w:rsidRDefault="00C11B31" w:rsidP="00C11B31">
      <w:pPr>
        <w:rPr>
          <w:rFonts w:cs="Arial"/>
          <w:lang w:val="ca-ES"/>
        </w:rPr>
      </w:pPr>
      <w:r w:rsidRPr="001A34AB">
        <w:rPr>
          <w:rFonts w:cs="Arial"/>
          <w:lang w:val="ca-ES"/>
        </w:rPr>
        <w:t>Quan es produïsca l'activació del Pla, el Director del mateix verificarà que dita feta és conegut pel CCE, intercanviant informació de forma periòdica sobre l'evolució de la situació.</w:t>
      </w:r>
    </w:p>
    <w:p w14:paraId="53128F7F" w14:textId="77777777" w:rsidR="00C11B31" w:rsidRPr="001A34AB" w:rsidRDefault="00C11B31" w:rsidP="00C11B31">
      <w:pPr>
        <w:rPr>
          <w:rFonts w:cs="Arial"/>
          <w:lang w:val="ca-ES"/>
        </w:rPr>
      </w:pPr>
    </w:p>
    <w:p w14:paraId="0A17E6D0" w14:textId="77777777" w:rsidR="00C11B31" w:rsidRPr="001A34AB" w:rsidRDefault="00C11B31" w:rsidP="00C11B31">
      <w:pPr>
        <w:rPr>
          <w:rFonts w:cs="Arial"/>
          <w:lang w:val="ca-ES"/>
        </w:rPr>
      </w:pPr>
      <w:r w:rsidRPr="001A34AB">
        <w:rPr>
          <w:rFonts w:cs="Arial"/>
          <w:lang w:val="ca-ES"/>
        </w:rPr>
        <w:t>Si els recursos municipals resultaren insuficients, se sol·licitarà ajuda al CCE des d'on s'activarà</w:t>
      </w:r>
      <w:r w:rsidR="00A37153">
        <w:rPr>
          <w:rFonts w:cs="Arial"/>
          <w:lang w:val="ca-ES"/>
        </w:rPr>
        <w:t xml:space="preserve"> un pla d'àmbit superior (</w:t>
      </w:r>
      <w:r w:rsidR="00722115" w:rsidRPr="001A34AB">
        <w:rPr>
          <w:rFonts w:cs="Arial"/>
          <w:lang w:val="ca-ES"/>
        </w:rPr>
        <w:t>PTECV, Plans E</w:t>
      </w:r>
      <w:r w:rsidR="007060FC" w:rsidRPr="001A34AB">
        <w:rPr>
          <w:rFonts w:cs="Arial"/>
          <w:lang w:val="ca-ES"/>
        </w:rPr>
        <w:t>s</w:t>
      </w:r>
      <w:r w:rsidR="00DC6C19">
        <w:rPr>
          <w:rFonts w:cs="Arial"/>
          <w:lang w:val="ca-ES"/>
        </w:rPr>
        <w:t>pecials</w:t>
      </w:r>
      <w:r w:rsidR="00722115" w:rsidRPr="001A34AB">
        <w:rPr>
          <w:rFonts w:cs="Arial"/>
          <w:lang w:val="ca-ES"/>
        </w:rPr>
        <w:t xml:space="preserve"> o Procediments d'Actuació elaborats per la Generalitat).</w:t>
      </w:r>
    </w:p>
    <w:p w14:paraId="51FE6DB6" w14:textId="77777777" w:rsidR="00C11B31" w:rsidRPr="001A34AB" w:rsidRDefault="00C11B31" w:rsidP="00C11B31">
      <w:pPr>
        <w:rPr>
          <w:rFonts w:cs="Arial"/>
          <w:lang w:val="ca-ES"/>
        </w:rPr>
      </w:pPr>
    </w:p>
    <w:p w14:paraId="28C3C924" w14:textId="77777777" w:rsidR="00156F6C" w:rsidRPr="001A34AB" w:rsidRDefault="00156F6C" w:rsidP="00C11B31">
      <w:pPr>
        <w:rPr>
          <w:rFonts w:cs="Arial"/>
          <w:lang w:val="ca-ES"/>
        </w:rPr>
      </w:pPr>
      <w:r w:rsidRPr="001A34AB">
        <w:rPr>
          <w:rFonts w:cs="Arial"/>
          <w:lang w:val="ca-ES"/>
        </w:rPr>
        <w:t>El pla pot activar-se en fase de preemergència o emergència.</w:t>
      </w:r>
    </w:p>
    <w:p w14:paraId="7A0844BD" w14:textId="77777777" w:rsidR="00A83C90" w:rsidRPr="001A34AB" w:rsidRDefault="00A83C90" w:rsidP="00A83C90">
      <w:pPr>
        <w:rPr>
          <w:lang w:val="ca-ES"/>
        </w:rPr>
      </w:pPr>
    </w:p>
    <w:p w14:paraId="6C936A03" w14:textId="77777777" w:rsidR="00453675" w:rsidRDefault="00453675">
      <w:pPr>
        <w:jc w:val="left"/>
        <w:rPr>
          <w:b/>
          <w:color w:val="705690"/>
          <w:sz w:val="28"/>
          <w:lang w:val="ca-ES"/>
        </w:rPr>
      </w:pPr>
      <w:r>
        <w:rPr>
          <w:lang w:val="ca-ES"/>
        </w:rPr>
        <w:br w:type="page"/>
      </w:r>
    </w:p>
    <w:p w14:paraId="2A41FE9F" w14:textId="4B17D6AC" w:rsidR="00881110" w:rsidRPr="001A34AB" w:rsidRDefault="00881110" w:rsidP="00156F6C">
      <w:pPr>
        <w:pStyle w:val="Ttulo3"/>
        <w:rPr>
          <w:lang w:val="ca-ES"/>
        </w:rPr>
      </w:pPr>
      <w:r w:rsidRPr="001A34AB">
        <w:rPr>
          <w:lang w:val="ca-ES"/>
        </w:rPr>
        <w:lastRenderedPageBreak/>
        <w:t>5.2.1 Preemergència</w:t>
      </w:r>
    </w:p>
    <w:p w14:paraId="40D1EC42" w14:textId="77777777" w:rsidR="00881110" w:rsidRPr="001A34AB" w:rsidRDefault="00881110" w:rsidP="00881110">
      <w:pPr>
        <w:rPr>
          <w:rFonts w:cs="Arial"/>
          <w:lang w:val="ca-ES"/>
        </w:rPr>
      </w:pPr>
    </w:p>
    <w:p w14:paraId="5061794A" w14:textId="77777777" w:rsidR="00881110" w:rsidRPr="001A34AB" w:rsidRDefault="00881110" w:rsidP="00881110">
      <w:pPr>
        <w:rPr>
          <w:rFonts w:cs="Arial"/>
          <w:lang w:val="ca-ES"/>
        </w:rPr>
      </w:pPr>
      <w:r w:rsidRPr="001A34AB">
        <w:rPr>
          <w:rFonts w:cs="Arial"/>
          <w:lang w:val="ca-ES"/>
        </w:rPr>
        <w:t>La preemergència ve definida per la possibilitat que es desencadene</w:t>
      </w:r>
      <w:r w:rsidR="00DC6C19">
        <w:rPr>
          <w:rFonts w:cs="Arial"/>
          <w:lang w:val="ca-ES"/>
        </w:rPr>
        <w:t>n</w:t>
      </w:r>
      <w:r w:rsidRPr="001A34AB">
        <w:rPr>
          <w:rFonts w:cs="Arial"/>
          <w:lang w:val="ca-ES"/>
        </w:rPr>
        <w:t xml:space="preserve"> un determinat risc.</w:t>
      </w:r>
    </w:p>
    <w:p w14:paraId="4676F981" w14:textId="77777777" w:rsidR="00FF7CFD" w:rsidRPr="001A34AB" w:rsidRDefault="00FF7CFD" w:rsidP="00156F6C">
      <w:pPr>
        <w:rPr>
          <w:lang w:val="ca-ES"/>
        </w:rPr>
      </w:pPr>
    </w:p>
    <w:p w14:paraId="5D4E99BC" w14:textId="77777777" w:rsidR="00881110" w:rsidRPr="001A34AB" w:rsidRDefault="00881110" w:rsidP="00881110">
      <w:pPr>
        <w:rPr>
          <w:rFonts w:cs="Arial"/>
          <w:lang w:val="ca-ES"/>
        </w:rPr>
      </w:pPr>
      <w:r w:rsidRPr="001A34AB">
        <w:rPr>
          <w:rFonts w:cs="Arial"/>
          <w:lang w:val="ca-ES"/>
        </w:rPr>
        <w:t>Els riscos que usualment tenen fase de preemergència, són els que poden tindre una previsió meteorològica per tractar-se de riscos naturals, (vents forts, inundacions, nevades, etc.)</w:t>
      </w:r>
    </w:p>
    <w:p w14:paraId="2B6CB344" w14:textId="77777777" w:rsidR="00FF7CFD" w:rsidRPr="001A34AB" w:rsidRDefault="00FF7CFD" w:rsidP="00156F6C">
      <w:pPr>
        <w:rPr>
          <w:lang w:val="ca-ES"/>
        </w:rPr>
      </w:pPr>
    </w:p>
    <w:p w14:paraId="0425F5BF" w14:textId="77777777" w:rsidR="00881110" w:rsidRPr="001A34AB" w:rsidRDefault="00881110" w:rsidP="00156F6C">
      <w:pPr>
        <w:rPr>
          <w:lang w:val="ca-ES"/>
        </w:rPr>
      </w:pPr>
      <w:r w:rsidRPr="001A34AB">
        <w:rPr>
          <w:lang w:val="ca-ES"/>
        </w:rPr>
        <w:t>Es consideren dos casos:</w:t>
      </w:r>
    </w:p>
    <w:p w14:paraId="3F516326" w14:textId="77777777" w:rsidR="00881110" w:rsidRPr="001A34AB" w:rsidRDefault="00881110" w:rsidP="00156F6C">
      <w:pPr>
        <w:rPr>
          <w:lang w:val="ca-ES"/>
        </w:rPr>
      </w:pPr>
    </w:p>
    <w:p w14:paraId="30557C93" w14:textId="77777777" w:rsidR="00FF7CFD" w:rsidRPr="001A34AB" w:rsidRDefault="00022AF5" w:rsidP="00022AF5">
      <w:pPr>
        <w:ind w:left="1134" w:hanging="567"/>
        <w:rPr>
          <w:lang w:val="ca-ES"/>
        </w:rPr>
      </w:pPr>
      <w:r w:rsidRPr="001A34AB">
        <w:rPr>
          <w:b/>
          <w:i/>
          <w:lang w:val="ca-ES"/>
        </w:rPr>
        <w:t>a)</w:t>
      </w:r>
      <w:r w:rsidRPr="001A34AB">
        <w:rPr>
          <w:lang w:val="ca-ES"/>
        </w:rPr>
        <w:tab/>
      </w:r>
      <w:r w:rsidR="00A37153">
        <w:rPr>
          <w:lang w:val="ca-ES"/>
        </w:rPr>
        <w:t xml:space="preserve">El </w:t>
      </w:r>
      <w:r w:rsidR="00881110" w:rsidRPr="001A34AB">
        <w:rPr>
          <w:lang w:val="ca-ES"/>
        </w:rPr>
        <w:t xml:space="preserve">CCE </w:t>
      </w:r>
      <w:r w:rsidR="00A83C90" w:rsidRPr="001A34AB">
        <w:rPr>
          <w:lang w:val="ca-ES"/>
        </w:rPr>
        <w:t xml:space="preserve">Generalitat </w:t>
      </w:r>
      <w:r w:rsidR="00881110" w:rsidRPr="001A34AB">
        <w:rPr>
          <w:lang w:val="ca-ES"/>
        </w:rPr>
        <w:t>decreta la preemergència per a una zona meteorològica que inclou el terme municipal</w:t>
      </w:r>
      <w:r w:rsidR="00FF7CFD" w:rsidRPr="001A34AB">
        <w:rPr>
          <w:lang w:val="ca-ES"/>
        </w:rPr>
        <w:t xml:space="preserve">. </w:t>
      </w:r>
    </w:p>
    <w:p w14:paraId="5A98F016" w14:textId="77777777" w:rsidR="00022AF5" w:rsidRPr="001A34AB" w:rsidRDefault="00022AF5" w:rsidP="00022AF5">
      <w:pPr>
        <w:ind w:left="1701" w:hanging="567"/>
        <w:rPr>
          <w:szCs w:val="24"/>
          <w:lang w:val="ca-ES"/>
        </w:rPr>
      </w:pPr>
    </w:p>
    <w:p w14:paraId="383F7048" w14:textId="77777777" w:rsidR="00881110" w:rsidRPr="001A34AB" w:rsidRDefault="00FF7CFD" w:rsidP="00022AF5">
      <w:pPr>
        <w:ind w:left="1134"/>
        <w:rPr>
          <w:lang w:val="ca-ES"/>
        </w:rPr>
      </w:pPr>
      <w:r w:rsidRPr="001A34AB">
        <w:rPr>
          <w:lang w:val="ca-ES"/>
        </w:rPr>
        <w:t>Al</w:t>
      </w:r>
      <w:r w:rsidR="00A37153">
        <w:rPr>
          <w:lang w:val="ca-ES"/>
        </w:rPr>
        <w:t xml:space="preserve"> r</w:t>
      </w:r>
      <w:r w:rsidR="00881110" w:rsidRPr="001A34AB">
        <w:rPr>
          <w:lang w:val="ca-ES"/>
        </w:rPr>
        <w:t>ebr</w:t>
      </w:r>
      <w:r w:rsidR="00A37153">
        <w:rPr>
          <w:lang w:val="ca-ES"/>
        </w:rPr>
        <w:t>e</w:t>
      </w:r>
      <w:r w:rsidR="00881110" w:rsidRPr="001A34AB">
        <w:rPr>
          <w:lang w:val="ca-ES"/>
        </w:rPr>
        <w:t xml:space="preserve"> el comunicat </w:t>
      </w:r>
      <w:r w:rsidRPr="001A34AB">
        <w:rPr>
          <w:lang w:val="ca-ES"/>
        </w:rPr>
        <w:t>e</w:t>
      </w:r>
      <w:r w:rsidR="00881110" w:rsidRPr="001A34AB">
        <w:rPr>
          <w:lang w:val="ca-ES"/>
        </w:rPr>
        <w:t xml:space="preserve">l </w:t>
      </w:r>
      <w:r w:rsidR="00156F6C" w:rsidRPr="001A34AB">
        <w:rPr>
          <w:lang w:val="ca-ES"/>
        </w:rPr>
        <w:t xml:space="preserve">Centre de Comunicacions </w:t>
      </w:r>
      <w:r w:rsidR="00A37153">
        <w:rPr>
          <w:lang w:val="ca-ES"/>
        </w:rPr>
        <w:t xml:space="preserve">informarà el Director del </w:t>
      </w:r>
      <w:r w:rsidR="00881110" w:rsidRPr="001A34AB">
        <w:rPr>
          <w:lang w:val="ca-ES"/>
        </w:rPr>
        <w:t>PTM</w:t>
      </w:r>
      <w:r w:rsidR="00A37153">
        <w:rPr>
          <w:lang w:val="ca-ES"/>
        </w:rPr>
        <w:t xml:space="preserve"> que procedirà a activar el </w:t>
      </w:r>
      <w:r w:rsidR="00022AF5" w:rsidRPr="001A34AB">
        <w:rPr>
          <w:lang w:val="ca-ES"/>
        </w:rPr>
        <w:t>PTM en fase de preemergència.</w:t>
      </w:r>
    </w:p>
    <w:p w14:paraId="74C35065" w14:textId="77777777" w:rsidR="00022AF5" w:rsidRPr="001A34AB" w:rsidRDefault="00022AF5" w:rsidP="00022AF5">
      <w:pPr>
        <w:ind w:left="1134"/>
        <w:rPr>
          <w:lang w:val="ca-ES"/>
        </w:rPr>
      </w:pPr>
    </w:p>
    <w:p w14:paraId="03F03585" w14:textId="77777777" w:rsidR="00881110" w:rsidRPr="001A34AB" w:rsidRDefault="00022AF5" w:rsidP="00022AF5">
      <w:pPr>
        <w:ind w:left="1134" w:hanging="567"/>
        <w:rPr>
          <w:szCs w:val="24"/>
          <w:lang w:val="ca-ES"/>
        </w:rPr>
      </w:pPr>
      <w:r w:rsidRPr="001A34AB">
        <w:rPr>
          <w:b/>
          <w:i/>
          <w:lang w:val="ca-ES"/>
        </w:rPr>
        <w:t>b)</w:t>
      </w:r>
      <w:r w:rsidRPr="001A34AB">
        <w:rPr>
          <w:lang w:val="ca-ES"/>
        </w:rPr>
        <w:tab/>
      </w:r>
      <w:r w:rsidR="0068592D" w:rsidRPr="001A34AB">
        <w:rPr>
          <w:lang w:val="ca-ES"/>
        </w:rPr>
        <w:t>E</w:t>
      </w:r>
      <w:r w:rsidR="00881110" w:rsidRPr="001A34AB">
        <w:rPr>
          <w:lang w:val="ca-ES"/>
        </w:rPr>
        <w:t xml:space="preserve">l </w:t>
      </w:r>
      <w:r w:rsidRPr="001A34AB">
        <w:rPr>
          <w:lang w:val="ca-ES"/>
        </w:rPr>
        <w:t>Centre de Comunicacions</w:t>
      </w:r>
      <w:r w:rsidR="00881110" w:rsidRPr="001A34AB">
        <w:rPr>
          <w:lang w:val="ca-ES"/>
        </w:rPr>
        <w:t xml:space="preserve"> és coneixedor d'una circumstància que davant la seua evolució desfavorable </w:t>
      </w:r>
      <w:r w:rsidRPr="001A34AB">
        <w:rPr>
          <w:lang w:val="ca-ES"/>
        </w:rPr>
        <w:t>faça necessària</w:t>
      </w:r>
      <w:r w:rsidR="00881110" w:rsidRPr="001A34AB">
        <w:rPr>
          <w:lang w:val="ca-ES"/>
        </w:rPr>
        <w:t xml:space="preserve"> la transmissió d'una alerta preventiva, amb la finalitat que </w:t>
      </w:r>
      <w:r w:rsidR="00881110" w:rsidRPr="001A34AB">
        <w:rPr>
          <w:szCs w:val="24"/>
          <w:lang w:val="ca-ES"/>
        </w:rPr>
        <w:t>en cas necessari es produïsca la mobilització i accés al lloc del sinistre amb major rapidesa de les Unitats Bàsiques  o bé s'adopten una sèrie de mesures de caràcter preventiu.</w:t>
      </w:r>
    </w:p>
    <w:p w14:paraId="3141E87D" w14:textId="77777777" w:rsidR="00022AF5" w:rsidRPr="001A34AB" w:rsidRDefault="00022AF5" w:rsidP="00022AF5">
      <w:pPr>
        <w:ind w:left="1134"/>
        <w:rPr>
          <w:lang w:val="ca-ES"/>
        </w:rPr>
      </w:pPr>
    </w:p>
    <w:p w14:paraId="4880CD97" w14:textId="77777777" w:rsidR="00881110" w:rsidRPr="001A34AB" w:rsidRDefault="00881110" w:rsidP="00022AF5">
      <w:pPr>
        <w:ind w:left="1134"/>
        <w:rPr>
          <w:lang w:val="ca-ES"/>
        </w:rPr>
      </w:pPr>
      <w:r w:rsidRPr="001A34AB">
        <w:rPr>
          <w:lang w:val="ca-ES"/>
        </w:rPr>
        <w:t>En aquest cas</w:t>
      </w:r>
      <w:r w:rsidR="00022AF5" w:rsidRPr="001A34AB">
        <w:rPr>
          <w:lang w:val="ca-ES"/>
        </w:rPr>
        <w:t>, el Centre de Comunicacions</w:t>
      </w:r>
      <w:r w:rsidR="00A37153">
        <w:rPr>
          <w:lang w:val="ca-ES"/>
        </w:rPr>
        <w:t xml:space="preserve"> informarà el Director del </w:t>
      </w:r>
      <w:r w:rsidRPr="001A34AB">
        <w:rPr>
          <w:lang w:val="ca-ES"/>
        </w:rPr>
        <w:t>PTM, qui valorarà establir</w:t>
      </w:r>
      <w:r w:rsidR="00022AF5" w:rsidRPr="001A34AB">
        <w:rPr>
          <w:lang w:val="ca-ES"/>
        </w:rPr>
        <w:t xml:space="preserve"> la situació de preemergència. Si es d</w:t>
      </w:r>
      <w:r w:rsidR="00A37153">
        <w:rPr>
          <w:lang w:val="ca-ES"/>
        </w:rPr>
        <w:t xml:space="preserve">eclara aquesta s'informarà  el </w:t>
      </w:r>
      <w:r w:rsidR="00022AF5" w:rsidRPr="001A34AB">
        <w:rPr>
          <w:lang w:val="ca-ES"/>
        </w:rPr>
        <w:t>CCE</w:t>
      </w:r>
      <w:r w:rsidR="00A83C90" w:rsidRPr="001A34AB">
        <w:rPr>
          <w:lang w:val="ca-ES"/>
        </w:rPr>
        <w:t xml:space="preserve"> Generalitat</w:t>
      </w:r>
      <w:r w:rsidR="00022AF5" w:rsidRPr="001A34AB">
        <w:rPr>
          <w:lang w:val="ca-ES"/>
        </w:rPr>
        <w:t xml:space="preserve">. </w:t>
      </w:r>
    </w:p>
    <w:p w14:paraId="105BECF4" w14:textId="77777777" w:rsidR="00FE6360" w:rsidRPr="001A34AB" w:rsidRDefault="00FE6360" w:rsidP="00022AF5">
      <w:pPr>
        <w:rPr>
          <w:lang w:val="ca-ES"/>
        </w:rPr>
      </w:pPr>
    </w:p>
    <w:p w14:paraId="319E10FA" w14:textId="77777777" w:rsidR="00881110" w:rsidRPr="001A34AB" w:rsidRDefault="00881110" w:rsidP="00A83C90">
      <w:pPr>
        <w:pStyle w:val="Ttulo4"/>
        <w:rPr>
          <w:lang w:val="ca-ES"/>
        </w:rPr>
      </w:pPr>
      <w:r w:rsidRPr="001A34AB">
        <w:rPr>
          <w:lang w:val="ca-ES"/>
        </w:rPr>
        <w:t>Comunicació de pree</w:t>
      </w:r>
      <w:r w:rsidR="00A37153">
        <w:rPr>
          <w:lang w:val="ca-ES"/>
        </w:rPr>
        <w:t xml:space="preserve">mergència meteorològica pel </w:t>
      </w:r>
      <w:r w:rsidRPr="001A34AB">
        <w:rPr>
          <w:lang w:val="ca-ES"/>
        </w:rPr>
        <w:t>CCE</w:t>
      </w:r>
      <w:r w:rsidR="00A83C90" w:rsidRPr="001A34AB">
        <w:rPr>
          <w:lang w:val="ca-ES"/>
        </w:rPr>
        <w:t xml:space="preserve"> Generalitat</w:t>
      </w:r>
    </w:p>
    <w:p w14:paraId="17FE137A" w14:textId="77777777" w:rsidR="00D42BB4" w:rsidRPr="001A34AB" w:rsidRDefault="00D42BB4" w:rsidP="00022AF5">
      <w:pPr>
        <w:rPr>
          <w:lang w:val="ca-ES"/>
        </w:rPr>
      </w:pPr>
    </w:p>
    <w:p w14:paraId="093DDBD5" w14:textId="77777777" w:rsidR="00881110" w:rsidRPr="001A34AB" w:rsidRDefault="00881110" w:rsidP="00881110">
      <w:pPr>
        <w:rPr>
          <w:rFonts w:cs="Arial"/>
          <w:lang w:val="ca-ES"/>
        </w:rPr>
      </w:pPr>
      <w:r w:rsidRPr="001A34AB">
        <w:rPr>
          <w:rFonts w:cs="Arial"/>
          <w:lang w:val="ca-ES"/>
        </w:rPr>
        <w:t>L'Agència Estatal</w:t>
      </w:r>
      <w:r w:rsidR="0068592D" w:rsidRPr="001A34AB">
        <w:rPr>
          <w:rFonts w:cs="Arial"/>
          <w:lang w:val="ca-ES"/>
        </w:rPr>
        <w:t xml:space="preserve"> de Meteorologia </w:t>
      </w:r>
      <w:r w:rsidRPr="001A34AB">
        <w:rPr>
          <w:rFonts w:cs="Arial"/>
          <w:lang w:val="ca-ES"/>
        </w:rPr>
        <w:t>a fi de poder facilitar la informació sobre la predicció i vigilància dels fenòmens met</w:t>
      </w:r>
      <w:r w:rsidR="00A37153">
        <w:rPr>
          <w:rFonts w:cs="Arial"/>
          <w:lang w:val="ca-ES"/>
        </w:rPr>
        <w:t xml:space="preserve">eorològics ha dissenyat el Pla </w:t>
      </w:r>
      <w:proofErr w:type="spellStart"/>
      <w:r w:rsidRPr="001A34AB">
        <w:rPr>
          <w:rFonts w:cs="Arial"/>
          <w:lang w:val="ca-ES"/>
        </w:rPr>
        <w:t>Meteoalerta</w:t>
      </w:r>
      <w:proofErr w:type="spellEnd"/>
      <w:r w:rsidRPr="001A34AB">
        <w:rPr>
          <w:rFonts w:cs="Arial"/>
          <w:lang w:val="ca-ES"/>
        </w:rPr>
        <w:t xml:space="preserve"> que és un pla específic d'avisos de riscos meteorològics.</w:t>
      </w:r>
    </w:p>
    <w:p w14:paraId="252729CF" w14:textId="77777777" w:rsidR="00FD54B6" w:rsidRPr="001A34AB" w:rsidRDefault="00FD54B6" w:rsidP="003449D4">
      <w:pPr>
        <w:rPr>
          <w:lang w:val="ca-ES"/>
        </w:rPr>
      </w:pPr>
      <w:bookmarkStart w:id="23" w:name="OLE_LINK2"/>
    </w:p>
    <w:p w14:paraId="6A7BC336" w14:textId="77777777" w:rsidR="00881110" w:rsidRPr="001A34AB" w:rsidRDefault="00881110" w:rsidP="003449D4">
      <w:pPr>
        <w:rPr>
          <w:b/>
          <w:lang w:val="ca-ES"/>
        </w:rPr>
      </w:pPr>
      <w:r w:rsidRPr="001A34AB">
        <w:rPr>
          <w:lang w:val="ca-ES"/>
        </w:rPr>
        <w:t xml:space="preserve">El </w:t>
      </w:r>
      <w:r w:rsidR="00A83C90" w:rsidRPr="001A34AB">
        <w:rPr>
          <w:lang w:val="ca-ES"/>
        </w:rPr>
        <w:t>CCE</w:t>
      </w:r>
      <w:r w:rsidRPr="001A34AB">
        <w:rPr>
          <w:lang w:val="ca-ES"/>
        </w:rPr>
        <w:t xml:space="preserve"> </w:t>
      </w:r>
      <w:r w:rsidR="00022AF5" w:rsidRPr="001A34AB">
        <w:rPr>
          <w:lang w:val="ca-ES"/>
        </w:rPr>
        <w:t>Generalitat</w:t>
      </w:r>
      <w:r w:rsidR="00A37153">
        <w:rPr>
          <w:lang w:val="ca-ES"/>
        </w:rPr>
        <w:t xml:space="preserve"> a partir del Butlletí </w:t>
      </w:r>
      <w:proofErr w:type="spellStart"/>
      <w:r w:rsidRPr="001A34AB">
        <w:rPr>
          <w:lang w:val="ca-ES"/>
        </w:rPr>
        <w:t>Meteoalerta</w:t>
      </w:r>
      <w:proofErr w:type="spellEnd"/>
      <w:r w:rsidRPr="001A34AB">
        <w:rPr>
          <w:lang w:val="ca-ES"/>
        </w:rPr>
        <w:t xml:space="preserve"> rebut </w:t>
      </w:r>
      <w:r w:rsidR="00A37153" w:rsidRPr="001A34AB">
        <w:rPr>
          <w:lang w:val="ca-ES"/>
        </w:rPr>
        <w:t>activarà</w:t>
      </w:r>
      <w:r w:rsidRPr="001A34AB">
        <w:rPr>
          <w:lang w:val="ca-ES"/>
        </w:rPr>
        <w:t xml:space="preserve"> un Pla o </w:t>
      </w:r>
      <w:r w:rsidR="00A37153" w:rsidRPr="001A34AB">
        <w:rPr>
          <w:lang w:val="ca-ES"/>
        </w:rPr>
        <w:t>procediment</w:t>
      </w:r>
      <w:r w:rsidRPr="001A34AB">
        <w:rPr>
          <w:lang w:val="ca-ES"/>
        </w:rPr>
        <w:t xml:space="preserve"> en la seua fase de </w:t>
      </w:r>
      <w:r w:rsidRPr="001A34AB">
        <w:rPr>
          <w:b/>
          <w:lang w:val="ca-ES"/>
        </w:rPr>
        <w:t>PREEMERGÈNCIA</w:t>
      </w:r>
      <w:r w:rsidR="009443B8" w:rsidRPr="001A34AB">
        <w:rPr>
          <w:b/>
          <w:lang w:val="ca-ES"/>
        </w:rPr>
        <w:t>.</w:t>
      </w:r>
    </w:p>
    <w:p w14:paraId="28FCE6BB" w14:textId="77777777" w:rsidR="00D4601D" w:rsidRPr="001A34AB" w:rsidRDefault="00D4601D" w:rsidP="00722115">
      <w:pPr>
        <w:rPr>
          <w:rFonts w:cs="Arial"/>
          <w:lang w:val="ca-ES"/>
        </w:rPr>
      </w:pPr>
    </w:p>
    <w:p w14:paraId="092C4DEF" w14:textId="77777777" w:rsidR="00881110" w:rsidRPr="001A34AB" w:rsidRDefault="00881110" w:rsidP="00722115">
      <w:pPr>
        <w:rPr>
          <w:lang w:val="ca-ES"/>
        </w:rPr>
      </w:pPr>
      <w:r w:rsidRPr="001A34AB">
        <w:rPr>
          <w:lang w:val="ca-ES"/>
        </w:rPr>
        <w:t>Aquesta comunicació es transmet als municipis potencialment afectats, organismes implicats de les administracions públiques i empreses de serveis bàsics, que hauran d'adoptar les mesures preventives que es consideren necessàries.</w:t>
      </w:r>
    </w:p>
    <w:p w14:paraId="03B66D92" w14:textId="77777777" w:rsidR="009443B8" w:rsidRPr="001A34AB" w:rsidRDefault="009443B8" w:rsidP="00881110">
      <w:pPr>
        <w:rPr>
          <w:lang w:val="ca-ES"/>
        </w:rPr>
      </w:pPr>
    </w:p>
    <w:p w14:paraId="08961FCE" w14:textId="77777777" w:rsidR="00881110" w:rsidRPr="001A34AB" w:rsidRDefault="00881110" w:rsidP="00881110">
      <w:pPr>
        <w:rPr>
          <w:i/>
          <w:lang w:val="ca-ES"/>
        </w:rPr>
      </w:pPr>
      <w:r w:rsidRPr="001A34AB">
        <w:rPr>
          <w:lang w:val="ca-ES"/>
        </w:rPr>
        <w:t xml:space="preserve">Si es produeixen incidències notables en el seu àmbit competencial, haurà de facilitar informació al </w:t>
      </w:r>
      <w:r w:rsidR="00A83C90" w:rsidRPr="001A34AB">
        <w:rPr>
          <w:lang w:val="ca-ES"/>
        </w:rPr>
        <w:t xml:space="preserve">CCE Generalitat </w:t>
      </w:r>
      <w:r w:rsidRPr="001A34AB">
        <w:rPr>
          <w:lang w:val="ca-ES"/>
        </w:rPr>
        <w:t xml:space="preserve">pels canals habituals o a través del </w:t>
      </w:r>
      <w:r w:rsidR="00A37153">
        <w:rPr>
          <w:i/>
          <w:lang w:val="ca-ES"/>
        </w:rPr>
        <w:t>Telèfon d’Emergèncie</w:t>
      </w:r>
      <w:r w:rsidR="00A37153" w:rsidRPr="001A34AB">
        <w:rPr>
          <w:i/>
          <w:lang w:val="ca-ES"/>
        </w:rPr>
        <w:t>s</w:t>
      </w:r>
      <w:r w:rsidRPr="001A34AB">
        <w:rPr>
          <w:i/>
          <w:lang w:val="ca-ES"/>
        </w:rPr>
        <w:t xml:space="preserve"> 112 CV</w:t>
      </w:r>
    </w:p>
    <w:p w14:paraId="024EEA4C" w14:textId="77777777" w:rsidR="00A83C90" w:rsidRPr="001A34AB" w:rsidRDefault="00A83C90" w:rsidP="00881110">
      <w:pPr>
        <w:rPr>
          <w:lang w:val="ca-ES"/>
        </w:rPr>
      </w:pPr>
    </w:p>
    <w:bookmarkEnd w:id="23"/>
    <w:p w14:paraId="7D55EA4C" w14:textId="77777777" w:rsidR="00453675" w:rsidRDefault="00453675">
      <w:pPr>
        <w:jc w:val="left"/>
        <w:rPr>
          <w:b/>
          <w:color w:val="705690"/>
          <w:sz w:val="28"/>
          <w:lang w:val="ca-ES"/>
        </w:rPr>
      </w:pPr>
      <w:r>
        <w:rPr>
          <w:lang w:val="ca-ES"/>
        </w:rPr>
        <w:br w:type="page"/>
      </w:r>
    </w:p>
    <w:p w14:paraId="287F0B86" w14:textId="059D4468" w:rsidR="00881110" w:rsidRPr="001A34AB" w:rsidRDefault="00881110" w:rsidP="003449D4">
      <w:pPr>
        <w:pStyle w:val="Ttulo3"/>
        <w:rPr>
          <w:lang w:val="ca-ES"/>
        </w:rPr>
      </w:pPr>
      <w:r w:rsidRPr="001A34AB">
        <w:rPr>
          <w:lang w:val="ca-ES"/>
        </w:rPr>
        <w:lastRenderedPageBreak/>
        <w:t>5.2.2. Emergència</w:t>
      </w:r>
    </w:p>
    <w:p w14:paraId="2CE9EA13" w14:textId="77777777" w:rsidR="003356FD" w:rsidRPr="001A34AB" w:rsidRDefault="003356FD" w:rsidP="003356FD">
      <w:pPr>
        <w:rPr>
          <w:lang w:val="ca-ES"/>
        </w:rPr>
      </w:pPr>
    </w:p>
    <w:p w14:paraId="24C5B5F1" w14:textId="77777777" w:rsidR="00881110" w:rsidRPr="001A34AB" w:rsidRDefault="00881110" w:rsidP="00881110">
      <w:pPr>
        <w:rPr>
          <w:rFonts w:cs="Arial"/>
          <w:lang w:val="ca-ES"/>
        </w:rPr>
      </w:pPr>
      <w:r w:rsidRPr="001A34AB">
        <w:rPr>
          <w:rFonts w:cs="Arial"/>
          <w:lang w:val="ca-ES"/>
        </w:rPr>
        <w:t>Es correspon amb la materialització d'aquells riscos que hagueren motivat la fase de preemergència, o d'aquells altres que s'inicien amb aquesta.</w:t>
      </w:r>
    </w:p>
    <w:p w14:paraId="4FE1ACA0" w14:textId="77777777" w:rsidR="00A219A2" w:rsidRPr="001A34AB" w:rsidRDefault="00A219A2" w:rsidP="00881110">
      <w:pPr>
        <w:rPr>
          <w:rFonts w:cs="Arial"/>
          <w:lang w:val="ca-ES"/>
        </w:rPr>
      </w:pPr>
    </w:p>
    <w:p w14:paraId="1FA85A4E" w14:textId="77777777" w:rsidR="003356FD" w:rsidRPr="001A34AB" w:rsidRDefault="003356FD" w:rsidP="00A83C90">
      <w:pPr>
        <w:pStyle w:val="Ttulo4"/>
        <w:rPr>
          <w:lang w:val="ca-ES"/>
        </w:rPr>
      </w:pPr>
      <w:r w:rsidRPr="001A34AB">
        <w:rPr>
          <w:lang w:val="ca-ES"/>
        </w:rPr>
        <w:t>Nivells d'emergència</w:t>
      </w:r>
    </w:p>
    <w:p w14:paraId="189D368F" w14:textId="77777777" w:rsidR="003356FD" w:rsidRPr="001A34AB" w:rsidRDefault="003356FD" w:rsidP="00881110">
      <w:pPr>
        <w:rPr>
          <w:rFonts w:cs="Arial"/>
          <w:lang w:val="ca-ES"/>
        </w:rPr>
      </w:pPr>
    </w:p>
    <w:p w14:paraId="6242C5B8" w14:textId="77777777" w:rsidR="003356FD" w:rsidRPr="001A34AB" w:rsidRDefault="003356FD" w:rsidP="00881110">
      <w:pPr>
        <w:rPr>
          <w:rFonts w:cs="Arial"/>
          <w:lang w:val="ca-ES"/>
        </w:rPr>
      </w:pPr>
      <w:r w:rsidRPr="001A34AB">
        <w:rPr>
          <w:rFonts w:cs="Arial"/>
          <w:lang w:val="ca-ES"/>
        </w:rPr>
        <w:t>A fi de graduar l'activació del pla i assegurar la seua integració amb els Planes d'àmbit superior es defineixen els següents nivells d'emergència:</w:t>
      </w:r>
    </w:p>
    <w:p w14:paraId="36A7FF68" w14:textId="77777777" w:rsidR="003356FD" w:rsidRPr="001A34AB" w:rsidRDefault="003356FD" w:rsidP="00881110">
      <w:pPr>
        <w:rPr>
          <w:rFonts w:cs="Arial"/>
          <w:lang w:val="ca-ES"/>
        </w:rPr>
      </w:pPr>
    </w:p>
    <w:p w14:paraId="65FE1145" w14:textId="77777777" w:rsidR="003356FD" w:rsidRPr="001A34AB" w:rsidRDefault="003356FD" w:rsidP="00E12856">
      <w:pPr>
        <w:numPr>
          <w:ilvl w:val="0"/>
          <w:numId w:val="18"/>
        </w:numPr>
        <w:rPr>
          <w:rFonts w:cs="Arial"/>
          <w:lang w:val="ca-ES"/>
        </w:rPr>
      </w:pPr>
      <w:r w:rsidRPr="001A34AB">
        <w:rPr>
          <w:rFonts w:cs="Arial"/>
          <w:b/>
          <w:lang w:val="ca-ES"/>
        </w:rPr>
        <w:t>Nivell I:</w:t>
      </w:r>
      <w:r w:rsidR="00A219A2" w:rsidRPr="001A34AB">
        <w:rPr>
          <w:rFonts w:cs="Arial"/>
          <w:lang w:val="ca-ES"/>
        </w:rPr>
        <w:t xml:space="preserve"> emergències que </w:t>
      </w:r>
      <w:r w:rsidR="00722115" w:rsidRPr="001A34AB">
        <w:rPr>
          <w:rFonts w:cs="Arial"/>
          <w:lang w:val="ca-ES"/>
        </w:rPr>
        <w:t xml:space="preserve">produeixen </w:t>
      </w:r>
      <w:r w:rsidR="00A219A2" w:rsidRPr="001A34AB">
        <w:rPr>
          <w:rFonts w:cs="Arial"/>
          <w:lang w:val="ca-ES"/>
        </w:rPr>
        <w:t>danys limitats en els quals per al seu control són suficients els recursos locals, sen</w:t>
      </w:r>
      <w:r w:rsidR="00A37153">
        <w:rPr>
          <w:rFonts w:cs="Arial"/>
          <w:lang w:val="ca-ES"/>
        </w:rPr>
        <w:t xml:space="preserve">se precisar la constitució del </w:t>
      </w:r>
      <w:r w:rsidR="00A219A2" w:rsidRPr="001A34AB">
        <w:rPr>
          <w:rFonts w:cs="Arial"/>
          <w:lang w:val="ca-ES"/>
        </w:rPr>
        <w:t xml:space="preserve">CECOPAL. </w:t>
      </w:r>
    </w:p>
    <w:p w14:paraId="5EE971C3" w14:textId="77777777" w:rsidR="00A219A2" w:rsidRPr="001A34AB" w:rsidRDefault="003356FD" w:rsidP="00E12856">
      <w:pPr>
        <w:numPr>
          <w:ilvl w:val="0"/>
          <w:numId w:val="18"/>
        </w:numPr>
        <w:rPr>
          <w:rFonts w:cs="Arial"/>
          <w:lang w:val="ca-ES"/>
        </w:rPr>
      </w:pPr>
      <w:r w:rsidRPr="001A34AB">
        <w:rPr>
          <w:rFonts w:cs="Arial"/>
          <w:b/>
          <w:lang w:val="ca-ES"/>
        </w:rPr>
        <w:t>Nivell II:</w:t>
      </w:r>
      <w:r w:rsidR="00A219A2" w:rsidRPr="001A34AB">
        <w:rPr>
          <w:rFonts w:cs="Arial"/>
          <w:lang w:val="ca-ES"/>
        </w:rPr>
        <w:t xml:space="preserve"> emergències que per al seu control </w:t>
      </w:r>
      <w:r w:rsidR="00A37153">
        <w:rPr>
          <w:rFonts w:cs="Arial"/>
          <w:lang w:val="ca-ES"/>
        </w:rPr>
        <w:t xml:space="preserve">requereixen la constitució del </w:t>
      </w:r>
      <w:r w:rsidR="00A219A2" w:rsidRPr="001A34AB">
        <w:rPr>
          <w:rFonts w:cs="Arial"/>
          <w:lang w:val="ca-ES"/>
        </w:rPr>
        <w:t>CECOPAL.</w:t>
      </w:r>
    </w:p>
    <w:p w14:paraId="3CBE1CAF" w14:textId="77777777" w:rsidR="003356FD" w:rsidRPr="001A34AB" w:rsidRDefault="003356FD" w:rsidP="00E12856">
      <w:pPr>
        <w:numPr>
          <w:ilvl w:val="0"/>
          <w:numId w:val="18"/>
        </w:numPr>
        <w:rPr>
          <w:rFonts w:cs="Arial"/>
          <w:lang w:val="ca-ES"/>
        </w:rPr>
      </w:pPr>
      <w:r w:rsidRPr="001A34AB">
        <w:rPr>
          <w:rFonts w:cs="Arial"/>
          <w:b/>
          <w:lang w:val="ca-ES"/>
        </w:rPr>
        <w:t>Nivell III:</w:t>
      </w:r>
      <w:r w:rsidRPr="001A34AB">
        <w:rPr>
          <w:rFonts w:cs="Arial"/>
          <w:lang w:val="ca-ES"/>
        </w:rPr>
        <w:t xml:space="preserve"> </w:t>
      </w:r>
      <w:r w:rsidR="00B535B5" w:rsidRPr="001A34AB">
        <w:rPr>
          <w:rFonts w:cs="Arial"/>
          <w:lang w:val="ca-ES"/>
        </w:rPr>
        <w:t xml:space="preserve">nivell </w:t>
      </w:r>
      <w:r w:rsidR="00A37153">
        <w:rPr>
          <w:rFonts w:cs="Arial"/>
          <w:lang w:val="ca-ES"/>
        </w:rPr>
        <w:t xml:space="preserve">d'emergència </w:t>
      </w:r>
      <w:r w:rsidRPr="001A34AB">
        <w:rPr>
          <w:rFonts w:cs="Arial"/>
          <w:lang w:val="ca-ES"/>
        </w:rPr>
        <w:t>establi</w:t>
      </w:r>
      <w:r w:rsidR="00A37153">
        <w:rPr>
          <w:rFonts w:cs="Arial"/>
          <w:lang w:val="ca-ES"/>
        </w:rPr>
        <w:t xml:space="preserve">t per </w:t>
      </w:r>
      <w:r w:rsidR="00A37153" w:rsidRPr="001A34AB">
        <w:rPr>
          <w:rFonts w:cs="Arial"/>
          <w:lang w:val="ca-ES"/>
        </w:rPr>
        <w:t>activació</w:t>
      </w:r>
      <w:r w:rsidR="00B535B5" w:rsidRPr="001A34AB">
        <w:rPr>
          <w:rFonts w:cs="Arial"/>
          <w:lang w:val="ca-ES"/>
        </w:rPr>
        <w:t xml:space="preserve"> d'un pla d'àmbit superior.</w:t>
      </w:r>
    </w:p>
    <w:p w14:paraId="645F2D0E" w14:textId="77777777" w:rsidR="00A219A2" w:rsidRPr="001A34AB" w:rsidRDefault="00A219A2" w:rsidP="00881110">
      <w:pPr>
        <w:rPr>
          <w:rFonts w:cs="Arial"/>
          <w:lang w:val="ca-ES"/>
        </w:rPr>
      </w:pPr>
    </w:p>
    <w:p w14:paraId="325056DE" w14:textId="77777777" w:rsidR="00A219A2" w:rsidRPr="001A34AB" w:rsidRDefault="00A219A2" w:rsidP="00A83C90">
      <w:pPr>
        <w:pStyle w:val="Ttulo4"/>
        <w:rPr>
          <w:lang w:val="ca-ES"/>
        </w:rPr>
      </w:pPr>
      <w:r w:rsidRPr="001A34AB">
        <w:rPr>
          <w:lang w:val="ca-ES"/>
        </w:rPr>
        <w:t>Activació del Pla</w:t>
      </w:r>
    </w:p>
    <w:p w14:paraId="4F2141E3" w14:textId="77777777" w:rsidR="00A219A2" w:rsidRPr="001A34AB" w:rsidRDefault="00A219A2" w:rsidP="00881110">
      <w:pPr>
        <w:rPr>
          <w:rFonts w:cs="Arial"/>
          <w:lang w:val="ca-ES"/>
        </w:rPr>
      </w:pPr>
    </w:p>
    <w:p w14:paraId="49E986FE" w14:textId="77777777" w:rsidR="00881110" w:rsidRPr="001A34AB" w:rsidRDefault="00881110" w:rsidP="00881110">
      <w:pPr>
        <w:rPr>
          <w:rFonts w:cs="Arial"/>
          <w:lang w:val="ca-ES"/>
        </w:rPr>
      </w:pPr>
      <w:r w:rsidRPr="001A34AB">
        <w:rPr>
          <w:rFonts w:cs="Arial"/>
          <w:lang w:val="ca-ES"/>
        </w:rPr>
        <w:t>Es consideren dos casos:</w:t>
      </w:r>
    </w:p>
    <w:p w14:paraId="1EEC9CD6" w14:textId="77777777" w:rsidR="00881110" w:rsidRPr="001A34AB" w:rsidRDefault="00881110" w:rsidP="00881110">
      <w:pPr>
        <w:rPr>
          <w:rFonts w:cs="Arial"/>
          <w:lang w:val="ca-ES"/>
        </w:rPr>
      </w:pPr>
    </w:p>
    <w:p w14:paraId="76497A0E" w14:textId="77777777" w:rsidR="00881110" w:rsidRPr="001A34AB" w:rsidRDefault="003356FD" w:rsidP="003356FD">
      <w:pPr>
        <w:ind w:left="1134" w:hanging="567"/>
        <w:rPr>
          <w:lang w:val="ca-ES"/>
        </w:rPr>
      </w:pPr>
      <w:r w:rsidRPr="001A34AB">
        <w:rPr>
          <w:b/>
          <w:i/>
          <w:lang w:val="ca-ES"/>
        </w:rPr>
        <w:t>a)</w:t>
      </w:r>
      <w:r w:rsidRPr="001A34AB">
        <w:rPr>
          <w:lang w:val="ca-ES"/>
        </w:rPr>
        <w:tab/>
      </w:r>
      <w:r w:rsidR="00A37153">
        <w:rPr>
          <w:lang w:val="ca-ES"/>
        </w:rPr>
        <w:t xml:space="preserve">El </w:t>
      </w:r>
      <w:r w:rsidR="00881110" w:rsidRPr="001A34AB">
        <w:rPr>
          <w:lang w:val="ca-ES"/>
        </w:rPr>
        <w:t xml:space="preserve">CCE decreta el nivell d'emergència per a una comarca que inclou el </w:t>
      </w:r>
      <w:r w:rsidRPr="001A34AB">
        <w:rPr>
          <w:lang w:val="ca-ES"/>
        </w:rPr>
        <w:t>municipi</w:t>
      </w:r>
      <w:r w:rsidR="00077E3B" w:rsidRPr="001A34AB">
        <w:rPr>
          <w:lang w:val="ca-ES"/>
        </w:rPr>
        <w:t>.</w:t>
      </w:r>
    </w:p>
    <w:p w14:paraId="7BDC73C0" w14:textId="77777777" w:rsidR="003356FD" w:rsidRPr="001A34AB" w:rsidRDefault="003356FD" w:rsidP="003356FD">
      <w:pPr>
        <w:rPr>
          <w:lang w:val="ca-ES"/>
        </w:rPr>
      </w:pPr>
    </w:p>
    <w:p w14:paraId="535198F1" w14:textId="77777777" w:rsidR="00881110" w:rsidRPr="001A34AB" w:rsidRDefault="00881110" w:rsidP="003356FD">
      <w:pPr>
        <w:ind w:left="1134"/>
        <w:rPr>
          <w:lang w:val="ca-ES"/>
        </w:rPr>
      </w:pPr>
      <w:r w:rsidRPr="001A34AB">
        <w:rPr>
          <w:lang w:val="ca-ES"/>
        </w:rPr>
        <w:t xml:space="preserve">En rebre </w:t>
      </w:r>
      <w:r w:rsidR="003356FD" w:rsidRPr="001A34AB">
        <w:rPr>
          <w:lang w:val="ca-ES"/>
        </w:rPr>
        <w:t xml:space="preserve">la notificació </w:t>
      </w:r>
      <w:r w:rsidRPr="001A34AB">
        <w:rPr>
          <w:lang w:val="ca-ES"/>
        </w:rPr>
        <w:t xml:space="preserve">el </w:t>
      </w:r>
      <w:r w:rsidR="003356FD" w:rsidRPr="001A34AB">
        <w:rPr>
          <w:i/>
          <w:lang w:val="ca-ES"/>
        </w:rPr>
        <w:t>Centre de Comunicacions</w:t>
      </w:r>
      <w:r w:rsidR="00A37153">
        <w:rPr>
          <w:lang w:val="ca-ES"/>
        </w:rPr>
        <w:t xml:space="preserve"> informarà el Director del </w:t>
      </w:r>
      <w:r w:rsidRPr="001A34AB">
        <w:rPr>
          <w:lang w:val="ca-ES"/>
        </w:rPr>
        <w:t xml:space="preserve">PTM, qui </w:t>
      </w:r>
      <w:r w:rsidR="00A219A2" w:rsidRPr="001A34AB">
        <w:rPr>
          <w:lang w:val="ca-ES"/>
        </w:rPr>
        <w:t xml:space="preserve">activarà el present pla i </w:t>
      </w:r>
      <w:r w:rsidRPr="001A34AB">
        <w:rPr>
          <w:lang w:val="ca-ES"/>
        </w:rPr>
        <w:t>establirà l</w:t>
      </w:r>
      <w:r w:rsidR="00A219A2" w:rsidRPr="001A34AB">
        <w:rPr>
          <w:lang w:val="ca-ES"/>
        </w:rPr>
        <w:t>a emergència de</w:t>
      </w:r>
      <w:r w:rsidR="0068592D" w:rsidRPr="001A34AB">
        <w:rPr>
          <w:b/>
          <w:lang w:val="ca-ES"/>
        </w:rPr>
        <w:t xml:space="preserve"> Nivell III</w:t>
      </w:r>
      <w:r w:rsidR="0068592D" w:rsidRPr="001A34AB">
        <w:rPr>
          <w:lang w:val="ca-ES"/>
        </w:rPr>
        <w:t>.</w:t>
      </w:r>
    </w:p>
    <w:p w14:paraId="7C6529B1" w14:textId="77777777" w:rsidR="0068592D" w:rsidRPr="001A34AB" w:rsidRDefault="0068592D" w:rsidP="003356FD">
      <w:pPr>
        <w:rPr>
          <w:lang w:val="ca-ES"/>
        </w:rPr>
      </w:pPr>
    </w:p>
    <w:p w14:paraId="4FFD6AD4" w14:textId="77777777" w:rsidR="00881110" w:rsidRPr="001A34AB" w:rsidRDefault="00A219A2" w:rsidP="00A219A2">
      <w:pPr>
        <w:ind w:left="1134" w:hanging="567"/>
        <w:rPr>
          <w:lang w:val="ca-ES"/>
        </w:rPr>
      </w:pPr>
      <w:r w:rsidRPr="001A34AB">
        <w:rPr>
          <w:b/>
          <w:i/>
          <w:lang w:val="ca-ES"/>
        </w:rPr>
        <w:t>b)</w:t>
      </w:r>
      <w:r w:rsidRPr="001A34AB">
        <w:rPr>
          <w:lang w:val="ca-ES"/>
        </w:rPr>
        <w:tab/>
        <w:t xml:space="preserve">El Centre de Comunicacions </w:t>
      </w:r>
      <w:r w:rsidR="00881110" w:rsidRPr="001A34AB">
        <w:rPr>
          <w:lang w:val="ca-ES"/>
        </w:rPr>
        <w:t>és coneixedor d'un</w:t>
      </w:r>
      <w:r w:rsidRPr="001A34AB">
        <w:rPr>
          <w:lang w:val="ca-ES"/>
        </w:rPr>
        <w:t xml:space="preserve"> accident / emergència </w:t>
      </w:r>
      <w:r w:rsidR="00881110" w:rsidRPr="001A34AB">
        <w:rPr>
          <w:lang w:val="ca-ES"/>
        </w:rPr>
        <w:t xml:space="preserve">que precisa </w:t>
      </w:r>
      <w:r w:rsidRPr="001A34AB">
        <w:rPr>
          <w:lang w:val="ca-ES"/>
        </w:rPr>
        <w:t xml:space="preserve">per a la seua resolució </w:t>
      </w:r>
      <w:r w:rsidR="00881110" w:rsidRPr="001A34AB">
        <w:rPr>
          <w:lang w:val="ca-ES"/>
        </w:rPr>
        <w:t>de l'actuació dels recursos municipals.</w:t>
      </w:r>
    </w:p>
    <w:p w14:paraId="47F826D9" w14:textId="77777777" w:rsidR="00A219A2" w:rsidRPr="001A34AB" w:rsidRDefault="00A219A2" w:rsidP="00A219A2">
      <w:pPr>
        <w:rPr>
          <w:lang w:val="ca-ES"/>
        </w:rPr>
      </w:pPr>
    </w:p>
    <w:p w14:paraId="15F738E3" w14:textId="77777777" w:rsidR="00A219A2" w:rsidRPr="001A34AB" w:rsidRDefault="00881110" w:rsidP="00A219A2">
      <w:pPr>
        <w:ind w:left="1134"/>
        <w:rPr>
          <w:rFonts w:cs="Arial"/>
          <w:szCs w:val="24"/>
          <w:lang w:val="ca-ES"/>
        </w:rPr>
      </w:pPr>
      <w:r w:rsidRPr="001A34AB">
        <w:rPr>
          <w:rFonts w:cs="Arial"/>
          <w:szCs w:val="24"/>
          <w:lang w:val="ca-ES"/>
        </w:rPr>
        <w:t>En aquest c</w:t>
      </w:r>
      <w:r w:rsidR="00A37153">
        <w:rPr>
          <w:rFonts w:cs="Arial"/>
          <w:szCs w:val="24"/>
          <w:lang w:val="ca-ES"/>
        </w:rPr>
        <w:t xml:space="preserve">as s'informarà el Director del </w:t>
      </w:r>
      <w:r w:rsidRPr="001A34AB">
        <w:rPr>
          <w:rFonts w:cs="Arial"/>
          <w:szCs w:val="24"/>
          <w:lang w:val="ca-ES"/>
        </w:rPr>
        <w:t xml:space="preserve">PTM, qui </w:t>
      </w:r>
      <w:r w:rsidR="00A219A2" w:rsidRPr="001A34AB">
        <w:rPr>
          <w:rFonts w:cs="Arial"/>
          <w:szCs w:val="24"/>
          <w:lang w:val="ca-ES"/>
        </w:rPr>
        <w:t>valorarà si escau activar el present Pla i el nivell de l'emergència que ha de declarar-se.</w:t>
      </w:r>
    </w:p>
    <w:p w14:paraId="484E1F13" w14:textId="77777777" w:rsidR="00A219A2" w:rsidRPr="001A34AB" w:rsidRDefault="00A219A2" w:rsidP="00A219A2">
      <w:pPr>
        <w:ind w:left="1134"/>
        <w:rPr>
          <w:rFonts w:cs="Arial"/>
          <w:szCs w:val="24"/>
          <w:lang w:val="ca-ES"/>
        </w:rPr>
      </w:pPr>
    </w:p>
    <w:p w14:paraId="780B0818" w14:textId="77777777" w:rsidR="00A219A2" w:rsidRPr="001A34AB" w:rsidRDefault="00A219A2" w:rsidP="00A219A2">
      <w:pPr>
        <w:ind w:left="1134"/>
        <w:rPr>
          <w:rFonts w:cs="Arial"/>
          <w:szCs w:val="24"/>
          <w:lang w:val="ca-ES"/>
        </w:rPr>
      </w:pPr>
      <w:r w:rsidRPr="001A34AB">
        <w:rPr>
          <w:rFonts w:cs="Arial"/>
          <w:szCs w:val="24"/>
          <w:lang w:val="ca-ES"/>
        </w:rPr>
        <w:t xml:space="preserve">En cas d'activar-se el pla i declarar-se l'emergència de </w:t>
      </w:r>
      <w:r w:rsidR="00A37153">
        <w:rPr>
          <w:rFonts w:cs="Arial"/>
          <w:szCs w:val="24"/>
          <w:lang w:val="ca-ES"/>
        </w:rPr>
        <w:t xml:space="preserve">nivell I o II, s'informarà  el </w:t>
      </w:r>
      <w:r w:rsidRPr="001A34AB">
        <w:rPr>
          <w:rFonts w:cs="Arial"/>
          <w:szCs w:val="24"/>
          <w:lang w:val="ca-ES"/>
        </w:rPr>
        <w:t>CCE.</w:t>
      </w:r>
    </w:p>
    <w:p w14:paraId="5A428C02" w14:textId="77777777" w:rsidR="00D27B50" w:rsidRPr="001A34AB" w:rsidRDefault="00D27B50" w:rsidP="00A219A2">
      <w:pPr>
        <w:rPr>
          <w:lang w:val="ca-ES"/>
        </w:rPr>
      </w:pPr>
    </w:p>
    <w:p w14:paraId="46021C57" w14:textId="77777777" w:rsidR="00881110" w:rsidRPr="001A34AB" w:rsidRDefault="00077E3B" w:rsidP="003449D4">
      <w:pPr>
        <w:pStyle w:val="Ttulo3"/>
        <w:rPr>
          <w:lang w:val="ca-ES"/>
        </w:rPr>
      </w:pPr>
      <w:r w:rsidRPr="001A34AB">
        <w:rPr>
          <w:lang w:val="ca-ES"/>
        </w:rPr>
        <w:t xml:space="preserve">5.2.3. </w:t>
      </w:r>
      <w:r w:rsidR="00881110" w:rsidRPr="001A34AB">
        <w:rPr>
          <w:lang w:val="ca-ES"/>
        </w:rPr>
        <w:t>Fi de la preemergència / emergència</w:t>
      </w:r>
    </w:p>
    <w:p w14:paraId="5A0619DC" w14:textId="77777777" w:rsidR="00D11665" w:rsidRPr="001A34AB" w:rsidRDefault="00D11665" w:rsidP="00881110">
      <w:pPr>
        <w:tabs>
          <w:tab w:val="left" w:pos="432"/>
        </w:tabs>
        <w:rPr>
          <w:rFonts w:cs="Arial"/>
          <w:lang w:val="ca-ES"/>
        </w:rPr>
      </w:pPr>
    </w:p>
    <w:p w14:paraId="371AE81C" w14:textId="77777777" w:rsidR="00881110" w:rsidRPr="001A34AB" w:rsidRDefault="00881110" w:rsidP="00A219A2">
      <w:pPr>
        <w:rPr>
          <w:lang w:val="ca-ES"/>
        </w:rPr>
      </w:pPr>
      <w:r w:rsidRPr="001A34AB">
        <w:rPr>
          <w:lang w:val="ca-ES"/>
        </w:rPr>
        <w:t>Es consideren de nou dos casos:</w:t>
      </w:r>
    </w:p>
    <w:p w14:paraId="1E475630" w14:textId="77777777" w:rsidR="00D42BB4" w:rsidRPr="001A34AB" w:rsidRDefault="00D42BB4" w:rsidP="00A219A2">
      <w:pPr>
        <w:rPr>
          <w:lang w:val="ca-ES"/>
        </w:rPr>
      </w:pPr>
    </w:p>
    <w:p w14:paraId="31C22503" w14:textId="77777777" w:rsidR="00881110" w:rsidRPr="001A34AB" w:rsidRDefault="00A219A2" w:rsidP="00216E4D">
      <w:pPr>
        <w:ind w:left="1134" w:hanging="567"/>
        <w:rPr>
          <w:lang w:val="ca-ES"/>
        </w:rPr>
      </w:pPr>
      <w:r w:rsidRPr="001A34AB">
        <w:rPr>
          <w:b/>
          <w:i/>
          <w:lang w:val="ca-ES"/>
        </w:rPr>
        <w:t>a)</w:t>
      </w:r>
      <w:r w:rsidRPr="001A34AB">
        <w:rPr>
          <w:lang w:val="ca-ES"/>
        </w:rPr>
        <w:tab/>
      </w:r>
      <w:r w:rsidR="00881110" w:rsidRPr="001A34AB">
        <w:rPr>
          <w:lang w:val="ca-ES"/>
        </w:rPr>
        <w:t>Si la preem</w:t>
      </w:r>
      <w:r w:rsidR="00A37153">
        <w:rPr>
          <w:lang w:val="ca-ES"/>
        </w:rPr>
        <w:t xml:space="preserve">ergència / emergència ha sigut </w:t>
      </w:r>
      <w:r w:rsidR="00881110" w:rsidRPr="001A34AB">
        <w:rPr>
          <w:lang w:val="ca-ES"/>
        </w:rPr>
        <w:t>dec</w:t>
      </w:r>
      <w:r w:rsidR="00421837" w:rsidRPr="001A34AB">
        <w:rPr>
          <w:lang w:val="ca-ES"/>
        </w:rPr>
        <w:t xml:space="preserve">larada </w:t>
      </w:r>
      <w:r w:rsidR="00881110" w:rsidRPr="001A34AB">
        <w:rPr>
          <w:lang w:val="ca-ES"/>
        </w:rPr>
        <w:t xml:space="preserve">per </w:t>
      </w:r>
      <w:r w:rsidR="00421837" w:rsidRPr="001A34AB">
        <w:rPr>
          <w:lang w:val="ca-ES"/>
        </w:rPr>
        <w:t xml:space="preserve">activació d'un pla d'àmbit superior, </w:t>
      </w:r>
      <w:r w:rsidR="00A37153">
        <w:rPr>
          <w:lang w:val="ca-ES"/>
        </w:rPr>
        <w:t xml:space="preserve">el </w:t>
      </w:r>
      <w:r w:rsidR="00881110" w:rsidRPr="001A34AB">
        <w:rPr>
          <w:lang w:val="ca-ES"/>
        </w:rPr>
        <w:t>CCE</w:t>
      </w:r>
      <w:r w:rsidR="00421837" w:rsidRPr="001A34AB">
        <w:rPr>
          <w:lang w:val="ca-ES"/>
        </w:rPr>
        <w:t xml:space="preserve"> notificarà al </w:t>
      </w:r>
      <w:r w:rsidR="00421837" w:rsidRPr="001A34AB">
        <w:rPr>
          <w:i/>
          <w:lang w:val="ca-ES"/>
        </w:rPr>
        <w:t xml:space="preserve">Centre de Comunicacions </w:t>
      </w:r>
      <w:r w:rsidR="00421837" w:rsidRPr="001A34AB">
        <w:rPr>
          <w:lang w:val="ca-ES"/>
        </w:rPr>
        <w:t xml:space="preserve">del municipi la seua finalització. </w:t>
      </w:r>
      <w:r w:rsidR="00881110" w:rsidRPr="001A34AB">
        <w:rPr>
          <w:lang w:val="ca-ES"/>
        </w:rPr>
        <w:t xml:space="preserve">El Director del </w:t>
      </w:r>
      <w:r w:rsidR="00216E4D" w:rsidRPr="001A34AB">
        <w:rPr>
          <w:lang w:val="ca-ES"/>
        </w:rPr>
        <w:t xml:space="preserve">PTM, </w:t>
      </w:r>
      <w:r w:rsidR="00881110" w:rsidRPr="001A34AB">
        <w:rPr>
          <w:lang w:val="ca-ES"/>
        </w:rPr>
        <w:t xml:space="preserve">una vegada comprovat que han desaparegut les causes que van generar </w:t>
      </w:r>
      <w:r w:rsidR="00216E4D" w:rsidRPr="001A34AB">
        <w:rPr>
          <w:lang w:val="ca-ES"/>
        </w:rPr>
        <w:t>aquesta</w:t>
      </w:r>
      <w:r w:rsidR="00881110" w:rsidRPr="001A34AB">
        <w:rPr>
          <w:lang w:val="ca-ES"/>
        </w:rPr>
        <w:t xml:space="preserve"> i </w:t>
      </w:r>
      <w:r w:rsidR="00A37153" w:rsidRPr="001A34AB">
        <w:rPr>
          <w:lang w:val="ca-ES"/>
        </w:rPr>
        <w:t>restablerts</w:t>
      </w:r>
      <w:r w:rsidR="00881110" w:rsidRPr="001A34AB">
        <w:rPr>
          <w:lang w:val="ca-ES"/>
        </w:rPr>
        <w:t xml:space="preserve"> els serveis </w:t>
      </w:r>
      <w:r w:rsidR="00216E4D" w:rsidRPr="001A34AB">
        <w:rPr>
          <w:lang w:val="ca-ES"/>
        </w:rPr>
        <w:t>bàsics o essencials</w:t>
      </w:r>
      <w:r w:rsidR="00881110" w:rsidRPr="001A34AB">
        <w:rPr>
          <w:lang w:val="ca-ES"/>
        </w:rPr>
        <w:t xml:space="preserve"> </w:t>
      </w:r>
      <w:r w:rsidR="00216E4D" w:rsidRPr="001A34AB">
        <w:rPr>
          <w:lang w:val="ca-ES"/>
        </w:rPr>
        <w:t>parell</w:t>
      </w:r>
      <w:r w:rsidR="00881110" w:rsidRPr="001A34AB">
        <w:rPr>
          <w:lang w:val="ca-ES"/>
        </w:rPr>
        <w:t>a la població</w:t>
      </w:r>
      <w:r w:rsidR="00216E4D" w:rsidRPr="001A34AB">
        <w:rPr>
          <w:lang w:val="ca-ES"/>
        </w:rPr>
        <w:t>,</w:t>
      </w:r>
      <w:r w:rsidR="00881110" w:rsidRPr="001A34AB">
        <w:rPr>
          <w:lang w:val="ca-ES"/>
        </w:rPr>
        <w:t xml:space="preserve"> decretarà la fi de la preemergència / emergència i la retirada gradual dels </w:t>
      </w:r>
      <w:r w:rsidR="00216E4D" w:rsidRPr="001A34AB">
        <w:rPr>
          <w:lang w:val="ca-ES"/>
        </w:rPr>
        <w:t>recursos locals mobilitzats.</w:t>
      </w:r>
    </w:p>
    <w:p w14:paraId="0012B910" w14:textId="77777777" w:rsidR="00FE6360" w:rsidRPr="001A34AB" w:rsidRDefault="00FE6360" w:rsidP="00216E4D">
      <w:pPr>
        <w:rPr>
          <w:lang w:val="ca-ES"/>
        </w:rPr>
      </w:pPr>
    </w:p>
    <w:p w14:paraId="69524D89" w14:textId="77777777" w:rsidR="00881110" w:rsidRPr="001A34AB" w:rsidRDefault="00216E4D" w:rsidP="00216E4D">
      <w:pPr>
        <w:ind w:left="1134" w:hanging="567"/>
        <w:rPr>
          <w:lang w:val="ca-ES"/>
        </w:rPr>
      </w:pPr>
      <w:r w:rsidRPr="001A34AB">
        <w:rPr>
          <w:b/>
          <w:i/>
          <w:lang w:val="ca-ES"/>
        </w:rPr>
        <w:t>b)</w:t>
      </w:r>
      <w:r w:rsidRPr="001A34AB">
        <w:rPr>
          <w:b/>
          <w:i/>
          <w:lang w:val="ca-ES"/>
        </w:rPr>
        <w:tab/>
      </w:r>
      <w:r w:rsidR="00881110" w:rsidRPr="001A34AB">
        <w:rPr>
          <w:lang w:val="ca-ES"/>
        </w:rPr>
        <w:t>Si la preem</w:t>
      </w:r>
      <w:r w:rsidR="00A37153">
        <w:rPr>
          <w:lang w:val="ca-ES"/>
        </w:rPr>
        <w:t xml:space="preserve">ergència / emergència ha sigut </w:t>
      </w:r>
      <w:r w:rsidR="00881110" w:rsidRPr="001A34AB">
        <w:rPr>
          <w:lang w:val="ca-ES"/>
        </w:rPr>
        <w:t>dec</w:t>
      </w:r>
      <w:r w:rsidRPr="001A34AB">
        <w:rPr>
          <w:lang w:val="ca-ES"/>
        </w:rPr>
        <w:t xml:space="preserve">larada </w:t>
      </w:r>
      <w:r w:rsidR="00881110" w:rsidRPr="001A34AB">
        <w:rPr>
          <w:lang w:val="ca-ES"/>
        </w:rPr>
        <w:t>pel Director del</w:t>
      </w:r>
      <w:r w:rsidR="00A37153">
        <w:rPr>
          <w:lang w:val="ca-ES"/>
        </w:rPr>
        <w:t xml:space="preserve"> </w:t>
      </w:r>
      <w:r w:rsidRPr="001A34AB">
        <w:rPr>
          <w:lang w:val="ca-ES"/>
        </w:rPr>
        <w:t>PT</w:t>
      </w:r>
      <w:r w:rsidR="00A37153">
        <w:rPr>
          <w:lang w:val="ca-ES"/>
        </w:rPr>
        <w:t>M</w:t>
      </w:r>
      <w:r w:rsidRPr="001A34AB">
        <w:rPr>
          <w:lang w:val="ca-ES"/>
        </w:rPr>
        <w:t>,</w:t>
      </w:r>
      <w:r w:rsidR="00881110" w:rsidRPr="001A34AB">
        <w:rPr>
          <w:lang w:val="ca-ES"/>
        </w:rPr>
        <w:t xml:space="preserve"> serà </w:t>
      </w:r>
      <w:r w:rsidR="00A37153">
        <w:rPr>
          <w:lang w:val="ca-ES"/>
        </w:rPr>
        <w:t>ell</w:t>
      </w:r>
      <w:r w:rsidR="00881110" w:rsidRPr="001A34AB">
        <w:rPr>
          <w:lang w:val="ca-ES"/>
        </w:rPr>
        <w:t xml:space="preserve">  qu</w:t>
      </w:r>
      <w:r w:rsidR="00A37153">
        <w:rPr>
          <w:lang w:val="ca-ES"/>
        </w:rPr>
        <w:t>i</w:t>
      </w:r>
      <w:r w:rsidRPr="001A34AB">
        <w:rPr>
          <w:lang w:val="ca-ES"/>
        </w:rPr>
        <w:t>,</w:t>
      </w:r>
      <w:r w:rsidR="00881110" w:rsidRPr="001A34AB">
        <w:rPr>
          <w:lang w:val="ca-ES"/>
        </w:rPr>
        <w:t xml:space="preserve"> una vegada comprovat que han desaparegut les causes que van generar la mateixa </w:t>
      </w:r>
      <w:r w:rsidRPr="001A34AB">
        <w:rPr>
          <w:lang w:val="ca-ES"/>
        </w:rPr>
        <w:t xml:space="preserve"> </w:t>
      </w:r>
      <w:r w:rsidR="00881110" w:rsidRPr="001A34AB">
        <w:rPr>
          <w:lang w:val="ca-ES"/>
        </w:rPr>
        <w:t xml:space="preserve">i </w:t>
      </w:r>
      <w:r w:rsidR="00A37153" w:rsidRPr="001A34AB">
        <w:rPr>
          <w:lang w:val="ca-ES"/>
        </w:rPr>
        <w:t>restablerts</w:t>
      </w:r>
      <w:r w:rsidR="00881110" w:rsidRPr="001A34AB">
        <w:rPr>
          <w:lang w:val="ca-ES"/>
        </w:rPr>
        <w:t xml:space="preserve"> els serveis </w:t>
      </w:r>
      <w:r w:rsidRPr="001A34AB">
        <w:rPr>
          <w:lang w:val="ca-ES"/>
        </w:rPr>
        <w:t>bàsics o essencials per a la</w:t>
      </w:r>
      <w:r w:rsidR="00881110" w:rsidRPr="001A34AB">
        <w:rPr>
          <w:lang w:val="ca-ES"/>
        </w:rPr>
        <w:t xml:space="preserve"> població</w:t>
      </w:r>
      <w:r w:rsidRPr="001A34AB">
        <w:rPr>
          <w:lang w:val="ca-ES"/>
        </w:rPr>
        <w:t>,</w:t>
      </w:r>
      <w:r w:rsidR="00881110" w:rsidRPr="001A34AB">
        <w:rPr>
          <w:lang w:val="ca-ES"/>
        </w:rPr>
        <w:t xml:space="preserve"> decretarà la fi </w:t>
      </w:r>
      <w:r w:rsidR="00881110" w:rsidRPr="001A34AB">
        <w:rPr>
          <w:lang w:val="ca-ES"/>
        </w:rPr>
        <w:lastRenderedPageBreak/>
        <w:t xml:space="preserve">de la preemergència / emergència i la retirada gradual dels </w:t>
      </w:r>
      <w:r w:rsidRPr="001A34AB">
        <w:rPr>
          <w:lang w:val="ca-ES"/>
        </w:rPr>
        <w:t>recursos locals mobilitzats.</w:t>
      </w:r>
    </w:p>
    <w:p w14:paraId="15757FDA" w14:textId="77777777" w:rsidR="00216E4D" w:rsidRPr="001A34AB" w:rsidRDefault="00216E4D" w:rsidP="00216E4D">
      <w:pPr>
        <w:rPr>
          <w:lang w:val="ca-ES"/>
        </w:rPr>
      </w:pPr>
    </w:p>
    <w:p w14:paraId="57B691B4" w14:textId="670C13FA" w:rsidR="00881110" w:rsidRDefault="00216E4D" w:rsidP="00216E4D">
      <w:pPr>
        <w:rPr>
          <w:lang w:val="ca-ES"/>
        </w:rPr>
      </w:pPr>
      <w:r w:rsidRPr="001A34AB">
        <w:rPr>
          <w:lang w:val="ca-ES"/>
        </w:rPr>
        <w:t xml:space="preserve">Una vegada decretat el final de la situació de preemergència / emergència, el Centre de </w:t>
      </w:r>
      <w:r w:rsidR="00A37153">
        <w:rPr>
          <w:lang w:val="ca-ES"/>
        </w:rPr>
        <w:t xml:space="preserve">Comunicacions ho notificarà al </w:t>
      </w:r>
      <w:r w:rsidRPr="001A34AB">
        <w:rPr>
          <w:lang w:val="ca-ES"/>
        </w:rPr>
        <w:t>CCE.</w:t>
      </w:r>
    </w:p>
    <w:p w14:paraId="556753FB" w14:textId="77777777" w:rsidR="00453675" w:rsidRPr="001A34AB" w:rsidRDefault="00453675" w:rsidP="00216E4D">
      <w:pPr>
        <w:rPr>
          <w:lang w:val="ca-ES"/>
        </w:rPr>
      </w:pPr>
    </w:p>
    <w:p w14:paraId="1200997C" w14:textId="66FF311D" w:rsidR="00881110" w:rsidRPr="001A34AB" w:rsidRDefault="00881110" w:rsidP="00216E4D">
      <w:pPr>
        <w:pStyle w:val="Ttulo2"/>
        <w:rPr>
          <w:lang w:val="ca-ES"/>
        </w:rPr>
      </w:pPr>
      <w:r w:rsidRPr="001A34AB">
        <w:rPr>
          <w:lang w:val="ca-ES"/>
        </w:rPr>
        <w:t>5.3</w:t>
      </w:r>
      <w:r w:rsidRPr="001A34AB">
        <w:rPr>
          <w:lang w:val="ca-ES"/>
        </w:rPr>
        <w:tab/>
        <w:t>E</w:t>
      </w:r>
      <w:r w:rsidR="00A37153">
        <w:rPr>
          <w:lang w:val="ca-ES"/>
        </w:rPr>
        <w:t>squeme</w:t>
      </w:r>
      <w:r w:rsidR="0028625D" w:rsidRPr="001A34AB">
        <w:rPr>
          <w:lang w:val="ca-ES"/>
        </w:rPr>
        <w:t>s d'Activació</w:t>
      </w:r>
    </w:p>
    <w:p w14:paraId="3C0CDD86" w14:textId="77777777" w:rsidR="00881110" w:rsidRPr="001A34AB" w:rsidRDefault="00881110" w:rsidP="00216E4D">
      <w:pPr>
        <w:rPr>
          <w:lang w:val="ca-ES"/>
        </w:rPr>
      </w:pPr>
    </w:p>
    <w:p w14:paraId="549B2F5A" w14:textId="77777777" w:rsidR="00881110" w:rsidRPr="001A34AB" w:rsidRDefault="00881110" w:rsidP="00A83C90">
      <w:pPr>
        <w:pStyle w:val="Ttulo3"/>
        <w:rPr>
          <w:lang w:val="ca-ES"/>
        </w:rPr>
      </w:pPr>
      <w:r w:rsidRPr="001A34AB">
        <w:rPr>
          <w:lang w:val="ca-ES"/>
        </w:rPr>
        <w:t>Preemergència</w:t>
      </w:r>
    </w:p>
    <w:p w14:paraId="60746915" w14:textId="77777777" w:rsidR="00B535B5" w:rsidRPr="001A34AB" w:rsidRDefault="00B535B5" w:rsidP="00B535B5">
      <w:pPr>
        <w:rPr>
          <w:lang w:val="ca-ES"/>
        </w:rPr>
      </w:pPr>
    </w:p>
    <w:p w14:paraId="6CF03F37" w14:textId="77777777" w:rsidR="00B535B5" w:rsidRPr="001A34AB" w:rsidRDefault="00250F10" w:rsidP="00B535B5">
      <w:pPr>
        <w:rPr>
          <w:lang w:val="ca-ES"/>
        </w:rPr>
      </w:pPr>
      <w:r w:rsidRPr="001A34AB">
        <w:rPr>
          <w:noProof/>
          <w:lang w:val="ca-ES" w:eastAsia="ca-ES"/>
        </w:rPr>
        <mc:AlternateContent>
          <mc:Choice Requires="wpg">
            <w:drawing>
              <wp:anchor distT="0" distB="0" distL="114300" distR="114300" simplePos="0" relativeHeight="251641856" behindDoc="0" locked="0" layoutInCell="1" allowOverlap="1" wp14:anchorId="2612AC4D" wp14:editId="3568CF67">
                <wp:simplePos x="0" y="0"/>
                <wp:positionH relativeFrom="column">
                  <wp:posOffset>1835785</wp:posOffset>
                </wp:positionH>
                <wp:positionV relativeFrom="paragraph">
                  <wp:posOffset>26670</wp:posOffset>
                </wp:positionV>
                <wp:extent cx="2338705" cy="2618105"/>
                <wp:effectExtent l="0" t="0" r="0" b="0"/>
                <wp:wrapNone/>
                <wp:docPr id="132" name="Group 2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8705" cy="2618105"/>
                          <a:chOff x="3750" y="6823"/>
                          <a:chExt cx="3683" cy="4123"/>
                        </a:xfrm>
                      </wpg:grpSpPr>
                      <wps:wsp>
                        <wps:cNvPr id="133" name="Line 2310"/>
                        <wps:cNvCnPr/>
                        <wps:spPr bwMode="auto">
                          <a:xfrm>
                            <a:off x="5605" y="7393"/>
                            <a:ext cx="0" cy="6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2311"/>
                        <wps:cNvSpPr>
                          <a:spLocks noChangeArrowheads="1"/>
                        </wps:cNvSpPr>
                        <wps:spPr bwMode="auto">
                          <a:xfrm>
                            <a:off x="4614" y="6823"/>
                            <a:ext cx="2011" cy="570"/>
                          </a:xfrm>
                          <a:prstGeom prst="flowChartAlternateProcess">
                            <a:avLst/>
                          </a:prstGeom>
                          <a:solidFill>
                            <a:srgbClr val="C4BC96"/>
                          </a:solidFill>
                          <a:ln w="22225">
                            <a:solidFill>
                              <a:srgbClr val="48432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173F371" w14:textId="77777777" w:rsidR="00D22DF5" w:rsidRPr="006C4150" w:rsidRDefault="00D22DF5" w:rsidP="00A83C90">
                              <w:pPr>
                                <w:pStyle w:val="Sinespaciado"/>
                                <w:rPr>
                                  <w:b/>
                                  <w:color w:val="4A442A"/>
                                  <w:sz w:val="24"/>
                                  <w:lang w:val="ca-ES"/>
                                </w:rPr>
                              </w:pPr>
                              <w:r w:rsidRPr="006C4150">
                                <w:rPr>
                                  <w:b/>
                                  <w:color w:val="4A442A"/>
                                  <w:sz w:val="24"/>
                                  <w:lang w:val="ca-ES"/>
                                </w:rPr>
                                <w:t>CCE Generalitat</w:t>
                              </w:r>
                            </w:p>
                          </w:txbxContent>
                        </wps:txbx>
                        <wps:bodyPr rot="0" vert="horz" wrap="square" lIns="54000" tIns="45720" rIns="54000" bIns="45720" anchor="t" anchorCtr="0" upright="1">
                          <a:noAutofit/>
                        </wps:bodyPr>
                      </wps:wsp>
                      <wps:wsp>
                        <wps:cNvPr id="135" name="AutoShape 2312"/>
                        <wps:cNvSpPr>
                          <a:spLocks noChangeArrowheads="1"/>
                        </wps:cNvSpPr>
                        <wps:spPr bwMode="auto">
                          <a:xfrm>
                            <a:off x="4614" y="7560"/>
                            <a:ext cx="2011" cy="228"/>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A21C686" w14:textId="6D1CC1AB" w:rsidR="00D22DF5" w:rsidRPr="006C4150" w:rsidRDefault="00D22DF5" w:rsidP="00A83C90">
                              <w:pPr>
                                <w:pStyle w:val="Cuadros"/>
                                <w:jc w:val="center"/>
                                <w:rPr>
                                  <w:rFonts w:ascii="Calibri" w:hAnsi="Calibri"/>
                                  <w:i/>
                                  <w:sz w:val="14"/>
                                  <w:szCs w:val="12"/>
                                  <w:lang w:val="ca-ES"/>
                                </w:rPr>
                              </w:pPr>
                              <w:r w:rsidRPr="006C4150">
                                <w:rPr>
                                  <w:rFonts w:ascii="Calibri" w:hAnsi="Calibri"/>
                                  <w:i/>
                                  <w:sz w:val="14"/>
                                  <w:szCs w:val="12"/>
                                  <w:lang w:val="ca-ES"/>
                                </w:rPr>
                                <w:t>transm</w:t>
                              </w:r>
                              <w:r w:rsidR="006C4150">
                                <w:rPr>
                                  <w:rFonts w:ascii="Calibri" w:hAnsi="Calibri"/>
                                  <w:i/>
                                  <w:sz w:val="14"/>
                                  <w:szCs w:val="12"/>
                                  <w:lang w:val="ca-ES"/>
                                </w:rPr>
                                <w:t>e</w:t>
                              </w:r>
                              <w:r w:rsidRPr="006C4150">
                                <w:rPr>
                                  <w:rFonts w:ascii="Calibri" w:hAnsi="Calibri"/>
                                  <w:i/>
                                  <w:sz w:val="14"/>
                                  <w:szCs w:val="12"/>
                                  <w:lang w:val="ca-ES"/>
                                </w:rPr>
                                <w:t>t la preemerg</w:t>
                              </w:r>
                              <w:r w:rsidR="006C4150">
                                <w:rPr>
                                  <w:rFonts w:ascii="Calibri" w:hAnsi="Calibri"/>
                                  <w:i/>
                                  <w:sz w:val="14"/>
                                  <w:szCs w:val="12"/>
                                  <w:lang w:val="ca-ES"/>
                                </w:rPr>
                                <w:t>è</w:t>
                              </w:r>
                              <w:r w:rsidRPr="006C4150">
                                <w:rPr>
                                  <w:rFonts w:ascii="Calibri" w:hAnsi="Calibri"/>
                                  <w:i/>
                                  <w:sz w:val="14"/>
                                  <w:szCs w:val="12"/>
                                  <w:lang w:val="ca-ES"/>
                                </w:rPr>
                                <w:t>ncia</w:t>
                              </w:r>
                            </w:p>
                          </w:txbxContent>
                        </wps:txbx>
                        <wps:bodyPr rot="0" vert="horz" wrap="square" lIns="0" tIns="0" rIns="0" bIns="0" anchor="t" anchorCtr="0" upright="1">
                          <a:noAutofit/>
                        </wps:bodyPr>
                      </wps:wsp>
                      <wps:wsp>
                        <wps:cNvPr id="136" name="AutoShape 2313"/>
                        <wps:cNvSpPr>
                          <a:spLocks noChangeArrowheads="1"/>
                        </wps:cNvSpPr>
                        <wps:spPr bwMode="auto">
                          <a:xfrm>
                            <a:off x="3750" y="8072"/>
                            <a:ext cx="3683" cy="2874"/>
                          </a:xfrm>
                          <a:prstGeom prst="flowChartAlternateProcess">
                            <a:avLst/>
                          </a:prstGeom>
                          <a:solidFill>
                            <a:srgbClr val="D6E3BC"/>
                          </a:solidFill>
                          <a:ln w="22225">
                            <a:solidFill>
                              <a:srgbClr val="4E6128"/>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1FEE6F7" w14:textId="2F65D678" w:rsidR="00D22DF5" w:rsidRPr="006C4150" w:rsidRDefault="00D22DF5" w:rsidP="00A83C90">
                              <w:pPr>
                                <w:pStyle w:val="Sinespaciado"/>
                                <w:rPr>
                                  <w:b/>
                                  <w:sz w:val="24"/>
                                  <w:lang w:val="ca-ES"/>
                                </w:rPr>
                              </w:pPr>
                              <w:r w:rsidRPr="006C4150">
                                <w:rPr>
                                  <w:b/>
                                  <w:sz w:val="24"/>
                                  <w:lang w:val="ca-ES"/>
                                </w:rPr>
                                <w:t>Municipis</w:t>
                              </w:r>
                            </w:p>
                          </w:txbxContent>
                        </wps:txbx>
                        <wps:bodyPr rot="0" vert="horz" wrap="square" lIns="54000" tIns="45720" rIns="54000" bIns="45720" anchor="t" anchorCtr="0" upright="1">
                          <a:noAutofit/>
                        </wps:bodyPr>
                      </wps:wsp>
                      <wps:wsp>
                        <wps:cNvPr id="137" name="AutoShape 2314"/>
                        <wps:cNvCnPr>
                          <a:cxnSpLocks noChangeShapeType="1"/>
                        </wps:cNvCnPr>
                        <wps:spPr bwMode="auto">
                          <a:xfrm>
                            <a:off x="4711" y="9141"/>
                            <a:ext cx="0" cy="473"/>
                          </a:xfrm>
                          <a:prstGeom prst="straightConnector1">
                            <a:avLst/>
                          </a:prstGeom>
                          <a:noFill/>
                          <a:ln w="9525">
                            <a:solidFill>
                              <a:srgbClr val="938953"/>
                            </a:solidFill>
                            <a:round/>
                            <a:headEnd/>
                            <a:tailEnd/>
                          </a:ln>
                          <a:extLst>
                            <a:ext uri="{909E8E84-426E-40DD-AFC4-6F175D3DCCD1}">
                              <a14:hiddenFill xmlns:a14="http://schemas.microsoft.com/office/drawing/2010/main">
                                <a:noFill/>
                              </a14:hiddenFill>
                            </a:ext>
                          </a:extLst>
                        </wps:spPr>
                        <wps:bodyPr/>
                      </wps:wsp>
                      <wps:wsp>
                        <wps:cNvPr id="138" name="AutoShape 2315"/>
                        <wps:cNvSpPr>
                          <a:spLocks noChangeArrowheads="1"/>
                        </wps:cNvSpPr>
                        <wps:spPr bwMode="auto">
                          <a:xfrm>
                            <a:off x="4120" y="9267"/>
                            <a:ext cx="1199" cy="204"/>
                          </a:xfrm>
                          <a:prstGeom prst="roundRect">
                            <a:avLst>
                              <a:gd name="adj" fmla="val 16667"/>
                            </a:avLst>
                          </a:prstGeom>
                          <a:solidFill>
                            <a:srgbClr val="D6E3B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81695BD" w14:textId="019E9E32" w:rsidR="00D22DF5" w:rsidRPr="006C4150" w:rsidRDefault="00D22DF5" w:rsidP="00A83C90">
                              <w:pPr>
                                <w:pStyle w:val="Cuadros"/>
                                <w:jc w:val="center"/>
                                <w:rPr>
                                  <w:rFonts w:ascii="Calibri" w:hAnsi="Calibri"/>
                                  <w:i/>
                                  <w:sz w:val="14"/>
                                  <w:szCs w:val="12"/>
                                  <w:lang w:val="ca-ES"/>
                                </w:rPr>
                              </w:pPr>
                              <w:r w:rsidRPr="006C4150">
                                <w:rPr>
                                  <w:rFonts w:ascii="Calibri" w:hAnsi="Calibri"/>
                                  <w:i/>
                                  <w:sz w:val="14"/>
                                  <w:szCs w:val="12"/>
                                  <w:lang w:val="ca-ES"/>
                                </w:rPr>
                                <w:t>declara a nivel</w:t>
                              </w:r>
                              <w:r w:rsidR="006C4150" w:rsidRPr="006C4150">
                                <w:rPr>
                                  <w:rFonts w:ascii="Calibri" w:hAnsi="Calibri"/>
                                  <w:i/>
                                  <w:sz w:val="14"/>
                                  <w:szCs w:val="12"/>
                                  <w:lang w:val="ca-ES"/>
                                </w:rPr>
                                <w:t>l</w:t>
                              </w:r>
                              <w:r w:rsidRPr="006C4150">
                                <w:rPr>
                                  <w:rFonts w:ascii="Calibri" w:hAnsi="Calibri"/>
                                  <w:i/>
                                  <w:sz w:val="14"/>
                                  <w:szCs w:val="12"/>
                                  <w:lang w:val="ca-ES"/>
                                </w:rPr>
                                <w:t xml:space="preserve"> local</w:t>
                              </w:r>
                            </w:p>
                          </w:txbxContent>
                        </wps:txbx>
                        <wps:bodyPr rot="0" vert="horz" wrap="square" lIns="0" tIns="0" rIns="0" bIns="0" anchor="t" anchorCtr="0" upright="1">
                          <a:noAutofit/>
                        </wps:bodyPr>
                      </wps:wsp>
                      <wps:wsp>
                        <wps:cNvPr id="139" name="AutoShape 2316"/>
                        <wps:cNvSpPr>
                          <a:spLocks noChangeArrowheads="1"/>
                        </wps:cNvSpPr>
                        <wps:spPr bwMode="auto">
                          <a:xfrm>
                            <a:off x="3987" y="9614"/>
                            <a:ext cx="1457" cy="344"/>
                          </a:xfrm>
                          <a:prstGeom prst="foldedCorner">
                            <a:avLst>
                              <a:gd name="adj" fmla="val 12500"/>
                            </a:avLst>
                          </a:prstGeom>
                          <a:solidFill>
                            <a:srgbClr val="DDD8C2"/>
                          </a:solidFill>
                          <a:ln w="9525">
                            <a:solidFill>
                              <a:srgbClr val="938953"/>
                            </a:solidFill>
                            <a:round/>
                            <a:headEnd/>
                            <a:tailEnd/>
                          </a:ln>
                        </wps:spPr>
                        <wps:txbx>
                          <w:txbxContent>
                            <w:p w14:paraId="76E01317" w14:textId="127730FA" w:rsidR="00D22DF5" w:rsidRPr="006C4150" w:rsidRDefault="00D22DF5" w:rsidP="00A83C90">
                              <w:pPr>
                                <w:spacing w:before="40"/>
                                <w:jc w:val="center"/>
                                <w:rPr>
                                  <w:rFonts w:ascii="Calibri" w:hAnsi="Calibri" w:cs="Tahoma"/>
                                  <w:sz w:val="16"/>
                                  <w:szCs w:val="16"/>
                                  <w:lang w:val="ca-ES"/>
                                </w:rPr>
                              </w:pPr>
                              <w:r w:rsidRPr="006C4150">
                                <w:rPr>
                                  <w:rFonts w:ascii="Calibri" w:hAnsi="Calibri" w:cs="Tahoma"/>
                                  <w:sz w:val="16"/>
                                  <w:szCs w:val="16"/>
                                  <w:lang w:val="ca-ES"/>
                                </w:rPr>
                                <w:t>Preemerg</w:t>
                              </w:r>
                              <w:r w:rsidR="006C4150" w:rsidRPr="006C4150">
                                <w:rPr>
                                  <w:rFonts w:ascii="Calibri" w:hAnsi="Calibri" w:cs="Tahoma"/>
                                  <w:sz w:val="16"/>
                                  <w:szCs w:val="16"/>
                                  <w:lang w:val="ca-ES"/>
                                </w:rPr>
                                <w:t>è</w:t>
                              </w:r>
                              <w:r w:rsidRPr="006C4150">
                                <w:rPr>
                                  <w:rFonts w:ascii="Calibri" w:hAnsi="Calibri" w:cs="Tahoma"/>
                                  <w:sz w:val="16"/>
                                  <w:szCs w:val="16"/>
                                  <w:lang w:val="ca-ES"/>
                                </w:rPr>
                                <w:t>ncia</w:t>
                              </w:r>
                            </w:p>
                          </w:txbxContent>
                        </wps:txbx>
                        <wps:bodyPr rot="0" vert="horz" wrap="square" lIns="54000" tIns="10800" rIns="54000" bIns="10800" anchor="t" anchorCtr="0" upright="1">
                          <a:noAutofit/>
                        </wps:bodyPr>
                      </wps:wsp>
                      <wps:wsp>
                        <wps:cNvPr id="140" name="AutoShape 2317"/>
                        <wps:cNvSpPr>
                          <a:spLocks noChangeArrowheads="1"/>
                        </wps:cNvSpPr>
                        <wps:spPr bwMode="auto">
                          <a:xfrm>
                            <a:off x="3987" y="8759"/>
                            <a:ext cx="1457" cy="382"/>
                          </a:xfrm>
                          <a:prstGeom prst="roundRect">
                            <a:avLst>
                              <a:gd name="adj" fmla="val 16667"/>
                            </a:avLst>
                          </a:prstGeom>
                          <a:solidFill>
                            <a:srgbClr val="76923C"/>
                          </a:solidFill>
                          <a:ln w="12700">
                            <a:solidFill>
                              <a:srgbClr val="C2D69B"/>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1A478A1" w14:textId="77777777" w:rsidR="00D22DF5" w:rsidRPr="006C4150" w:rsidRDefault="00D22DF5" w:rsidP="00A83C90">
                              <w:pPr>
                                <w:pStyle w:val="Sinespaciado"/>
                                <w:rPr>
                                  <w:b/>
                                  <w:color w:val="FFFFFF"/>
                                  <w:lang w:val="ca-ES"/>
                                </w:rPr>
                              </w:pPr>
                              <w:r w:rsidRPr="006C4150">
                                <w:rPr>
                                  <w:b/>
                                  <w:color w:val="FFFFFF"/>
                                  <w:lang w:val="ca-ES"/>
                                </w:rPr>
                                <w:t>Director del PTM</w:t>
                              </w:r>
                            </w:p>
                          </w:txbxContent>
                        </wps:txbx>
                        <wps:bodyPr rot="0" vert="horz" wrap="square" lIns="18000" tIns="36000" rIns="18000" bIns="36000" anchor="t" anchorCtr="0" upright="1">
                          <a:noAutofit/>
                        </wps:bodyPr>
                      </wps:wsp>
                      <wps:wsp>
                        <wps:cNvPr id="141" name="AutoShape 2318"/>
                        <wps:cNvCnPr>
                          <a:cxnSpLocks noChangeShapeType="1"/>
                        </wps:cNvCnPr>
                        <wps:spPr bwMode="auto">
                          <a:xfrm>
                            <a:off x="5444" y="8942"/>
                            <a:ext cx="990" cy="0"/>
                          </a:xfrm>
                          <a:prstGeom prst="straightConnector1">
                            <a:avLst/>
                          </a:prstGeom>
                          <a:noFill/>
                          <a:ln w="9525">
                            <a:solidFill>
                              <a:srgbClr val="938953"/>
                            </a:solidFill>
                            <a:round/>
                            <a:headEnd/>
                            <a:tailEnd/>
                          </a:ln>
                          <a:extLst>
                            <a:ext uri="{909E8E84-426E-40DD-AFC4-6F175D3DCCD1}">
                              <a14:hiddenFill xmlns:a14="http://schemas.microsoft.com/office/drawing/2010/main">
                                <a:noFill/>
                              </a14:hiddenFill>
                            </a:ext>
                          </a:extLst>
                        </wps:spPr>
                        <wps:bodyPr/>
                      </wps:wsp>
                      <wps:wsp>
                        <wps:cNvPr id="142" name="Line 2319"/>
                        <wps:cNvCnPr/>
                        <wps:spPr bwMode="auto">
                          <a:xfrm>
                            <a:off x="6434" y="8942"/>
                            <a:ext cx="0" cy="575"/>
                          </a:xfrm>
                          <a:prstGeom prst="line">
                            <a:avLst/>
                          </a:prstGeom>
                          <a:noFill/>
                          <a:ln w="9525">
                            <a:solidFill>
                              <a:srgbClr val="938953"/>
                            </a:solidFill>
                            <a:round/>
                            <a:headEnd/>
                            <a:tailEnd type="stealth" w="med" len="med"/>
                          </a:ln>
                          <a:extLst>
                            <a:ext uri="{909E8E84-426E-40DD-AFC4-6F175D3DCCD1}">
                              <a14:hiddenFill xmlns:a14="http://schemas.microsoft.com/office/drawing/2010/main">
                                <a:noFill/>
                              </a14:hiddenFill>
                            </a:ext>
                          </a:extLst>
                        </wps:spPr>
                        <wps:bodyPr/>
                      </wps:wsp>
                      <wps:wsp>
                        <wps:cNvPr id="143" name="AutoShape 2320"/>
                        <wps:cNvSpPr>
                          <a:spLocks noChangeArrowheads="1"/>
                        </wps:cNvSpPr>
                        <wps:spPr bwMode="auto">
                          <a:xfrm>
                            <a:off x="5684" y="9517"/>
                            <a:ext cx="1457" cy="565"/>
                          </a:xfrm>
                          <a:prstGeom prst="roundRect">
                            <a:avLst>
                              <a:gd name="adj" fmla="val 16667"/>
                            </a:avLst>
                          </a:prstGeom>
                          <a:solidFill>
                            <a:srgbClr val="76923C"/>
                          </a:solidFill>
                          <a:ln w="12700">
                            <a:solidFill>
                              <a:srgbClr val="C2D69B"/>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532FD1C" w14:textId="6A2FFE6B" w:rsidR="00D22DF5" w:rsidRPr="006C4150" w:rsidRDefault="00D22DF5" w:rsidP="00A83C90">
                              <w:pPr>
                                <w:pStyle w:val="Sinespaciado"/>
                                <w:rPr>
                                  <w:b/>
                                  <w:color w:val="FFFFFF"/>
                                  <w:lang w:val="ca-ES"/>
                                </w:rPr>
                              </w:pPr>
                              <w:r w:rsidRPr="006C4150">
                                <w:rPr>
                                  <w:b/>
                                  <w:color w:val="FFFFFF"/>
                                  <w:lang w:val="ca-ES"/>
                                </w:rPr>
                                <w:t>Centr</w:t>
                              </w:r>
                              <w:r w:rsidR="006C4150" w:rsidRPr="006C4150">
                                <w:rPr>
                                  <w:b/>
                                  <w:color w:val="FFFFFF"/>
                                  <w:lang w:val="ca-ES"/>
                                </w:rPr>
                                <w:t xml:space="preserve">e </w:t>
                              </w:r>
                              <w:r w:rsidRPr="006C4150">
                                <w:rPr>
                                  <w:b/>
                                  <w:color w:val="FFFFFF"/>
                                  <w:lang w:val="ca-ES"/>
                                </w:rPr>
                                <w:t>Comunicacions</w:t>
                              </w:r>
                            </w:p>
                          </w:txbxContent>
                        </wps:txbx>
                        <wps:bodyPr rot="0" vert="horz" wrap="square" lIns="18000" tIns="36000" rIns="18000" bIns="36000" anchor="t" anchorCtr="0" upright="1">
                          <a:noAutofit/>
                        </wps:bodyPr>
                      </wps:wsp>
                      <wps:wsp>
                        <wps:cNvPr id="144" name="AutoShape 2321"/>
                        <wps:cNvSpPr>
                          <a:spLocks noChangeArrowheads="1"/>
                        </wps:cNvSpPr>
                        <wps:spPr bwMode="auto">
                          <a:xfrm>
                            <a:off x="5684" y="10291"/>
                            <a:ext cx="1457" cy="432"/>
                          </a:xfrm>
                          <a:prstGeom prst="roundRect">
                            <a:avLst>
                              <a:gd name="adj" fmla="val 16667"/>
                            </a:avLst>
                          </a:prstGeom>
                          <a:solidFill>
                            <a:srgbClr val="D6E3B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1D8C84A" w14:textId="2B7B4C02" w:rsidR="00D22DF5" w:rsidRPr="006C4150" w:rsidRDefault="00D22DF5" w:rsidP="00F966D3">
                              <w:pPr>
                                <w:pStyle w:val="Cuadros"/>
                                <w:ind w:left="0" w:firstLine="0"/>
                                <w:jc w:val="center"/>
                                <w:rPr>
                                  <w:rFonts w:ascii="Calibri" w:hAnsi="Calibri"/>
                                  <w:i/>
                                  <w:sz w:val="14"/>
                                  <w:szCs w:val="14"/>
                                  <w:lang w:val="ca-ES"/>
                                </w:rPr>
                              </w:pPr>
                              <w:r w:rsidRPr="006C4150">
                                <w:rPr>
                                  <w:rFonts w:ascii="Calibri" w:hAnsi="Calibri"/>
                                  <w:i/>
                                  <w:sz w:val="14"/>
                                  <w:szCs w:val="14"/>
                                  <w:lang w:val="ca-ES"/>
                                </w:rPr>
                                <w:t>trasl</w:t>
                              </w:r>
                              <w:r w:rsidR="006C4150">
                                <w:rPr>
                                  <w:rFonts w:ascii="Calibri" w:hAnsi="Calibri"/>
                                  <w:i/>
                                  <w:sz w:val="14"/>
                                  <w:szCs w:val="14"/>
                                  <w:lang w:val="ca-ES"/>
                                </w:rPr>
                                <w:t>l</w:t>
                              </w:r>
                              <w:r w:rsidRPr="006C4150">
                                <w:rPr>
                                  <w:rFonts w:ascii="Calibri" w:hAnsi="Calibri"/>
                                  <w:i/>
                                  <w:sz w:val="14"/>
                                  <w:szCs w:val="14"/>
                                  <w:lang w:val="ca-ES"/>
                                </w:rPr>
                                <w:t>ada a serv</w:t>
                              </w:r>
                              <w:r w:rsidR="006C4150">
                                <w:rPr>
                                  <w:rFonts w:ascii="Calibri" w:hAnsi="Calibri"/>
                                  <w:i/>
                                  <w:sz w:val="14"/>
                                  <w:szCs w:val="14"/>
                                  <w:lang w:val="ca-ES"/>
                                </w:rPr>
                                <w:t>e</w:t>
                              </w:r>
                              <w:r w:rsidRPr="006C4150">
                                <w:rPr>
                                  <w:rFonts w:ascii="Calibri" w:hAnsi="Calibri"/>
                                  <w:i/>
                                  <w:sz w:val="14"/>
                                  <w:szCs w:val="14"/>
                                  <w:lang w:val="ca-ES"/>
                                </w:rPr>
                                <w:t>is / recursos locals</w:t>
                              </w:r>
                            </w:p>
                          </w:txbxContent>
                        </wps:txbx>
                        <wps:bodyPr rot="0" vert="horz" wrap="square" lIns="0" tIns="0" rIns="0" bIns="0" anchor="t" anchorCtr="0" upright="1">
                          <a:noAutofit/>
                        </wps:bodyPr>
                      </wps:wsp>
                      <wps:wsp>
                        <wps:cNvPr id="145" name="AutoShape 2322"/>
                        <wps:cNvCnPr>
                          <a:cxnSpLocks noChangeShapeType="1"/>
                        </wps:cNvCnPr>
                        <wps:spPr bwMode="auto">
                          <a:xfrm>
                            <a:off x="6434" y="10082"/>
                            <a:ext cx="1" cy="213"/>
                          </a:xfrm>
                          <a:prstGeom prst="straightConnector1">
                            <a:avLst/>
                          </a:prstGeom>
                          <a:noFill/>
                          <a:ln w="9525">
                            <a:solidFill>
                              <a:srgbClr val="93895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12AC4D" id="Group 2309" o:spid="_x0000_s1072" style="position:absolute;left:0;text-align:left;margin-left:144.55pt;margin-top:2.1pt;width:184.15pt;height:206.15pt;z-index:251641856" coordorigin="3750,6823" coordsize="3683,4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YyCAYAAIAiAAAOAAAAZHJzL2Uyb0RvYy54bWzsWl1v2zYUfR+w/0DofbH1LRl1itZOggHZ&#10;FqzdD2AkytYmiRqlxE5//S4vKcpO7MTOUm0u6geDMkWKvOfw3EPK796vy4LcM9HkvJpa9tnYIqxK&#10;eJpXi6n1x+fLnyKLNC2tUlrwik2tB9ZY789//OHdqp4why95kTJBoJOqmazqqbVs23oyGjXJkpW0&#10;OeM1q6Ay46KkLVyKxSgVdAW9l8XIGY+D0YqLtBY8YU0Dv85VpXWO/WcZS9rfsqxhLSmmFoytxW+B&#10;37fye3T+jk4WgtbLPNHDoK8YRUnzCh5quprTlpI7kT/pqswTwRuetWcJL0c8y/KE4RxgNvb40Wyu&#10;BL+rcS6LyWpRmzBBaB/F6dXdJr/e3wiSp4Cd61ikoiWAhM8ljjuOZXxW9WICt12J+lN9I9QkoXjN&#10;k78aqB49rpfXC3UzuV39wlPokd61HOOzzkQpu4CZkzXC8GBgYOuWJPCj47pROPYtkkCdE9iRDRcI&#10;VLIENGU7N/QBTagOIsft6i50ezeIXNXYs1XtiE7Ug3GwenByZkC6po9r8+/i+mlJa4ZwNTJgJq4w&#10;GBXX67xiEFYbaScfDnfNqhuBQW4mDYT3xYj5gYwMzDx0Yz3zLm4QERmxIHRkRMyc6aQWTXvFeElk&#10;YWoVMAwEg95fN626tbtFYlPxy7woMOBFRVZTK/YdHxs0vMhTWSlva8TidlYIck/l2sKPfu7WbcDh&#10;KsXOloymF7rc0rxQZRhnUSGNVAQULLc8fcDAAGII0mBoeR1aH4CzCKmEzJZT05B1y6BRa4BUfLak&#10;1YJ9EIKv5CSBR3g/jh0wVg1k64Mg9gIbBrFF7g5iEAlboeyHyKL9KGcFX8G4RPuhaJmoaMtulEw+&#10;B/0WclsAz7yPszjYBbDiiAOfl0jiRZ7roKbAsLceVeYwRlLk5dSKDJPo5FnG0AlDgdcc7sKrYGrX&#10;t2uUNccsNkUpIrhKApC0oLDk4otFVpAAplbz9x0VzCLFzxUg6HswEMgYeOH5IXRExGbN7WYNrRLo&#10;amq1FlHFWauyzF0t8sUSnmRj3CsuaZXluOzkkNWoNP9BjAbjOaiIUqUtnqN0DM3zEERNMgsQ7VKA&#10;4bnjRJp0XeropEqrGerL75Doe17Lnhapnh5N/7RIVhaQ1kGpiB0EQah7RP1Dpez6RF3bK3KX+Nm9&#10;BmRLI5y7Na3npFGTIzlp+Gi4CAXFQyicHgeDnRzEtDYQB42RiMYqbfYc7G2EE4Xe8yR8Y7GdBxfu&#10;x9luosmEfJDYXgS2WTtDia2RjyOJ/a2LbbiT6EgqTXTpA6WGJOtKe2vjK9CEfH6owUdv2QrVRLY/&#10;zFaE0juArYhtD/vpqQ7iIZ2jF+LS2+8pmlZQmc1mvKpAcblQSe0NfWTsRrHfjWKLtafmI2HjuyO/&#10;4kZmIG2D3Q8AKwF3VMrrAbftOFaYO+MXpG3A/Pqc7B2VX00GOVKGIFzK70FBeT0onHB+BYx3cBBd&#10;/EAcdOMItE9yUG5qtjyeDaZacdD1XuBgJo+J0hkXFRMH2jzHB/cOzwMxO9bmzefzaNbtobc06ODt&#10;8FvLWG8dTc44ktpbGdYewy6ro7iuUTTXNSdnJT2Yzg6qo9MfmupR6OMmd0Nue6pHHbH+++1MGMSO&#10;+4zLtJ0QWPL8lmjmzIP44y6nemC+hiAdsos3efNI2tvyOKFTdTfAC6XsukbRXtecHu3B0e2gPW6Z&#10;Ne2/vrH0PdBvqfFR7CG7e+LHMQRfWstOi/ew/ruxfHr6j7Yflp/GsTtOhhBryLvjZH1K/6rj5MBz&#10;92GnkfNDXHv7NwVf4zj5lfmTtLhLalpGi3YJ53pTq2QpnOgxeDklS8oQ/J/Omz3zdmDzHK4/tTTH&#10;x3Bi+pXOm/0gUhyIfRsTZr9+e4/mBy/QYMB9wiklLmO2vyeuzZdiMmM8TVyOORgdkvb22IkfHYj0&#10;vIc3Flo19qSuAXn/ZvtjY4uPJKVxUlBQLgoKykFB4fTc0853IA4CPph7MhnYHo/V5mBDfvUZjd2d&#10;iO3h4Ddhn/DdPPzNAffs+i8Z8n8Um9dQ3vzjyPk/AAAA//8DAFBLAwQUAAYACAAAACEAPUmNfuAA&#10;AAAJAQAADwAAAGRycy9kb3ducmV2LnhtbEyPQUvDQBSE74L/YXmCN7vZ2MQasymlqKdSsBVKb6/Z&#10;1yQ0uxuy2yT9964nPQ4zzHyTLyfdsoF611gjQcwiYGRKqxpTSfjefzwtgDmPRmFrDUm4kYNlcX+X&#10;Y6bsaL5o2PmKhRLjMpRQe99lnLuyJo1uZjsywTvbXqMPsq+46nEM5brlcRSlXGNjwkKNHa1rKi+7&#10;q5bwOeK4ehbvw+ZyXt+O+2R72AiS8vFhWr0B8zT5vzD84gd0KALTyV6NcqyVEC9eRYhKmMfAgp8m&#10;L3Ngp6BFmgAvcv7/QfEDAAD//wMAUEsBAi0AFAAGAAgAAAAhALaDOJL+AAAA4QEAABMAAAAAAAAA&#10;AAAAAAAAAAAAAFtDb250ZW50X1R5cGVzXS54bWxQSwECLQAUAAYACAAAACEAOP0h/9YAAACUAQAA&#10;CwAAAAAAAAAAAAAAAAAvAQAAX3JlbHMvLnJlbHNQSwECLQAUAAYACAAAACEApKjWMggGAACAIgAA&#10;DgAAAAAAAAAAAAAAAAAuAgAAZHJzL2Uyb0RvYy54bWxQSwECLQAUAAYACAAAACEAPUmNfuAAAAAJ&#10;AQAADwAAAAAAAAAAAAAAAABiCAAAZHJzL2Rvd25yZXYueG1sUEsFBgAAAAAEAAQA8wAAAG8JAAAA&#10;AA==&#10;">
                <v:line id="Line 2310" o:spid="_x0000_s1073" style="position:absolute;visibility:visible;mso-wrap-style:square" from="5605,7393" to="5605,8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QUxAAAANwAAAAPAAAAZHJzL2Rvd25yZXYueG1sRE9Na8JA&#10;EL0X/A/LFLzVTRsIkrqKKAXtoagttMcxO01Ss7Nhd03iv3cFobd5vM+ZLQbTiI6cry0reJ4kIIgL&#10;q2suFXx9vj1NQfiArLGxTAou5GExHz3MMNe25z11h1CKGMI+RwVVCG0upS8qMugntiWO3K91BkOE&#10;rpTaYR/DTSNfkiSTBmuODRW2tKqoOB3ORsFHusu65fZ9M3xvs2Ox3h9//nqn1PhxWL6CCDSEf/Hd&#10;vdFxfprC7Zl4gZxfAQAA//8DAFBLAQItABQABgAIAAAAIQDb4fbL7gAAAIUBAAATAAAAAAAAAAAA&#10;AAAAAAAAAABbQ29udGVudF9UeXBlc10ueG1sUEsBAi0AFAAGAAgAAAAhAFr0LFu/AAAAFQEAAAsA&#10;AAAAAAAAAAAAAAAAHwEAAF9yZWxzLy5yZWxzUEsBAi0AFAAGAAgAAAAhAKhHVBTEAAAA3AAAAA8A&#10;AAAAAAAAAAAAAAAABwIAAGRycy9kb3ducmV2LnhtbFBLBQYAAAAAAwADALcAAAD4AgAAAAA=&#10;"/>
                <v:shape id="AutoShape 2311" o:spid="_x0000_s1074" type="#_x0000_t176" style="position:absolute;left:4614;top:6823;width:2011;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uBVwgAAANwAAAAPAAAAZHJzL2Rvd25yZXYueG1sRE/basJA&#10;EH0v+A/LCL41G5siMbqKFEor+FL1A4bsmA1mZ0N2c7Ff3y0U+jaHc53tfrKNGKjztWMFyyQFQVw6&#10;XXOl4Hp5f85B+ICssXFMCh7kYb+bPW2x0G7kLxrOoRIxhH2BCkwIbSGlLw1Z9IlriSN3c53FEGFX&#10;Sd3hGMNtI1/SdCUt1hwbDLb0Zqi8n3urYMjyk/mWfbo6rsvj6aMZb7UblVrMp8MGRKAp/Iv/3J86&#10;zs9e4feZeIHc/QAAAP//AwBQSwECLQAUAAYACAAAACEA2+H2y+4AAACFAQAAEwAAAAAAAAAAAAAA&#10;AAAAAAAAW0NvbnRlbnRfVHlwZXNdLnhtbFBLAQItABQABgAIAAAAIQBa9CxbvwAAABUBAAALAAAA&#10;AAAAAAAAAAAAAB8BAABfcmVscy8ucmVsc1BLAQItABQABgAIAAAAIQCJ7uBVwgAAANwAAAAPAAAA&#10;AAAAAAAAAAAAAAcCAABkcnMvZG93bnJldi54bWxQSwUGAAAAAAMAAwC3AAAA9gIAAAAA&#10;" fillcolor="#c4bc96" strokecolor="#484329" strokeweight="1.75pt">
                  <v:shadow color="#868686"/>
                  <v:textbox inset="1.5mm,,1.5mm">
                    <w:txbxContent>
                      <w:p w14:paraId="3173F371" w14:textId="77777777" w:rsidR="00D22DF5" w:rsidRPr="006C4150" w:rsidRDefault="00D22DF5" w:rsidP="00A83C90">
                        <w:pPr>
                          <w:pStyle w:val="Sinespaciado"/>
                          <w:rPr>
                            <w:b/>
                            <w:color w:val="4A442A"/>
                            <w:sz w:val="24"/>
                            <w:lang w:val="ca-ES"/>
                          </w:rPr>
                        </w:pPr>
                        <w:r w:rsidRPr="006C4150">
                          <w:rPr>
                            <w:b/>
                            <w:color w:val="4A442A"/>
                            <w:sz w:val="24"/>
                            <w:lang w:val="ca-ES"/>
                          </w:rPr>
                          <w:t>CCE Generalitat</w:t>
                        </w:r>
                      </w:p>
                    </w:txbxContent>
                  </v:textbox>
                </v:shape>
                <v:roundrect id="AutoShape 2312" o:spid="_x0000_s1075" style="position:absolute;left:4614;top:7560;width:2011;height:2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1OwgAAANwAAAAPAAAAZHJzL2Rvd25yZXYueG1sRE9Li8Iw&#10;EL4L/ocwgjdNV1dZqlFkQRH04mPB49CMbd1mUpqsxv31RhC8zcf3nOk8mEpcqXGlZQUf/QQEcWZ1&#10;ybmC42HZ+wLhPLLGyjIpuJOD+azdmmKq7Y13dN37XMQQdikqKLyvUyldVpBB17c1ceTOtjHoI2xy&#10;qRu8xXBTyUGSjKXBkmNDgTV9F5T97v+Mgp+DH34OVqtt2MgTLUbhstzJf6W6nbCYgPAU/Fv8cq91&#10;nD8cwfOZeIGcPQAAAP//AwBQSwECLQAUAAYACAAAACEA2+H2y+4AAACFAQAAEwAAAAAAAAAAAAAA&#10;AAAAAAAAW0NvbnRlbnRfVHlwZXNdLnhtbFBLAQItABQABgAIAAAAIQBa9CxbvwAAABUBAAALAAAA&#10;AAAAAAAAAAAAAB8BAABfcmVscy8ucmVsc1BLAQItABQABgAIAAAAIQC/YH1OwgAAANwAAAAPAAAA&#10;AAAAAAAAAAAAAAcCAABkcnMvZG93bnJldi54bWxQSwUGAAAAAAMAAwC3AAAA9gIAAAAA&#10;" stroked="f">
                  <v:textbox inset="0,0,0,0">
                    <w:txbxContent>
                      <w:p w14:paraId="1A21C686" w14:textId="6D1CC1AB" w:rsidR="00D22DF5" w:rsidRPr="006C4150" w:rsidRDefault="00D22DF5" w:rsidP="00A83C90">
                        <w:pPr>
                          <w:pStyle w:val="Cuadros"/>
                          <w:jc w:val="center"/>
                          <w:rPr>
                            <w:rFonts w:ascii="Calibri" w:hAnsi="Calibri"/>
                            <w:i/>
                            <w:sz w:val="14"/>
                            <w:szCs w:val="12"/>
                            <w:lang w:val="ca-ES"/>
                          </w:rPr>
                        </w:pPr>
                        <w:r w:rsidRPr="006C4150">
                          <w:rPr>
                            <w:rFonts w:ascii="Calibri" w:hAnsi="Calibri"/>
                            <w:i/>
                            <w:sz w:val="14"/>
                            <w:szCs w:val="12"/>
                            <w:lang w:val="ca-ES"/>
                          </w:rPr>
                          <w:t>transm</w:t>
                        </w:r>
                        <w:r w:rsidR="006C4150">
                          <w:rPr>
                            <w:rFonts w:ascii="Calibri" w:hAnsi="Calibri"/>
                            <w:i/>
                            <w:sz w:val="14"/>
                            <w:szCs w:val="12"/>
                            <w:lang w:val="ca-ES"/>
                          </w:rPr>
                          <w:t>e</w:t>
                        </w:r>
                        <w:r w:rsidRPr="006C4150">
                          <w:rPr>
                            <w:rFonts w:ascii="Calibri" w:hAnsi="Calibri"/>
                            <w:i/>
                            <w:sz w:val="14"/>
                            <w:szCs w:val="12"/>
                            <w:lang w:val="ca-ES"/>
                          </w:rPr>
                          <w:t>t la preemerg</w:t>
                        </w:r>
                        <w:r w:rsidR="006C4150">
                          <w:rPr>
                            <w:rFonts w:ascii="Calibri" w:hAnsi="Calibri"/>
                            <w:i/>
                            <w:sz w:val="14"/>
                            <w:szCs w:val="12"/>
                            <w:lang w:val="ca-ES"/>
                          </w:rPr>
                          <w:t>è</w:t>
                        </w:r>
                        <w:r w:rsidRPr="006C4150">
                          <w:rPr>
                            <w:rFonts w:ascii="Calibri" w:hAnsi="Calibri"/>
                            <w:i/>
                            <w:sz w:val="14"/>
                            <w:szCs w:val="12"/>
                            <w:lang w:val="ca-ES"/>
                          </w:rPr>
                          <w:t>ncia</w:t>
                        </w:r>
                      </w:p>
                    </w:txbxContent>
                  </v:textbox>
                </v:roundrect>
                <v:shape id="AutoShape 2313" o:spid="_x0000_s1076" type="#_x0000_t176" style="position:absolute;left:3750;top:8072;width:3683;height:2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CKZwgAAANwAAAAPAAAAZHJzL2Rvd25yZXYueG1sRE9Ni8Iw&#10;EL0v+B/CCN7WVBd0qUYRZYuguFQ9eByasa02k9JErf/eCAt7m8f7nOm8NZW4U+NKywoG/QgEcWZ1&#10;ybmC4+Hn8xuE88gaK8uk4EkO5rPOxxRjbR+c0n3vcxFC2MWooPC+jqV0WUEGXd/WxIE728agD7DJ&#10;pW7wEcJNJYdRNJIGSw4NBda0LCi77m9GwerZJqtdwtvNKR+75HeXDtNLqlSv2y4mIDy1/l/8517r&#10;MP9rBO9nwgVy9gIAAP//AwBQSwECLQAUAAYACAAAACEA2+H2y+4AAACFAQAAEwAAAAAAAAAAAAAA&#10;AAAAAAAAW0NvbnRlbnRfVHlwZXNdLnhtbFBLAQItABQABgAIAAAAIQBa9CxbvwAAABUBAAALAAAA&#10;AAAAAAAAAAAAAB8BAABfcmVscy8ucmVsc1BLAQItABQABgAIAAAAIQBe8CKZwgAAANwAAAAPAAAA&#10;AAAAAAAAAAAAAAcCAABkcnMvZG93bnJldi54bWxQSwUGAAAAAAMAAwC3AAAA9gIAAAAA&#10;" fillcolor="#d6e3bc" strokecolor="#4e6128" strokeweight="1.75pt">
                  <v:shadow color="#868686"/>
                  <v:textbox inset="1.5mm,,1.5mm">
                    <w:txbxContent>
                      <w:p w14:paraId="01FEE6F7" w14:textId="2F65D678" w:rsidR="00D22DF5" w:rsidRPr="006C4150" w:rsidRDefault="00D22DF5" w:rsidP="00A83C90">
                        <w:pPr>
                          <w:pStyle w:val="Sinespaciado"/>
                          <w:rPr>
                            <w:b/>
                            <w:sz w:val="24"/>
                            <w:lang w:val="ca-ES"/>
                          </w:rPr>
                        </w:pPr>
                        <w:r w:rsidRPr="006C4150">
                          <w:rPr>
                            <w:b/>
                            <w:sz w:val="24"/>
                            <w:lang w:val="ca-ES"/>
                          </w:rPr>
                          <w:t>Municipis</w:t>
                        </w:r>
                      </w:p>
                    </w:txbxContent>
                  </v:textbox>
                </v:shape>
                <v:shape id="AutoShape 2314" o:spid="_x0000_s1077" type="#_x0000_t32" style="position:absolute;left:4711;top:9141;width:0;height:4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8FYwwAAANwAAAAPAAAAZHJzL2Rvd25yZXYueG1sRE/basJA&#10;EH0X+g/LFHzTTbTaNnWVIgiCIJrmA4bsNAlmZ9PsamK/3hUE3+ZwrrNY9aYWF2pdZVlBPI5AEOdW&#10;V1woyH42ow8QziNrrC2Tgis5WC1fBgtMtO34SJfUFyKEsEtQQel9k0jp8pIMurFtiAP3a1uDPsC2&#10;kLrFLoSbWk6iaC4NVhwaSmxoXVJ+Ss9GwWxfX/8nu+5zSofsbedO8V+2iZUavvbfXyA89f4pfri3&#10;OsyfvsP9mXCBXN4AAAD//wMAUEsBAi0AFAAGAAgAAAAhANvh9svuAAAAhQEAABMAAAAAAAAAAAAA&#10;AAAAAAAAAFtDb250ZW50X1R5cGVzXS54bWxQSwECLQAUAAYACAAAACEAWvQsW78AAAAVAQAACwAA&#10;AAAAAAAAAAAAAAAfAQAAX3JlbHMvLnJlbHNQSwECLQAUAAYACAAAACEAmefBWMMAAADcAAAADwAA&#10;AAAAAAAAAAAAAAAHAgAAZHJzL2Rvd25yZXYueG1sUEsFBgAAAAADAAMAtwAAAPcCAAAAAA==&#10;" strokecolor="#938953"/>
                <v:roundrect id="AutoShape 2315" o:spid="_x0000_s1078" style="position:absolute;left:4120;top:9267;width:1199;height:2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VpUxAAAANwAAAAPAAAAZHJzL2Rvd25yZXYueG1sRI9Ba8JA&#10;EIXvBf/DMkJvdaMFCamriKjoxdJU70N2TILZ2ZhdNf5751DobYb35r1vZoveNepOXag9GxiPElDE&#10;hbc1lwaOv5uPFFSIyBYbz2TgSQEW88HbDDPrH/xD9zyWSkI4ZGigirHNtA5FRQ7DyLfEop195zDK&#10;2pXadviQcNfoSZJMtcOapaHCllYVFZf85gzs61V60gd7XJ/Ty+GU2+/rdq2NeR/2yy9Qkfr4b/67&#10;3lnB/xRaeUYm0PMXAAAA//8DAFBLAQItABQABgAIAAAAIQDb4fbL7gAAAIUBAAATAAAAAAAAAAAA&#10;AAAAAAAAAABbQ29udGVudF9UeXBlc10ueG1sUEsBAi0AFAAGAAgAAAAhAFr0LFu/AAAAFQEAAAsA&#10;AAAAAAAAAAAAAAAAHwEAAF9yZWxzLy5yZWxzUEsBAi0AFAAGAAgAAAAhAEKBWlTEAAAA3AAAAA8A&#10;AAAAAAAAAAAAAAAABwIAAGRycy9kb3ducmV2LnhtbFBLBQYAAAAAAwADALcAAAD4AgAAAAA=&#10;" fillcolor="#d6e3bc" stroked="f">
                  <v:textbox inset="0,0,0,0">
                    <w:txbxContent>
                      <w:p w14:paraId="381695BD" w14:textId="019E9E32" w:rsidR="00D22DF5" w:rsidRPr="006C4150" w:rsidRDefault="00D22DF5" w:rsidP="00A83C90">
                        <w:pPr>
                          <w:pStyle w:val="Cuadros"/>
                          <w:jc w:val="center"/>
                          <w:rPr>
                            <w:rFonts w:ascii="Calibri" w:hAnsi="Calibri"/>
                            <w:i/>
                            <w:sz w:val="14"/>
                            <w:szCs w:val="12"/>
                            <w:lang w:val="ca-ES"/>
                          </w:rPr>
                        </w:pPr>
                        <w:r w:rsidRPr="006C4150">
                          <w:rPr>
                            <w:rFonts w:ascii="Calibri" w:hAnsi="Calibri"/>
                            <w:i/>
                            <w:sz w:val="14"/>
                            <w:szCs w:val="12"/>
                            <w:lang w:val="ca-ES"/>
                          </w:rPr>
                          <w:t>declara a nivel</w:t>
                        </w:r>
                        <w:r w:rsidR="006C4150" w:rsidRPr="006C4150">
                          <w:rPr>
                            <w:rFonts w:ascii="Calibri" w:hAnsi="Calibri"/>
                            <w:i/>
                            <w:sz w:val="14"/>
                            <w:szCs w:val="12"/>
                            <w:lang w:val="ca-ES"/>
                          </w:rPr>
                          <w:t>l</w:t>
                        </w:r>
                        <w:r w:rsidRPr="006C4150">
                          <w:rPr>
                            <w:rFonts w:ascii="Calibri" w:hAnsi="Calibri"/>
                            <w:i/>
                            <w:sz w:val="14"/>
                            <w:szCs w:val="12"/>
                            <w:lang w:val="ca-ES"/>
                          </w:rPr>
                          <w:t xml:space="preserve"> local</w:t>
                        </w:r>
                      </w:p>
                    </w:txbxContent>
                  </v:textbox>
                </v:roundre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316" o:spid="_x0000_s1079" type="#_x0000_t65" style="position:absolute;left:3987;top:9614;width:1457;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tjGwwAAANwAAAAPAAAAZHJzL2Rvd25yZXYueG1sRE9Na8JA&#10;EL0X+h+WKXirGxVsja6ioqCgBaMi3obsmASzsyG7avz3bqHQ2zze54wmjSnFnWpXWFbQaUcgiFOr&#10;C84UHPbLz28QziNrLC2Tgic5mIzf30YYa/vgHd0Tn4kQwi5GBbn3VSylS3My6Nq2Ig7cxdYGfYB1&#10;JnWNjxBuStmNor40WHBoyLGieU7pNbkZBevj16m59ez251wsNuk5cbPy6JRqfTTTIQhPjf8X/7lX&#10;OszvDeD3mXCBHL8AAAD//wMAUEsBAi0AFAAGAAgAAAAhANvh9svuAAAAhQEAABMAAAAAAAAAAAAA&#10;AAAAAAAAAFtDb250ZW50X1R5cGVzXS54bWxQSwECLQAUAAYACAAAACEAWvQsW78AAAAVAQAACwAA&#10;AAAAAAAAAAAAAAAfAQAAX3JlbHMvLnJlbHNQSwECLQAUAAYACAAAACEA8dbYxsMAAADcAAAADwAA&#10;AAAAAAAAAAAAAAAHAgAAZHJzL2Rvd25yZXYueG1sUEsFBgAAAAADAAMAtwAAAPcCAAAAAA==&#10;" fillcolor="#ddd8c2" strokecolor="#938953">
                  <v:textbox inset="1.5mm,.3mm,1.5mm,.3mm">
                    <w:txbxContent>
                      <w:p w14:paraId="76E01317" w14:textId="127730FA" w:rsidR="00D22DF5" w:rsidRPr="006C4150" w:rsidRDefault="00D22DF5" w:rsidP="00A83C90">
                        <w:pPr>
                          <w:spacing w:before="40"/>
                          <w:jc w:val="center"/>
                          <w:rPr>
                            <w:rFonts w:ascii="Calibri" w:hAnsi="Calibri" w:cs="Tahoma"/>
                            <w:sz w:val="16"/>
                            <w:szCs w:val="16"/>
                            <w:lang w:val="ca-ES"/>
                          </w:rPr>
                        </w:pPr>
                        <w:r w:rsidRPr="006C4150">
                          <w:rPr>
                            <w:rFonts w:ascii="Calibri" w:hAnsi="Calibri" w:cs="Tahoma"/>
                            <w:sz w:val="16"/>
                            <w:szCs w:val="16"/>
                            <w:lang w:val="ca-ES"/>
                          </w:rPr>
                          <w:t>Preemerg</w:t>
                        </w:r>
                        <w:r w:rsidR="006C4150" w:rsidRPr="006C4150">
                          <w:rPr>
                            <w:rFonts w:ascii="Calibri" w:hAnsi="Calibri" w:cs="Tahoma"/>
                            <w:sz w:val="16"/>
                            <w:szCs w:val="16"/>
                            <w:lang w:val="ca-ES"/>
                          </w:rPr>
                          <w:t>è</w:t>
                        </w:r>
                        <w:r w:rsidRPr="006C4150">
                          <w:rPr>
                            <w:rFonts w:ascii="Calibri" w:hAnsi="Calibri" w:cs="Tahoma"/>
                            <w:sz w:val="16"/>
                            <w:szCs w:val="16"/>
                            <w:lang w:val="ca-ES"/>
                          </w:rPr>
                          <w:t>ncia</w:t>
                        </w:r>
                      </w:p>
                    </w:txbxContent>
                  </v:textbox>
                </v:shape>
                <v:roundrect id="AutoShape 2317" o:spid="_x0000_s1080" style="position:absolute;left:3987;top:8759;width:1457;height:3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vDywgAAANwAAAAPAAAAZHJzL2Rvd25yZXYueG1sRI9Ba8Mw&#10;DIXvg/0Ho8Fuq7OurCOtE0YhsOPahpzVWEtCYznEXpL+++lQ2O0JPX16b58vrlcTjaHzbOB1lYAi&#10;rr3tuDFQnouXD1AhIlvsPZOBGwXIs8eHPabWz3yk6RQbJRAOKRpoYxxSrUPdksOw8gOx7H786DDK&#10;ODbajjgL3PV6nSTv2mHH8qHFgQ4t1dfTrxNKV3wv55sv575Evrxtqui2lTHPT8vnDlSkJf6b79df&#10;VuJvJL6UEQU6+wMAAP//AwBQSwECLQAUAAYACAAAACEA2+H2y+4AAACFAQAAEwAAAAAAAAAAAAAA&#10;AAAAAAAAW0NvbnRlbnRfVHlwZXNdLnhtbFBLAQItABQABgAIAAAAIQBa9CxbvwAAABUBAAALAAAA&#10;AAAAAAAAAAAAAB8BAABfcmVscy8ucmVsc1BLAQItABQABgAIAAAAIQCBLvDywgAAANwAAAAPAAAA&#10;AAAAAAAAAAAAAAcCAABkcnMvZG93bnJldi54bWxQSwUGAAAAAAMAAwC3AAAA9gIAAAAA&#10;" fillcolor="#76923c" strokecolor="#c2d69b" strokeweight="1pt">
                  <v:shadow color="#868686"/>
                  <v:textbox inset=".5mm,1mm,.5mm,1mm">
                    <w:txbxContent>
                      <w:p w14:paraId="51A478A1" w14:textId="77777777" w:rsidR="00D22DF5" w:rsidRPr="006C4150" w:rsidRDefault="00D22DF5" w:rsidP="00A83C90">
                        <w:pPr>
                          <w:pStyle w:val="Sinespaciado"/>
                          <w:rPr>
                            <w:b/>
                            <w:color w:val="FFFFFF"/>
                            <w:lang w:val="ca-ES"/>
                          </w:rPr>
                        </w:pPr>
                        <w:r w:rsidRPr="006C4150">
                          <w:rPr>
                            <w:b/>
                            <w:color w:val="FFFFFF"/>
                            <w:lang w:val="ca-ES"/>
                          </w:rPr>
                          <w:t>Director del PTM</w:t>
                        </w:r>
                      </w:p>
                    </w:txbxContent>
                  </v:textbox>
                </v:roundrect>
                <v:shape id="AutoShape 2318" o:spid="_x0000_s1081" type="#_x0000_t32" style="position:absolute;left:5444;top:8942;width:9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I/KwgAAANwAAAAPAAAAZHJzL2Rvd25yZXYueG1sRE/bisIw&#10;EH0X9h/CLPimaV0V7RpFBEEQFi/9gKEZ22Iz6TZZW/16syD4NodzncWqM5W4UeNKywriYQSCOLO6&#10;5FxBet4OZiCcR9ZYWSYFd3KwWn70Fpho2/KRbiefixDCLkEFhfd1IqXLCjLohrYmDtzFNgZ9gE0u&#10;dYNtCDeVHEXRVBosOTQUWNOmoOx6+jMKJj/V/THat/MvOqTjvbvGv+k2Vqr/2a2/QXjq/Fv8cu90&#10;mD+O4f+ZcIFcPgEAAP//AwBQSwECLQAUAAYACAAAACEA2+H2y+4AAACFAQAAEwAAAAAAAAAAAAAA&#10;AAAAAAAAW0NvbnRlbnRfVHlwZXNdLnhtbFBLAQItABQABgAIAAAAIQBa9CxbvwAAABUBAAALAAAA&#10;AAAAAAAAAAAAAB8BAABfcmVscy8ucmVsc1BLAQItABQABgAIAAAAIQAhRI/KwgAAANwAAAAPAAAA&#10;AAAAAAAAAAAAAAcCAABkcnMvZG93bnJldi54bWxQSwUGAAAAAAMAAwC3AAAA9gIAAAAA&#10;" strokecolor="#938953"/>
                <v:line id="Line 2319" o:spid="_x0000_s1082" style="position:absolute;visibility:visible;mso-wrap-style:square" from="6434,8942" to="6434,9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6tnwQAAANwAAAAPAAAAZHJzL2Rvd25yZXYueG1sRE/dasIw&#10;FL4f+A7hCN7N1CJjVKMMpaI3g1Uf4NCcNd2ak9rEGt9+GQx2dz6+37PeRtuJkQbfOlawmGcgiGun&#10;W24UXM7l8ysIH5A1do5JwYM8bDeTpzUW2t35g8YqNCKFsC9QgQmhL6T0tSGLfu564sR9usFiSHBo&#10;pB7wnsJtJ/Mse5EWW04NBnvaGaq/q5tVUFXZNY5LLE/v5eIr7zHe9gej1Gwa31YgAsXwL/5zH3Wa&#10;v8zh95l0gdz8AAAA//8DAFBLAQItABQABgAIAAAAIQDb4fbL7gAAAIUBAAATAAAAAAAAAAAAAAAA&#10;AAAAAABbQ29udGVudF9UeXBlc10ueG1sUEsBAi0AFAAGAAgAAAAhAFr0LFu/AAAAFQEAAAsAAAAA&#10;AAAAAAAAAAAAHwEAAF9yZWxzLy5yZWxzUEsBAi0AFAAGAAgAAAAhAOirq2fBAAAA3AAAAA8AAAAA&#10;AAAAAAAAAAAABwIAAGRycy9kb3ducmV2LnhtbFBLBQYAAAAAAwADALcAAAD1AgAAAAA=&#10;" strokecolor="#938953">
                  <v:stroke endarrow="classic"/>
                </v:line>
                <v:roundrect id="AutoShape 2320" o:spid="_x0000_s1083" style="position:absolute;left:5684;top:9517;width:1457;height:5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6FvwAAANwAAAAPAAAAZHJzL2Rvd25yZXYueG1sRI9LC8Iw&#10;EITvgv8hrOBNUx+oVKOIIHj0UTyvzdoWm01poq3/3giCt11m5tvZ1aY1pXhR7QrLCkbDCARxanXB&#10;mYLksh8sQDiPrLG0TAre5GCz7nZWGGvb8IleZ5+JAGEXo4Lc+yqW0qU5GXRDWxEH7W5rgz6sdSZ1&#10;jU2Am1KOo2gmDRYcLuRY0S6n9HF+mkAp9sf28rZJUybIt8n06s38qlS/126XIDy1/m/+pQ861J9O&#10;4PtMmECuPwAAAP//AwBQSwECLQAUAAYACAAAACEA2+H2y+4AAACFAQAAEwAAAAAAAAAAAAAAAAAA&#10;AAAAW0NvbnRlbnRfVHlwZXNdLnhtbFBLAQItABQABgAIAAAAIQBa9CxbvwAAABUBAAALAAAAAAAA&#10;AAAAAAAAAB8BAABfcmVscy8ucmVsc1BLAQItABQABgAIAAAAIQBx/G6FvwAAANwAAAAPAAAAAAAA&#10;AAAAAAAAAAcCAABkcnMvZG93bnJldi54bWxQSwUGAAAAAAMAAwC3AAAA8wIAAAAA&#10;" fillcolor="#76923c" strokecolor="#c2d69b" strokeweight="1pt">
                  <v:shadow color="#868686"/>
                  <v:textbox inset=".5mm,1mm,.5mm,1mm">
                    <w:txbxContent>
                      <w:p w14:paraId="0532FD1C" w14:textId="6A2FFE6B" w:rsidR="00D22DF5" w:rsidRPr="006C4150" w:rsidRDefault="00D22DF5" w:rsidP="00A83C90">
                        <w:pPr>
                          <w:pStyle w:val="Sinespaciado"/>
                          <w:rPr>
                            <w:b/>
                            <w:color w:val="FFFFFF"/>
                            <w:lang w:val="ca-ES"/>
                          </w:rPr>
                        </w:pPr>
                        <w:r w:rsidRPr="006C4150">
                          <w:rPr>
                            <w:b/>
                            <w:color w:val="FFFFFF"/>
                            <w:lang w:val="ca-ES"/>
                          </w:rPr>
                          <w:t>Centr</w:t>
                        </w:r>
                        <w:r w:rsidR="006C4150" w:rsidRPr="006C4150">
                          <w:rPr>
                            <w:b/>
                            <w:color w:val="FFFFFF"/>
                            <w:lang w:val="ca-ES"/>
                          </w:rPr>
                          <w:t xml:space="preserve">e </w:t>
                        </w:r>
                        <w:r w:rsidRPr="006C4150">
                          <w:rPr>
                            <w:b/>
                            <w:color w:val="FFFFFF"/>
                            <w:lang w:val="ca-ES"/>
                          </w:rPr>
                          <w:t>Comunicacions</w:t>
                        </w:r>
                      </w:p>
                    </w:txbxContent>
                  </v:textbox>
                </v:roundrect>
                <v:roundrect id="AutoShape 2321" o:spid="_x0000_s1084" style="position:absolute;left:5684;top:10291;width:1457;height:4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iMswgAAANwAAAAPAAAAZHJzL2Rvd25yZXYueG1sRE9Na8JA&#10;EL0X/A/LCN7qpiISUlcpIRW9KE2T+5Adk2B2Ns2umv77riD0No/3OevtaDpxo8G1lhW8zSMQxJXV&#10;LdcKiu/P1xiE88gaO8uk4JccbDeTlzUm2t75i265r0UIYZeggsb7PpHSVQ0ZdHPbEwfubAeDPsCh&#10;lnrAewg3nVxE0UoabDk0NNhT2lB1ya9GwaFN41IedZGd48uxzPXpZ5dJpWbT8eMdhKfR/4uf7r0O&#10;85dLeDwTLpCbPwAAAP//AwBQSwECLQAUAAYACAAAACEA2+H2y+4AAACFAQAAEwAAAAAAAAAAAAAA&#10;AAAAAAAAW0NvbnRlbnRfVHlwZXNdLnhtbFBLAQItABQABgAIAAAAIQBa9CxbvwAAABUBAAALAAAA&#10;AAAAAAAAAAAAAB8BAABfcmVscy8ucmVsc1BLAQItABQABgAIAAAAIQCbyiMswgAAANwAAAAPAAAA&#10;AAAAAAAAAAAAAAcCAABkcnMvZG93bnJldi54bWxQSwUGAAAAAAMAAwC3AAAA9gIAAAAA&#10;" fillcolor="#d6e3bc" stroked="f">
                  <v:textbox inset="0,0,0,0">
                    <w:txbxContent>
                      <w:p w14:paraId="71D8C84A" w14:textId="2B7B4C02" w:rsidR="00D22DF5" w:rsidRPr="006C4150" w:rsidRDefault="00D22DF5" w:rsidP="00F966D3">
                        <w:pPr>
                          <w:pStyle w:val="Cuadros"/>
                          <w:ind w:left="0" w:firstLine="0"/>
                          <w:jc w:val="center"/>
                          <w:rPr>
                            <w:rFonts w:ascii="Calibri" w:hAnsi="Calibri"/>
                            <w:i/>
                            <w:sz w:val="14"/>
                            <w:szCs w:val="14"/>
                            <w:lang w:val="ca-ES"/>
                          </w:rPr>
                        </w:pPr>
                        <w:r w:rsidRPr="006C4150">
                          <w:rPr>
                            <w:rFonts w:ascii="Calibri" w:hAnsi="Calibri"/>
                            <w:i/>
                            <w:sz w:val="14"/>
                            <w:szCs w:val="14"/>
                            <w:lang w:val="ca-ES"/>
                          </w:rPr>
                          <w:t>trasl</w:t>
                        </w:r>
                        <w:r w:rsidR="006C4150">
                          <w:rPr>
                            <w:rFonts w:ascii="Calibri" w:hAnsi="Calibri"/>
                            <w:i/>
                            <w:sz w:val="14"/>
                            <w:szCs w:val="14"/>
                            <w:lang w:val="ca-ES"/>
                          </w:rPr>
                          <w:t>l</w:t>
                        </w:r>
                        <w:r w:rsidRPr="006C4150">
                          <w:rPr>
                            <w:rFonts w:ascii="Calibri" w:hAnsi="Calibri"/>
                            <w:i/>
                            <w:sz w:val="14"/>
                            <w:szCs w:val="14"/>
                            <w:lang w:val="ca-ES"/>
                          </w:rPr>
                          <w:t>ada a serv</w:t>
                        </w:r>
                        <w:r w:rsidR="006C4150">
                          <w:rPr>
                            <w:rFonts w:ascii="Calibri" w:hAnsi="Calibri"/>
                            <w:i/>
                            <w:sz w:val="14"/>
                            <w:szCs w:val="14"/>
                            <w:lang w:val="ca-ES"/>
                          </w:rPr>
                          <w:t>e</w:t>
                        </w:r>
                        <w:r w:rsidRPr="006C4150">
                          <w:rPr>
                            <w:rFonts w:ascii="Calibri" w:hAnsi="Calibri"/>
                            <w:i/>
                            <w:sz w:val="14"/>
                            <w:szCs w:val="14"/>
                            <w:lang w:val="ca-ES"/>
                          </w:rPr>
                          <w:t>is / recursos locals</w:t>
                        </w:r>
                      </w:p>
                    </w:txbxContent>
                  </v:textbox>
                </v:roundrect>
                <v:shape id="AutoShape 2322" o:spid="_x0000_s1085" type="#_x0000_t32" style="position:absolute;left:6434;top:10082;width:1;height:2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4nJwgAAANwAAAAPAAAAZHJzL2Rvd25yZXYueG1sRE/bisIw&#10;EH1f8B/CCL6tab2hXaOIIAjCsmo/YGhm22IzqU201a/fCMK+zeFcZ7nuTCXu1LjSsoJ4GIEgzqwu&#10;OVeQnnefcxDOI2usLJOCBzlYr3ofS0y0bflI95PPRQhhl6CCwvs6kdJlBRl0Q1sTB+7XNgZ9gE0u&#10;dYNtCDeVHEXRTBosOTQUWNO2oOxyuhkF0+/q8Rwd2sWYftLJwV3ia7qLlRr0u80XCE+d/xe/3Xsd&#10;5k+m8HomXCBXfwAAAP//AwBQSwECLQAUAAYACAAAACEA2+H2y+4AAACFAQAAEwAAAAAAAAAAAAAA&#10;AAAAAAAAW0NvbnRlbnRfVHlwZXNdLnhtbFBLAQItABQABgAIAAAAIQBa9CxbvwAAABUBAAALAAAA&#10;AAAAAAAAAAAAAB8BAABfcmVscy8ucmVsc1BLAQItABQABgAIAAAAIQBef4nJwgAAANwAAAAPAAAA&#10;AAAAAAAAAAAAAAcCAABkcnMvZG93bnJldi54bWxQSwUGAAAAAAMAAwC3AAAA9gIAAAAA&#10;" strokecolor="#938953"/>
              </v:group>
            </w:pict>
          </mc:Fallback>
        </mc:AlternateContent>
      </w:r>
    </w:p>
    <w:p w14:paraId="57B61318" w14:textId="77777777" w:rsidR="003449D4" w:rsidRPr="001A34AB" w:rsidRDefault="003449D4" w:rsidP="00216E4D">
      <w:pPr>
        <w:rPr>
          <w:lang w:val="ca-ES"/>
        </w:rPr>
      </w:pPr>
    </w:p>
    <w:p w14:paraId="7F077221" w14:textId="77777777" w:rsidR="003449D4" w:rsidRPr="001A34AB" w:rsidRDefault="003449D4" w:rsidP="00216E4D">
      <w:pPr>
        <w:rPr>
          <w:lang w:val="ca-ES"/>
        </w:rPr>
      </w:pPr>
    </w:p>
    <w:p w14:paraId="5BB26A33" w14:textId="77777777" w:rsidR="003449D4" w:rsidRPr="001A34AB" w:rsidRDefault="003449D4" w:rsidP="00216E4D">
      <w:pPr>
        <w:rPr>
          <w:lang w:val="ca-ES"/>
        </w:rPr>
      </w:pPr>
    </w:p>
    <w:p w14:paraId="66A11D70" w14:textId="77777777" w:rsidR="003449D4" w:rsidRPr="001A34AB" w:rsidRDefault="003449D4" w:rsidP="00216E4D">
      <w:pPr>
        <w:rPr>
          <w:lang w:val="ca-ES"/>
        </w:rPr>
      </w:pPr>
    </w:p>
    <w:p w14:paraId="4DF335A4" w14:textId="77777777" w:rsidR="003449D4" w:rsidRPr="001A34AB" w:rsidRDefault="003449D4" w:rsidP="00216E4D">
      <w:pPr>
        <w:rPr>
          <w:lang w:val="ca-ES"/>
        </w:rPr>
      </w:pPr>
    </w:p>
    <w:p w14:paraId="065DBA42" w14:textId="77777777" w:rsidR="003449D4" w:rsidRPr="001A34AB" w:rsidRDefault="003449D4" w:rsidP="00216E4D">
      <w:pPr>
        <w:rPr>
          <w:lang w:val="ca-ES"/>
        </w:rPr>
      </w:pPr>
    </w:p>
    <w:p w14:paraId="54BF3C1C" w14:textId="77777777" w:rsidR="003449D4" w:rsidRPr="001A34AB" w:rsidRDefault="003449D4" w:rsidP="00216E4D">
      <w:pPr>
        <w:rPr>
          <w:lang w:val="ca-ES"/>
        </w:rPr>
      </w:pPr>
    </w:p>
    <w:p w14:paraId="4771D89C" w14:textId="77777777" w:rsidR="003449D4" w:rsidRPr="001A34AB" w:rsidRDefault="003449D4" w:rsidP="00216E4D">
      <w:pPr>
        <w:rPr>
          <w:lang w:val="ca-ES"/>
        </w:rPr>
      </w:pPr>
    </w:p>
    <w:p w14:paraId="758FBBB9" w14:textId="77777777" w:rsidR="003449D4" w:rsidRPr="001A34AB" w:rsidRDefault="003449D4" w:rsidP="00216E4D">
      <w:pPr>
        <w:rPr>
          <w:lang w:val="ca-ES"/>
        </w:rPr>
      </w:pPr>
    </w:p>
    <w:p w14:paraId="2621AD5B" w14:textId="77777777" w:rsidR="003449D4" w:rsidRPr="001A34AB" w:rsidRDefault="003449D4" w:rsidP="00216E4D">
      <w:pPr>
        <w:rPr>
          <w:lang w:val="ca-ES"/>
        </w:rPr>
      </w:pPr>
    </w:p>
    <w:p w14:paraId="75044D5A" w14:textId="77777777" w:rsidR="003449D4" w:rsidRPr="001A34AB" w:rsidRDefault="003449D4" w:rsidP="00216E4D">
      <w:pPr>
        <w:rPr>
          <w:lang w:val="ca-ES"/>
        </w:rPr>
      </w:pPr>
    </w:p>
    <w:p w14:paraId="411878F8" w14:textId="77777777" w:rsidR="00252737" w:rsidRPr="001A34AB" w:rsidRDefault="00252737" w:rsidP="00216E4D">
      <w:pPr>
        <w:rPr>
          <w:lang w:val="ca-ES"/>
        </w:rPr>
      </w:pPr>
    </w:p>
    <w:p w14:paraId="62E5A4EC" w14:textId="77777777" w:rsidR="00252737" w:rsidRPr="001A34AB" w:rsidRDefault="00252737" w:rsidP="00216E4D">
      <w:pPr>
        <w:rPr>
          <w:lang w:val="ca-ES"/>
        </w:rPr>
      </w:pPr>
    </w:p>
    <w:p w14:paraId="1EF4E1FB" w14:textId="77777777" w:rsidR="00252737" w:rsidRPr="001A34AB" w:rsidRDefault="00252737" w:rsidP="00216E4D">
      <w:pPr>
        <w:rPr>
          <w:lang w:val="ca-ES"/>
        </w:rPr>
      </w:pPr>
    </w:p>
    <w:p w14:paraId="338E1168" w14:textId="77777777" w:rsidR="00181721" w:rsidRPr="001A34AB" w:rsidRDefault="00B535B5" w:rsidP="00E4175C">
      <w:pPr>
        <w:pStyle w:val="Ttulo3"/>
        <w:rPr>
          <w:lang w:val="ca-ES"/>
        </w:rPr>
      </w:pPr>
      <w:r w:rsidRPr="001A34AB">
        <w:rPr>
          <w:lang w:val="ca-ES"/>
        </w:rPr>
        <w:br w:type="page"/>
      </w:r>
      <w:r w:rsidR="00181721" w:rsidRPr="001A34AB">
        <w:rPr>
          <w:lang w:val="ca-ES"/>
        </w:rPr>
        <w:lastRenderedPageBreak/>
        <w:t>Emergència I</w:t>
      </w:r>
    </w:p>
    <w:p w14:paraId="6C3E9799" w14:textId="77777777" w:rsidR="00B535B5" w:rsidRPr="001A34AB" w:rsidRDefault="00B535B5" w:rsidP="00E4175C">
      <w:pPr>
        <w:rPr>
          <w:lang w:val="ca-ES"/>
        </w:rPr>
      </w:pPr>
    </w:p>
    <w:p w14:paraId="384ABA19" w14:textId="77777777" w:rsidR="00B535B5" w:rsidRPr="001A34AB" w:rsidRDefault="00250F10" w:rsidP="00E4175C">
      <w:pPr>
        <w:rPr>
          <w:lang w:val="ca-ES"/>
        </w:rPr>
      </w:pPr>
      <w:r w:rsidRPr="001A34AB">
        <w:rPr>
          <w:noProof/>
          <w:lang w:val="ca-ES" w:eastAsia="ca-ES"/>
        </w:rPr>
        <mc:AlternateContent>
          <mc:Choice Requires="wpg">
            <w:drawing>
              <wp:anchor distT="0" distB="0" distL="114300" distR="114300" simplePos="0" relativeHeight="251643904" behindDoc="0" locked="0" layoutInCell="1" allowOverlap="1" wp14:anchorId="10E97C8F" wp14:editId="7727915F">
                <wp:simplePos x="0" y="0"/>
                <wp:positionH relativeFrom="column">
                  <wp:posOffset>899160</wp:posOffset>
                </wp:positionH>
                <wp:positionV relativeFrom="paragraph">
                  <wp:posOffset>53340</wp:posOffset>
                </wp:positionV>
                <wp:extent cx="5257800" cy="4249420"/>
                <wp:effectExtent l="19050" t="0" r="19050" b="17780"/>
                <wp:wrapNone/>
                <wp:docPr id="98" name="Group 2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4249420"/>
                          <a:chOff x="2549" y="2611"/>
                          <a:chExt cx="8280" cy="6692"/>
                        </a:xfrm>
                      </wpg:grpSpPr>
                      <wps:wsp>
                        <wps:cNvPr id="99" name="Line 2335"/>
                        <wps:cNvCnPr/>
                        <wps:spPr bwMode="auto">
                          <a:xfrm flipH="1">
                            <a:off x="3651" y="3300"/>
                            <a:ext cx="3" cy="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2336"/>
                        <wps:cNvSpPr>
                          <a:spLocks noChangeArrowheads="1"/>
                        </wps:cNvSpPr>
                        <wps:spPr bwMode="auto">
                          <a:xfrm>
                            <a:off x="4968" y="2611"/>
                            <a:ext cx="1278" cy="403"/>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B31B6AC" w14:textId="40BC0B22" w:rsidR="00D22DF5" w:rsidRPr="006C4150" w:rsidRDefault="00F8410B" w:rsidP="003F20F7">
                              <w:pPr>
                                <w:pStyle w:val="Cuadros"/>
                                <w:jc w:val="center"/>
                                <w:rPr>
                                  <w:rFonts w:ascii="Calibri" w:hAnsi="Calibri"/>
                                  <w:i/>
                                  <w:sz w:val="14"/>
                                  <w:szCs w:val="12"/>
                                  <w:lang w:val="ca-ES"/>
                                </w:rPr>
                              </w:pPr>
                              <w:r w:rsidRPr="006C4150">
                                <w:rPr>
                                  <w:rFonts w:ascii="Calibri" w:hAnsi="Calibri"/>
                                  <w:i/>
                                  <w:sz w:val="14"/>
                                  <w:szCs w:val="12"/>
                                  <w:lang w:val="ca-ES"/>
                                </w:rPr>
                                <w:t>N</w:t>
                              </w:r>
                              <w:r w:rsidR="00D22DF5" w:rsidRPr="006C4150">
                                <w:rPr>
                                  <w:rFonts w:ascii="Calibri" w:hAnsi="Calibri"/>
                                  <w:i/>
                                  <w:sz w:val="14"/>
                                  <w:szCs w:val="12"/>
                                  <w:lang w:val="ca-ES"/>
                                </w:rPr>
                                <w:t>ot</w:t>
                              </w:r>
                              <w:r>
                                <w:rPr>
                                  <w:rFonts w:ascii="Calibri" w:hAnsi="Calibri"/>
                                  <w:i/>
                                  <w:sz w:val="14"/>
                                  <w:szCs w:val="12"/>
                                  <w:lang w:val="ca-ES"/>
                                </w:rPr>
                                <w:t>í</w:t>
                              </w:r>
                              <w:r w:rsidR="00D22DF5" w:rsidRPr="006C4150">
                                <w:rPr>
                                  <w:rFonts w:ascii="Calibri" w:hAnsi="Calibri"/>
                                  <w:i/>
                                  <w:sz w:val="14"/>
                                  <w:szCs w:val="12"/>
                                  <w:lang w:val="ca-ES"/>
                                </w:rPr>
                                <w:t>cia de</w:t>
                              </w:r>
                              <w:r w:rsidR="006C4150" w:rsidRPr="006C4150">
                                <w:rPr>
                                  <w:rFonts w:ascii="Calibri" w:hAnsi="Calibri"/>
                                  <w:i/>
                                  <w:sz w:val="14"/>
                                  <w:szCs w:val="12"/>
                                  <w:lang w:val="ca-ES"/>
                                </w:rPr>
                                <w:t xml:space="preserve"> </w:t>
                              </w:r>
                              <w:r w:rsidR="00D22DF5" w:rsidRPr="006C4150">
                                <w:rPr>
                                  <w:rFonts w:ascii="Calibri" w:hAnsi="Calibri"/>
                                  <w:i/>
                                  <w:sz w:val="14"/>
                                  <w:szCs w:val="12"/>
                                  <w:lang w:val="ca-ES"/>
                                </w:rPr>
                                <w:t>l</w:t>
                              </w:r>
                              <w:r w:rsidR="006C4150" w:rsidRPr="006C4150">
                                <w:rPr>
                                  <w:rFonts w:ascii="Calibri" w:hAnsi="Calibri"/>
                                  <w:i/>
                                  <w:sz w:val="14"/>
                                  <w:szCs w:val="12"/>
                                  <w:lang w:val="ca-ES"/>
                                </w:rPr>
                                <w:t>’</w:t>
                              </w:r>
                              <w:r w:rsidR="00D22DF5" w:rsidRPr="006C4150">
                                <w:rPr>
                                  <w:rFonts w:ascii="Calibri" w:hAnsi="Calibri"/>
                                  <w:i/>
                                  <w:sz w:val="14"/>
                                  <w:szCs w:val="12"/>
                                  <w:lang w:val="ca-ES"/>
                                </w:rPr>
                                <w:t>accident</w:t>
                              </w:r>
                            </w:p>
                            <w:p w14:paraId="2D39AB5E" w14:textId="573D7940" w:rsidR="00D22DF5" w:rsidRPr="006C4150" w:rsidRDefault="00D22DF5" w:rsidP="003F20F7">
                              <w:pPr>
                                <w:pStyle w:val="Cuadros"/>
                                <w:jc w:val="center"/>
                                <w:rPr>
                                  <w:rFonts w:ascii="Calibri" w:hAnsi="Calibri"/>
                                  <w:i/>
                                  <w:sz w:val="14"/>
                                  <w:szCs w:val="12"/>
                                  <w:lang w:val="ca-ES"/>
                                </w:rPr>
                              </w:pPr>
                              <w:r w:rsidRPr="006C4150">
                                <w:rPr>
                                  <w:rFonts w:ascii="Calibri" w:hAnsi="Calibri"/>
                                  <w:i/>
                                  <w:sz w:val="14"/>
                                  <w:szCs w:val="12"/>
                                  <w:lang w:val="ca-ES"/>
                                </w:rPr>
                                <w:t>/ emerg</w:t>
                              </w:r>
                              <w:r w:rsidR="006C4150">
                                <w:rPr>
                                  <w:rFonts w:ascii="Calibri" w:hAnsi="Calibri"/>
                                  <w:i/>
                                  <w:sz w:val="14"/>
                                  <w:szCs w:val="12"/>
                                  <w:lang w:val="ca-ES"/>
                                </w:rPr>
                                <w:t>è</w:t>
                              </w:r>
                              <w:r w:rsidRPr="006C4150">
                                <w:rPr>
                                  <w:rFonts w:ascii="Calibri" w:hAnsi="Calibri"/>
                                  <w:i/>
                                  <w:sz w:val="14"/>
                                  <w:szCs w:val="12"/>
                                  <w:lang w:val="ca-ES"/>
                                </w:rPr>
                                <w:t>ncia</w:t>
                              </w:r>
                            </w:p>
                          </w:txbxContent>
                        </wps:txbx>
                        <wps:bodyPr rot="0" vert="horz" wrap="square" lIns="0" tIns="0" rIns="0" bIns="0" anchor="t" anchorCtr="0" upright="1">
                          <a:noAutofit/>
                        </wps:bodyPr>
                      </wps:wsp>
                      <wpg:grpSp>
                        <wpg:cNvPr id="101" name="Group 2337"/>
                        <wpg:cNvGrpSpPr>
                          <a:grpSpLocks/>
                        </wpg:cNvGrpSpPr>
                        <wpg:grpSpPr bwMode="auto">
                          <a:xfrm>
                            <a:off x="2549" y="3555"/>
                            <a:ext cx="2205" cy="1336"/>
                            <a:chOff x="7711" y="7292"/>
                            <a:chExt cx="2205" cy="1336"/>
                          </a:xfrm>
                        </wpg:grpSpPr>
                        <wps:wsp>
                          <wps:cNvPr id="102" name="AutoShape 2338"/>
                          <wps:cNvSpPr>
                            <a:spLocks noChangeArrowheads="1"/>
                          </wps:cNvSpPr>
                          <wps:spPr bwMode="auto">
                            <a:xfrm>
                              <a:off x="7711" y="7292"/>
                              <a:ext cx="2205" cy="1336"/>
                            </a:xfrm>
                            <a:prstGeom prst="flowChartAlternateProcess">
                              <a:avLst/>
                            </a:prstGeom>
                            <a:solidFill>
                              <a:srgbClr val="C4BC96"/>
                            </a:solidFill>
                            <a:ln w="38100" cmpd="thinThick">
                              <a:solidFill>
                                <a:srgbClr val="48432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D049CB5" w14:textId="77777777" w:rsidR="00D22DF5" w:rsidRPr="006C4150" w:rsidRDefault="00D22DF5" w:rsidP="003F20F7">
                                <w:pPr>
                                  <w:pStyle w:val="Sinespaciado"/>
                                  <w:spacing w:before="40"/>
                                  <w:rPr>
                                    <w:b/>
                                    <w:color w:val="4A442A"/>
                                    <w:sz w:val="20"/>
                                    <w:lang w:val="ca-ES"/>
                                  </w:rPr>
                                </w:pPr>
                                <w:r w:rsidRPr="006C4150">
                                  <w:rPr>
                                    <w:b/>
                                    <w:color w:val="4A442A"/>
                                    <w:sz w:val="20"/>
                                    <w:lang w:val="ca-ES"/>
                                  </w:rPr>
                                  <w:t>CCE Generalitat</w:t>
                                </w:r>
                              </w:p>
                            </w:txbxContent>
                          </wps:txbx>
                          <wps:bodyPr rot="0" vert="horz" wrap="square" lIns="54000" tIns="0" rIns="54000" bIns="0" anchor="t" anchorCtr="0" upright="1">
                            <a:noAutofit/>
                          </wps:bodyPr>
                        </wps:wsp>
                        <wps:wsp>
                          <wps:cNvPr id="103" name="AutoShape 2339"/>
                          <wps:cNvSpPr>
                            <a:spLocks noChangeArrowheads="1"/>
                          </wps:cNvSpPr>
                          <wps:spPr bwMode="auto">
                            <a:xfrm>
                              <a:off x="9077" y="7799"/>
                              <a:ext cx="602" cy="630"/>
                            </a:xfrm>
                            <a:prstGeom prst="flowChartAlternateProcess">
                              <a:avLst/>
                            </a:prstGeom>
                            <a:solidFill>
                              <a:srgbClr val="DDD8C2"/>
                            </a:solidFill>
                            <a:ln w="12700">
                              <a:solidFill>
                                <a:srgbClr val="938953"/>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6F73D1A" w14:textId="77777777" w:rsidR="00D22DF5" w:rsidRPr="006C4150" w:rsidRDefault="00D22DF5" w:rsidP="003F20F7">
                                <w:pPr>
                                  <w:rPr>
                                    <w:lang w:val="ca-ES"/>
                                  </w:rPr>
                                </w:pPr>
                              </w:p>
                            </w:txbxContent>
                          </wps:txbx>
                          <wps:bodyPr rot="0" vert="horz" wrap="square" lIns="91440" tIns="45720" rIns="91440" bIns="45720" anchor="t" anchorCtr="0" upright="1">
                            <a:noAutofit/>
                          </wps:bodyPr>
                        </wps:wsp>
                        <wps:wsp>
                          <wps:cNvPr id="104" name="AutoShape 2340"/>
                          <wps:cNvSpPr>
                            <a:spLocks noChangeArrowheads="1"/>
                          </wps:cNvSpPr>
                          <wps:spPr bwMode="auto">
                            <a:xfrm>
                              <a:off x="7872" y="7799"/>
                              <a:ext cx="1129" cy="630"/>
                            </a:xfrm>
                            <a:prstGeom prst="flowChartAlternateProcess">
                              <a:avLst/>
                            </a:prstGeom>
                            <a:solidFill>
                              <a:srgbClr val="DDD8C2"/>
                            </a:solidFill>
                            <a:ln w="12700">
                              <a:solidFill>
                                <a:srgbClr val="938953"/>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2B72759" w14:textId="199D3F6D" w:rsidR="00D22DF5" w:rsidRPr="006C4150" w:rsidRDefault="00D22DF5" w:rsidP="003F20F7">
                                <w:pPr>
                                  <w:pStyle w:val="Sinespaciado"/>
                                  <w:spacing w:before="20"/>
                                  <w:rPr>
                                    <w:b/>
                                    <w:color w:val="4A442A"/>
                                    <w:lang w:val="ca-ES"/>
                                  </w:rPr>
                                </w:pPr>
                                <w:r w:rsidRPr="006C4150">
                                  <w:rPr>
                                    <w:b/>
                                    <w:color w:val="4A442A"/>
                                    <w:lang w:val="ca-ES"/>
                                  </w:rPr>
                                  <w:t>Sala d</w:t>
                                </w:r>
                                <w:r w:rsidR="006C4150">
                                  <w:rPr>
                                    <w:b/>
                                    <w:color w:val="4A442A"/>
                                    <w:lang w:val="ca-ES"/>
                                  </w:rPr>
                                  <w:t>’</w:t>
                                </w:r>
                                <w:r w:rsidR="006C4150" w:rsidRPr="006C4150">
                                  <w:rPr>
                                    <w:b/>
                                    <w:color w:val="4A442A"/>
                                    <w:lang w:val="ca-ES"/>
                                  </w:rPr>
                                  <w:t>Emergències</w:t>
                                </w:r>
                              </w:p>
                            </w:txbxContent>
                          </wps:txbx>
                          <wps:bodyPr rot="0" vert="horz" wrap="square" lIns="0" tIns="45720" rIns="0" bIns="45720" anchor="t" anchorCtr="0" upright="1">
                            <a:noAutofit/>
                          </wps:bodyPr>
                        </wps:wsp>
                        <pic:pic xmlns:pic="http://schemas.openxmlformats.org/drawingml/2006/picture">
                          <pic:nvPicPr>
                            <pic:cNvPr id="105" name="Picture 2341" descr="logoBUENO112"/>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9077" y="7828"/>
                              <a:ext cx="602" cy="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06" name="Line 2342"/>
                        <wps:cNvCnPr/>
                        <wps:spPr bwMode="auto">
                          <a:xfrm>
                            <a:off x="8156" y="3300"/>
                            <a:ext cx="0" cy="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2343"/>
                        <wps:cNvCnPr/>
                        <wps:spPr bwMode="auto">
                          <a:xfrm flipH="1">
                            <a:off x="3654" y="3300"/>
                            <a:ext cx="45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2344"/>
                        <wps:cNvCnPr/>
                        <wps:spPr bwMode="auto">
                          <a:xfrm>
                            <a:off x="5610" y="3014"/>
                            <a:ext cx="0" cy="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2345"/>
                        <wps:cNvCnPr/>
                        <wps:spPr bwMode="auto">
                          <a:xfrm flipH="1">
                            <a:off x="4751" y="4292"/>
                            <a:ext cx="640" cy="0"/>
                          </a:xfrm>
                          <a:prstGeom prst="line">
                            <a:avLst/>
                          </a:prstGeom>
                          <a:noFill/>
                          <a:ln w="9525" cap="rnd">
                            <a:solidFill>
                              <a:srgbClr val="000000"/>
                            </a:solidFill>
                            <a:prstDash val="sysDot"/>
                            <a:round/>
                            <a:headEnd type="stealth" w="med" len="sm"/>
                            <a:tailEnd type="stealth" w="med" len="sm"/>
                          </a:ln>
                          <a:extLst>
                            <a:ext uri="{909E8E84-426E-40DD-AFC4-6F175D3DCCD1}">
                              <a14:hiddenFill xmlns:a14="http://schemas.microsoft.com/office/drawing/2010/main">
                                <a:noFill/>
                              </a14:hiddenFill>
                            </a:ext>
                          </a:extLst>
                        </wps:spPr>
                        <wps:bodyPr/>
                      </wps:wsp>
                      <wps:wsp>
                        <wps:cNvPr id="110" name="AutoShape 2346"/>
                        <wps:cNvSpPr>
                          <a:spLocks noChangeArrowheads="1"/>
                        </wps:cNvSpPr>
                        <wps:spPr bwMode="auto">
                          <a:xfrm>
                            <a:off x="5394" y="3555"/>
                            <a:ext cx="5435" cy="5748"/>
                          </a:xfrm>
                          <a:prstGeom prst="flowChartAlternateProcess">
                            <a:avLst/>
                          </a:prstGeom>
                          <a:solidFill>
                            <a:srgbClr val="D6E3BC"/>
                          </a:solidFill>
                          <a:ln w="22225">
                            <a:solidFill>
                              <a:srgbClr val="4E6128"/>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A43CDAA" w14:textId="0F6E19A5" w:rsidR="00D22DF5" w:rsidRPr="006C4150" w:rsidRDefault="006C4150" w:rsidP="003F20F7">
                              <w:pPr>
                                <w:pStyle w:val="Sinespaciado"/>
                                <w:rPr>
                                  <w:b/>
                                  <w:sz w:val="24"/>
                                  <w:lang w:val="ca-ES"/>
                                </w:rPr>
                              </w:pPr>
                              <w:r w:rsidRPr="006C4150">
                                <w:rPr>
                                  <w:b/>
                                  <w:sz w:val="24"/>
                                  <w:lang w:val="ca-ES"/>
                                </w:rPr>
                                <w:t>Municipis</w:t>
                              </w:r>
                            </w:p>
                          </w:txbxContent>
                        </wps:txbx>
                        <wps:bodyPr rot="0" vert="horz" wrap="square" lIns="54000" tIns="45720" rIns="54000" bIns="45720" anchor="t" anchorCtr="0" upright="1">
                          <a:noAutofit/>
                        </wps:bodyPr>
                      </wps:wsp>
                      <wps:wsp>
                        <wps:cNvPr id="111" name="AutoShape 2347"/>
                        <wps:cNvCnPr>
                          <a:cxnSpLocks noChangeShapeType="1"/>
                        </wps:cNvCnPr>
                        <wps:spPr bwMode="auto">
                          <a:xfrm>
                            <a:off x="6379" y="4625"/>
                            <a:ext cx="0" cy="473"/>
                          </a:xfrm>
                          <a:prstGeom prst="straightConnector1">
                            <a:avLst/>
                          </a:prstGeom>
                          <a:noFill/>
                          <a:ln w="9525">
                            <a:solidFill>
                              <a:srgbClr val="938953"/>
                            </a:solidFill>
                            <a:round/>
                            <a:headEnd/>
                            <a:tailEnd/>
                          </a:ln>
                          <a:extLst>
                            <a:ext uri="{909E8E84-426E-40DD-AFC4-6F175D3DCCD1}">
                              <a14:hiddenFill xmlns:a14="http://schemas.microsoft.com/office/drawing/2010/main">
                                <a:noFill/>
                              </a14:hiddenFill>
                            </a:ext>
                          </a:extLst>
                        </wps:spPr>
                        <wps:bodyPr/>
                      </wps:wsp>
                      <wps:wsp>
                        <wps:cNvPr id="112" name="AutoShape 2348"/>
                        <wps:cNvSpPr>
                          <a:spLocks noChangeArrowheads="1"/>
                        </wps:cNvSpPr>
                        <wps:spPr bwMode="auto">
                          <a:xfrm>
                            <a:off x="5610" y="4751"/>
                            <a:ext cx="1556" cy="204"/>
                          </a:xfrm>
                          <a:prstGeom prst="roundRect">
                            <a:avLst>
                              <a:gd name="adj" fmla="val 16667"/>
                            </a:avLst>
                          </a:prstGeom>
                          <a:solidFill>
                            <a:srgbClr val="D6E3B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82504B2" w14:textId="7A27ED16" w:rsidR="00D22DF5" w:rsidRPr="006C4150" w:rsidRDefault="00D22DF5" w:rsidP="003F20F7">
                              <w:pPr>
                                <w:pStyle w:val="Cuadros"/>
                                <w:jc w:val="center"/>
                                <w:rPr>
                                  <w:rFonts w:ascii="Calibri" w:hAnsi="Calibri"/>
                                  <w:i/>
                                  <w:sz w:val="14"/>
                                  <w:szCs w:val="12"/>
                                  <w:lang w:val="ca-ES"/>
                                </w:rPr>
                              </w:pPr>
                              <w:r w:rsidRPr="006C4150">
                                <w:rPr>
                                  <w:rFonts w:ascii="Calibri" w:hAnsi="Calibri"/>
                                  <w:i/>
                                  <w:sz w:val="14"/>
                                  <w:szCs w:val="12"/>
                                  <w:lang w:val="ca-ES"/>
                                </w:rPr>
                                <w:t xml:space="preserve">activa el Pla </w:t>
                              </w:r>
                              <w:r w:rsidR="006C4150">
                                <w:rPr>
                                  <w:rFonts w:ascii="Calibri" w:hAnsi="Calibri"/>
                                  <w:i/>
                                  <w:sz w:val="14"/>
                                  <w:szCs w:val="12"/>
                                  <w:lang w:val="ca-ES"/>
                                </w:rPr>
                                <w:t>i</w:t>
                              </w:r>
                              <w:r w:rsidRPr="006C4150">
                                <w:rPr>
                                  <w:rFonts w:ascii="Calibri" w:hAnsi="Calibri"/>
                                  <w:i/>
                                  <w:sz w:val="14"/>
                                  <w:szCs w:val="12"/>
                                  <w:lang w:val="ca-ES"/>
                                </w:rPr>
                                <w:t xml:space="preserve"> declara</w:t>
                              </w:r>
                            </w:p>
                          </w:txbxContent>
                        </wps:txbx>
                        <wps:bodyPr rot="0" vert="horz" wrap="square" lIns="0" tIns="0" rIns="0" bIns="0" anchor="t" anchorCtr="0" upright="1">
                          <a:noAutofit/>
                        </wps:bodyPr>
                      </wps:wsp>
                      <wps:wsp>
                        <wps:cNvPr id="113" name="AutoShape 2349"/>
                        <wps:cNvSpPr>
                          <a:spLocks noChangeArrowheads="1"/>
                        </wps:cNvSpPr>
                        <wps:spPr bwMode="auto">
                          <a:xfrm>
                            <a:off x="5655" y="5098"/>
                            <a:ext cx="1457" cy="344"/>
                          </a:xfrm>
                          <a:prstGeom prst="foldedCorner">
                            <a:avLst>
                              <a:gd name="adj" fmla="val 12500"/>
                            </a:avLst>
                          </a:prstGeom>
                          <a:solidFill>
                            <a:srgbClr val="DDD8C2"/>
                          </a:solidFill>
                          <a:ln w="9525">
                            <a:solidFill>
                              <a:srgbClr val="938953"/>
                            </a:solidFill>
                            <a:round/>
                            <a:headEnd/>
                            <a:tailEnd/>
                          </a:ln>
                        </wps:spPr>
                        <wps:txbx>
                          <w:txbxContent>
                            <w:p w14:paraId="5A69E3C9" w14:textId="21E7D490" w:rsidR="00D22DF5" w:rsidRPr="006C4150" w:rsidRDefault="006C4150" w:rsidP="003F20F7">
                              <w:pPr>
                                <w:spacing w:before="40"/>
                                <w:jc w:val="center"/>
                                <w:rPr>
                                  <w:rFonts w:ascii="Calibri" w:hAnsi="Calibri" w:cs="Tahoma"/>
                                  <w:sz w:val="16"/>
                                  <w:szCs w:val="16"/>
                                  <w:lang w:val="ca-ES"/>
                                </w:rPr>
                              </w:pPr>
                              <w:r w:rsidRPr="006C4150">
                                <w:rPr>
                                  <w:rFonts w:ascii="Calibri" w:hAnsi="Calibri" w:cs="Tahoma"/>
                                  <w:sz w:val="16"/>
                                  <w:szCs w:val="16"/>
                                  <w:lang w:val="ca-ES"/>
                                </w:rPr>
                                <w:t>emergència</w:t>
                              </w:r>
                              <w:r w:rsidR="00D22DF5" w:rsidRPr="006C4150">
                                <w:rPr>
                                  <w:rFonts w:ascii="Calibri" w:hAnsi="Calibri" w:cs="Tahoma"/>
                                  <w:sz w:val="16"/>
                                  <w:szCs w:val="16"/>
                                  <w:lang w:val="ca-ES"/>
                                </w:rPr>
                                <w:t xml:space="preserve"> </w:t>
                              </w:r>
                              <w:r w:rsidRPr="006C4150">
                                <w:rPr>
                                  <w:rFonts w:ascii="Calibri" w:hAnsi="Calibri" w:cs="Tahoma"/>
                                  <w:b/>
                                  <w:sz w:val="16"/>
                                  <w:szCs w:val="16"/>
                                  <w:lang w:val="ca-ES"/>
                                </w:rPr>
                                <w:t>nivell</w:t>
                              </w:r>
                              <w:r w:rsidR="00D22DF5" w:rsidRPr="006C4150">
                                <w:rPr>
                                  <w:rFonts w:ascii="Calibri" w:hAnsi="Calibri" w:cs="Tahoma"/>
                                  <w:b/>
                                  <w:sz w:val="16"/>
                                  <w:szCs w:val="16"/>
                                  <w:lang w:val="ca-ES"/>
                                </w:rPr>
                                <w:t xml:space="preserve"> I</w:t>
                              </w:r>
                            </w:p>
                          </w:txbxContent>
                        </wps:txbx>
                        <wps:bodyPr rot="0" vert="horz" wrap="square" lIns="54000" tIns="10800" rIns="54000" bIns="10800" anchor="t" anchorCtr="0" upright="1">
                          <a:noAutofit/>
                        </wps:bodyPr>
                      </wps:wsp>
                      <wps:wsp>
                        <wps:cNvPr id="114" name="AutoShape 2350"/>
                        <wps:cNvSpPr>
                          <a:spLocks noChangeArrowheads="1"/>
                        </wps:cNvSpPr>
                        <wps:spPr bwMode="auto">
                          <a:xfrm>
                            <a:off x="5655" y="4242"/>
                            <a:ext cx="1457" cy="382"/>
                          </a:xfrm>
                          <a:prstGeom prst="roundRect">
                            <a:avLst>
                              <a:gd name="adj" fmla="val 16667"/>
                            </a:avLst>
                          </a:prstGeom>
                          <a:solidFill>
                            <a:srgbClr val="76923C"/>
                          </a:solidFill>
                          <a:ln w="12700">
                            <a:solidFill>
                              <a:srgbClr val="C2D69B"/>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33FA67A" w14:textId="77777777" w:rsidR="00D22DF5" w:rsidRPr="006C4150" w:rsidRDefault="00D22DF5" w:rsidP="003F20F7">
                              <w:pPr>
                                <w:pStyle w:val="Sinespaciado"/>
                                <w:rPr>
                                  <w:b/>
                                  <w:color w:val="FFFFFF"/>
                                  <w:lang w:val="ca-ES"/>
                                </w:rPr>
                              </w:pPr>
                              <w:r w:rsidRPr="006C4150">
                                <w:rPr>
                                  <w:b/>
                                  <w:color w:val="FFFFFF"/>
                                  <w:lang w:val="ca-ES"/>
                                </w:rPr>
                                <w:t>Director del PTM</w:t>
                              </w:r>
                            </w:p>
                          </w:txbxContent>
                        </wps:txbx>
                        <wps:bodyPr rot="0" vert="horz" wrap="square" lIns="18000" tIns="36000" rIns="18000" bIns="36000" anchor="t" anchorCtr="0" upright="1">
                          <a:noAutofit/>
                        </wps:bodyPr>
                      </wps:wsp>
                      <wps:wsp>
                        <wps:cNvPr id="115" name="AutoShape 2351"/>
                        <wps:cNvCnPr>
                          <a:cxnSpLocks noChangeShapeType="1"/>
                        </wps:cNvCnPr>
                        <wps:spPr bwMode="auto">
                          <a:xfrm>
                            <a:off x="7112" y="4425"/>
                            <a:ext cx="990" cy="0"/>
                          </a:xfrm>
                          <a:prstGeom prst="straightConnector1">
                            <a:avLst/>
                          </a:prstGeom>
                          <a:noFill/>
                          <a:ln w="9525">
                            <a:solidFill>
                              <a:srgbClr val="938953"/>
                            </a:solidFill>
                            <a:round/>
                            <a:headEnd/>
                            <a:tailEnd/>
                          </a:ln>
                          <a:extLst>
                            <a:ext uri="{909E8E84-426E-40DD-AFC4-6F175D3DCCD1}">
                              <a14:hiddenFill xmlns:a14="http://schemas.microsoft.com/office/drawing/2010/main">
                                <a:noFill/>
                              </a14:hiddenFill>
                            </a:ext>
                          </a:extLst>
                        </wps:spPr>
                        <wps:bodyPr/>
                      </wps:wsp>
                      <wps:wsp>
                        <wps:cNvPr id="116" name="Line 2352"/>
                        <wps:cNvCnPr/>
                        <wps:spPr bwMode="auto">
                          <a:xfrm>
                            <a:off x="8102" y="4425"/>
                            <a:ext cx="0" cy="575"/>
                          </a:xfrm>
                          <a:prstGeom prst="line">
                            <a:avLst/>
                          </a:prstGeom>
                          <a:noFill/>
                          <a:ln w="9525">
                            <a:solidFill>
                              <a:srgbClr val="938953"/>
                            </a:solidFill>
                            <a:round/>
                            <a:headEnd/>
                            <a:tailEnd type="stealth" w="med" len="med"/>
                          </a:ln>
                          <a:extLst>
                            <a:ext uri="{909E8E84-426E-40DD-AFC4-6F175D3DCCD1}">
                              <a14:hiddenFill xmlns:a14="http://schemas.microsoft.com/office/drawing/2010/main">
                                <a:noFill/>
                              </a14:hiddenFill>
                            </a:ext>
                          </a:extLst>
                        </wps:spPr>
                        <wps:bodyPr/>
                      </wps:wsp>
                      <wps:wsp>
                        <wps:cNvPr id="117" name="AutoShape 2353"/>
                        <wps:cNvSpPr>
                          <a:spLocks noChangeArrowheads="1"/>
                        </wps:cNvSpPr>
                        <wps:spPr bwMode="auto">
                          <a:xfrm>
                            <a:off x="7352" y="5001"/>
                            <a:ext cx="1457" cy="565"/>
                          </a:xfrm>
                          <a:prstGeom prst="roundRect">
                            <a:avLst>
                              <a:gd name="adj" fmla="val 16667"/>
                            </a:avLst>
                          </a:prstGeom>
                          <a:solidFill>
                            <a:srgbClr val="76923C"/>
                          </a:solidFill>
                          <a:ln w="12700">
                            <a:solidFill>
                              <a:srgbClr val="C2D69B"/>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C84DD92" w14:textId="48BFA6E1" w:rsidR="00D22DF5" w:rsidRPr="006C4150" w:rsidRDefault="00D22DF5" w:rsidP="003F20F7">
                              <w:pPr>
                                <w:pStyle w:val="Sinespaciado"/>
                                <w:rPr>
                                  <w:b/>
                                  <w:color w:val="FFFFFF"/>
                                  <w:lang w:val="ca-ES"/>
                                </w:rPr>
                              </w:pPr>
                              <w:r w:rsidRPr="006C4150">
                                <w:rPr>
                                  <w:b/>
                                  <w:color w:val="FFFFFF"/>
                                  <w:lang w:val="ca-ES"/>
                                </w:rPr>
                                <w:t>Centr</w:t>
                              </w:r>
                              <w:r w:rsidR="00F8410B">
                                <w:rPr>
                                  <w:b/>
                                  <w:color w:val="FFFFFF"/>
                                  <w:lang w:val="ca-ES"/>
                                </w:rPr>
                                <w:t>e de</w:t>
                              </w:r>
                              <w:r w:rsidRPr="006C4150">
                                <w:rPr>
                                  <w:b/>
                                  <w:color w:val="FFFFFF"/>
                                  <w:lang w:val="ca-ES"/>
                                </w:rPr>
                                <w:t xml:space="preserve"> </w:t>
                              </w:r>
                              <w:r w:rsidR="006C4150" w:rsidRPr="006C4150">
                                <w:rPr>
                                  <w:b/>
                                  <w:color w:val="FFFFFF"/>
                                  <w:lang w:val="ca-ES"/>
                                </w:rPr>
                                <w:t>Comunicacions</w:t>
                              </w:r>
                            </w:p>
                          </w:txbxContent>
                        </wps:txbx>
                        <wps:bodyPr rot="0" vert="horz" wrap="square" lIns="18000" tIns="36000" rIns="18000" bIns="36000" anchor="t" anchorCtr="0" upright="1">
                          <a:noAutofit/>
                        </wps:bodyPr>
                      </wps:wsp>
                      <wps:wsp>
                        <wps:cNvPr id="118" name="AutoShape 2354"/>
                        <wps:cNvCnPr>
                          <a:cxnSpLocks noChangeShapeType="1"/>
                        </wps:cNvCnPr>
                        <wps:spPr bwMode="auto">
                          <a:xfrm>
                            <a:off x="8102" y="5566"/>
                            <a:ext cx="0" cy="1782"/>
                          </a:xfrm>
                          <a:prstGeom prst="straightConnector1">
                            <a:avLst/>
                          </a:prstGeom>
                          <a:noFill/>
                          <a:ln w="9525">
                            <a:solidFill>
                              <a:srgbClr val="938953"/>
                            </a:solidFill>
                            <a:round/>
                            <a:headEnd/>
                            <a:tailEnd/>
                          </a:ln>
                          <a:extLst>
                            <a:ext uri="{909E8E84-426E-40DD-AFC4-6F175D3DCCD1}">
                              <a14:hiddenFill xmlns:a14="http://schemas.microsoft.com/office/drawing/2010/main">
                                <a:noFill/>
                              </a14:hiddenFill>
                            </a:ext>
                          </a:extLst>
                        </wps:spPr>
                        <wps:bodyPr/>
                      </wps:wsp>
                      <wps:wsp>
                        <wps:cNvPr id="119" name="AutoShape 2355"/>
                        <wps:cNvSpPr>
                          <a:spLocks noChangeArrowheads="1"/>
                        </wps:cNvSpPr>
                        <wps:spPr bwMode="auto">
                          <a:xfrm>
                            <a:off x="7352" y="5775"/>
                            <a:ext cx="1457" cy="397"/>
                          </a:xfrm>
                          <a:prstGeom prst="roundRect">
                            <a:avLst>
                              <a:gd name="adj" fmla="val 16667"/>
                            </a:avLst>
                          </a:prstGeom>
                          <a:solidFill>
                            <a:srgbClr val="D6E3B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C83C4AE" w14:textId="1EFC02E8" w:rsidR="00D22DF5" w:rsidRPr="006C4150" w:rsidRDefault="00D22DF5" w:rsidP="003F20F7">
                              <w:pPr>
                                <w:pStyle w:val="Cuadros"/>
                                <w:ind w:left="0" w:firstLine="0"/>
                                <w:jc w:val="center"/>
                                <w:rPr>
                                  <w:rFonts w:ascii="Calibri" w:hAnsi="Calibri"/>
                                  <w:i/>
                                  <w:sz w:val="14"/>
                                  <w:szCs w:val="12"/>
                                  <w:lang w:val="ca-ES"/>
                                </w:rPr>
                              </w:pPr>
                              <w:r w:rsidRPr="006C4150">
                                <w:rPr>
                                  <w:rFonts w:ascii="Calibri" w:hAnsi="Calibri"/>
                                  <w:i/>
                                  <w:sz w:val="14"/>
                                  <w:szCs w:val="12"/>
                                  <w:lang w:val="ca-ES"/>
                                </w:rPr>
                                <w:t>movili</w:t>
                              </w:r>
                              <w:r w:rsidR="00F8410B">
                                <w:rPr>
                                  <w:rFonts w:ascii="Calibri" w:hAnsi="Calibri"/>
                                  <w:i/>
                                  <w:sz w:val="14"/>
                                  <w:szCs w:val="12"/>
                                  <w:lang w:val="ca-ES"/>
                                </w:rPr>
                                <w:t>t</w:t>
                              </w:r>
                              <w:r w:rsidRPr="006C4150">
                                <w:rPr>
                                  <w:rFonts w:ascii="Calibri" w:hAnsi="Calibri"/>
                                  <w:i/>
                                  <w:sz w:val="14"/>
                                  <w:szCs w:val="12"/>
                                  <w:lang w:val="ca-ES"/>
                                </w:rPr>
                                <w:t xml:space="preserve">za a recursos locals </w:t>
                              </w:r>
                              <w:r w:rsidR="00F8410B">
                                <w:rPr>
                                  <w:rFonts w:ascii="Calibri" w:hAnsi="Calibri"/>
                                  <w:i/>
                                  <w:sz w:val="14"/>
                                  <w:szCs w:val="12"/>
                                  <w:lang w:val="ca-ES"/>
                                </w:rPr>
                                <w:t>i</w:t>
                              </w:r>
                              <w:r w:rsidRPr="006C4150">
                                <w:rPr>
                                  <w:rFonts w:ascii="Calibri" w:hAnsi="Calibri"/>
                                  <w:i/>
                                  <w:sz w:val="14"/>
                                  <w:szCs w:val="12"/>
                                  <w:lang w:val="ca-ES"/>
                                </w:rPr>
                                <w:t xml:space="preserve"> </w:t>
                              </w:r>
                              <w:r w:rsidR="00F8410B">
                                <w:rPr>
                                  <w:rFonts w:ascii="Calibri" w:hAnsi="Calibri"/>
                                  <w:i/>
                                  <w:sz w:val="14"/>
                                  <w:szCs w:val="12"/>
                                  <w:lang w:val="ca-ES"/>
                                </w:rPr>
                                <w:t>e</w:t>
                              </w:r>
                              <w:r w:rsidRPr="006C4150">
                                <w:rPr>
                                  <w:rFonts w:ascii="Calibri" w:hAnsi="Calibri"/>
                                  <w:i/>
                                  <w:sz w:val="14"/>
                                  <w:szCs w:val="12"/>
                                  <w:lang w:val="ca-ES"/>
                                </w:rPr>
                                <w:t>s constitue</w:t>
                              </w:r>
                              <w:r w:rsidR="00F8410B">
                                <w:rPr>
                                  <w:rFonts w:ascii="Calibri" w:hAnsi="Calibri"/>
                                  <w:i/>
                                  <w:sz w:val="14"/>
                                  <w:szCs w:val="12"/>
                                  <w:lang w:val="ca-ES"/>
                                </w:rPr>
                                <w:t>ix</w:t>
                              </w:r>
                              <w:r w:rsidRPr="006C4150">
                                <w:rPr>
                                  <w:rFonts w:ascii="Calibri" w:hAnsi="Calibri"/>
                                  <w:i/>
                                  <w:sz w:val="14"/>
                                  <w:szCs w:val="12"/>
                                  <w:lang w:val="ca-ES"/>
                                </w:rPr>
                                <w:t xml:space="preserve"> ...</w:t>
                              </w:r>
                            </w:p>
                          </w:txbxContent>
                        </wps:txbx>
                        <wps:bodyPr rot="0" vert="horz" wrap="square" lIns="0" tIns="0" rIns="0" bIns="0" anchor="t" anchorCtr="0" upright="1">
                          <a:noAutofit/>
                        </wps:bodyPr>
                      </wps:wsp>
                      <wps:wsp>
                        <wps:cNvPr id="120" name="AutoShape 2356"/>
                        <wps:cNvSpPr>
                          <a:spLocks noChangeArrowheads="1"/>
                        </wps:cNvSpPr>
                        <wps:spPr bwMode="auto">
                          <a:xfrm>
                            <a:off x="7499" y="6413"/>
                            <a:ext cx="1160" cy="667"/>
                          </a:xfrm>
                          <a:prstGeom prst="octagon">
                            <a:avLst>
                              <a:gd name="adj" fmla="val 29287"/>
                            </a:avLst>
                          </a:prstGeom>
                          <a:solidFill>
                            <a:srgbClr val="C2D69B"/>
                          </a:solidFill>
                          <a:ln w="31750">
                            <a:solidFill>
                              <a:srgbClr val="76923C"/>
                            </a:solidFill>
                            <a:miter lim="800000"/>
                            <a:headEnd/>
                            <a:tailEnd/>
                          </a:ln>
                          <a:effectLst/>
                          <a:extLst>
                            <a:ext uri="{AF507438-7753-43E0-B8FC-AC1667EBCBE1}">
                              <a14:hiddenEffects xmlns:a14="http://schemas.microsoft.com/office/drawing/2010/main">
                                <a:effectLst>
                                  <a:outerShdw dist="35921" dir="2700000" algn="ctr" rotWithShape="0">
                                    <a:srgbClr val="868686">
                                      <a:alpha val="50000"/>
                                    </a:srgbClr>
                                  </a:outerShdw>
                                </a:effectLst>
                              </a14:hiddenEffects>
                            </a:ext>
                          </a:extLst>
                        </wps:spPr>
                        <wps:txbx>
                          <w:txbxContent>
                            <w:p w14:paraId="43DDA02D" w14:textId="750D7D9B" w:rsidR="00D22DF5" w:rsidRPr="006C4150" w:rsidRDefault="00D22DF5" w:rsidP="003F20F7">
                              <w:pPr>
                                <w:pStyle w:val="Sinespaciado"/>
                                <w:rPr>
                                  <w:b/>
                                  <w:color w:val="4F6228"/>
                                  <w:sz w:val="24"/>
                                  <w:szCs w:val="24"/>
                                  <w:lang w:val="ca-ES"/>
                                </w:rPr>
                              </w:pPr>
                              <w:r w:rsidRPr="006C4150">
                                <w:rPr>
                                  <w:b/>
                                  <w:color w:val="4F6228"/>
                                  <w:sz w:val="24"/>
                                  <w:szCs w:val="24"/>
                                  <w:lang w:val="ca-ES"/>
                                </w:rPr>
                                <w:t>PM</w:t>
                              </w:r>
                              <w:r w:rsidR="00F8410B">
                                <w:rPr>
                                  <w:b/>
                                  <w:color w:val="4F6228"/>
                                  <w:sz w:val="24"/>
                                  <w:szCs w:val="24"/>
                                  <w:lang w:val="ca-ES"/>
                                </w:rPr>
                                <w:t>A*</w:t>
                              </w:r>
                            </w:p>
                          </w:txbxContent>
                        </wps:txbx>
                        <wps:bodyPr rot="0" vert="horz" wrap="square" lIns="91440" tIns="45720" rIns="91440" bIns="45720" anchor="t" anchorCtr="0" upright="1">
                          <a:noAutofit/>
                        </wps:bodyPr>
                      </wps:wsp>
                      <wpg:grpSp>
                        <wpg:cNvPr id="121" name="Group 2357"/>
                        <wpg:cNvGrpSpPr>
                          <a:grpSpLocks/>
                        </wpg:cNvGrpSpPr>
                        <wpg:grpSpPr bwMode="auto">
                          <a:xfrm>
                            <a:off x="5610" y="7347"/>
                            <a:ext cx="5040" cy="1690"/>
                            <a:chOff x="2081" y="11012"/>
                            <a:chExt cx="5040" cy="1690"/>
                          </a:xfrm>
                        </wpg:grpSpPr>
                        <wps:wsp>
                          <wps:cNvPr id="122" name="AutoShape 2358"/>
                          <wps:cNvSpPr>
                            <a:spLocks noChangeArrowheads="1"/>
                          </wps:cNvSpPr>
                          <wps:spPr bwMode="auto">
                            <a:xfrm>
                              <a:off x="2081" y="11012"/>
                              <a:ext cx="5040" cy="1690"/>
                            </a:xfrm>
                            <a:prstGeom prst="roundRect">
                              <a:avLst>
                                <a:gd name="adj" fmla="val 16667"/>
                              </a:avLst>
                            </a:prstGeom>
                            <a:solidFill>
                              <a:srgbClr val="EAF1DD"/>
                            </a:solidFill>
                            <a:ln w="12700">
                              <a:solidFill>
                                <a:srgbClr val="76923C"/>
                              </a:solidFill>
                              <a:round/>
                              <a:headEnd/>
                              <a:tailEnd/>
                            </a:ln>
                          </wps:spPr>
                          <wps:bodyPr rot="0" vert="horz" wrap="square" lIns="91440" tIns="45720" rIns="91440" bIns="45720" anchor="t" anchorCtr="0" upright="1">
                            <a:noAutofit/>
                          </wps:bodyPr>
                        </wps:wsp>
                        <wps:wsp>
                          <wps:cNvPr id="123" name="Rectangle 2359"/>
                          <wps:cNvSpPr>
                            <a:spLocks noChangeArrowheads="1"/>
                          </wps:cNvSpPr>
                          <wps:spPr bwMode="auto">
                            <a:xfrm>
                              <a:off x="3774" y="11075"/>
                              <a:ext cx="1595"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F557899" w14:textId="4400E5BE" w:rsidR="00D22DF5" w:rsidRPr="006C4150" w:rsidRDefault="00D22DF5" w:rsidP="003F20F7">
                                <w:pPr>
                                  <w:pStyle w:val="Sinespaciado"/>
                                  <w:rPr>
                                    <w:b/>
                                    <w:color w:val="4F6228"/>
                                    <w:lang w:val="ca-ES"/>
                                  </w:rPr>
                                </w:pPr>
                                <w:r w:rsidRPr="006C4150">
                                  <w:rPr>
                                    <w:b/>
                                    <w:color w:val="4F6228"/>
                                    <w:lang w:val="ca-ES"/>
                                  </w:rPr>
                                  <w:t>Uni</w:t>
                                </w:r>
                                <w:r w:rsidR="00F8410B">
                                  <w:rPr>
                                    <w:b/>
                                    <w:color w:val="4F6228"/>
                                    <w:lang w:val="ca-ES"/>
                                  </w:rPr>
                                  <w:t>tat</w:t>
                                </w:r>
                                <w:r w:rsidRPr="006C4150">
                                  <w:rPr>
                                    <w:b/>
                                    <w:color w:val="4F6228"/>
                                    <w:lang w:val="ca-ES"/>
                                  </w:rPr>
                                  <w:t xml:space="preserve">s </w:t>
                                </w:r>
                                <w:r w:rsidR="00F8410B" w:rsidRPr="006C4150">
                                  <w:rPr>
                                    <w:b/>
                                    <w:color w:val="4F6228"/>
                                    <w:lang w:val="ca-ES"/>
                                  </w:rPr>
                                  <w:t>Bàsiques</w:t>
                                </w:r>
                              </w:p>
                            </w:txbxContent>
                          </wps:txbx>
                          <wps:bodyPr rot="0" vert="horz" wrap="square" lIns="18000" tIns="18000" rIns="18000" bIns="18000" anchor="t" anchorCtr="0" upright="1">
                            <a:noAutofit/>
                          </wps:bodyPr>
                        </wps:wsp>
                        <wps:wsp>
                          <wps:cNvPr id="124" name="Oval 2360"/>
                          <wps:cNvSpPr>
                            <a:spLocks noChangeArrowheads="1"/>
                          </wps:cNvSpPr>
                          <wps:spPr bwMode="auto">
                            <a:xfrm>
                              <a:off x="2318" y="11480"/>
                              <a:ext cx="1026" cy="1029"/>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25" name="Rectangle 2361"/>
                          <wps:cNvSpPr>
                            <a:spLocks noChangeArrowheads="1"/>
                          </wps:cNvSpPr>
                          <wps:spPr bwMode="auto">
                            <a:xfrm>
                              <a:off x="2263" y="11850"/>
                              <a:ext cx="112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F5CE64E" w14:textId="0A2E9EA8" w:rsidR="00D22DF5" w:rsidRPr="006C4150" w:rsidRDefault="00F8410B" w:rsidP="003F20F7">
                                <w:pPr>
                                  <w:pStyle w:val="Sinespaciado"/>
                                  <w:rPr>
                                    <w:b/>
                                    <w:color w:val="4F6228"/>
                                    <w:lang w:val="ca-ES"/>
                                  </w:rPr>
                                </w:pPr>
                                <w:r w:rsidRPr="006C4150">
                                  <w:rPr>
                                    <w:b/>
                                    <w:color w:val="4F6228"/>
                                    <w:lang w:val="ca-ES"/>
                                  </w:rPr>
                                  <w:t>Intervenció</w:t>
                                </w:r>
                              </w:p>
                            </w:txbxContent>
                          </wps:txbx>
                          <wps:bodyPr rot="0" vert="horz" wrap="square" lIns="18000" tIns="18000" rIns="18000" bIns="18000" anchor="t" anchorCtr="0" upright="1">
                            <a:noAutofit/>
                          </wps:bodyPr>
                        </wps:wsp>
                        <wps:wsp>
                          <wps:cNvPr id="126" name="Oval 2362"/>
                          <wps:cNvSpPr>
                            <a:spLocks noChangeArrowheads="1"/>
                          </wps:cNvSpPr>
                          <wps:spPr bwMode="auto">
                            <a:xfrm>
                              <a:off x="3484" y="11480"/>
                              <a:ext cx="1026" cy="1029"/>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27" name="Rectangle 2363"/>
                          <wps:cNvSpPr>
                            <a:spLocks noChangeArrowheads="1"/>
                          </wps:cNvSpPr>
                          <wps:spPr bwMode="auto">
                            <a:xfrm>
                              <a:off x="3432" y="11737"/>
                              <a:ext cx="1121"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A7422D9" w14:textId="2B1DFCAF" w:rsidR="00D22DF5" w:rsidRPr="006C4150" w:rsidRDefault="00D22DF5" w:rsidP="003F20F7">
                                <w:pPr>
                                  <w:pStyle w:val="Sinespaciado"/>
                                  <w:rPr>
                                    <w:b/>
                                    <w:color w:val="4F6228"/>
                                    <w:lang w:val="ca-ES"/>
                                  </w:rPr>
                                </w:pPr>
                                <w:r w:rsidRPr="006C4150">
                                  <w:rPr>
                                    <w:b/>
                                    <w:color w:val="4F6228"/>
                                    <w:lang w:val="ca-ES"/>
                                  </w:rPr>
                                  <w:t>Sanit</w:t>
                                </w:r>
                                <w:r w:rsidR="00F8410B">
                                  <w:rPr>
                                    <w:b/>
                                    <w:color w:val="4F6228"/>
                                    <w:lang w:val="ca-ES"/>
                                  </w:rPr>
                                  <w:t>à</w:t>
                                </w:r>
                                <w:r w:rsidRPr="006C4150">
                                  <w:rPr>
                                    <w:b/>
                                    <w:color w:val="4F6228"/>
                                    <w:lang w:val="ca-ES"/>
                                  </w:rPr>
                                  <w:t xml:space="preserve">ria </w:t>
                                </w:r>
                                <w:r w:rsidR="00F8410B">
                                  <w:rPr>
                                    <w:b/>
                                    <w:color w:val="4F6228"/>
                                    <w:lang w:val="ca-ES"/>
                                  </w:rPr>
                                  <w:t>i</w:t>
                                </w:r>
                                <w:r w:rsidRPr="006C4150">
                                  <w:rPr>
                                    <w:b/>
                                    <w:color w:val="4F6228"/>
                                    <w:lang w:val="ca-ES"/>
                                  </w:rPr>
                                  <w:t xml:space="preserve"> </w:t>
                                </w:r>
                                <w:r w:rsidR="00F8410B" w:rsidRPr="006C4150">
                                  <w:rPr>
                                    <w:b/>
                                    <w:color w:val="4F6228"/>
                                    <w:lang w:val="ca-ES"/>
                                  </w:rPr>
                                  <w:t>Assistencial</w:t>
                                </w:r>
                              </w:p>
                            </w:txbxContent>
                          </wps:txbx>
                          <wps:bodyPr rot="0" vert="horz" wrap="square" lIns="18000" tIns="18000" rIns="18000" bIns="18000" anchor="t" anchorCtr="0" upright="1">
                            <a:noAutofit/>
                          </wps:bodyPr>
                        </wps:wsp>
                        <wps:wsp>
                          <wps:cNvPr id="128" name="Oval 2364"/>
                          <wps:cNvSpPr>
                            <a:spLocks noChangeArrowheads="1"/>
                          </wps:cNvSpPr>
                          <wps:spPr bwMode="auto">
                            <a:xfrm>
                              <a:off x="4682" y="11480"/>
                              <a:ext cx="1026" cy="1029"/>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29" name="Rectangle 2365"/>
                          <wps:cNvSpPr>
                            <a:spLocks noChangeArrowheads="1"/>
                          </wps:cNvSpPr>
                          <wps:spPr bwMode="auto">
                            <a:xfrm>
                              <a:off x="4627" y="11850"/>
                              <a:ext cx="112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83480C4" w14:textId="361530F0" w:rsidR="00D22DF5" w:rsidRPr="006C4150" w:rsidRDefault="00D22DF5" w:rsidP="003F20F7">
                                <w:pPr>
                                  <w:pStyle w:val="Sinespaciado"/>
                                  <w:rPr>
                                    <w:b/>
                                    <w:color w:val="4F6228"/>
                                    <w:lang w:val="ca-ES"/>
                                  </w:rPr>
                                </w:pPr>
                                <w:r w:rsidRPr="006C4150">
                                  <w:rPr>
                                    <w:b/>
                                    <w:color w:val="4F6228"/>
                                    <w:lang w:val="ca-ES"/>
                                  </w:rPr>
                                  <w:t>Segur</w:t>
                                </w:r>
                                <w:r w:rsidR="00F8410B">
                                  <w:rPr>
                                    <w:b/>
                                    <w:color w:val="4F6228"/>
                                    <w:lang w:val="ca-ES"/>
                                  </w:rPr>
                                  <w:t>etat</w:t>
                                </w:r>
                              </w:p>
                            </w:txbxContent>
                          </wps:txbx>
                          <wps:bodyPr rot="0" vert="horz" wrap="square" lIns="18000" tIns="18000" rIns="18000" bIns="18000" anchor="t" anchorCtr="0" upright="1">
                            <a:noAutofit/>
                          </wps:bodyPr>
                        </wps:wsp>
                        <wps:wsp>
                          <wps:cNvPr id="130" name="Oval 2366"/>
                          <wps:cNvSpPr>
                            <a:spLocks noChangeArrowheads="1"/>
                          </wps:cNvSpPr>
                          <wps:spPr bwMode="auto">
                            <a:xfrm>
                              <a:off x="5856" y="11480"/>
                              <a:ext cx="1026" cy="1029"/>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31" name="Rectangle 2367"/>
                          <wps:cNvSpPr>
                            <a:spLocks noChangeArrowheads="1"/>
                          </wps:cNvSpPr>
                          <wps:spPr bwMode="auto">
                            <a:xfrm>
                              <a:off x="5801" y="11850"/>
                              <a:ext cx="112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2C17F17" w14:textId="3C36B376" w:rsidR="00D22DF5" w:rsidRPr="006C4150" w:rsidRDefault="00F8410B" w:rsidP="003F20F7">
                                <w:pPr>
                                  <w:pStyle w:val="Sinespaciado"/>
                                  <w:rPr>
                                    <w:b/>
                                    <w:color w:val="4F6228"/>
                                    <w:lang w:val="ca-ES"/>
                                  </w:rPr>
                                </w:pPr>
                                <w:r>
                                  <w:rPr>
                                    <w:b/>
                                    <w:color w:val="4F6228"/>
                                    <w:lang w:val="ca-ES"/>
                                  </w:rPr>
                                  <w:t>Suport</w:t>
                                </w:r>
                              </w:p>
                            </w:txbxContent>
                          </wps:txbx>
                          <wps:bodyPr rot="0" vert="horz" wrap="square" lIns="18000" tIns="18000" rIns="18000" bIns="1800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E97C8F" id="Group 2334" o:spid="_x0000_s1086" style="position:absolute;left:0;text-align:left;margin-left:70.8pt;margin-top:4.2pt;width:414pt;height:334.6pt;z-index:251643904" coordorigin="2549,2611" coordsize="8280,66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BkTpGCwAA61AAAA4AAABkcnMvZTJvRG9jLnhtbOxca3PaSBb9vlX7&#10;H1R8nxi9gQqZSsDOTlV24tpkfoAsBGgiJE1LNvb8+j19+yEEkgHHyPYUrkpKIKnVuo9z7z23m/e/&#10;3q8S4y5iRZyl4575rt8zojTMZnG6GPf++H71y6BnFGWQzoIkS6Nx7yEqer9++Pe/3q/zUWRlyyyZ&#10;RczAIGkxWufj3rIs89HFRREuo1VQvMvyKMXJecZWQYmPbHExY8Eao6+SC6vf9y7WGZvlLAujosC3&#10;U3Gy94HGn8+jsPw6nxdRaSTjHuZW0v+M/r/h/198eB+MFizIl3EopxE8YRarIE7xUD3UNCgD45bF&#10;O0Ot4pBlRTYv34XZ6iKbz+MwonfA25j9rbf5zLLbnN5lMVovci0miHZLTk8eNvz97poZ8WzcG0JT&#10;abCCjuixhmXbDhfPOl+McNVnln/Lr5l4Rxx+ycIfBU5fbJ/nnxfiYuNm/d9shhGD2zIj8dzP2YoP&#10;gRc37kkLD1oL0X1phPjStVx/0IeyQpxzLGfoWFJP4RLK5PdZrjPsGThteaYpdBguL+X9A2sgb/a8&#10;ocXPXgQj8WCarJwcfzPYXFGJtfg5sX5bBnlE2iq4wJRYMVEh1i9xGnGpukKqdNEkvWYk42JUQLrN&#10;AjPmSZz/B95FIpSisz3XJBHYNmSFMYKREqAtRGe59L1++WCUs6L8HGUrgx+MewkmREMGd1+KUshJ&#10;XcLHS7OrOElo6CQ11jARqIZuKLIknvGT/LKCLW4mCTPuAu5j9CeFXrsMtpzOaLBlFMwu5XEZxIk4&#10;xjyTlOxJyELo5yabPZCIoDrSVkdqM7kBCr19hPGSbrnyvA3lKX8ohDMYaTZZBuki+shYtuYvCYMi&#10;66S5wyTEDfxF2pW94R3O0INP1qxcqdi0fJwiB+nbUtrKt5QKpZZJ7v8DEFaq5s9YzOTrBbM/e8Z8&#10;lQD2oEHD9DzPlyOSXZD7qDFJ363Kv6K/JuVzzW4YVLOuy/ube4Iia6CkLNRvsEwANwINDpYZ+7tn&#10;rAHa417x123Aop6R/JZC2hzh1QFTBzfqIEhD3DrulT1DHE5KEQlucxYvlhhZeFiacZXPY3IJri0x&#10;C2mbQAwBioQj4rByd7MPr9yCURLnNkzyUPFcMKrh0HZdQpcKCyyr7wpDMaXxBiMNo74P9OQG5lsC&#10;KPk5BaO7d2okeQEYNfuWkmvNH7WlaPcCIJ3IHxvEpfzxEWHtwO48ydYAClZ+TMqIpUEZXYv8pXLQ&#10;XSyuQWkNcSfOp8mQYAn6qV0mQNseEJaFq3wG01/G6XekOj/2wLgzcGxr2OTJqxiTNpJ4Ne4hSOOP&#10;XxSMHsV0mCOlYjLKKAAUUF55PT2v8reDvd51+DS2PV9+exrv7yBxMAHsTRFIS6kDix/2fV8AhD+k&#10;51bA4nGH5AHIs/ekGc9s79PpdDBRaV2DvSM0whoeD1RDezB0VdysjXE68xZieoJ5D03H0ebtuD6y&#10;YUMEN3lGmLg886xBrhMzd5rMHG8MXOHS6sDM/YEPY+ZxcMfMTRMweLZzSs0Pg3GbUt4n2HmzjePb&#10;U9l3Hocj/JNlNY526r/99APuKm95AioojNVBY6wC9uM2/wUMQB6U8U2cxOUDsRmALT6p9O46Dnmt&#10;zT9s5pZI5URuifP8sahIHGRws6gIkckm2SL79Mfl719htNx71N1iLOQhcUhVe1WoFDnqAp72Vl/t&#10;1C71US74x9r8blCcqlKQH0tJYD5bHEWDMAX/Mc3C21WUloLQYVECoWRpsYzzAkg3ilY3EVIX9tsM&#10;8wxBJpVgFJCxp6KiCRMmyi4O+fhwxTKiGGpJUq0y2bgIh98zihWbRay8mn8fJPkykKWtSofEpVQX&#10;yfuReeFITQOfuCDEsCEvvShFKkoWleGSfz1H6Sy/50mbOkHCreTJRX1QoViFaXAfIh9TiWkVplGY&#10;YBp4XFudWCsRxaWbZV+NDeAvob/AmFS5q/niKfwQ/6hkknSQQPOT8y1m31NOIgkXh5xBhpKDCBf+&#10;dpJmGZguxkNo2KVZgEw8/znTLAdxmd8a2TGzj/yyRo85lJYdo602egx5RaPeHFelrnsS1zM/VoBS&#10;b1OcpouVm0m2+HBec8PNXM+EO3F19U0apyo0lJsNVI3bgl9nbT2mrW0W2nkeFtrxJQvtaAZJRx5e&#10;tHCAPImXGSFn/1g621PpEUWhZlCr9HhsmwbFUgT34qGYZqWInTtMtVE+5Mg5ijIKknIJ6nHcW0Uz&#10;kI4Rel7FStwlmewDrlXxkoMcj+8iMr4Y0809b5fpdrpkul17KNF6h8B0HTRMyI5c36Hkpj2FeW6m&#10;wbu0P01k1lSzHcGsWfjb1w9xLj1T5GSYdm2MEzINOuE5kj6vEWk1pqFGpr1VpoGT3Q2GLul5Hbd4&#10;WArvU9ni1JURxcHvBAS1pg7PKIUHH5Sre7YvWpeOB+OhwkAhpsRLx1fMVEukQ70Q8H7FJEtTJO0Z&#10;E22LZ+zitfNjO9hIb/Bqu3gohJtU3mXXQKc2FCtrCjddXlxQEdGnrKcd2jrs4k0fgb3Guq8exzSf&#10;b+tM/kgYgh901cXrguA0G3l8LGCALcg655tcWXGqzpXroS/I02u3j2UedRsEmgsbtJ09Njjni3Vm&#10;k4ylEaO0S/aHH2kmozhWydexzeR9PP8BixGeG8Yq0yZJceUdadq1CGv2aZkLo/50LcLKM2+Oy0ft&#10;1gC3Yh1K16aOlUOUB1WVpFmZ+oBOvQq49bFIyX4kyzyknzWxpt7wU1OmemC8PpDa10XjkWZv8lax&#10;QnXbow/C7OWZG/IBeebtmb3m5TfXJqAyrhBeZImnTCyxlkM0sRxnO7EcDmVqqbD4nFgevAazhf4y&#10;t1lmVxddaNgczzJzShLxeVd3UnOuT77XjlinoL+eGD8fpUA4cQK3wIu8ptV+pqahax6sM9gumtA2&#10;TEjkaKJV0xS4kMhJ6bW4cId1wlsKXJrMOgeuzYayqUn8mtnr7FZC2WkZEaxPk4bveqSnyvAl+Jn+&#10;vnztTIns7h5oi1y6FVDTuU7tOoU6X4S1SuMbOfpQLUN+eah7NkpEc41H4pBOnnEgEmcciKQZB28u&#10;YeZL2HaZWJBhVcJ8akrEd7CikYdbzwFBU6dETA/zo7WNeil8iw1mYRksMrH1Zy8bghbZQNn0sWxI&#10;e4UnV/maPspsDtS1JkNtEUx7wD5hL0JTrUda/AuuetxYsEJbn+ROHtPS/QO1QwrUGVns6XZIafbY&#10;tx16WAWVbl91WE0PBR6ZsF7ab/UHmC3M28SOBMmDVGv7d2/VhcVLrO23EP8b4ECbTgchqUleqi/z&#10;iLR2Fvd3mH9ffrwyp1Oudyiv5vUCEg4hjtoh4UDiiLY2bTexD165/4JO3gXzb2nmny/2w9awhK/Y&#10;dLtk/m3fF5114MBOruUOZWvd2hfn2E8vDmxrEmlhHBkfapSi/NBAKcozby9D0kz6V74rzwI1KkJN&#10;JwviLZtXhhQ9HGymrWdHfUs2LVG3kfZ07NhBwyjBOtji0U2mNeCqpSv7Uh7setu70eOn8Q3htn3r&#10;0pEm+09HO82Cb6Kdt8mCnzqptywPkEt2OxBdpypdAj3O14/jpN3fY7YnQ7tqV8uRpvNPRzvNpiu0&#10;22TTT201NnY7ntFObNE+o932j3C00GiW7hjU0K7LjoGNPbrSbn17qzis0M5BdSVqhBYO43Rop6H/&#10;jHabrDvWg8pyV6HdJuF+arRzPJDp59yOfpDijHaHop1uGtTQrsumAdbLAnJfcW6nU5Yz2m2iHfa9&#10;b6FdlzS/O5D790zzXMmeK9mtH1hrye2whV2abA3tJNnfCQPjDvgPCb1itNOJ7ltBu6qxIXcl4xf1&#10;iDqXv/7Hf7Jv8zNdVf1G4Yf/AwAA//8DAFBLAwQKAAAAAAAAACEA74+/hNETAADREwAAFQAAAGRy&#10;cy9tZWRpYS9pbWFnZTEuanBlZ//Y/+AAEEpGSUYAAQEBANwA3AAA/9sAQwACAQECAQECAgICAgIC&#10;AgMFAwMDAwMGBAQDBQcGBwcHBgcHCAkLCQgICggHBwoNCgoLDAwMDAcJDg8NDA4LDAwM/9sAQwEC&#10;AgIDAwMGAwMGDAgHCAwMDAwMDAwMDAwMDAwMDAwMDAwMDAwMDAwMDAwMDAwMDAwMDAwMDAwMDAwM&#10;DAwMDAwM/8AAEQgAXABc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R22Lmlps7bYmOM47UAQWGqR6gP3bK2Dg7W3CrNfhbq&#10;v/Bvp+0V8M7H/hIfD+ueCdR1jTWWW0t9F1y5tr95FIwYpJoIY1YH5stIuMcHOAaP/DbH7Z3/AATT&#10;11bfx5/wkt5pjTmIR+L4jq+m3krx7wsd+rFn2rk7IbjCkEEcFa+cefVKT/2vDygu61X5I/pGn4B5&#10;dm0eThLP8NjKtrqnL91N+UVzTb9bJd2j94KK+Nf+Cff/AAWj+HP7bV5a+G9QhbwJ48kT5NKv7pZL&#10;bUTv24tbjCiR8FCY2VHyxCiQIzj7KU5Wvbw2KpYiHtKMlJeX9aH4ZxJwvmuQY6WXZxQlRqx6SW67&#10;pq6kn0cW0+4UUUV0HghRRRQAUUUUAFNml8mJm/ujNOqO5kEcLM3SgD8/vCf/AAcifA3XdctbLUtB&#10;+I3h+O4cLLeXmnW0ltajH3n8q4eUqOM7Y2PPSvrX4XfG74Y/tyfCi7m8Nax4b8ceGL6PyNQtXjW4&#10;UK4P7q5t5AGjJHOyVAcdq+b9H/4KgfsrftWW9r4V8df2bpl1PKXGi/EHw+sSWzBd4d5ZVe1jOOQW&#10;lBJIx1GfHv2v/wDgkFrn7L+pt8YP2UdY8RaD4i0MedeeGbW6a6N1bKELJa79zTDdH5jW05lEpOEw&#10;VSJvAji8TBOcZRrRW/LpJfK7T9HZn75iOFeGcVWp4Gvh8Rk2Lnb2Uq0vaYebvo3PkhOCbslOPPCP&#10;XucR/wAFRf8AghJb+E9I1T4hfBK0u2trUG51LwnGTMyIFG6SxJyxxguYWJPLeWeEir0v/giD/wAF&#10;YL74+eX8I/iTfLdeMNNtGbQtammHma5bxKC0ExY5e5jQFxIMmWNGZ8OjPL9F/wDBLz/gonp3/BQ7&#10;4ITX11a2uj+MPDpS01/TYWzEHK/JcQ7mLeTLhiA/zIyuhLhRI/5xf8Fvf2Lrz9jL9pvRPjF8P4bj&#10;SdE8UaiL8S24ONF1yJzMSnybUWXAlRSzHelxgKiqo86vCGEtmmX/AMOVuaK2a7pdGuvZ/M/ROHcZ&#10;iuLfbeGHH2mPpc31avPWcaiV+SUvtxnHVSu+ePVy5Gv2/ByKK8j/AGGP2nrf9sP9lrwf8QIY44J9&#10;csQb2BFKrBdxs0NwigknYJo5NpJyV2nvXrlfW06kZwU4bNXXzP5LzHL8RgMXVwOLjy1KcpRku0ot&#10;pr5NBXyj+33/AMFf/hv/AME6PHeh+H/G2h+ONUvPEFg2oW8miWdrNEsYkMZDGa5iO7I7AjHftX1d&#10;Xx9/wV8/Ya+F/wAff2ZfiF8Q/FvhttW8XeAvA+r3OhX39o3UH2F4baa4jPlxSLG+JAGw6tnoeOK9&#10;7h2lgKuYU6WZKXspO3uW5rvRb2Vr7+R4OcVMTTwk6mEtzpX12stX+GxL+wb/AMFn/hj/AMFD/i9q&#10;fgvwVoPjzS9V0vRpdcll1uxtIbdoY54IWVWhuZW37rhCAVAwG54wfN/jF/wcf/BP4IfFzxV4L1fw&#10;p8VLjVvCGsXeiXklnptg9vLPbTPDIYy16rFCyEglVJGMgdK+Ff8Ag1xG79v3xeP+qf3v/py0yur/&#10;AODkf9i/4b/s5ar4M8ZeD/D7aT4k+Imuavf+IbttQubj+0J2MMzP5csjJHmSWQ4jVR82MYAA/S48&#10;G5HT4snkNf2nJKMeRpq/M48z5n2te1k9T4/+38ynkcczp8vMm+a66XsrLvffU/XX9j79qnQf20/2&#10;ddB+Jnhmx1nT9D8RG5FrBqsMcN2gguZbdi6xySIMvExGHPykZwcgfFf7b3/ByB8P/wBmT4oah4O8&#10;G+D7/wCJWq6HeSWOrXP9orpen28sZKukUvlzPMyyBlb92qcZV2rsv+CP+i+JPFf/AAQq8N6b4N1C&#10;30nxdqGieI7TRL2disVnfPqGoJbyuVViFWQoxIVjgdD0r5d/YX/4NtPGHwq/ai8N+IvjFdfDXxZ4&#10;F0czXNzpNje3lwb2cRsIBJHLaxo8aylXZWfDBNrKyllPj5blHDmDzHHrN5twoTlGnTu058rkt1bs&#10;ktVdvXTf0MVjs2r4XDLAr3qkU5TsrRul0fq+j0O1+Dn/AAXU+A//AAUHvI/hr8cPhjD4Us9eufsu&#10;nz391Hq2mxySI0Yd7nyoZbOUl9qyouE3bjLHgke3/s+alq3/AATb/a48P/BLXNcv9e+EPxOt5n8A&#10;ajqV1HLcaJfQBWl01nZwzQsrJ5ZC8vLEqgs0hH5O/wDBc34NfDb4Cf8ABQvxB4b+Genro1hDp9nd&#10;atpsMYjs7DUJk8xo7dQAEiMLW77R8qvJIFwAFX9ddf8A2cvH/wC1f+wX+yvqWkanp8njTwhceFPG&#10;epXXiK8uPMvHt9PzOGlEcsjTPLICS4O4gknPXz/EjhTL8Lg8HnuTwlD2yvyN3drJ2u22003u2r2a&#10;PuPCvjDEVa+J4Xz6spYWV02/hhO0uSrFfZlGaV3FJyg5Qlvp4H+1bo8P/BM//gsT8P8A4naJJZ6X&#10;4M+NUkmneIIZLiOGGNpLiFL6RjsJjiRpbS7JJy0iyjcqHA+w/wDgrb8FLD47/wDBPD4j2N0sCT6H&#10;pMniOxuHgEz281khuP3eeVaSNJISwwQszjkEg8r/AMFdv2BvE37e3wG8N6D4RuPDtn4g0LXU1D7T&#10;rMksMf2c280cqK8UUjZZ2hOCADsyTkAV9VeKdBTxR4SvNNuY45Y762e3ljcbldXUqyn2OSD7Gvym&#10;jg2pV6LXuT1X/by978dfmfr2b8Z0KmH4fz2nV5sdhbwq/wA3LRqRlQcm924Nxu7tqGulkfmR/wAG&#10;xfxUmv8A4a/FbwVL9jjtdI1Sy1y2IOJ5ZLqF4Zs+qqLODGBwXOTyAP1Lr84/+CRP/BJr4pfsDftB&#10;6/4m8Xa54Nv9F1jw9Jpog0i7uZpvtBubeVHZZbeMbQkcoyGJyw4IJI/RynkVOtSwUKddWlG6/F2/&#10;Aw8dcyyjMeNcZmGR1lVoVeSSlG9ubkipLVLXmTb9Qrxj/go3/wAo/Pjl/wBiBrv/AKb569nryH9t&#10;vVfBus/s9+LPAvizx54Z8BN8RfD+paHaXmr3sEG3zrdoXlRJZI/N8vzkYqGHVQSMg19LlclDGUpv&#10;ZSi310TTei12PxfHxcsNUgt3Fr5tH44f8Gt//J/3i7/sn97/AOnLTK97/wCDrn/kQvgv/wBhDVP/&#10;AEXa16d/wSw/4JYeFP8Agm5+2Vrdx/wvXwx408VX/hybRX8MrZQ6fqUAkltbvzTH9rlkwI7cHGwZ&#10;WQNnA59J/wCCsf7Aeg/8FOvhxod9D8UtI8H6L8MZ9Tm1LUEsV1SGNlVFnSTbPEImh8ht4JJByCBj&#10;n9ZxXE2XS46p5xGb9h7vvcsv+ffLtbm302PiMLleKjw3LAuP7y70uv5097228zV/4IDf8omfhX/v&#10;av8A+ni9qH/gsB/wVM8MfsAfCpdJt5E1n4m+II1n0TRobpomtFV8rfXRQhltlkj2+Wf+Pgq8Q+QT&#10;PHu/8E/tO8E/sjf8EzPBul6X8WPCupeH7SG8/szxdqtuNMsZZru7uLmNZbeWdWR0abY8LSpJmNlO&#10;xshfib9oX/g3vm+Jnjq68f8AxG/av0u41bx1qCEapqfhuOJNRuJR+5hhLX4XGwBYoo+FRFVFCqAP&#10;CwdHJcZxJicZm9Xloe1nJR5Z3neTaVlG6VrOSdn0tu16GIq5hh8po4fAwvV5Ipu8fd0Svq9X26df&#10;X5Z/4Jg/sw+Af2mPjz/wtb9oD4ufDXRdBh1R9WutK8QeJ7CHU/FV6ZTI3nwSyBlt2ky0hdQZA21R&#10;tcuv9D3hXxFpvi7wzp+raPfWeqaTqlul3ZXlnMs1vdwyKGSSN1JV0ZSCGUkEEEcV+Mfij/g2N0Hw&#10;FqVlZ65+0xoejXepRzzWkN74Zjgkuo4I/NneNW1AFlij+dyMhF5bAr9bf2UvAVn8Kv2YPh14X07W&#10;rXxJp/h3w1p2mW2r2yhYdUihto40uECs4CyKocAOww3DHqejxKzPL8xqU8VgsU6qXuqHJKEYR6Wb&#10;Su21r3t0SSWfB+FxWFUqGIo8nVy5k3KXnZ6b6Hf0UUV+Wn2wUUUUAFfIv/BRv4E+E/2lvjd8A9F1&#10;D/hXmoatofiz+2LzSdemtjeajo628ouYoYJQXnjZliLoFKnygW+5kfXVfGv7efwg8FXf7SPgT4he&#10;IG8Z32oeFTp0NtZ6LZ6fcRz3j6tbSaZbSPcfPbPdXsaxLMpijCpKks8KyfP2YHFYvDV1WwKvU1S1&#10;tpJOL106PTz77HVhcHlmKk6Ob1XTpWbuo8z5o+9FW6pyST282lqvM/hh4G8I2n/BWP4j/tER+Pvg&#10;J4o8G65bWlnBdL4ttJNU8MGHRWWSYIbVwksi2NwPlu4QLZbp3EmzbHoeDbqztv2bv2lPAN58U/gG&#10;NH+Jl74im8OanB41SR4rjxCLyWyhvV8oLDmIhl8tpjIEkKBgnPhumfC/4D/H/wAY6l4d0/xt8Rr3&#10;wBqGq6x8VJfDNloUK26RW929m8FqIf8ASo0mS4QpCiF3hePAilyKydE+Evwy8Z/saavq1rq3x2Xw&#10;HJBHqyyraaZtVNL0LWdMuLyOBLomKNjbPHL523zXW2iAZZQw9Cpi+JXJQlhl7qpwV76ezvyaX3tf&#10;TZq7tfU+hw2R+HLXPLNKicryaVNtLn5eZc3LrbV2sktEpyudp8SfgD4d+HH/AATs+HvwE8SfED4O&#10;6F4k8I/EPRDr5t9Ys9SASWZmaae1ls4laRtzkRXEDqYowZpZFEkh6L/goR8CPD3xb8S6b4y8E698&#10;APFnw5034bXHgWLR/EfiC2sdF8EtcXbW9trloYw8UeyWB7UiLypAbMRxMWXEdPxN8Dvh74k/a01f&#10;wM3xc+KXhvxjb+JrXxhYeH47axkXQLyS01PV5WGC8U4T7RIskrBwpuLWFpJBIuOL0L9m/wCFP7O+&#10;v3PhnT/EXxP0v4kf8JHb3OhzHRtJ1EateW17qtjHcW9tJJLEsLSTPb/6S0Ox/Jmby13uNqWecTfW&#10;o14YdN+/U/8ABiV2tbtWSaaaS1d0mzJ8M+Hf1RwlmdRTtCP8NtPleqfue61d3aVTsoysnLc/b1/Y&#10;6ufjt8NP2c/Bem/GL4a6HrHwZ8Ca3aa9qtz4mit2+0QWdrZBwjZka1a9sZ4Z3Zf3aiUMrODGf0Q/&#10;Yt8Ht8PP2PfhVoD6lpGsNofhHSrA6hpVz9psL7yrOJPOt5cDzIX27kfA3KwOBmvzx/aW8O/BeL4l&#10;+KvCetfF7xV4Q1vWtK1KHVbV9Ksrm1eyk1VPEXnGCQs+6P8AtiTyriPDj+zrsoQ8LK36Ofsq32l6&#10;p+zL8PrrRNU1bXNHuvDthPZalqoIv9Qhe3RknuMgHznUhnJ5LMxrmxuaZzWwtPC4+ko043lF2Sbc&#10;pSk9Vurylbounn4+MyfhjDN4jJcVKtVb5ZRaatFRik9Uld2Stdvq97LvqKKK8Y4QooooAK5vx98H&#10;fCPxXS0XxR4V8OeJFsJPOthqumw3gtn4+ZPMVtrfKvIweB6V0lFVGcoPmi7MUopqzOH0z9mL4a6L&#10;44XxPZ/D3wPaeJI5pbhdWh0K1jvlllCrI4mCb9zhVDHOWCgHOBUcH7LXwxtfCi6DH8OfAsehx2Uu&#10;mrpy6BaraLayzCeSAReXs8p5gJGTG1nAYgnmu8orT6xV/mf3sj2NP+Vfcczr3wX8H+KbvULjVPCf&#10;hvUZ9Ws59OvpLrTIZnvLadIkmgkLKS8ciQQK6NlWEMYIIRcYEP7IHwlt9LvrGP4X/DuOy1S9i1G9&#10;t18OWYiu7qJmaOeRfLw8qM7srtllLMQQSa9FoojiKsVaMml6sHRpt3cV9xxuq/s7fD/XfEMmr33g&#10;XwfeatJp/wDZL3s+jW0lw9n5gk+zGQoWMPmAP5edu4A4zzXYQQJbQrHGixxoMKqjAUewp1FRKpOX&#10;xNsqNOMfhVgoooqCgooooA//2VBLAwQUAAYACAAAACEAHgpxAt8AAAAJAQAADwAAAGRycy9kb3du&#10;cmV2LnhtbEyPQU/CQBCF7yb+h82YeJNtFQuUbgkh6omQCCaG29Id2obubNNd2vLvHU96/PJe3nyT&#10;rUbbiB47XztSEE8iEEiFMzWVCr4O709zED5oMrpxhApu6GGV399lOjVuoE/s96EUPEI+1QqqENpU&#10;Sl9UaLWfuBaJs7PrrA6MXSlNpwcet418jqJEWl0TX6h0i5sKi8v+ahV8DHpYv8Rv/fZy3tyOh9fd&#10;9zZGpR4fxvUSRMAx/JXhV5/VIWenk7uS8aJhnsYJVxXMpyA4XyQL5pOCZDZLQOaZ/P9B/gM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6wGROkYLAADrUAAADgAAAAAA&#10;AAAAAAAAAAA8AgAAZHJzL2Uyb0RvYy54bWxQSwECLQAKAAAAAAAAACEA74+/hNETAADREwAAFQAA&#10;AAAAAAAAAAAAAACuDQAAZHJzL21lZGlhL2ltYWdlMS5qcGVnUEsBAi0AFAAGAAgAAAAhAB4KcQLf&#10;AAAACQEAAA8AAAAAAAAAAAAAAAAAsiEAAGRycy9kb3ducmV2LnhtbFBLAQItABQABgAIAAAAIQBY&#10;YLMbugAAACIBAAAZAAAAAAAAAAAAAAAAAL4iAABkcnMvX3JlbHMvZTJvRG9jLnhtbC5yZWxzUEsF&#10;BgAAAAAGAAYAfQEAAK8jAAAAAA==&#10;">
                <v:line id="Line 2335" o:spid="_x0000_s1087" style="position:absolute;flip:x;visibility:visible;mso-wrap-style:square" from="3651,3300" to="3654,3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oikxQAAANsAAAAPAAAAZHJzL2Rvd25yZXYueG1sRI9BawIx&#10;FITvhf6H8ApeSs0qpbirUaQgePBSW1Z6e908N8tuXrZJ1O2/bwTB4zAz3zCL1WA7cSYfGscKJuMM&#10;BHHldMO1gq/PzcsMRIjIGjvHpOCPAqyWjw8LLLS78Aed97EWCcKhQAUmxr6QMlSGLIax64mTd3Te&#10;YkzS11J7vCS47eQ0y96kxYbTgsGe3g1V7f5kFcjZ7vnXr39e27I9HHJTVmX/vVNq9DSs5yAiDfEe&#10;vrW3WkGew/VL+gFy+Q8AAP//AwBQSwECLQAUAAYACAAAACEA2+H2y+4AAACFAQAAEwAAAAAAAAAA&#10;AAAAAAAAAAAAW0NvbnRlbnRfVHlwZXNdLnhtbFBLAQItABQABgAIAAAAIQBa9CxbvwAAABUBAAAL&#10;AAAAAAAAAAAAAAAAAB8BAABfcmVscy8ucmVsc1BLAQItABQABgAIAAAAIQALqoikxQAAANsAAAAP&#10;AAAAAAAAAAAAAAAAAAcCAABkcnMvZG93bnJldi54bWxQSwUGAAAAAAMAAwC3AAAA+QIAAAAA&#10;"/>
                <v:roundrect id="AutoShape 2336" o:spid="_x0000_s1088" style="position:absolute;left:4968;top:2611;width:1278;height:40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xRrxQAAANwAAAAPAAAAZHJzL2Rvd25yZXYueG1sRI9BawJB&#10;DIXvBf/DEMFbndXaIltHEUER7EVtwWPYSXdXdzLLzlRHf31zKPSW8F7e+zJbJNeoK3Wh9mxgNMxA&#10;ERfe1lwa+Dyun6egQkS22HgmA3cKsJj3nmaYW3/jPV0PsVQSwiFHA1WMba51KCpyGIa+JRbt23cO&#10;o6xdqW2HNwl3jR5n2Zt2WLM0VNjSqqLicvhxBr6O8WUy3mw+0k6faPmazuu9fhgz6KflO6hIKf6b&#10;/663VvAzwZdnZAI9/wUAAP//AwBQSwECLQAUAAYACAAAACEA2+H2y+4AAACFAQAAEwAAAAAAAAAA&#10;AAAAAAAAAAAAW0NvbnRlbnRfVHlwZXNdLnhtbFBLAQItABQABgAIAAAAIQBa9CxbvwAAABUBAAAL&#10;AAAAAAAAAAAAAAAAAB8BAABfcmVscy8ucmVsc1BLAQItABQABgAIAAAAIQBhexRrxQAAANwAAAAP&#10;AAAAAAAAAAAAAAAAAAcCAABkcnMvZG93bnJldi54bWxQSwUGAAAAAAMAAwC3AAAA+QIAAAAA&#10;" stroked="f">
                  <v:textbox inset="0,0,0,0">
                    <w:txbxContent>
                      <w:p w14:paraId="2B31B6AC" w14:textId="40BC0B22" w:rsidR="00D22DF5" w:rsidRPr="006C4150" w:rsidRDefault="00F8410B" w:rsidP="003F20F7">
                        <w:pPr>
                          <w:pStyle w:val="Cuadros"/>
                          <w:jc w:val="center"/>
                          <w:rPr>
                            <w:rFonts w:ascii="Calibri" w:hAnsi="Calibri"/>
                            <w:i/>
                            <w:sz w:val="14"/>
                            <w:szCs w:val="12"/>
                            <w:lang w:val="ca-ES"/>
                          </w:rPr>
                        </w:pPr>
                        <w:r w:rsidRPr="006C4150">
                          <w:rPr>
                            <w:rFonts w:ascii="Calibri" w:hAnsi="Calibri"/>
                            <w:i/>
                            <w:sz w:val="14"/>
                            <w:szCs w:val="12"/>
                            <w:lang w:val="ca-ES"/>
                          </w:rPr>
                          <w:t>N</w:t>
                        </w:r>
                        <w:r w:rsidR="00D22DF5" w:rsidRPr="006C4150">
                          <w:rPr>
                            <w:rFonts w:ascii="Calibri" w:hAnsi="Calibri"/>
                            <w:i/>
                            <w:sz w:val="14"/>
                            <w:szCs w:val="12"/>
                            <w:lang w:val="ca-ES"/>
                          </w:rPr>
                          <w:t>ot</w:t>
                        </w:r>
                        <w:r>
                          <w:rPr>
                            <w:rFonts w:ascii="Calibri" w:hAnsi="Calibri"/>
                            <w:i/>
                            <w:sz w:val="14"/>
                            <w:szCs w:val="12"/>
                            <w:lang w:val="ca-ES"/>
                          </w:rPr>
                          <w:t>í</w:t>
                        </w:r>
                        <w:r w:rsidR="00D22DF5" w:rsidRPr="006C4150">
                          <w:rPr>
                            <w:rFonts w:ascii="Calibri" w:hAnsi="Calibri"/>
                            <w:i/>
                            <w:sz w:val="14"/>
                            <w:szCs w:val="12"/>
                            <w:lang w:val="ca-ES"/>
                          </w:rPr>
                          <w:t>cia de</w:t>
                        </w:r>
                        <w:r w:rsidR="006C4150" w:rsidRPr="006C4150">
                          <w:rPr>
                            <w:rFonts w:ascii="Calibri" w:hAnsi="Calibri"/>
                            <w:i/>
                            <w:sz w:val="14"/>
                            <w:szCs w:val="12"/>
                            <w:lang w:val="ca-ES"/>
                          </w:rPr>
                          <w:t xml:space="preserve"> </w:t>
                        </w:r>
                        <w:r w:rsidR="00D22DF5" w:rsidRPr="006C4150">
                          <w:rPr>
                            <w:rFonts w:ascii="Calibri" w:hAnsi="Calibri"/>
                            <w:i/>
                            <w:sz w:val="14"/>
                            <w:szCs w:val="12"/>
                            <w:lang w:val="ca-ES"/>
                          </w:rPr>
                          <w:t>l</w:t>
                        </w:r>
                        <w:r w:rsidR="006C4150" w:rsidRPr="006C4150">
                          <w:rPr>
                            <w:rFonts w:ascii="Calibri" w:hAnsi="Calibri"/>
                            <w:i/>
                            <w:sz w:val="14"/>
                            <w:szCs w:val="12"/>
                            <w:lang w:val="ca-ES"/>
                          </w:rPr>
                          <w:t>’</w:t>
                        </w:r>
                        <w:r w:rsidR="00D22DF5" w:rsidRPr="006C4150">
                          <w:rPr>
                            <w:rFonts w:ascii="Calibri" w:hAnsi="Calibri"/>
                            <w:i/>
                            <w:sz w:val="14"/>
                            <w:szCs w:val="12"/>
                            <w:lang w:val="ca-ES"/>
                          </w:rPr>
                          <w:t>accident</w:t>
                        </w:r>
                      </w:p>
                      <w:p w14:paraId="2D39AB5E" w14:textId="573D7940" w:rsidR="00D22DF5" w:rsidRPr="006C4150" w:rsidRDefault="00D22DF5" w:rsidP="003F20F7">
                        <w:pPr>
                          <w:pStyle w:val="Cuadros"/>
                          <w:jc w:val="center"/>
                          <w:rPr>
                            <w:rFonts w:ascii="Calibri" w:hAnsi="Calibri"/>
                            <w:i/>
                            <w:sz w:val="14"/>
                            <w:szCs w:val="12"/>
                            <w:lang w:val="ca-ES"/>
                          </w:rPr>
                        </w:pPr>
                        <w:r w:rsidRPr="006C4150">
                          <w:rPr>
                            <w:rFonts w:ascii="Calibri" w:hAnsi="Calibri"/>
                            <w:i/>
                            <w:sz w:val="14"/>
                            <w:szCs w:val="12"/>
                            <w:lang w:val="ca-ES"/>
                          </w:rPr>
                          <w:t>/ emerg</w:t>
                        </w:r>
                        <w:r w:rsidR="006C4150">
                          <w:rPr>
                            <w:rFonts w:ascii="Calibri" w:hAnsi="Calibri"/>
                            <w:i/>
                            <w:sz w:val="14"/>
                            <w:szCs w:val="12"/>
                            <w:lang w:val="ca-ES"/>
                          </w:rPr>
                          <w:t>è</w:t>
                        </w:r>
                        <w:r w:rsidRPr="006C4150">
                          <w:rPr>
                            <w:rFonts w:ascii="Calibri" w:hAnsi="Calibri"/>
                            <w:i/>
                            <w:sz w:val="14"/>
                            <w:szCs w:val="12"/>
                            <w:lang w:val="ca-ES"/>
                          </w:rPr>
                          <w:t>ncia</w:t>
                        </w:r>
                      </w:p>
                    </w:txbxContent>
                  </v:textbox>
                </v:roundrect>
                <v:group id="Group 2337" o:spid="_x0000_s1089" style="position:absolute;left:2549;top:3555;width:2205;height:1336" coordorigin="7711,7292" coordsize="2205,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AutoShape 2338" o:spid="_x0000_s1090" type="#_x0000_t176" style="position:absolute;left:7711;top:7292;width:2205;height:1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Ng6wQAAANwAAAAPAAAAZHJzL2Rvd25yZXYueG1sRE9Ni8Iw&#10;EL0L+x/CLHiziT1U6RpFhIXFi6x68TY2s22xmZQm1uqv3wiCt3m8z1msBtuInjpfO9YwTRQI4sKZ&#10;mksNx8P3ZA7CB2SDjWPScCcPq+XHaIG5cTf+pX4fShFD2OeooQqhzaX0RUUWfeJa4sj9uc5iiLAr&#10;penwFsNtI1OlMmmx5thQYUubiorL/mo1rO+PQtJpO82OrfLXLJvt+vSs9fhzWH+BCDSEt/jl/jFx&#10;vkrh+Uy8QC7/AQAA//8DAFBLAQItABQABgAIAAAAIQDb4fbL7gAAAIUBAAATAAAAAAAAAAAAAAAA&#10;AAAAAABbQ29udGVudF9UeXBlc10ueG1sUEsBAi0AFAAGAAgAAAAhAFr0LFu/AAAAFQEAAAsAAAAA&#10;AAAAAAAAAAAAHwEAAF9yZWxzLy5yZWxzUEsBAi0AFAAGAAgAAAAhAKMw2DrBAAAA3AAAAA8AAAAA&#10;AAAAAAAAAAAABwIAAGRycy9kb3ducmV2LnhtbFBLBQYAAAAAAwADALcAAAD1AgAAAAA=&#10;" fillcolor="#c4bc96" strokecolor="#484329" strokeweight="3pt">
                    <v:stroke linestyle="thinThick"/>
                    <v:shadow color="#868686"/>
                    <v:textbox inset="1.5mm,0,1.5mm,0">
                      <w:txbxContent>
                        <w:p w14:paraId="1D049CB5" w14:textId="77777777" w:rsidR="00D22DF5" w:rsidRPr="006C4150" w:rsidRDefault="00D22DF5" w:rsidP="003F20F7">
                          <w:pPr>
                            <w:pStyle w:val="Sinespaciado"/>
                            <w:spacing w:before="40"/>
                            <w:rPr>
                              <w:b/>
                              <w:color w:val="4A442A"/>
                              <w:sz w:val="20"/>
                              <w:lang w:val="ca-ES"/>
                            </w:rPr>
                          </w:pPr>
                          <w:r w:rsidRPr="006C4150">
                            <w:rPr>
                              <w:b/>
                              <w:color w:val="4A442A"/>
                              <w:sz w:val="20"/>
                              <w:lang w:val="ca-ES"/>
                            </w:rPr>
                            <w:t>CCE Generalitat</w:t>
                          </w:r>
                        </w:p>
                      </w:txbxContent>
                    </v:textbox>
                  </v:shape>
                  <v:shape id="AutoShape 2339" o:spid="_x0000_s1091" type="#_x0000_t176" style="position:absolute;left:9077;top:7799;width:602;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ALjxAAAANwAAAAPAAAAZHJzL2Rvd25yZXYueG1sRE9Na8JA&#10;EL0L/Q/LFHrT3Si0El1FpGIvFkxKwduQnSZpsrMhu9XYX98VCt7m8T5nuR5sK87U+9qxhmSiQBAX&#10;ztRcavjId+M5CB+QDbaOScOVPKxXD6MlpsZd+EjnLJQihrBPUUMVQpdK6YuKLPqJ64gj9+V6iyHC&#10;vpSmx0sMt62cKvUsLdYcGyrsaFtR0WQ/VkPWbDeH79+Xz1O7z3c4TV7Nu1daPz0OmwWIQEO4i//d&#10;bybOVzO4PRMvkKs/AAAA//8DAFBLAQItABQABgAIAAAAIQDb4fbL7gAAAIUBAAATAAAAAAAAAAAA&#10;AAAAAAAAAABbQ29udGVudF9UeXBlc10ueG1sUEsBAi0AFAAGAAgAAAAhAFr0LFu/AAAAFQEAAAsA&#10;AAAAAAAAAAAAAAAAHwEAAF9yZWxzLy5yZWxzUEsBAi0AFAAGAAgAAAAhAOLsAuPEAAAA3AAAAA8A&#10;AAAAAAAAAAAAAAAABwIAAGRycy9kb3ducmV2LnhtbFBLBQYAAAAAAwADALcAAAD4AgAAAAA=&#10;" fillcolor="#ddd8c2" strokecolor="#938953" strokeweight="1pt">
                    <v:shadow color="#868686"/>
                    <v:textbox>
                      <w:txbxContent>
                        <w:p w14:paraId="76F73D1A" w14:textId="77777777" w:rsidR="00D22DF5" w:rsidRPr="006C4150" w:rsidRDefault="00D22DF5" w:rsidP="003F20F7">
                          <w:pPr>
                            <w:rPr>
                              <w:lang w:val="ca-ES"/>
                            </w:rPr>
                          </w:pPr>
                        </w:p>
                      </w:txbxContent>
                    </v:textbox>
                  </v:shape>
                  <v:shape id="AutoShape 2340" o:spid="_x0000_s1092" type="#_x0000_t176" style="position:absolute;left:7872;top:7799;width:1129;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XETwwAAANwAAAAPAAAAZHJzL2Rvd25yZXYueG1sRE9LasMw&#10;EN0Xcgcxge4aOcYtxY0S8isYLwpNeoDBmtqm1shIcmLn9FGh0N083ndWm9F04kLOt5YVLBcJCOLK&#10;6pZrBV/n96dXED4ga+wsk4KJPGzWs4cV5tpe+ZMup1CLGMI+RwVNCH0upa8aMugXtieO3Ld1BkOE&#10;rpba4TWGm06mSfIiDbYcGxrsad9Q9XMajILSdueju+3KdMqK8rk60PTRDko9zsftG4hAY/gX/7kL&#10;HecnGfw+Ey+Q6zsAAAD//wMAUEsBAi0AFAAGAAgAAAAhANvh9svuAAAAhQEAABMAAAAAAAAAAAAA&#10;AAAAAAAAAFtDb250ZW50X1R5cGVzXS54bWxQSwECLQAUAAYACAAAACEAWvQsW78AAAAVAQAACwAA&#10;AAAAAAAAAAAAAAAfAQAAX3JlbHMvLnJlbHNQSwECLQAUAAYACAAAACEAhL1xE8MAAADcAAAADwAA&#10;AAAAAAAAAAAAAAAHAgAAZHJzL2Rvd25yZXYueG1sUEsFBgAAAAADAAMAtwAAAPcCAAAAAA==&#10;" fillcolor="#ddd8c2" strokecolor="#938953" strokeweight="1pt">
                    <v:shadow color="#868686"/>
                    <v:textbox inset="0,,0">
                      <w:txbxContent>
                        <w:p w14:paraId="62B72759" w14:textId="199D3F6D" w:rsidR="00D22DF5" w:rsidRPr="006C4150" w:rsidRDefault="00D22DF5" w:rsidP="003F20F7">
                          <w:pPr>
                            <w:pStyle w:val="Sinespaciado"/>
                            <w:spacing w:before="20"/>
                            <w:rPr>
                              <w:b/>
                              <w:color w:val="4A442A"/>
                              <w:lang w:val="ca-ES"/>
                            </w:rPr>
                          </w:pPr>
                          <w:r w:rsidRPr="006C4150">
                            <w:rPr>
                              <w:b/>
                              <w:color w:val="4A442A"/>
                              <w:lang w:val="ca-ES"/>
                            </w:rPr>
                            <w:t>Sala d</w:t>
                          </w:r>
                          <w:r w:rsidR="006C4150">
                            <w:rPr>
                              <w:b/>
                              <w:color w:val="4A442A"/>
                              <w:lang w:val="ca-ES"/>
                            </w:rPr>
                            <w:t>’</w:t>
                          </w:r>
                          <w:r w:rsidR="006C4150" w:rsidRPr="006C4150">
                            <w:rPr>
                              <w:b/>
                              <w:color w:val="4A442A"/>
                              <w:lang w:val="ca-ES"/>
                            </w:rPr>
                            <w:t>Emergències</w:t>
                          </w:r>
                        </w:p>
                      </w:txbxContent>
                    </v:textbox>
                  </v:shape>
                  <v:shape id="Picture 2341" o:spid="_x0000_s1093" type="#_x0000_t75" alt="logoBUENO112" style="position:absolute;left:9077;top:7828;width:602;height: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HhpwwAAANwAAAAPAAAAZHJzL2Rvd25yZXYueG1sRE9Li8Iw&#10;EL4L/ocwwl5EUxcUqUaRhX0cFtQq6nFoxrbYTEoTa/33RhC8zcf3nPmyNaVoqHaFZQWjYQSCOLW6&#10;4EzBfvc9mIJwHlljaZkU3MnBctHtzDHW9sZbahKfiRDCLkYFufdVLKVLczLohrYiDtzZ1gZ9gHUm&#10;dY23EG5K+RlFE2mw4NCQY0VfOaWX5GoU9Een47Hfnu7Nf/J7KH/Wq+thu1Hqo9euZiA8tf4tfrn/&#10;dJgfjeH5TLhALh4AAAD//wMAUEsBAi0AFAAGAAgAAAAhANvh9svuAAAAhQEAABMAAAAAAAAAAAAA&#10;AAAAAAAAAFtDb250ZW50X1R5cGVzXS54bWxQSwECLQAUAAYACAAAACEAWvQsW78AAAAVAQAACwAA&#10;AAAAAAAAAAAAAAAfAQAAX3JlbHMvLnJlbHNQSwECLQAUAAYACAAAACEAI/B4acMAAADcAAAADwAA&#10;AAAAAAAAAAAAAAAHAgAAZHJzL2Rvd25yZXYueG1sUEsFBgAAAAADAAMAtwAAAPcCAAAAAA==&#10;">
                    <v:imagedata r:id="rId15" o:title="logoBUENO112" chromakey="white"/>
                  </v:shape>
                </v:group>
                <v:line id="Line 2342" o:spid="_x0000_s1094" style="position:absolute;visibility:visible;mso-wrap-style:square" from="8156,3300" to="8156,3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D0xxAAAANwAAAAPAAAAZHJzL2Rvd25yZXYueG1sRE9La8JA&#10;EL4L/odlBG+6sYVQUlcRRdAeSn1APY7ZMUmbnQ27a5L++26h4G0+vufMl72pRUvOV5YVzKYJCOLc&#10;6ooLBefTdvICwgdkjbVlUvBDHpaL4WCOmbYdH6g9hkLEEPYZKihDaDIpfV6SQT+1DXHkbtYZDBG6&#10;QmqHXQw3tXxKklQarDg2lNjQuqT8+3g3Ct6fP9J2tX/b9Z/79JpvDtfLV+eUGo/61SuIQH14iP/d&#10;Ox3nJyn8PRMvkItfAAAA//8DAFBLAQItABQABgAIAAAAIQDb4fbL7gAAAIUBAAATAAAAAAAAAAAA&#10;AAAAAAAAAABbQ29udGVudF9UeXBlc10ueG1sUEsBAi0AFAAGAAgAAAAhAFr0LFu/AAAAFQEAAAsA&#10;AAAAAAAAAAAAAAAAHwEAAF9yZWxzLy5yZWxzUEsBAi0AFAAGAAgAAAAhAHZcPTHEAAAA3AAAAA8A&#10;AAAAAAAAAAAAAAAABwIAAGRycy9kb3ducmV2LnhtbFBLBQYAAAAAAwADALcAAAD4AgAAAAA=&#10;"/>
                <v:line id="Line 2343" o:spid="_x0000_s1095" style="position:absolute;flip:x;visibility:visible;mso-wrap-style:square" from="3654,3300" to="8156,3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BnVxAAAANwAAAAPAAAAZHJzL2Rvd25yZXYueG1sRE9NawIx&#10;EL0X/A9hBC+i2UqpujWKFAo9eKnKirdxM90su5lsk1S3/74pCL3N433OatPbVlzJh9qxgsdpBoK4&#10;dLrmSsHx8DZZgAgRWWPrmBT8UIDNevCwwly7G3/QdR8rkUI45KjAxNjlUobSkMUwdR1x4j6dtxgT&#10;9JXUHm8p3LZylmXP0mLNqcFgR6+Gymb/bRXIxW785beXp6ZoTqelKcqiO++UGg377QuISH38F9/d&#10;7zrNz+bw90y6QK5/AQAA//8DAFBLAQItABQABgAIAAAAIQDb4fbL7gAAAIUBAAATAAAAAAAAAAAA&#10;AAAAAAAAAABbQ29udGVudF9UeXBlc10ueG1sUEsBAi0AFAAGAAgAAAAhAFr0LFu/AAAAFQEAAAsA&#10;AAAAAAAAAAAAAAAAHwEAAF9yZWxzLy5yZWxzUEsBAi0AFAAGAAgAAAAhAMA0GdXEAAAA3AAAAA8A&#10;AAAAAAAAAAAAAAAABwIAAGRycy9kb3ducmV2LnhtbFBLBQYAAAAAAwADALcAAAD4AgAAAAA=&#10;"/>
                <v:line id="Line 2344" o:spid="_x0000_s1096" style="position:absolute;visibility:visible;mso-wrap-style:square" from="5610,3014" to="5610,3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zY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aeUYm0Ms/AAAA//8DAFBLAQItABQABgAIAAAAIQDb4fbL7gAAAIUBAAATAAAAAAAA&#10;AAAAAAAAAAAAAABbQ29udGVudF9UeXBlc10ueG1sUEsBAi0AFAAGAAgAAAAhAFr0LFu/AAAAFQEA&#10;AAsAAAAAAAAAAAAAAAAAHwEAAF9yZWxzLy5yZWxzUEsBAi0AFAAGAAgAAAAhAGiPDNjHAAAA3AAA&#10;AA8AAAAAAAAAAAAAAAAABwIAAGRycy9kb3ducmV2LnhtbFBLBQYAAAAAAwADALcAAAD7AgAAAAA=&#10;"/>
                <v:line id="Line 2345" o:spid="_x0000_s1097" style="position:absolute;flip:x;visibility:visible;mso-wrap-style:square" from="4751,4292" to="5391,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sVEwAAAANwAAAAPAAAAZHJzL2Rvd25yZXYueG1sRE9LawIx&#10;EL4X/A9hhN5qti/R1SjSB+1Ro3geNuNu6GYSkqjbf98UCr3Nx/ec5XpwvbhQTNazgvtJBYK48cZy&#10;q+Cwf7+bgUgZ2WDvmRR8U4L1anSzxNr4K+/oonMrSginGhV0OYdaytR05DBNfCAu3MlHh7nA2EoT&#10;8VrCXS8fqmoqHVouDR0Geumo+dJnp+Dp47F/2x7Dpn2doT3HoK1+1krdjofNAkSmIf+L/9yfpsyv&#10;5vD7TLlArn4AAAD//wMAUEsBAi0AFAAGAAgAAAAhANvh9svuAAAAhQEAABMAAAAAAAAAAAAAAAAA&#10;AAAAAFtDb250ZW50X1R5cGVzXS54bWxQSwECLQAUAAYACAAAACEAWvQsW78AAAAVAQAACwAAAAAA&#10;AAAAAAAAAAAfAQAAX3JlbHMvLnJlbHNQSwECLQAUAAYACAAAACEA50rFRMAAAADcAAAADwAAAAAA&#10;AAAAAAAAAAAHAgAAZHJzL2Rvd25yZXYueG1sUEsFBgAAAAADAAMAtwAAAPQCAAAAAA==&#10;">
                  <v:stroke dashstyle="1 1" startarrow="classic" startarrowlength="short" endarrow="classic" endarrowlength="short" endcap="round"/>
                </v:line>
                <v:shape id="AutoShape 2346" o:spid="_x0000_s1098" type="#_x0000_t176" style="position:absolute;left:5394;top:3555;width:5435;height:5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EMWxgAAANwAAAAPAAAAZHJzL2Rvd25yZXYueG1sRI9Ba8JA&#10;EIXvhf6HZQRvdRMPtqSuoSgNgmKJ7aHHITsmsdnZkF01/vvOodDbDO/Ne98s89F16kpDaD0bSGcJ&#10;KOLK25ZrA1+f708voEJEtth5JgN3CpCvHh+WmFl/45Kux1grCeGQoYEmxj7TOlQNOQwz3xOLdvKD&#10;wyjrUGs74E3CXafnSbLQDluWhgZ7WjdU/RwvzsDmPhabQ8H73Xf9HIqPQzkvz6Ux08n49goq0hj/&#10;zX/XWyv4qeDLMzKBXv0CAAD//wMAUEsBAi0AFAAGAAgAAAAhANvh9svuAAAAhQEAABMAAAAAAAAA&#10;AAAAAAAAAAAAAFtDb250ZW50X1R5cGVzXS54bWxQSwECLQAUAAYACAAAACEAWvQsW78AAAAVAQAA&#10;CwAAAAAAAAAAAAAAAAAfAQAAX3JlbHMvLnJlbHNQSwECLQAUAAYACAAAACEA9eBDFsYAAADcAAAA&#10;DwAAAAAAAAAAAAAAAAAHAgAAZHJzL2Rvd25yZXYueG1sUEsFBgAAAAADAAMAtwAAAPoCAAAAAA==&#10;" fillcolor="#d6e3bc" strokecolor="#4e6128" strokeweight="1.75pt">
                  <v:shadow color="#868686"/>
                  <v:textbox inset="1.5mm,,1.5mm">
                    <w:txbxContent>
                      <w:p w14:paraId="2A43CDAA" w14:textId="0F6E19A5" w:rsidR="00D22DF5" w:rsidRPr="006C4150" w:rsidRDefault="006C4150" w:rsidP="003F20F7">
                        <w:pPr>
                          <w:pStyle w:val="Sinespaciado"/>
                          <w:rPr>
                            <w:b/>
                            <w:sz w:val="24"/>
                            <w:lang w:val="ca-ES"/>
                          </w:rPr>
                        </w:pPr>
                        <w:r w:rsidRPr="006C4150">
                          <w:rPr>
                            <w:b/>
                            <w:sz w:val="24"/>
                            <w:lang w:val="ca-ES"/>
                          </w:rPr>
                          <w:t>Municipis</w:t>
                        </w:r>
                      </w:p>
                    </w:txbxContent>
                  </v:textbox>
                </v:shape>
                <v:shape id="AutoShape 2347" o:spid="_x0000_s1099" type="#_x0000_t32" style="position:absolute;left:6379;top:4625;width:0;height:4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6DXwwAAANwAAAAPAAAAZHJzL2Rvd25yZXYueG1sRE/basJA&#10;EH0X/IdlhL7VzdpW2phVSkEoCMVLPmDIjklIdjbNbk3s13cLgm9zONfJNqNtxYV6XzvWoOYJCOLC&#10;mZpLDflp+/gKwgdkg61j0nAlD5v1dJJhatzAB7ocQyliCPsUNVQhdKmUvqjIop+7jjhyZ9dbDBH2&#10;pTQ9DjHctnKRJEtpsebYUGFHHxUVzfHHanj5aq+/i93w9kT7/HnnG/Wdb5XWD7PxfQUi0Bju4pv7&#10;08T5SsH/M/ECuf4DAAD//wMAUEsBAi0AFAAGAAgAAAAhANvh9svuAAAAhQEAABMAAAAAAAAAAAAA&#10;AAAAAAAAAFtDb250ZW50X1R5cGVzXS54bWxQSwECLQAUAAYACAAAACEAWvQsW78AAAAVAQAACwAA&#10;AAAAAAAAAAAAAAAfAQAAX3JlbHMvLnJlbHNQSwECLQAUAAYACAAAACEAMveg18MAAADcAAAADwAA&#10;AAAAAAAAAAAAAAAHAgAAZHJzL2Rvd25yZXYueG1sUEsFBgAAAAADAAMAtwAAAPcCAAAAAA==&#10;" strokecolor="#938953"/>
                <v:roundrect id="AutoShape 2348" o:spid="_x0000_s1100" style="position:absolute;left:5610;top:4751;width:1556;height:2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DHewAAAANwAAAAPAAAAZHJzL2Rvd25yZXYueG1sRE9Ni8Iw&#10;EL0v+B/CCN7WVA9SqmkRcRe9KFv1PjRjW2wmtYla/70RhL3N433OIutNI+7Uudqygsk4AkFcWF1z&#10;qeB4+PmOQTiPrLGxTAqe5CBLB18LTLR98B/dc1+KEMIuQQWV920ipSsqMujGtiUO3Nl2Bn2AXSl1&#10;h48Qbho5jaKZNFhzaKiwpVVFxSW/GQXbehWf5E4f1+f4sjvlen/9XUulRsN+OQfhqff/4o97o8P8&#10;yRTez4QLZPoCAAD//wMAUEsBAi0AFAAGAAgAAAAhANvh9svuAAAAhQEAABMAAAAAAAAAAAAAAAAA&#10;AAAAAFtDb250ZW50X1R5cGVzXS54bWxQSwECLQAUAAYACAAAACEAWvQsW78AAAAVAQAACwAAAAAA&#10;AAAAAAAAAAAfAQAAX3JlbHMvLnJlbHNQSwECLQAUAAYACAAAACEAaNwx3sAAAADcAAAADwAAAAAA&#10;AAAAAAAAAAAHAgAAZHJzL2Rvd25yZXYueG1sUEsFBgAAAAADAAMAtwAAAPQCAAAAAA==&#10;" fillcolor="#d6e3bc" stroked="f">
                  <v:textbox inset="0,0,0,0">
                    <w:txbxContent>
                      <w:p w14:paraId="582504B2" w14:textId="7A27ED16" w:rsidR="00D22DF5" w:rsidRPr="006C4150" w:rsidRDefault="00D22DF5" w:rsidP="003F20F7">
                        <w:pPr>
                          <w:pStyle w:val="Cuadros"/>
                          <w:jc w:val="center"/>
                          <w:rPr>
                            <w:rFonts w:ascii="Calibri" w:hAnsi="Calibri"/>
                            <w:i/>
                            <w:sz w:val="14"/>
                            <w:szCs w:val="12"/>
                            <w:lang w:val="ca-ES"/>
                          </w:rPr>
                        </w:pPr>
                        <w:r w:rsidRPr="006C4150">
                          <w:rPr>
                            <w:rFonts w:ascii="Calibri" w:hAnsi="Calibri"/>
                            <w:i/>
                            <w:sz w:val="14"/>
                            <w:szCs w:val="12"/>
                            <w:lang w:val="ca-ES"/>
                          </w:rPr>
                          <w:t xml:space="preserve">activa el Pla </w:t>
                        </w:r>
                        <w:r w:rsidR="006C4150">
                          <w:rPr>
                            <w:rFonts w:ascii="Calibri" w:hAnsi="Calibri"/>
                            <w:i/>
                            <w:sz w:val="14"/>
                            <w:szCs w:val="12"/>
                            <w:lang w:val="ca-ES"/>
                          </w:rPr>
                          <w:t>i</w:t>
                        </w:r>
                        <w:r w:rsidRPr="006C4150">
                          <w:rPr>
                            <w:rFonts w:ascii="Calibri" w:hAnsi="Calibri"/>
                            <w:i/>
                            <w:sz w:val="14"/>
                            <w:szCs w:val="12"/>
                            <w:lang w:val="ca-ES"/>
                          </w:rPr>
                          <w:t xml:space="preserve"> declara</w:t>
                        </w:r>
                      </w:p>
                    </w:txbxContent>
                  </v:textbox>
                </v:roundrect>
                <v:shape id="AutoShape 2349" o:spid="_x0000_s1101" type="#_x0000_t65" style="position:absolute;left:5655;top:5098;width:1457;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7NMxAAAANwAAAAPAAAAZHJzL2Rvd25yZXYueG1sRE/fa8Iw&#10;EH4X9j+EG+xtpk7QUY2iY4MJTlg3Ed+O5myLzaUkaa3//SIMfLuP7+fNl72pRUfOV5YVjIYJCOLc&#10;6ooLBb8/H8+vIHxA1lhbJgVX8rBcPAzmmGp74W/qslCIGMI+RQVlCE0qpc9LMuiHtiGO3Mk6gyFC&#10;V0jt8BLDTS1fkmQiDVYcG0ps6K2k/Jy1RsFmPz307dh+7Y7V+zY/Zn5d771ST4/9agYiUB/u4n/3&#10;p47zR2O4PRMvkIs/AAAA//8DAFBLAQItABQABgAIAAAAIQDb4fbL7gAAAIUBAAATAAAAAAAAAAAA&#10;AAAAAAAAAABbQ29udGVudF9UeXBlc10ueG1sUEsBAi0AFAAGAAgAAAAhAFr0LFu/AAAAFQEAAAsA&#10;AAAAAAAAAAAAAAAAHwEAAF9yZWxzLy5yZWxzUEsBAi0AFAAGAAgAAAAhANuLs0zEAAAA3AAAAA8A&#10;AAAAAAAAAAAAAAAABwIAAGRycy9kb3ducmV2LnhtbFBLBQYAAAAAAwADALcAAAD4AgAAAAA=&#10;" fillcolor="#ddd8c2" strokecolor="#938953">
                  <v:textbox inset="1.5mm,.3mm,1.5mm,.3mm">
                    <w:txbxContent>
                      <w:p w14:paraId="5A69E3C9" w14:textId="21E7D490" w:rsidR="00D22DF5" w:rsidRPr="006C4150" w:rsidRDefault="006C4150" w:rsidP="003F20F7">
                        <w:pPr>
                          <w:spacing w:before="40"/>
                          <w:jc w:val="center"/>
                          <w:rPr>
                            <w:rFonts w:ascii="Calibri" w:hAnsi="Calibri" w:cs="Tahoma"/>
                            <w:sz w:val="16"/>
                            <w:szCs w:val="16"/>
                            <w:lang w:val="ca-ES"/>
                          </w:rPr>
                        </w:pPr>
                        <w:r w:rsidRPr="006C4150">
                          <w:rPr>
                            <w:rFonts w:ascii="Calibri" w:hAnsi="Calibri" w:cs="Tahoma"/>
                            <w:sz w:val="16"/>
                            <w:szCs w:val="16"/>
                            <w:lang w:val="ca-ES"/>
                          </w:rPr>
                          <w:t>emergència</w:t>
                        </w:r>
                        <w:r w:rsidR="00D22DF5" w:rsidRPr="006C4150">
                          <w:rPr>
                            <w:rFonts w:ascii="Calibri" w:hAnsi="Calibri" w:cs="Tahoma"/>
                            <w:sz w:val="16"/>
                            <w:szCs w:val="16"/>
                            <w:lang w:val="ca-ES"/>
                          </w:rPr>
                          <w:t xml:space="preserve"> </w:t>
                        </w:r>
                        <w:r w:rsidRPr="006C4150">
                          <w:rPr>
                            <w:rFonts w:ascii="Calibri" w:hAnsi="Calibri" w:cs="Tahoma"/>
                            <w:b/>
                            <w:sz w:val="16"/>
                            <w:szCs w:val="16"/>
                            <w:lang w:val="ca-ES"/>
                          </w:rPr>
                          <w:t>nivell</w:t>
                        </w:r>
                        <w:r w:rsidR="00D22DF5" w:rsidRPr="006C4150">
                          <w:rPr>
                            <w:rFonts w:ascii="Calibri" w:hAnsi="Calibri" w:cs="Tahoma"/>
                            <w:b/>
                            <w:sz w:val="16"/>
                            <w:szCs w:val="16"/>
                            <w:lang w:val="ca-ES"/>
                          </w:rPr>
                          <w:t xml:space="preserve"> I</w:t>
                        </w:r>
                      </w:p>
                    </w:txbxContent>
                  </v:textbox>
                </v:shape>
                <v:roundrect id="AutoShape 2350" o:spid="_x0000_s1102" style="position:absolute;left:5655;top:4242;width:1457;height:3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tnsvwAAANwAAAAPAAAAZHJzL2Rvd25yZXYueG1sRI9LC8Iw&#10;EITvgv8hrOBNUx+oVKOIIHj0UTyvzdoWm01poq3/3giCt11m5tvZ1aY1pXhR7QrLCkbDCARxanXB&#10;mYLksh8sQDiPrLG0TAre5GCz7nZWGGvb8IleZ5+JAGEXo4Lc+yqW0qU5GXRDWxEH7W5rgz6sdSZ1&#10;jU2Am1KOo2gmDRYcLuRY0S6n9HF+mkAp9sf28rZJUybIt8n06s38qlS/126XIDy1/m/+pQ861B9N&#10;4ftMmECuPwAAAP//AwBQSwECLQAUAAYACAAAACEA2+H2y+4AAACFAQAAEwAAAAAAAAAAAAAAAAAA&#10;AAAAW0NvbnRlbnRfVHlwZXNdLnhtbFBLAQItABQABgAIAAAAIQBa9CxbvwAAABUBAAALAAAAAAAA&#10;AAAAAAAAAB8BAABfcmVscy8ucmVsc1BLAQItABQABgAIAAAAIQDtptnsvwAAANwAAAAPAAAAAAAA&#10;AAAAAAAAAAcCAABkcnMvZG93bnJldi54bWxQSwUGAAAAAAMAAwC3AAAA8wIAAAAA&#10;" fillcolor="#76923c" strokecolor="#c2d69b" strokeweight="1pt">
                  <v:shadow color="#868686"/>
                  <v:textbox inset=".5mm,1mm,.5mm,1mm">
                    <w:txbxContent>
                      <w:p w14:paraId="633FA67A" w14:textId="77777777" w:rsidR="00D22DF5" w:rsidRPr="006C4150" w:rsidRDefault="00D22DF5" w:rsidP="003F20F7">
                        <w:pPr>
                          <w:pStyle w:val="Sinespaciado"/>
                          <w:rPr>
                            <w:b/>
                            <w:color w:val="FFFFFF"/>
                            <w:lang w:val="ca-ES"/>
                          </w:rPr>
                        </w:pPr>
                        <w:r w:rsidRPr="006C4150">
                          <w:rPr>
                            <w:b/>
                            <w:color w:val="FFFFFF"/>
                            <w:lang w:val="ca-ES"/>
                          </w:rPr>
                          <w:t>Director del PTM</w:t>
                        </w:r>
                      </w:p>
                    </w:txbxContent>
                  </v:textbox>
                </v:roundrect>
                <v:shape id="AutoShape 2351" o:spid="_x0000_s1103" type="#_x0000_t32" style="position:absolute;left:7112;top:4425;width:9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KbUwgAAANwAAAAPAAAAZHJzL2Rvd25yZXYueG1sRE/bisIw&#10;EH1f8B/CCL6taXUVrUYRQRAEWbUfMDRjW2wmtYm27tebhYV9m8O5znLdmUo8qXGlZQXxMAJBnFld&#10;cq4gvew+ZyCcR9ZYWSYFL3KwXvU+lpho2/KJnmefixDCLkEFhfd1IqXLCjLohrYmDtzVNgZ9gE0u&#10;dYNtCDeVHEXRVBosOTQUWNO2oOx2fhgFk2P1+hkd2vmYvtOvg7vF93QXKzXod5sFCE+d/xf/ufc6&#10;zI8n8PtMuECu3gAAAP//AwBQSwECLQAUAAYACAAAACEA2+H2y+4AAACFAQAAEwAAAAAAAAAAAAAA&#10;AAAAAAAAW0NvbnRlbnRfVHlwZXNdLnhtbFBLAQItABQABgAIAAAAIQBa9CxbvwAAABUBAAALAAAA&#10;AAAAAAAAAAAAAB8BAABfcmVscy8ucmVsc1BLAQItABQABgAIAAAAIQBNzKbUwgAAANwAAAAPAAAA&#10;AAAAAAAAAAAAAAcCAABkcnMvZG93bnJldi54bWxQSwUGAAAAAAMAAwC3AAAA9gIAAAAA&#10;" strokecolor="#938953"/>
                <v:line id="Line 2352" o:spid="_x0000_s1104" style="position:absolute;visibility:visible;mso-wrap-style:square" from="8102,4425" to="8102,5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4J5wQAAANwAAAAPAAAAZHJzL2Rvd25yZXYueG1sRE/dasIw&#10;FL4f+A7hCLubaUVkVKOIo8PdDFZ9gENzbKrNSW1izd5+GQx2dz6+37PeRtuJkQbfOlaQzzIQxLXT&#10;LTcKTsfy5RWED8gaO8ek4Js8bDeTpzUW2j34i8YqNCKFsC9QgQmhL6T0tSGLfuZ64sSd3WAxJDg0&#10;Ug/4SOG2k/MsW0qLLacGgz3tDdXX6m4VVFV2i+MCy4/PMr/Me4z3t3ej1PM07lYgAsXwL/5zH3Sa&#10;ny/h95l0gdz8AAAA//8DAFBLAQItABQABgAIAAAAIQDb4fbL7gAAAIUBAAATAAAAAAAAAAAAAAAA&#10;AAAAAABbQ29udGVudF9UeXBlc10ueG1sUEsBAi0AFAAGAAgAAAAhAFr0LFu/AAAAFQEAAAsAAAAA&#10;AAAAAAAAAAAAHwEAAF9yZWxzLy5yZWxzUEsBAi0AFAAGAAgAAAAhAIQjgnnBAAAA3AAAAA8AAAAA&#10;AAAAAAAAAAAABwIAAGRycy9kb3ducmV2LnhtbFBLBQYAAAAAAwADALcAAAD1AgAAAAA=&#10;" strokecolor="#938953">
                  <v:stroke endarrow="classic"/>
                </v:line>
                <v:roundrect id="AutoShape 2353" o:spid="_x0000_s1105" style="position:absolute;left:7352;top:5001;width:1457;height:5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EebvwAAANwAAAAPAAAAZHJzL2Rvd25yZXYueG1sRI9LC8Iw&#10;EITvgv8hrOBNUx+oVKOIIHj0UTyvzdoWm01poq3/3giCt11m5tvZ1aY1pXhR7QrLCkbDCARxanXB&#10;mYLksh8sQDiPrLG0TAre5GCz7nZWGGvb8IleZ5+JAGEXo4Lc+yqW0qU5GXRDWxEH7W5rgz6sdSZ1&#10;jU2Am1KOo2gmDRYcLuRY0S6n9HF+mkAp9sf28rZJUybIt8n06s38qlS/126XIDy1/m/+pQ861B/N&#10;4ftMmECuPwAAAP//AwBQSwECLQAUAAYACAAAACEA2+H2y+4AAACFAQAAEwAAAAAAAAAAAAAAAAAA&#10;AAAAW0NvbnRlbnRfVHlwZXNdLnhtbFBLAQItABQABgAIAAAAIQBa9CxbvwAAABUBAAALAAAAAAAA&#10;AAAAAAAAAB8BAABfcmVscy8ucmVsc1BLAQItABQABgAIAAAAIQAddEebvwAAANwAAAAPAAAAAAAA&#10;AAAAAAAAAAcCAABkcnMvZG93bnJldi54bWxQSwUGAAAAAAMAAwC3AAAA8wIAAAAA&#10;" fillcolor="#76923c" strokecolor="#c2d69b" strokeweight="1pt">
                  <v:shadow color="#868686"/>
                  <v:textbox inset=".5mm,1mm,.5mm,1mm">
                    <w:txbxContent>
                      <w:p w14:paraId="5C84DD92" w14:textId="48BFA6E1" w:rsidR="00D22DF5" w:rsidRPr="006C4150" w:rsidRDefault="00D22DF5" w:rsidP="003F20F7">
                        <w:pPr>
                          <w:pStyle w:val="Sinespaciado"/>
                          <w:rPr>
                            <w:b/>
                            <w:color w:val="FFFFFF"/>
                            <w:lang w:val="ca-ES"/>
                          </w:rPr>
                        </w:pPr>
                        <w:r w:rsidRPr="006C4150">
                          <w:rPr>
                            <w:b/>
                            <w:color w:val="FFFFFF"/>
                            <w:lang w:val="ca-ES"/>
                          </w:rPr>
                          <w:t>Centr</w:t>
                        </w:r>
                        <w:r w:rsidR="00F8410B">
                          <w:rPr>
                            <w:b/>
                            <w:color w:val="FFFFFF"/>
                            <w:lang w:val="ca-ES"/>
                          </w:rPr>
                          <w:t>e de</w:t>
                        </w:r>
                        <w:r w:rsidRPr="006C4150">
                          <w:rPr>
                            <w:b/>
                            <w:color w:val="FFFFFF"/>
                            <w:lang w:val="ca-ES"/>
                          </w:rPr>
                          <w:t xml:space="preserve"> </w:t>
                        </w:r>
                        <w:r w:rsidR="006C4150" w:rsidRPr="006C4150">
                          <w:rPr>
                            <w:b/>
                            <w:color w:val="FFFFFF"/>
                            <w:lang w:val="ca-ES"/>
                          </w:rPr>
                          <w:t>Comunicacions</w:t>
                        </w:r>
                      </w:p>
                    </w:txbxContent>
                  </v:textbox>
                </v:roundrect>
                <v:shape id="AutoShape 2354" o:spid="_x0000_s1106" type="#_x0000_t32" style="position:absolute;left:8102;top:5566;width:0;height:17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QlKxQAAANwAAAAPAAAAZHJzL2Rvd25yZXYueG1sRI/RasJA&#10;EEXfC/7DMoJvdRNtSxtdRQRBEEpr8wFDdpoEs7Mxu5rYr+88CL7NcO/ce2a5HlyjrtSF2rOBdJqA&#10;Ii68rbk0kP/snt9BhYhssfFMBm4UYL0aPS0xs77nb7oeY6kkhEOGBqoY20zrUFTkMEx9Syzar+8c&#10;Rlm7UtsOewl3jZ4lyZt2WLM0VNjStqLidLw4A6+fze1vdug/5vSVvxzCKT3nu9SYyXjYLEBFGuLD&#10;fL/eW8FPhVaekQn06h8AAP//AwBQSwECLQAUAAYACAAAACEA2+H2y+4AAACFAQAAEwAAAAAAAAAA&#10;AAAAAAAAAAAAW0NvbnRlbnRfVHlwZXNdLnhtbFBLAQItABQABgAIAAAAIQBa9CxbvwAAABUBAAAL&#10;AAAAAAAAAAAAAAAAAB8BAABfcmVscy8ucmVsc1BLAQItABQABgAIAAAAIQCjzQlKxQAAANwAAAAP&#10;AAAAAAAAAAAAAAAAAAcCAABkcnMvZG93bnJldi54bWxQSwUGAAAAAAMAAwC3AAAA+QIAAAAA&#10;" strokecolor="#938953"/>
                <v:roundrect id="AutoShape 2355" o:spid="_x0000_s1107" style="position:absolute;left:7352;top:5775;width:1457;height:3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KOvwAAAANwAAAAPAAAAZHJzL2Rvd25yZXYueG1sRE9Ni8Iw&#10;EL0L/ocwgjdN3YN0q1FEXNGLslXvQzO2xWZSm6j13xtB8DaP9znTeWsqcafGlZYVjIYRCOLM6pJz&#10;BcfD3yAG4TyyxsoyKXiSg/ms25liou2D/+me+lyEEHYJKii8rxMpXVaQQTe0NXHgzrYx6ANscqkb&#10;fIRwU8mfKBpLgyWHhgJrWhaUXdKbUbAtl/FJ7vRxdY4vu1Oq99f1SirV77WLCQhPrf+KP+6NDvNH&#10;v/B+JlwgZy8AAAD//wMAUEsBAi0AFAAGAAgAAAAhANvh9svuAAAAhQEAABMAAAAAAAAAAAAAAAAA&#10;AAAAAFtDb250ZW50X1R5cGVzXS54bWxQSwECLQAUAAYACAAAACEAWvQsW78AAAAVAQAACwAAAAAA&#10;AAAAAAAAAAAfAQAAX3JlbHMvLnJlbHNQSwECLQAUAAYACAAAACEAZnijr8AAAADcAAAADwAAAAAA&#10;AAAAAAAAAAAHAgAAZHJzL2Rvd25yZXYueG1sUEsFBgAAAAADAAMAtwAAAPQCAAAAAA==&#10;" fillcolor="#d6e3bc" stroked="f">
                  <v:textbox inset="0,0,0,0">
                    <w:txbxContent>
                      <w:p w14:paraId="3C83C4AE" w14:textId="1EFC02E8" w:rsidR="00D22DF5" w:rsidRPr="006C4150" w:rsidRDefault="00D22DF5" w:rsidP="003F20F7">
                        <w:pPr>
                          <w:pStyle w:val="Cuadros"/>
                          <w:ind w:left="0" w:firstLine="0"/>
                          <w:jc w:val="center"/>
                          <w:rPr>
                            <w:rFonts w:ascii="Calibri" w:hAnsi="Calibri"/>
                            <w:i/>
                            <w:sz w:val="14"/>
                            <w:szCs w:val="12"/>
                            <w:lang w:val="ca-ES"/>
                          </w:rPr>
                        </w:pPr>
                        <w:r w:rsidRPr="006C4150">
                          <w:rPr>
                            <w:rFonts w:ascii="Calibri" w:hAnsi="Calibri"/>
                            <w:i/>
                            <w:sz w:val="14"/>
                            <w:szCs w:val="12"/>
                            <w:lang w:val="ca-ES"/>
                          </w:rPr>
                          <w:t>movili</w:t>
                        </w:r>
                        <w:r w:rsidR="00F8410B">
                          <w:rPr>
                            <w:rFonts w:ascii="Calibri" w:hAnsi="Calibri"/>
                            <w:i/>
                            <w:sz w:val="14"/>
                            <w:szCs w:val="12"/>
                            <w:lang w:val="ca-ES"/>
                          </w:rPr>
                          <w:t>t</w:t>
                        </w:r>
                        <w:r w:rsidRPr="006C4150">
                          <w:rPr>
                            <w:rFonts w:ascii="Calibri" w:hAnsi="Calibri"/>
                            <w:i/>
                            <w:sz w:val="14"/>
                            <w:szCs w:val="12"/>
                            <w:lang w:val="ca-ES"/>
                          </w:rPr>
                          <w:t xml:space="preserve">za a recursos locals </w:t>
                        </w:r>
                        <w:r w:rsidR="00F8410B">
                          <w:rPr>
                            <w:rFonts w:ascii="Calibri" w:hAnsi="Calibri"/>
                            <w:i/>
                            <w:sz w:val="14"/>
                            <w:szCs w:val="12"/>
                            <w:lang w:val="ca-ES"/>
                          </w:rPr>
                          <w:t>i</w:t>
                        </w:r>
                        <w:r w:rsidRPr="006C4150">
                          <w:rPr>
                            <w:rFonts w:ascii="Calibri" w:hAnsi="Calibri"/>
                            <w:i/>
                            <w:sz w:val="14"/>
                            <w:szCs w:val="12"/>
                            <w:lang w:val="ca-ES"/>
                          </w:rPr>
                          <w:t xml:space="preserve"> </w:t>
                        </w:r>
                        <w:r w:rsidR="00F8410B">
                          <w:rPr>
                            <w:rFonts w:ascii="Calibri" w:hAnsi="Calibri"/>
                            <w:i/>
                            <w:sz w:val="14"/>
                            <w:szCs w:val="12"/>
                            <w:lang w:val="ca-ES"/>
                          </w:rPr>
                          <w:t>e</w:t>
                        </w:r>
                        <w:r w:rsidRPr="006C4150">
                          <w:rPr>
                            <w:rFonts w:ascii="Calibri" w:hAnsi="Calibri"/>
                            <w:i/>
                            <w:sz w:val="14"/>
                            <w:szCs w:val="12"/>
                            <w:lang w:val="ca-ES"/>
                          </w:rPr>
                          <w:t>s constitue</w:t>
                        </w:r>
                        <w:r w:rsidR="00F8410B">
                          <w:rPr>
                            <w:rFonts w:ascii="Calibri" w:hAnsi="Calibri"/>
                            <w:i/>
                            <w:sz w:val="14"/>
                            <w:szCs w:val="12"/>
                            <w:lang w:val="ca-ES"/>
                          </w:rPr>
                          <w:t>ix</w:t>
                        </w:r>
                        <w:r w:rsidRPr="006C4150">
                          <w:rPr>
                            <w:rFonts w:ascii="Calibri" w:hAnsi="Calibri"/>
                            <w:i/>
                            <w:sz w:val="14"/>
                            <w:szCs w:val="12"/>
                            <w:lang w:val="ca-ES"/>
                          </w:rPr>
                          <w:t xml:space="preserve"> ...</w:t>
                        </w:r>
                      </w:p>
                    </w:txbxContent>
                  </v:textbox>
                </v:roundrect>
                <v:shape id="AutoShape 2356" o:spid="_x0000_s1108" type="#_x0000_t10" style="position:absolute;left:7499;top:6413;width:1160;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gEVxAAAANwAAAAPAAAAZHJzL2Rvd25yZXYueG1sRI9BawIx&#10;EIXvBf9DGKGXotkKFlmNIoVC6aHgWijehs2YLG4myya66793DoXeZnhv3vtmsxtDq27Upyaygdd5&#10;AYq4jrZhZ+Dn+DFbgUoZ2WIbmQzcKcFuO3naYGnjwAe6VdkpCeFUogGfc1dqnWpPAdM8dsSinWMf&#10;MMvaO217HCQ8tHpRFG86YMPS4LGjd0/1pboGA87Ty9ew/73W3yf2lTu6pebBmOfpuF+DyjTmf/Pf&#10;9acV/IXgyzMygd4+AAAA//8DAFBLAQItABQABgAIAAAAIQDb4fbL7gAAAIUBAAATAAAAAAAAAAAA&#10;AAAAAAAAAABbQ29udGVudF9UeXBlc10ueG1sUEsBAi0AFAAGAAgAAAAhAFr0LFu/AAAAFQEAAAsA&#10;AAAAAAAAAAAAAAAAHwEAAF9yZWxzLy5yZWxzUEsBAi0AFAAGAAgAAAAhABE+ARXEAAAA3AAAAA8A&#10;AAAAAAAAAAAAAAAABwIAAGRycy9kb3ducmV2LnhtbFBLBQYAAAAAAwADALcAAAD4AgAAAAA=&#10;" fillcolor="#c2d69b" strokecolor="#76923c" strokeweight="2.5pt">
                  <v:shadow color="#868686" opacity=".5"/>
                  <v:textbox>
                    <w:txbxContent>
                      <w:p w14:paraId="43DDA02D" w14:textId="750D7D9B" w:rsidR="00D22DF5" w:rsidRPr="006C4150" w:rsidRDefault="00D22DF5" w:rsidP="003F20F7">
                        <w:pPr>
                          <w:pStyle w:val="Sinespaciado"/>
                          <w:rPr>
                            <w:b/>
                            <w:color w:val="4F6228"/>
                            <w:sz w:val="24"/>
                            <w:szCs w:val="24"/>
                            <w:lang w:val="ca-ES"/>
                          </w:rPr>
                        </w:pPr>
                        <w:r w:rsidRPr="006C4150">
                          <w:rPr>
                            <w:b/>
                            <w:color w:val="4F6228"/>
                            <w:sz w:val="24"/>
                            <w:szCs w:val="24"/>
                            <w:lang w:val="ca-ES"/>
                          </w:rPr>
                          <w:t>PM</w:t>
                        </w:r>
                        <w:r w:rsidR="00F8410B">
                          <w:rPr>
                            <w:b/>
                            <w:color w:val="4F6228"/>
                            <w:sz w:val="24"/>
                            <w:szCs w:val="24"/>
                            <w:lang w:val="ca-ES"/>
                          </w:rPr>
                          <w:t>A*</w:t>
                        </w:r>
                      </w:p>
                    </w:txbxContent>
                  </v:textbox>
                </v:shape>
                <v:group id="Group 2357" o:spid="_x0000_s1109" style="position:absolute;left:5610;top:7347;width:5040;height:1690" coordorigin="2081,11012" coordsize="5040,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roundrect id="AutoShape 2358" o:spid="_x0000_s1110" style="position:absolute;left:2081;top:11012;width:5040;height:16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sbPwAAAANwAAAAPAAAAZHJzL2Rvd25yZXYueG1sRE9Ni8Iw&#10;EL0L+x/CLHgRTe2iSDWKLJbVo9WLt7EZ27LNpDSxdv+9WRC8zeN9zmrTm1p01LrKsoLpJAJBnFtd&#10;caHgfErHCxDOI2usLZOCP3KwWX8MVpho++AjdZkvRAhhl6CC0vsmkdLlJRl0E9sQB+5mW4M+wLaQ&#10;usVHCDe1jKNoLg1WHBpKbOi7pPw3uxsF2F22hsws3c1/8qulr1F6WIyUGn722yUIT71/i1/uvQ7z&#10;4xj+nwkXyPUTAAD//wMAUEsBAi0AFAAGAAgAAAAhANvh9svuAAAAhQEAABMAAAAAAAAAAAAAAAAA&#10;AAAAAFtDb250ZW50X1R5cGVzXS54bWxQSwECLQAUAAYACAAAACEAWvQsW78AAAAVAQAACwAAAAAA&#10;AAAAAAAAAAAfAQAAX3JlbHMvLnJlbHNQSwECLQAUAAYACAAAACEAzsLGz8AAAADcAAAADwAAAAAA&#10;AAAAAAAAAAAHAgAAZHJzL2Rvd25yZXYueG1sUEsFBgAAAAADAAMAtwAAAPQCAAAAAA==&#10;" fillcolor="#eaf1dd" strokecolor="#76923c" strokeweight="1pt"/>
                  <v:rect id="Rectangle 2359" o:spid="_x0000_s1111" style="position:absolute;left:3774;top:11075;width:1595;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kbZwwAAANwAAAAPAAAAZHJzL2Rvd25yZXYueG1sRE9NawIx&#10;EL0X/A9hBG+arYqWrVFKQbD01FVLexs2083azWRJou7+e1MQepvH+5zVprONuJAPtWMFj5MMBHHp&#10;dM2VgsN+O34CESKyxsYxKegpwGY9eFhhrt2VP+hSxEqkEA45KjAxtrmUoTRkMUxcS5y4H+ctxgR9&#10;JbXHawq3jZxm2UJarDk1GGzp1VD5W5ytghMt6/P3cfH19vm+PM19X0jT9kqNht3LM4hIXfwX3907&#10;neZPZ/D3TLpArm8AAAD//wMAUEsBAi0AFAAGAAgAAAAhANvh9svuAAAAhQEAABMAAAAAAAAAAAAA&#10;AAAAAAAAAFtDb250ZW50X1R5cGVzXS54bWxQSwECLQAUAAYACAAAACEAWvQsW78AAAAVAQAACwAA&#10;AAAAAAAAAAAAAAAfAQAAX3JlbHMvLnJlbHNQSwECLQAUAAYACAAAACEAsWpG2cMAAADcAAAADwAA&#10;AAAAAAAAAAAAAAAHAgAAZHJzL2Rvd25yZXYueG1sUEsFBgAAAAADAAMAtwAAAPcCAAAAAA==&#10;" filled="f" stroked="f" strokecolor="white">
                    <v:textbox inset=".5mm,.5mm,.5mm,.5mm">
                      <w:txbxContent>
                        <w:p w14:paraId="1F557899" w14:textId="4400E5BE" w:rsidR="00D22DF5" w:rsidRPr="006C4150" w:rsidRDefault="00D22DF5" w:rsidP="003F20F7">
                          <w:pPr>
                            <w:pStyle w:val="Sinespaciado"/>
                            <w:rPr>
                              <w:b/>
                              <w:color w:val="4F6228"/>
                              <w:lang w:val="ca-ES"/>
                            </w:rPr>
                          </w:pPr>
                          <w:r w:rsidRPr="006C4150">
                            <w:rPr>
                              <w:b/>
                              <w:color w:val="4F6228"/>
                              <w:lang w:val="ca-ES"/>
                            </w:rPr>
                            <w:t>Uni</w:t>
                          </w:r>
                          <w:r w:rsidR="00F8410B">
                            <w:rPr>
                              <w:b/>
                              <w:color w:val="4F6228"/>
                              <w:lang w:val="ca-ES"/>
                            </w:rPr>
                            <w:t>tat</w:t>
                          </w:r>
                          <w:r w:rsidRPr="006C4150">
                            <w:rPr>
                              <w:b/>
                              <w:color w:val="4F6228"/>
                              <w:lang w:val="ca-ES"/>
                            </w:rPr>
                            <w:t xml:space="preserve">s </w:t>
                          </w:r>
                          <w:r w:rsidR="00F8410B" w:rsidRPr="006C4150">
                            <w:rPr>
                              <w:b/>
                              <w:color w:val="4F6228"/>
                              <w:lang w:val="ca-ES"/>
                            </w:rPr>
                            <w:t>Bàsiques</w:t>
                          </w:r>
                        </w:p>
                      </w:txbxContent>
                    </v:textbox>
                  </v:rect>
                  <v:oval id="Oval 2360" o:spid="_x0000_s1112" style="position:absolute;left:2318;top:11480;width:1026;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PSQwgAAANwAAAAPAAAAZHJzL2Rvd25yZXYueG1sRE9NTwIx&#10;EL2T8B+aIeEGXUCNWSiEKARPJKIXbsN27K5sp5vtAKu/3pqYeJuX9zmLVedrdaU2VoENTMYZKOIi&#10;2Iqdgfe37egRVBRki3VgMvBFEVbLfm+BuQ03fqXrQZxKIRxzNFCKNLnWsSjJYxyHhjhxH6H1KAm2&#10;TtsWbync13qaZQ/aY8WpocSGnkoqzoeLN7B5vpc98jF8y+m8q/Yn9xlnzpjhoFvPQQl18i/+c7/Y&#10;NH96B7/PpAv08gcAAP//AwBQSwECLQAUAAYACAAAACEA2+H2y+4AAACFAQAAEwAAAAAAAAAAAAAA&#10;AAAAAAAAW0NvbnRlbnRfVHlwZXNdLnhtbFBLAQItABQABgAIAAAAIQBa9CxbvwAAABUBAAALAAAA&#10;AAAAAAAAAAAAAB8BAABfcmVscy8ucmVsc1BLAQItABQABgAIAAAAIQC1aPSQwgAAANwAAAAPAAAA&#10;AAAAAAAAAAAAAAcCAABkcnMvZG93bnJldi54bWxQSwUGAAAAAAMAAwC3AAAA9gIAAAAA&#10;" fillcolor="#c2d69b" strokecolor="#76923c" strokeweight="2pt">
                    <v:shadow color="#868686"/>
                  </v:oval>
                  <v:rect id="Rectangle 2361" o:spid="_x0000_s1113" style="position:absolute;left:2263;top:11850;width:112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3s2wwAAANwAAAAPAAAAZHJzL2Rvd25yZXYueG1sRE9LawIx&#10;EL4X/A9hBG+arfgoW6OUgmDpqauW9jZsppu1m8mSRN3996Yg9DYf33NWm8424kI+1I4VPE4yEMSl&#10;0zVXCg777fgJRIjIGhvHpKCnAJv14GGFuXZX/qBLESuRQjjkqMDE2OZShtKQxTBxLXHifpy3GBP0&#10;ldQeryncNnKaZQtpsebUYLClV0Plb3G2Ck60rM/fx8XX2+f78jTzfSFN2ys1GnYvzyAidfFffHfv&#10;dJo/ncPfM+kCub4BAAD//wMAUEsBAi0AFAAGAAgAAAAhANvh9svuAAAAhQEAABMAAAAAAAAAAAAA&#10;AAAAAAAAAFtDb250ZW50X1R5cGVzXS54bWxQSwECLQAUAAYACAAAACEAWvQsW78AAAAVAQAACwAA&#10;AAAAAAAAAAAAAAAfAQAAX3JlbHMvLnJlbHNQSwECLQAUAAYACAAAACEAUc97NsMAAADcAAAADwAA&#10;AAAAAAAAAAAAAAAHAgAAZHJzL2Rvd25yZXYueG1sUEsFBgAAAAADAAMAtwAAAPcCAAAAAA==&#10;" filled="f" stroked="f" strokecolor="white">
                    <v:textbox inset=".5mm,.5mm,.5mm,.5mm">
                      <w:txbxContent>
                        <w:p w14:paraId="7F5CE64E" w14:textId="0A2E9EA8" w:rsidR="00D22DF5" w:rsidRPr="006C4150" w:rsidRDefault="00F8410B" w:rsidP="003F20F7">
                          <w:pPr>
                            <w:pStyle w:val="Sinespaciado"/>
                            <w:rPr>
                              <w:b/>
                              <w:color w:val="4F6228"/>
                              <w:lang w:val="ca-ES"/>
                            </w:rPr>
                          </w:pPr>
                          <w:r w:rsidRPr="006C4150">
                            <w:rPr>
                              <w:b/>
                              <w:color w:val="4F6228"/>
                              <w:lang w:val="ca-ES"/>
                            </w:rPr>
                            <w:t>Intervenció</w:t>
                          </w:r>
                        </w:p>
                      </w:txbxContent>
                    </v:textbox>
                  </v:rect>
                  <v:oval id="Oval 2362" o:spid="_x0000_s1114" style="position:absolute;left:3484;top:11480;width:1026;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s98wgAAANwAAAAPAAAAZHJzL2Rvd25yZXYueG1sRE9LawIx&#10;EL4X+h/CFHqrWZWKrEYRH7QnodaLt3EzZlc3k2Uz6ra/vikUepuP7znTeedrdaM2VoEN9HsZKOIi&#10;2Iqdgf3n5mUMKgqyxTowGfiiCPPZ48MUcxvu/EG3nTiVQjjmaKAUaXKtY1GSx9gLDXHiTqH1KAm2&#10;TtsW7ync13qQZSPtseLUUGJDy5KKy+7qDaxXr7JFPoRvOV7equ3RnePQGfP81C0moIQ6+Rf/ud9t&#10;mj8Ywe8z6QI9+wEAAP//AwBQSwECLQAUAAYACAAAACEA2+H2y+4AAACFAQAAEwAAAAAAAAAAAAAA&#10;AAAAAAAAW0NvbnRlbnRfVHlwZXNdLnhtbFBLAQItABQABgAIAAAAIQBa9CxbvwAAABUBAAALAAAA&#10;AAAAAAAAAAAAAB8BAABfcmVscy8ucmVsc1BLAQItABQABgAIAAAAIQAq9s98wgAAANwAAAAPAAAA&#10;AAAAAAAAAAAAAAcCAABkcnMvZG93bnJldi54bWxQSwUGAAAAAAMAAwC3AAAA9gIAAAAA&#10;" fillcolor="#c2d69b" strokecolor="#76923c" strokeweight="2pt">
                    <v:shadow color="#868686"/>
                  </v:oval>
                  <v:rect id="Rectangle 2363" o:spid="_x0000_s1115" style="position:absolute;left:3432;top:11737;width:1121;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UDawwAAANwAAAAPAAAAZHJzL2Rvd25yZXYueG1sRE/fa8Iw&#10;EH4f+D+EE/Y2U2XYUY0yhMHGntbp0LejOZu65lKSqO1/vwjC3u7j+3nLdW9bcSEfGscKppMMBHHl&#10;dMO1gu3329MLiBCRNbaOScFAAdar0cMSC+2u/EWXMtYihXAoUIGJsSukDJUhi2HiOuLEHZ23GBP0&#10;tdQerynctnKWZXNpseHUYLCjjaHqtzxbBSfKm/NhN99//Hzmp2c/lNJ0g1KP4/51ASJSH//Fd/e7&#10;TvNnOdyeSRfI1R8AAAD//wMAUEsBAi0AFAAGAAgAAAAhANvh9svuAAAAhQEAABMAAAAAAAAAAAAA&#10;AAAAAAAAAFtDb250ZW50X1R5cGVzXS54bWxQSwECLQAUAAYACAAAACEAWvQsW78AAAAVAQAACwAA&#10;AAAAAAAAAAAAAAAfAQAAX3JlbHMvLnJlbHNQSwECLQAUAAYACAAAACEAzlFA2sMAAADcAAAADwAA&#10;AAAAAAAAAAAAAAAHAgAAZHJzL2Rvd25yZXYueG1sUEsFBgAAAAADAAMAtwAAAPcCAAAAAA==&#10;" filled="f" stroked="f" strokecolor="white">
                    <v:textbox inset=".5mm,.5mm,.5mm,.5mm">
                      <w:txbxContent>
                        <w:p w14:paraId="4A7422D9" w14:textId="2B1DFCAF" w:rsidR="00D22DF5" w:rsidRPr="006C4150" w:rsidRDefault="00D22DF5" w:rsidP="003F20F7">
                          <w:pPr>
                            <w:pStyle w:val="Sinespaciado"/>
                            <w:rPr>
                              <w:b/>
                              <w:color w:val="4F6228"/>
                              <w:lang w:val="ca-ES"/>
                            </w:rPr>
                          </w:pPr>
                          <w:r w:rsidRPr="006C4150">
                            <w:rPr>
                              <w:b/>
                              <w:color w:val="4F6228"/>
                              <w:lang w:val="ca-ES"/>
                            </w:rPr>
                            <w:t>Sanit</w:t>
                          </w:r>
                          <w:r w:rsidR="00F8410B">
                            <w:rPr>
                              <w:b/>
                              <w:color w:val="4F6228"/>
                              <w:lang w:val="ca-ES"/>
                            </w:rPr>
                            <w:t>à</w:t>
                          </w:r>
                          <w:r w:rsidRPr="006C4150">
                            <w:rPr>
                              <w:b/>
                              <w:color w:val="4F6228"/>
                              <w:lang w:val="ca-ES"/>
                            </w:rPr>
                            <w:t xml:space="preserve">ria </w:t>
                          </w:r>
                          <w:r w:rsidR="00F8410B">
                            <w:rPr>
                              <w:b/>
                              <w:color w:val="4F6228"/>
                              <w:lang w:val="ca-ES"/>
                            </w:rPr>
                            <w:t>i</w:t>
                          </w:r>
                          <w:r w:rsidRPr="006C4150">
                            <w:rPr>
                              <w:b/>
                              <w:color w:val="4F6228"/>
                              <w:lang w:val="ca-ES"/>
                            </w:rPr>
                            <w:t xml:space="preserve"> </w:t>
                          </w:r>
                          <w:r w:rsidR="00F8410B" w:rsidRPr="006C4150">
                            <w:rPr>
                              <w:b/>
                              <w:color w:val="4F6228"/>
                              <w:lang w:val="ca-ES"/>
                            </w:rPr>
                            <w:t>Assistencial</w:t>
                          </w:r>
                        </w:p>
                      </w:txbxContent>
                    </v:textbox>
                  </v:rect>
                  <v:oval id="Oval 2364" o:spid="_x0000_s1116" style="position:absolute;left:4682;top:11480;width:1026;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6VxQAAANwAAAAPAAAAZHJzL2Rvd25yZXYueG1sRI9BTwJB&#10;DIXvJv6HSU28yawQjVkZiFGInkgEL97KTp1d2elsdgqs/np6IOHW5r2+93U6H2JrDtTnJrGD+1EB&#10;hrhKvuHg4GuzvHsCkwXZY5uYHPxRhvns+mqKpU9H/qTDWoLREM4lOqhFutLaXNUUMY9SR6zaT+oj&#10;iq59sL7Ho4bH1o6L4tFGbFgbauzotaZqt95HB4u3B1khf6d/2e7em9U2/OZJcO72Znh5BiM0yMV8&#10;vv7wij9WWn1GJ7CzEwAAAP//AwBQSwECLQAUAAYACAAAACEA2+H2y+4AAACFAQAAEwAAAAAAAAAA&#10;AAAAAAAAAAAAW0NvbnRlbnRfVHlwZXNdLnhtbFBLAQItABQABgAIAAAAIQBa9CxbvwAAABUBAAAL&#10;AAAAAAAAAAAAAAAAAB8BAABfcmVscy8ucmVsc1BLAQItABQABgAIAAAAIQA0Jf6VxQAAANwAAAAP&#10;AAAAAAAAAAAAAAAAAAcCAABkcnMvZG93bnJldi54bWxQSwUGAAAAAAMAAwC3AAAA+QIAAAAA&#10;" fillcolor="#c2d69b" strokecolor="#76923c" strokeweight="2pt">
                    <v:shadow color="#868686"/>
                  </v:oval>
                  <v:rect id="Rectangle 2365" o:spid="_x0000_s1117" style="position:absolute;left:4627;top:11850;width:112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nEzwwAAANwAAAAPAAAAZHJzL2Rvd25yZXYueG1sRE9NawIx&#10;EL0X/A9hCt5qtiJqt0YRQVA8dbWlvQ2b6WbtZrIkUXf/vSkUepvH+5zFqrONuJIPtWMFz6MMBHHp&#10;dM2VgtNx+zQHESKyxsYxKegpwGo5eFhgrt2N3+haxEqkEA45KjAxtrmUoTRkMYxcS5y4b+ctxgR9&#10;JbXHWwq3jRxn2VRarDk1GGxpY6j8KS5WwZlm9eXrffq5/zjMzhPfF9K0vVLDx279CiJSF//Ff+6d&#10;TvPHL/D7TLpALu8AAAD//wMAUEsBAi0AFAAGAAgAAAAhANvh9svuAAAAhQEAABMAAAAAAAAAAAAA&#10;AAAAAAAAAFtDb250ZW50X1R5cGVzXS54bWxQSwECLQAUAAYACAAAACEAWvQsW78AAAAVAQAACwAA&#10;AAAAAAAAAAAAAAAfAQAAX3JlbHMvLnJlbHNQSwECLQAUAAYACAAAACEA0IJxM8MAAADcAAAADwAA&#10;AAAAAAAAAAAAAAAHAgAAZHJzL2Rvd25yZXYueG1sUEsFBgAAAAADAAMAtwAAAPcCAAAAAA==&#10;" filled="f" stroked="f" strokecolor="white">
                    <v:textbox inset=".5mm,.5mm,.5mm,.5mm">
                      <w:txbxContent>
                        <w:p w14:paraId="483480C4" w14:textId="361530F0" w:rsidR="00D22DF5" w:rsidRPr="006C4150" w:rsidRDefault="00D22DF5" w:rsidP="003F20F7">
                          <w:pPr>
                            <w:pStyle w:val="Sinespaciado"/>
                            <w:rPr>
                              <w:b/>
                              <w:color w:val="4F6228"/>
                              <w:lang w:val="ca-ES"/>
                            </w:rPr>
                          </w:pPr>
                          <w:r w:rsidRPr="006C4150">
                            <w:rPr>
                              <w:b/>
                              <w:color w:val="4F6228"/>
                              <w:lang w:val="ca-ES"/>
                            </w:rPr>
                            <w:t>Segur</w:t>
                          </w:r>
                          <w:r w:rsidR="00F8410B">
                            <w:rPr>
                              <w:b/>
                              <w:color w:val="4F6228"/>
                              <w:lang w:val="ca-ES"/>
                            </w:rPr>
                            <w:t>etat</w:t>
                          </w:r>
                        </w:p>
                      </w:txbxContent>
                    </v:textbox>
                  </v:rect>
                  <v:oval id="Oval 2366" o:spid="_x0000_s1118" style="position:absolute;left:5856;top:11480;width:1026;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ROxQAAANwAAAAPAAAAZHJzL2Rvd25yZXYueG1sRI9BTwJB&#10;DIXvJvyHSUm8yawSjVkZiFGJnkgEL97KTp1d2elsdgqs/np6IOHW5r2+93W2GGJrDtTnJrGD20kB&#10;hrhKvuHg4GuzvHkEkwXZY5uYHPxRhsV8dDXD0qcjf9JhLcFoCOcSHdQiXWltrmqKmCepI1btJ/UR&#10;Rdc+WN/jUcNja++K4sFGbFgbauzopaZqt95HB2+v97JC/k7/st29N6tt+M3T4Nz1eHh+AiM0yMV8&#10;vv7wij9VfH1GJ7DzEwAAAP//AwBQSwECLQAUAAYACAAAACEA2+H2y+4AAACFAQAAEwAAAAAAAAAA&#10;AAAAAAAAAAAAW0NvbnRlbnRfVHlwZXNdLnhtbFBLAQItABQABgAIAAAAIQBa9CxbvwAAABUBAAAL&#10;AAAAAAAAAAAAAAAAAB8BAABfcmVscy8ucmVsc1BLAQItABQABgAIAAAAIQBPimROxQAAANwAAAAP&#10;AAAAAAAAAAAAAAAAAAcCAABkcnMvZG93bnJldi54bWxQSwUGAAAAAAMAAwC3AAAA+QIAAAAA&#10;" fillcolor="#c2d69b" strokecolor="#76923c" strokeweight="2pt">
                    <v:shadow color="#868686"/>
                  </v:oval>
                  <v:rect id="Rectangle 2367" o:spid="_x0000_s1119" style="position:absolute;left:5801;top:11850;width:112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evowwAAANwAAAAPAAAAZHJzL2Rvd25yZXYueG1sRE9NawIx&#10;EL0L/ocwhd5qVlu0rEYRoVDx1LUtehs242btZrIkUXf/fVMoeJvH+5zFqrONuJIPtWMF41EGgrh0&#10;uuZKwef+7ekVRIjIGhvHpKCnAKvlcLDAXLsbf9C1iJVIIRxyVGBibHMpQ2nIYhi5ljhxJ+ctxgR9&#10;JbXHWwq3jZxk2VRarDk1GGxpY6j8KS5WwZlm9eX4NT1sv3ez84vvC2naXqnHh249BxGpi3fxv/td&#10;p/nPY/h7Jl0gl78AAAD//wMAUEsBAi0AFAAGAAgAAAAhANvh9svuAAAAhQEAABMAAAAAAAAAAAAA&#10;AAAAAAAAAFtDb250ZW50X1R5cGVzXS54bWxQSwECLQAUAAYACAAAACEAWvQsW78AAAAVAQAACwAA&#10;AAAAAAAAAAAAAAAfAQAAX3JlbHMvLnJlbHNQSwECLQAUAAYACAAAACEAqy3r6MMAAADcAAAADwAA&#10;AAAAAAAAAAAAAAAHAgAAZHJzL2Rvd25yZXYueG1sUEsFBgAAAAADAAMAtwAAAPcCAAAAAA==&#10;" filled="f" stroked="f" strokecolor="white">
                    <v:textbox inset=".5mm,.5mm,.5mm,.5mm">
                      <w:txbxContent>
                        <w:p w14:paraId="32C17F17" w14:textId="3C36B376" w:rsidR="00D22DF5" w:rsidRPr="006C4150" w:rsidRDefault="00F8410B" w:rsidP="003F20F7">
                          <w:pPr>
                            <w:pStyle w:val="Sinespaciado"/>
                            <w:rPr>
                              <w:b/>
                              <w:color w:val="4F6228"/>
                              <w:lang w:val="ca-ES"/>
                            </w:rPr>
                          </w:pPr>
                          <w:r>
                            <w:rPr>
                              <w:b/>
                              <w:color w:val="4F6228"/>
                              <w:lang w:val="ca-ES"/>
                            </w:rPr>
                            <w:t>Suport</w:t>
                          </w:r>
                        </w:p>
                      </w:txbxContent>
                    </v:textbox>
                  </v:rect>
                </v:group>
              </v:group>
            </w:pict>
          </mc:Fallback>
        </mc:AlternateContent>
      </w:r>
    </w:p>
    <w:p w14:paraId="25D2321E" w14:textId="77777777" w:rsidR="00E4175C" w:rsidRPr="001A34AB" w:rsidRDefault="00E4175C" w:rsidP="00E4175C">
      <w:pPr>
        <w:rPr>
          <w:lang w:val="ca-ES"/>
        </w:rPr>
      </w:pPr>
    </w:p>
    <w:p w14:paraId="0BD964FF" w14:textId="77777777" w:rsidR="00E4175C" w:rsidRPr="001A34AB" w:rsidRDefault="00E4175C" w:rsidP="00E4175C">
      <w:pPr>
        <w:rPr>
          <w:lang w:val="ca-ES"/>
        </w:rPr>
      </w:pPr>
    </w:p>
    <w:p w14:paraId="2E0431AD" w14:textId="77777777" w:rsidR="00E4175C" w:rsidRPr="001A34AB" w:rsidRDefault="00E4175C" w:rsidP="00E4175C">
      <w:pPr>
        <w:rPr>
          <w:lang w:val="ca-ES"/>
        </w:rPr>
      </w:pPr>
    </w:p>
    <w:p w14:paraId="71F285AC" w14:textId="77777777" w:rsidR="00E4175C" w:rsidRPr="001A34AB" w:rsidRDefault="00E4175C" w:rsidP="00E4175C">
      <w:pPr>
        <w:rPr>
          <w:lang w:val="ca-ES"/>
        </w:rPr>
      </w:pPr>
    </w:p>
    <w:p w14:paraId="7FFF10CA" w14:textId="77777777" w:rsidR="00E4175C" w:rsidRPr="001A34AB" w:rsidRDefault="00E4175C" w:rsidP="00E4175C">
      <w:pPr>
        <w:rPr>
          <w:lang w:val="ca-ES"/>
        </w:rPr>
      </w:pPr>
    </w:p>
    <w:p w14:paraId="77341894" w14:textId="77777777" w:rsidR="00E4175C" w:rsidRPr="001A34AB" w:rsidRDefault="00E4175C" w:rsidP="00E4175C">
      <w:pPr>
        <w:rPr>
          <w:lang w:val="ca-ES"/>
        </w:rPr>
      </w:pPr>
    </w:p>
    <w:p w14:paraId="249FE811" w14:textId="77777777" w:rsidR="00E4175C" w:rsidRPr="001A34AB" w:rsidRDefault="00E4175C" w:rsidP="00E4175C">
      <w:pPr>
        <w:rPr>
          <w:lang w:val="ca-ES"/>
        </w:rPr>
      </w:pPr>
    </w:p>
    <w:p w14:paraId="2596A939" w14:textId="77777777" w:rsidR="00E4175C" w:rsidRPr="001A34AB" w:rsidRDefault="00E4175C" w:rsidP="00E4175C">
      <w:pPr>
        <w:rPr>
          <w:lang w:val="ca-ES"/>
        </w:rPr>
      </w:pPr>
    </w:p>
    <w:p w14:paraId="1FE6A967" w14:textId="77777777" w:rsidR="00E4175C" w:rsidRPr="001A34AB" w:rsidRDefault="00E4175C" w:rsidP="00E4175C">
      <w:pPr>
        <w:rPr>
          <w:lang w:val="ca-ES"/>
        </w:rPr>
      </w:pPr>
    </w:p>
    <w:p w14:paraId="6EFDA902" w14:textId="77777777" w:rsidR="00881110" w:rsidRPr="001A34AB" w:rsidRDefault="00881110" w:rsidP="00E4175C">
      <w:pPr>
        <w:rPr>
          <w:lang w:val="ca-ES"/>
        </w:rPr>
      </w:pPr>
    </w:p>
    <w:p w14:paraId="1449B4B4" w14:textId="77777777" w:rsidR="00E4175C" w:rsidRPr="001A34AB" w:rsidRDefault="00E4175C" w:rsidP="00E4175C">
      <w:pPr>
        <w:rPr>
          <w:lang w:val="ca-ES"/>
        </w:rPr>
      </w:pPr>
    </w:p>
    <w:p w14:paraId="6AA62458" w14:textId="77777777" w:rsidR="00E4175C" w:rsidRPr="001A34AB" w:rsidRDefault="00E4175C" w:rsidP="00E4175C">
      <w:pPr>
        <w:rPr>
          <w:lang w:val="ca-ES"/>
        </w:rPr>
      </w:pPr>
    </w:p>
    <w:p w14:paraId="02CD44B3" w14:textId="77777777" w:rsidR="00E4175C" w:rsidRPr="001A34AB" w:rsidRDefault="00E4175C" w:rsidP="00E4175C">
      <w:pPr>
        <w:rPr>
          <w:lang w:val="ca-ES"/>
        </w:rPr>
      </w:pPr>
    </w:p>
    <w:p w14:paraId="17D13CC1" w14:textId="77777777" w:rsidR="0028625D" w:rsidRPr="001A34AB" w:rsidRDefault="0028625D" w:rsidP="00216E4D">
      <w:pPr>
        <w:rPr>
          <w:lang w:val="ca-ES"/>
        </w:rPr>
      </w:pPr>
    </w:p>
    <w:p w14:paraId="511474A8" w14:textId="77777777" w:rsidR="00F14AF0" w:rsidRPr="001A34AB" w:rsidRDefault="00F14AF0" w:rsidP="00216E4D">
      <w:pPr>
        <w:rPr>
          <w:lang w:val="ca-ES"/>
        </w:rPr>
      </w:pPr>
    </w:p>
    <w:p w14:paraId="18CC38E2" w14:textId="77777777" w:rsidR="00F14AF0" w:rsidRPr="001A34AB" w:rsidRDefault="00F14AF0" w:rsidP="00216E4D">
      <w:pPr>
        <w:rPr>
          <w:lang w:val="ca-ES"/>
        </w:rPr>
      </w:pPr>
    </w:p>
    <w:p w14:paraId="6DAF067F" w14:textId="77777777" w:rsidR="00B535B5" w:rsidRPr="001A34AB" w:rsidRDefault="00B535B5" w:rsidP="00216E4D">
      <w:pPr>
        <w:rPr>
          <w:lang w:val="ca-ES"/>
        </w:rPr>
      </w:pPr>
    </w:p>
    <w:p w14:paraId="6E993284" w14:textId="77777777" w:rsidR="00B535B5" w:rsidRPr="001A34AB" w:rsidRDefault="00B535B5" w:rsidP="00216E4D">
      <w:pPr>
        <w:rPr>
          <w:lang w:val="ca-ES"/>
        </w:rPr>
      </w:pPr>
    </w:p>
    <w:p w14:paraId="0633DFE0" w14:textId="77777777" w:rsidR="00B535B5" w:rsidRPr="001A34AB" w:rsidRDefault="00B535B5" w:rsidP="00216E4D">
      <w:pPr>
        <w:rPr>
          <w:lang w:val="ca-ES"/>
        </w:rPr>
      </w:pPr>
    </w:p>
    <w:p w14:paraId="0F2059D6" w14:textId="77777777" w:rsidR="00B535B5" w:rsidRPr="001A34AB" w:rsidRDefault="00B535B5" w:rsidP="00216E4D">
      <w:pPr>
        <w:rPr>
          <w:lang w:val="ca-ES"/>
        </w:rPr>
      </w:pPr>
    </w:p>
    <w:p w14:paraId="672328D4" w14:textId="77777777" w:rsidR="003F20F7" w:rsidRPr="001A34AB" w:rsidRDefault="003F20F7" w:rsidP="00216E4D">
      <w:pPr>
        <w:rPr>
          <w:lang w:val="ca-ES"/>
        </w:rPr>
      </w:pPr>
    </w:p>
    <w:p w14:paraId="4AE22ECC" w14:textId="77777777" w:rsidR="003F20F7" w:rsidRPr="001A34AB" w:rsidRDefault="003F20F7" w:rsidP="00216E4D">
      <w:pPr>
        <w:rPr>
          <w:lang w:val="ca-ES"/>
        </w:rPr>
      </w:pPr>
    </w:p>
    <w:p w14:paraId="622A2385" w14:textId="77777777" w:rsidR="003F20F7" w:rsidRPr="001A34AB" w:rsidRDefault="003F20F7" w:rsidP="00216E4D">
      <w:pPr>
        <w:rPr>
          <w:lang w:val="ca-ES"/>
        </w:rPr>
      </w:pPr>
    </w:p>
    <w:p w14:paraId="05A1963D" w14:textId="77777777" w:rsidR="00DB3DF0" w:rsidRPr="001A34AB" w:rsidRDefault="00DB3DF0" w:rsidP="00DB3DF0">
      <w:pPr>
        <w:pStyle w:val="Ttulo3"/>
        <w:rPr>
          <w:lang w:val="ca-ES"/>
        </w:rPr>
      </w:pPr>
      <w:r w:rsidRPr="001A34AB">
        <w:rPr>
          <w:lang w:val="ca-ES"/>
        </w:rPr>
        <w:br w:type="page"/>
      </w:r>
      <w:r w:rsidRPr="001A34AB">
        <w:rPr>
          <w:lang w:val="ca-ES"/>
        </w:rPr>
        <w:lastRenderedPageBreak/>
        <w:t>Emergència II</w:t>
      </w:r>
    </w:p>
    <w:p w14:paraId="230D4B5F" w14:textId="77777777" w:rsidR="00B535B5" w:rsidRPr="001A34AB" w:rsidRDefault="00250F10" w:rsidP="00DB3DF0">
      <w:pPr>
        <w:rPr>
          <w:lang w:val="ca-ES"/>
        </w:rPr>
      </w:pPr>
      <w:r w:rsidRPr="001A34AB">
        <w:rPr>
          <w:noProof/>
          <w:lang w:val="ca-ES" w:eastAsia="ca-ES"/>
        </w:rPr>
        <mc:AlternateContent>
          <mc:Choice Requires="wpg">
            <w:drawing>
              <wp:anchor distT="0" distB="0" distL="114300" distR="114300" simplePos="0" relativeHeight="251675648" behindDoc="0" locked="0" layoutInCell="1" allowOverlap="1" wp14:anchorId="363B7E42" wp14:editId="5778BD2E">
                <wp:simplePos x="0" y="0"/>
                <wp:positionH relativeFrom="column">
                  <wp:posOffset>759460</wp:posOffset>
                </wp:positionH>
                <wp:positionV relativeFrom="paragraph">
                  <wp:posOffset>144145</wp:posOffset>
                </wp:positionV>
                <wp:extent cx="5257800" cy="5991225"/>
                <wp:effectExtent l="19050" t="0" r="19050" b="28575"/>
                <wp:wrapNone/>
                <wp:docPr id="53" name="Group 2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5991225"/>
                          <a:chOff x="2330" y="2273"/>
                          <a:chExt cx="8280" cy="9435"/>
                        </a:xfrm>
                      </wpg:grpSpPr>
                      <wps:wsp>
                        <wps:cNvPr id="54" name="Line 2369"/>
                        <wps:cNvCnPr/>
                        <wps:spPr bwMode="auto">
                          <a:xfrm>
                            <a:off x="3435" y="2962"/>
                            <a:ext cx="0" cy="76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2370"/>
                        <wps:cNvSpPr>
                          <a:spLocks noChangeArrowheads="1"/>
                        </wps:cNvSpPr>
                        <wps:spPr bwMode="auto">
                          <a:xfrm>
                            <a:off x="4749" y="2273"/>
                            <a:ext cx="1278" cy="403"/>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4BCC27F" w14:textId="77777777" w:rsidR="00F8410B" w:rsidRPr="006C4150" w:rsidRDefault="00F8410B" w:rsidP="00F8410B">
                              <w:pPr>
                                <w:pStyle w:val="Cuadros"/>
                                <w:jc w:val="center"/>
                                <w:rPr>
                                  <w:rFonts w:ascii="Calibri" w:hAnsi="Calibri"/>
                                  <w:i/>
                                  <w:sz w:val="14"/>
                                  <w:szCs w:val="12"/>
                                  <w:lang w:val="ca-ES"/>
                                </w:rPr>
                              </w:pPr>
                              <w:r w:rsidRPr="006C4150">
                                <w:rPr>
                                  <w:rFonts w:ascii="Calibri" w:hAnsi="Calibri"/>
                                  <w:i/>
                                  <w:sz w:val="14"/>
                                  <w:szCs w:val="12"/>
                                  <w:lang w:val="ca-ES"/>
                                </w:rPr>
                                <w:t>Not</w:t>
                              </w:r>
                              <w:r>
                                <w:rPr>
                                  <w:rFonts w:ascii="Calibri" w:hAnsi="Calibri"/>
                                  <w:i/>
                                  <w:sz w:val="14"/>
                                  <w:szCs w:val="12"/>
                                  <w:lang w:val="ca-ES"/>
                                </w:rPr>
                                <w:t>í</w:t>
                              </w:r>
                              <w:r w:rsidRPr="006C4150">
                                <w:rPr>
                                  <w:rFonts w:ascii="Calibri" w:hAnsi="Calibri"/>
                                  <w:i/>
                                  <w:sz w:val="14"/>
                                  <w:szCs w:val="12"/>
                                  <w:lang w:val="ca-ES"/>
                                </w:rPr>
                                <w:t>cia de l’accident</w:t>
                              </w:r>
                            </w:p>
                            <w:p w14:paraId="187E6917" w14:textId="77777777" w:rsidR="00F8410B" w:rsidRPr="006C4150" w:rsidRDefault="00F8410B" w:rsidP="00F8410B">
                              <w:pPr>
                                <w:pStyle w:val="Cuadros"/>
                                <w:jc w:val="center"/>
                                <w:rPr>
                                  <w:rFonts w:ascii="Calibri" w:hAnsi="Calibri"/>
                                  <w:i/>
                                  <w:sz w:val="14"/>
                                  <w:szCs w:val="12"/>
                                  <w:lang w:val="ca-ES"/>
                                </w:rPr>
                              </w:pPr>
                              <w:r w:rsidRPr="006C4150">
                                <w:rPr>
                                  <w:rFonts w:ascii="Calibri" w:hAnsi="Calibri"/>
                                  <w:i/>
                                  <w:sz w:val="14"/>
                                  <w:szCs w:val="12"/>
                                  <w:lang w:val="ca-ES"/>
                                </w:rPr>
                                <w:t>/ emerg</w:t>
                              </w:r>
                              <w:r>
                                <w:rPr>
                                  <w:rFonts w:ascii="Calibri" w:hAnsi="Calibri"/>
                                  <w:i/>
                                  <w:sz w:val="14"/>
                                  <w:szCs w:val="12"/>
                                  <w:lang w:val="ca-ES"/>
                                </w:rPr>
                                <w:t>è</w:t>
                              </w:r>
                              <w:r w:rsidRPr="006C4150">
                                <w:rPr>
                                  <w:rFonts w:ascii="Calibri" w:hAnsi="Calibri"/>
                                  <w:i/>
                                  <w:sz w:val="14"/>
                                  <w:szCs w:val="12"/>
                                  <w:lang w:val="ca-ES"/>
                                </w:rPr>
                                <w:t>ncia</w:t>
                              </w:r>
                            </w:p>
                            <w:p w14:paraId="1833236D" w14:textId="3761F9E6" w:rsidR="00D22DF5" w:rsidRPr="00F8410B" w:rsidRDefault="00D22DF5" w:rsidP="003F20F7">
                              <w:pPr>
                                <w:pStyle w:val="Cuadros"/>
                                <w:jc w:val="center"/>
                                <w:rPr>
                                  <w:rFonts w:ascii="Calibri" w:hAnsi="Calibri"/>
                                  <w:i/>
                                  <w:sz w:val="14"/>
                                  <w:szCs w:val="12"/>
                                  <w:lang w:val="ca-ES"/>
                                </w:rPr>
                              </w:pPr>
                            </w:p>
                          </w:txbxContent>
                        </wps:txbx>
                        <wps:bodyPr rot="0" vert="horz" wrap="square" lIns="0" tIns="0" rIns="0" bIns="0" anchor="t" anchorCtr="0" upright="1">
                          <a:noAutofit/>
                        </wps:bodyPr>
                      </wps:wsp>
                      <wpg:grpSp>
                        <wpg:cNvPr id="56" name="Group 2371"/>
                        <wpg:cNvGrpSpPr>
                          <a:grpSpLocks/>
                        </wpg:cNvGrpSpPr>
                        <wpg:grpSpPr bwMode="auto">
                          <a:xfrm>
                            <a:off x="2330" y="3217"/>
                            <a:ext cx="2205" cy="1336"/>
                            <a:chOff x="7711" y="7292"/>
                            <a:chExt cx="2205" cy="1336"/>
                          </a:xfrm>
                        </wpg:grpSpPr>
                        <wps:wsp>
                          <wps:cNvPr id="57" name="AutoShape 2372"/>
                          <wps:cNvSpPr>
                            <a:spLocks noChangeArrowheads="1"/>
                          </wps:cNvSpPr>
                          <wps:spPr bwMode="auto">
                            <a:xfrm>
                              <a:off x="7711" y="7292"/>
                              <a:ext cx="2205" cy="1336"/>
                            </a:xfrm>
                            <a:prstGeom prst="flowChartAlternateProcess">
                              <a:avLst/>
                            </a:prstGeom>
                            <a:solidFill>
                              <a:srgbClr val="C4BC96"/>
                            </a:solidFill>
                            <a:ln w="38100" cmpd="thinThick">
                              <a:solidFill>
                                <a:srgbClr val="48432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353DA8A" w14:textId="77777777" w:rsidR="00D22DF5" w:rsidRPr="00F8410B" w:rsidRDefault="00D22DF5" w:rsidP="003F20F7">
                                <w:pPr>
                                  <w:pStyle w:val="Sinespaciado"/>
                                  <w:spacing w:before="40"/>
                                  <w:rPr>
                                    <w:b/>
                                    <w:color w:val="4A442A"/>
                                    <w:sz w:val="20"/>
                                    <w:lang w:val="ca-ES"/>
                                  </w:rPr>
                                </w:pPr>
                                <w:r w:rsidRPr="00F8410B">
                                  <w:rPr>
                                    <w:b/>
                                    <w:color w:val="4A442A"/>
                                    <w:sz w:val="20"/>
                                    <w:lang w:val="ca-ES"/>
                                  </w:rPr>
                                  <w:t>CCE Generalitat</w:t>
                                </w:r>
                              </w:p>
                            </w:txbxContent>
                          </wps:txbx>
                          <wps:bodyPr rot="0" vert="horz" wrap="square" lIns="54000" tIns="0" rIns="54000" bIns="0" anchor="t" anchorCtr="0" upright="1">
                            <a:noAutofit/>
                          </wps:bodyPr>
                        </wps:wsp>
                        <wps:wsp>
                          <wps:cNvPr id="58" name="AutoShape 2373"/>
                          <wps:cNvSpPr>
                            <a:spLocks noChangeArrowheads="1"/>
                          </wps:cNvSpPr>
                          <wps:spPr bwMode="auto">
                            <a:xfrm>
                              <a:off x="9077" y="7799"/>
                              <a:ext cx="602" cy="630"/>
                            </a:xfrm>
                            <a:prstGeom prst="flowChartAlternateProcess">
                              <a:avLst/>
                            </a:prstGeom>
                            <a:solidFill>
                              <a:srgbClr val="DDD8C2"/>
                            </a:solidFill>
                            <a:ln w="12700">
                              <a:solidFill>
                                <a:srgbClr val="938953"/>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94F6CDB" w14:textId="77777777" w:rsidR="00D22DF5" w:rsidRPr="00F8410B" w:rsidRDefault="00D22DF5" w:rsidP="003F20F7">
                                <w:pPr>
                                  <w:rPr>
                                    <w:lang w:val="ca-ES"/>
                                  </w:rPr>
                                </w:pPr>
                              </w:p>
                            </w:txbxContent>
                          </wps:txbx>
                          <wps:bodyPr rot="0" vert="horz" wrap="square" lIns="91440" tIns="45720" rIns="91440" bIns="45720" anchor="t" anchorCtr="0" upright="1">
                            <a:noAutofit/>
                          </wps:bodyPr>
                        </wps:wsp>
                        <wps:wsp>
                          <wps:cNvPr id="59" name="AutoShape 2374"/>
                          <wps:cNvSpPr>
                            <a:spLocks noChangeArrowheads="1"/>
                          </wps:cNvSpPr>
                          <wps:spPr bwMode="auto">
                            <a:xfrm>
                              <a:off x="7872" y="7799"/>
                              <a:ext cx="1099" cy="630"/>
                            </a:xfrm>
                            <a:prstGeom prst="flowChartAlternateProcess">
                              <a:avLst/>
                            </a:prstGeom>
                            <a:solidFill>
                              <a:srgbClr val="DDD8C2"/>
                            </a:solidFill>
                            <a:ln w="12700">
                              <a:solidFill>
                                <a:srgbClr val="938953"/>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860C365" w14:textId="784F2A73" w:rsidR="00D22DF5" w:rsidRPr="00F8410B" w:rsidRDefault="00D22DF5" w:rsidP="003F20F7">
                                <w:pPr>
                                  <w:pStyle w:val="Sinespaciado"/>
                                  <w:spacing w:before="20"/>
                                  <w:rPr>
                                    <w:b/>
                                    <w:color w:val="4A442A"/>
                                    <w:lang w:val="ca-ES"/>
                                  </w:rPr>
                                </w:pPr>
                                <w:r w:rsidRPr="00F8410B">
                                  <w:rPr>
                                    <w:b/>
                                    <w:color w:val="4A442A"/>
                                    <w:lang w:val="ca-ES"/>
                                  </w:rPr>
                                  <w:t>Sala d</w:t>
                                </w:r>
                                <w:r w:rsidR="00F8410B">
                                  <w:rPr>
                                    <w:b/>
                                    <w:color w:val="4A442A"/>
                                    <w:lang w:val="ca-ES"/>
                                  </w:rPr>
                                  <w:t>’</w:t>
                                </w:r>
                                <w:r w:rsidR="00F8410B" w:rsidRPr="00F8410B">
                                  <w:rPr>
                                    <w:b/>
                                    <w:color w:val="4A442A"/>
                                    <w:lang w:val="ca-ES"/>
                                  </w:rPr>
                                  <w:t>Emergències</w:t>
                                </w:r>
                              </w:p>
                            </w:txbxContent>
                          </wps:txbx>
                          <wps:bodyPr rot="0" vert="horz" wrap="square" lIns="0" tIns="45720" rIns="0" bIns="45720" anchor="t" anchorCtr="0" upright="1">
                            <a:noAutofit/>
                          </wps:bodyPr>
                        </wps:wsp>
                        <pic:pic xmlns:pic="http://schemas.openxmlformats.org/drawingml/2006/picture">
                          <pic:nvPicPr>
                            <pic:cNvPr id="60" name="Picture 2375" descr="logoBUENO112"/>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9077" y="7828"/>
                              <a:ext cx="602" cy="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61" name="Line 2376"/>
                        <wps:cNvCnPr/>
                        <wps:spPr bwMode="auto">
                          <a:xfrm>
                            <a:off x="7937" y="2962"/>
                            <a:ext cx="0" cy="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2377"/>
                        <wps:cNvCnPr/>
                        <wps:spPr bwMode="auto">
                          <a:xfrm flipH="1">
                            <a:off x="3435" y="2962"/>
                            <a:ext cx="45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2378"/>
                        <wps:cNvCnPr/>
                        <wps:spPr bwMode="auto">
                          <a:xfrm>
                            <a:off x="5391" y="2676"/>
                            <a:ext cx="0" cy="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2379"/>
                        <wps:cNvCnPr/>
                        <wps:spPr bwMode="auto">
                          <a:xfrm flipH="1">
                            <a:off x="4532" y="3954"/>
                            <a:ext cx="640" cy="0"/>
                          </a:xfrm>
                          <a:prstGeom prst="line">
                            <a:avLst/>
                          </a:prstGeom>
                          <a:noFill/>
                          <a:ln w="9525" cap="rnd">
                            <a:solidFill>
                              <a:srgbClr val="000000"/>
                            </a:solidFill>
                            <a:prstDash val="sysDot"/>
                            <a:round/>
                            <a:headEnd type="stealth" w="med" len="sm"/>
                            <a:tailEnd type="stealth" w="med" len="sm"/>
                          </a:ln>
                          <a:extLst>
                            <a:ext uri="{909E8E84-426E-40DD-AFC4-6F175D3DCCD1}">
                              <a14:hiddenFill xmlns:a14="http://schemas.microsoft.com/office/drawing/2010/main">
                                <a:noFill/>
                              </a14:hiddenFill>
                            </a:ext>
                          </a:extLst>
                        </wps:spPr>
                        <wps:bodyPr/>
                      </wps:wsp>
                      <wps:wsp>
                        <wps:cNvPr id="65" name="AutoShape 2380"/>
                        <wps:cNvSpPr>
                          <a:spLocks noChangeArrowheads="1"/>
                        </wps:cNvSpPr>
                        <wps:spPr bwMode="auto">
                          <a:xfrm>
                            <a:off x="5175" y="3217"/>
                            <a:ext cx="5435" cy="8491"/>
                          </a:xfrm>
                          <a:prstGeom prst="flowChartAlternateProcess">
                            <a:avLst/>
                          </a:prstGeom>
                          <a:solidFill>
                            <a:srgbClr val="D6E3BC"/>
                          </a:solidFill>
                          <a:ln w="22225">
                            <a:solidFill>
                              <a:srgbClr val="4E6128"/>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2B41452" w14:textId="344498FB" w:rsidR="00D22DF5" w:rsidRPr="00F8410B" w:rsidRDefault="00F8410B" w:rsidP="003F20F7">
                              <w:pPr>
                                <w:pStyle w:val="Sinespaciado"/>
                                <w:rPr>
                                  <w:b/>
                                  <w:sz w:val="24"/>
                                  <w:lang w:val="ca-ES"/>
                                </w:rPr>
                              </w:pPr>
                              <w:r w:rsidRPr="00F8410B">
                                <w:rPr>
                                  <w:b/>
                                  <w:sz w:val="24"/>
                                  <w:lang w:val="ca-ES"/>
                                </w:rPr>
                                <w:t>Municipis</w:t>
                              </w:r>
                            </w:p>
                          </w:txbxContent>
                        </wps:txbx>
                        <wps:bodyPr rot="0" vert="horz" wrap="square" lIns="54000" tIns="45720" rIns="54000" bIns="45720" anchor="t" anchorCtr="0" upright="1">
                          <a:noAutofit/>
                        </wps:bodyPr>
                      </wps:wsp>
                      <wps:wsp>
                        <wps:cNvPr id="66" name="AutoShape 2381"/>
                        <wps:cNvCnPr>
                          <a:cxnSpLocks noChangeShapeType="1"/>
                        </wps:cNvCnPr>
                        <wps:spPr bwMode="auto">
                          <a:xfrm>
                            <a:off x="7892" y="4287"/>
                            <a:ext cx="0" cy="1389"/>
                          </a:xfrm>
                          <a:prstGeom prst="straightConnector1">
                            <a:avLst/>
                          </a:prstGeom>
                          <a:noFill/>
                          <a:ln w="9525">
                            <a:solidFill>
                              <a:srgbClr val="938953"/>
                            </a:solidFill>
                            <a:round/>
                            <a:headEnd/>
                            <a:tailEnd/>
                          </a:ln>
                          <a:extLst>
                            <a:ext uri="{909E8E84-426E-40DD-AFC4-6F175D3DCCD1}">
                              <a14:hiddenFill xmlns:a14="http://schemas.microsoft.com/office/drawing/2010/main">
                                <a:noFill/>
                              </a14:hiddenFill>
                            </a:ext>
                          </a:extLst>
                        </wps:spPr>
                        <wps:bodyPr/>
                      </wps:wsp>
                      <wps:wsp>
                        <wps:cNvPr id="67" name="AutoShape 2382"/>
                        <wps:cNvSpPr>
                          <a:spLocks noChangeArrowheads="1"/>
                        </wps:cNvSpPr>
                        <wps:spPr bwMode="auto">
                          <a:xfrm>
                            <a:off x="7123" y="4413"/>
                            <a:ext cx="1556" cy="204"/>
                          </a:xfrm>
                          <a:prstGeom prst="roundRect">
                            <a:avLst>
                              <a:gd name="adj" fmla="val 16667"/>
                            </a:avLst>
                          </a:prstGeom>
                          <a:solidFill>
                            <a:srgbClr val="D6E3B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7CF34A4" w14:textId="445DFD5C" w:rsidR="00D22DF5" w:rsidRPr="00F8410B" w:rsidRDefault="00D22DF5" w:rsidP="003F20F7">
                              <w:pPr>
                                <w:pStyle w:val="Cuadros"/>
                                <w:jc w:val="center"/>
                                <w:rPr>
                                  <w:rFonts w:ascii="Calibri" w:hAnsi="Calibri"/>
                                  <w:i/>
                                  <w:sz w:val="14"/>
                                  <w:szCs w:val="12"/>
                                  <w:lang w:val="ca-ES"/>
                                </w:rPr>
                              </w:pPr>
                              <w:r w:rsidRPr="00F8410B">
                                <w:rPr>
                                  <w:rFonts w:ascii="Calibri" w:hAnsi="Calibri"/>
                                  <w:i/>
                                  <w:sz w:val="14"/>
                                  <w:szCs w:val="12"/>
                                  <w:lang w:val="ca-ES"/>
                                </w:rPr>
                                <w:t xml:space="preserve">activa el Pla </w:t>
                              </w:r>
                              <w:r w:rsidR="00F8410B">
                                <w:rPr>
                                  <w:rFonts w:ascii="Calibri" w:hAnsi="Calibri"/>
                                  <w:i/>
                                  <w:sz w:val="14"/>
                                  <w:szCs w:val="12"/>
                                  <w:lang w:val="ca-ES"/>
                                </w:rPr>
                                <w:t>i</w:t>
                              </w:r>
                              <w:r w:rsidRPr="00F8410B">
                                <w:rPr>
                                  <w:rFonts w:ascii="Calibri" w:hAnsi="Calibri"/>
                                  <w:i/>
                                  <w:sz w:val="14"/>
                                  <w:szCs w:val="12"/>
                                  <w:lang w:val="ca-ES"/>
                                </w:rPr>
                                <w:t xml:space="preserve"> declara</w:t>
                              </w:r>
                            </w:p>
                          </w:txbxContent>
                        </wps:txbx>
                        <wps:bodyPr rot="0" vert="horz" wrap="square" lIns="0" tIns="0" rIns="0" bIns="0" anchor="t" anchorCtr="0" upright="1">
                          <a:noAutofit/>
                        </wps:bodyPr>
                      </wps:wsp>
                      <wps:wsp>
                        <wps:cNvPr id="68" name="AutoShape 2383"/>
                        <wps:cNvSpPr>
                          <a:spLocks noChangeArrowheads="1"/>
                        </wps:cNvSpPr>
                        <wps:spPr bwMode="auto">
                          <a:xfrm>
                            <a:off x="7168" y="4760"/>
                            <a:ext cx="1457" cy="344"/>
                          </a:xfrm>
                          <a:prstGeom prst="foldedCorner">
                            <a:avLst>
                              <a:gd name="adj" fmla="val 12500"/>
                            </a:avLst>
                          </a:prstGeom>
                          <a:solidFill>
                            <a:srgbClr val="DDD8C2"/>
                          </a:solidFill>
                          <a:ln w="9525">
                            <a:solidFill>
                              <a:srgbClr val="938953"/>
                            </a:solidFill>
                            <a:round/>
                            <a:headEnd/>
                            <a:tailEnd/>
                          </a:ln>
                        </wps:spPr>
                        <wps:txbx>
                          <w:txbxContent>
                            <w:p w14:paraId="1D61A2C3" w14:textId="6B233AE2" w:rsidR="00D22DF5" w:rsidRPr="00F8410B" w:rsidRDefault="00F8410B" w:rsidP="003F20F7">
                              <w:pPr>
                                <w:spacing w:before="40"/>
                                <w:jc w:val="center"/>
                                <w:rPr>
                                  <w:rFonts w:ascii="Calibri" w:hAnsi="Calibri" w:cs="Tahoma"/>
                                  <w:sz w:val="16"/>
                                  <w:szCs w:val="16"/>
                                  <w:lang w:val="ca-ES"/>
                                </w:rPr>
                              </w:pPr>
                              <w:r w:rsidRPr="00F8410B">
                                <w:rPr>
                                  <w:rFonts w:ascii="Calibri" w:hAnsi="Calibri" w:cs="Tahoma"/>
                                  <w:sz w:val="16"/>
                                  <w:szCs w:val="16"/>
                                  <w:lang w:val="ca-ES"/>
                                </w:rPr>
                                <w:t>emergència</w:t>
                              </w:r>
                              <w:r w:rsidR="00D22DF5" w:rsidRPr="00F8410B">
                                <w:rPr>
                                  <w:rFonts w:ascii="Calibri" w:hAnsi="Calibri" w:cs="Tahoma"/>
                                  <w:sz w:val="16"/>
                                  <w:szCs w:val="16"/>
                                  <w:lang w:val="ca-ES"/>
                                </w:rPr>
                                <w:t xml:space="preserve"> </w:t>
                              </w:r>
                              <w:r w:rsidRPr="00F8410B">
                                <w:rPr>
                                  <w:rFonts w:ascii="Calibri" w:hAnsi="Calibri" w:cs="Tahoma"/>
                                  <w:b/>
                                  <w:sz w:val="16"/>
                                  <w:szCs w:val="16"/>
                                  <w:lang w:val="ca-ES"/>
                                </w:rPr>
                                <w:t>nivell</w:t>
                              </w:r>
                              <w:r w:rsidR="00D22DF5" w:rsidRPr="00F8410B">
                                <w:rPr>
                                  <w:rFonts w:ascii="Calibri" w:hAnsi="Calibri" w:cs="Tahoma"/>
                                  <w:b/>
                                  <w:sz w:val="16"/>
                                  <w:szCs w:val="16"/>
                                  <w:lang w:val="ca-ES"/>
                                </w:rPr>
                                <w:t xml:space="preserve"> II</w:t>
                              </w:r>
                            </w:p>
                          </w:txbxContent>
                        </wps:txbx>
                        <wps:bodyPr rot="0" vert="horz" wrap="square" lIns="54000" tIns="10800" rIns="54000" bIns="10800" anchor="t" anchorCtr="0" upright="1">
                          <a:noAutofit/>
                        </wps:bodyPr>
                      </wps:wsp>
                      <wps:wsp>
                        <wps:cNvPr id="69" name="AutoShape 2384"/>
                        <wps:cNvSpPr>
                          <a:spLocks noChangeArrowheads="1"/>
                        </wps:cNvSpPr>
                        <wps:spPr bwMode="auto">
                          <a:xfrm>
                            <a:off x="7168" y="3904"/>
                            <a:ext cx="1457" cy="382"/>
                          </a:xfrm>
                          <a:prstGeom prst="roundRect">
                            <a:avLst>
                              <a:gd name="adj" fmla="val 16667"/>
                            </a:avLst>
                          </a:prstGeom>
                          <a:solidFill>
                            <a:srgbClr val="76923C"/>
                          </a:solidFill>
                          <a:ln w="12700">
                            <a:solidFill>
                              <a:srgbClr val="C2D69B"/>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B20231" w14:textId="77777777" w:rsidR="00D22DF5" w:rsidRPr="00F8410B" w:rsidRDefault="00D22DF5" w:rsidP="003F20F7">
                              <w:pPr>
                                <w:pStyle w:val="Sinespaciado"/>
                                <w:rPr>
                                  <w:b/>
                                  <w:color w:val="FFFFFF"/>
                                  <w:lang w:val="ca-ES"/>
                                </w:rPr>
                              </w:pPr>
                              <w:r w:rsidRPr="00F8410B">
                                <w:rPr>
                                  <w:b/>
                                  <w:color w:val="FFFFFF"/>
                                  <w:lang w:val="ca-ES"/>
                                </w:rPr>
                                <w:t>Director del PTM</w:t>
                              </w:r>
                            </w:p>
                          </w:txbxContent>
                        </wps:txbx>
                        <wps:bodyPr rot="0" vert="horz" wrap="square" lIns="18000" tIns="36000" rIns="18000" bIns="36000" anchor="t" anchorCtr="0" upright="1">
                          <a:noAutofit/>
                        </wps:bodyPr>
                      </wps:wsp>
                      <wps:wsp>
                        <wps:cNvPr id="70" name="AutoShape 2385"/>
                        <wps:cNvCnPr>
                          <a:cxnSpLocks noChangeShapeType="1"/>
                        </wps:cNvCnPr>
                        <wps:spPr bwMode="auto">
                          <a:xfrm>
                            <a:off x="7902" y="7931"/>
                            <a:ext cx="0" cy="1782"/>
                          </a:xfrm>
                          <a:prstGeom prst="straightConnector1">
                            <a:avLst/>
                          </a:prstGeom>
                          <a:noFill/>
                          <a:ln w="9525">
                            <a:solidFill>
                              <a:srgbClr val="938953"/>
                            </a:solidFill>
                            <a:round/>
                            <a:headEnd/>
                            <a:tailEnd/>
                          </a:ln>
                          <a:extLst>
                            <a:ext uri="{909E8E84-426E-40DD-AFC4-6F175D3DCCD1}">
                              <a14:hiddenFill xmlns:a14="http://schemas.microsoft.com/office/drawing/2010/main">
                                <a:noFill/>
                              </a14:hiddenFill>
                            </a:ext>
                          </a:extLst>
                        </wps:spPr>
                        <wps:bodyPr/>
                      </wps:wsp>
                      <wps:wsp>
                        <wps:cNvPr id="71" name="AutoShape 2386"/>
                        <wps:cNvSpPr>
                          <a:spLocks noChangeArrowheads="1"/>
                        </wps:cNvSpPr>
                        <wps:spPr bwMode="auto">
                          <a:xfrm>
                            <a:off x="7152" y="8140"/>
                            <a:ext cx="1457" cy="397"/>
                          </a:xfrm>
                          <a:prstGeom prst="roundRect">
                            <a:avLst>
                              <a:gd name="adj" fmla="val 16667"/>
                            </a:avLst>
                          </a:prstGeom>
                          <a:solidFill>
                            <a:srgbClr val="D6E3B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D5A949A" w14:textId="74409EC0" w:rsidR="00D22DF5" w:rsidRPr="00F8410B" w:rsidRDefault="00D22DF5" w:rsidP="003F20F7">
                              <w:pPr>
                                <w:pStyle w:val="Cuadros"/>
                                <w:ind w:left="0" w:firstLine="0"/>
                                <w:jc w:val="center"/>
                                <w:rPr>
                                  <w:rFonts w:ascii="Calibri" w:hAnsi="Calibri"/>
                                  <w:i/>
                                  <w:sz w:val="14"/>
                                  <w:szCs w:val="12"/>
                                  <w:lang w:val="ca-ES"/>
                                </w:rPr>
                              </w:pPr>
                              <w:r w:rsidRPr="00F8410B">
                                <w:rPr>
                                  <w:rFonts w:ascii="Calibri" w:hAnsi="Calibri"/>
                                  <w:i/>
                                  <w:sz w:val="14"/>
                                  <w:szCs w:val="12"/>
                                  <w:lang w:val="ca-ES"/>
                                </w:rPr>
                                <w:t>movili</w:t>
                              </w:r>
                              <w:r w:rsidR="00F8410B">
                                <w:rPr>
                                  <w:rFonts w:ascii="Calibri" w:hAnsi="Calibri"/>
                                  <w:i/>
                                  <w:sz w:val="14"/>
                                  <w:szCs w:val="12"/>
                                  <w:lang w:val="ca-ES"/>
                                </w:rPr>
                                <w:t>t</w:t>
                              </w:r>
                              <w:r w:rsidRPr="00F8410B">
                                <w:rPr>
                                  <w:rFonts w:ascii="Calibri" w:hAnsi="Calibri"/>
                                  <w:i/>
                                  <w:sz w:val="14"/>
                                  <w:szCs w:val="12"/>
                                  <w:lang w:val="ca-ES"/>
                                </w:rPr>
                                <w:t xml:space="preserve">za a recursos locals </w:t>
                              </w:r>
                              <w:r w:rsidR="00F8410B">
                                <w:rPr>
                                  <w:rFonts w:ascii="Calibri" w:hAnsi="Calibri"/>
                                  <w:i/>
                                  <w:sz w:val="14"/>
                                  <w:szCs w:val="12"/>
                                  <w:lang w:val="ca-ES"/>
                                </w:rPr>
                                <w:t>i</w:t>
                              </w:r>
                              <w:r w:rsidRPr="00F8410B">
                                <w:rPr>
                                  <w:rFonts w:ascii="Calibri" w:hAnsi="Calibri"/>
                                  <w:i/>
                                  <w:sz w:val="14"/>
                                  <w:szCs w:val="12"/>
                                  <w:lang w:val="ca-ES"/>
                                </w:rPr>
                                <w:t xml:space="preserve"> </w:t>
                              </w:r>
                              <w:r w:rsidR="00F8410B">
                                <w:rPr>
                                  <w:rFonts w:ascii="Calibri" w:hAnsi="Calibri"/>
                                  <w:i/>
                                  <w:sz w:val="14"/>
                                  <w:szCs w:val="12"/>
                                  <w:lang w:val="ca-ES"/>
                                </w:rPr>
                                <w:t>e</w:t>
                              </w:r>
                              <w:r w:rsidRPr="00F8410B">
                                <w:rPr>
                                  <w:rFonts w:ascii="Calibri" w:hAnsi="Calibri"/>
                                  <w:i/>
                                  <w:sz w:val="14"/>
                                  <w:szCs w:val="12"/>
                                  <w:lang w:val="ca-ES"/>
                                </w:rPr>
                                <w:t>s constitue</w:t>
                              </w:r>
                              <w:r w:rsidR="00F8410B">
                                <w:rPr>
                                  <w:rFonts w:ascii="Calibri" w:hAnsi="Calibri"/>
                                  <w:i/>
                                  <w:sz w:val="14"/>
                                  <w:szCs w:val="12"/>
                                  <w:lang w:val="ca-ES"/>
                                </w:rPr>
                                <w:t>ix</w:t>
                              </w:r>
                              <w:r w:rsidRPr="00F8410B">
                                <w:rPr>
                                  <w:rFonts w:ascii="Calibri" w:hAnsi="Calibri"/>
                                  <w:i/>
                                  <w:sz w:val="14"/>
                                  <w:szCs w:val="12"/>
                                  <w:lang w:val="ca-ES"/>
                                </w:rPr>
                                <w:t xml:space="preserve"> ...</w:t>
                              </w:r>
                            </w:p>
                          </w:txbxContent>
                        </wps:txbx>
                        <wps:bodyPr rot="0" vert="horz" wrap="square" lIns="0" tIns="0" rIns="0" bIns="0" anchor="t" anchorCtr="0" upright="1">
                          <a:noAutofit/>
                        </wps:bodyPr>
                      </wps:wsp>
                      <wps:wsp>
                        <wps:cNvPr id="72" name="AutoShape 2387"/>
                        <wps:cNvSpPr>
                          <a:spLocks noChangeArrowheads="1"/>
                        </wps:cNvSpPr>
                        <wps:spPr bwMode="auto">
                          <a:xfrm>
                            <a:off x="7369" y="8778"/>
                            <a:ext cx="1046" cy="667"/>
                          </a:xfrm>
                          <a:prstGeom prst="octagon">
                            <a:avLst>
                              <a:gd name="adj" fmla="val 29287"/>
                            </a:avLst>
                          </a:prstGeom>
                          <a:solidFill>
                            <a:srgbClr val="C2D69B"/>
                          </a:solidFill>
                          <a:ln w="31750">
                            <a:solidFill>
                              <a:srgbClr val="76923C"/>
                            </a:solidFill>
                            <a:miter lim="800000"/>
                            <a:headEnd/>
                            <a:tailEnd/>
                          </a:ln>
                          <a:effectLst/>
                          <a:extLst>
                            <a:ext uri="{AF507438-7753-43E0-B8FC-AC1667EBCBE1}">
                              <a14:hiddenEffects xmlns:a14="http://schemas.microsoft.com/office/drawing/2010/main">
                                <a:effectLst>
                                  <a:outerShdw dist="35921" dir="2700000" algn="ctr" rotWithShape="0">
                                    <a:srgbClr val="868686">
                                      <a:alpha val="50000"/>
                                    </a:srgbClr>
                                  </a:outerShdw>
                                </a:effectLst>
                              </a14:hiddenEffects>
                            </a:ext>
                          </a:extLst>
                        </wps:spPr>
                        <wps:txbx>
                          <w:txbxContent>
                            <w:p w14:paraId="53B9DE56" w14:textId="77777777" w:rsidR="00D22DF5" w:rsidRPr="00F8410B" w:rsidRDefault="00D22DF5" w:rsidP="003F20F7">
                              <w:pPr>
                                <w:pStyle w:val="Sinespaciado"/>
                                <w:rPr>
                                  <w:b/>
                                  <w:color w:val="4F6228"/>
                                  <w:sz w:val="24"/>
                                  <w:szCs w:val="24"/>
                                  <w:lang w:val="ca-ES"/>
                                </w:rPr>
                              </w:pPr>
                              <w:r w:rsidRPr="00F8410B">
                                <w:rPr>
                                  <w:b/>
                                  <w:color w:val="4F6228"/>
                                  <w:sz w:val="24"/>
                                  <w:szCs w:val="24"/>
                                  <w:lang w:val="ca-ES"/>
                                </w:rPr>
                                <w:t>PMA</w:t>
                              </w:r>
                            </w:p>
                          </w:txbxContent>
                        </wps:txbx>
                        <wps:bodyPr rot="0" vert="horz" wrap="square" lIns="91440" tIns="45720" rIns="91440" bIns="45720" anchor="t" anchorCtr="0" upright="1">
                          <a:noAutofit/>
                        </wps:bodyPr>
                      </wps:wsp>
                      <wpg:grpSp>
                        <wpg:cNvPr id="73" name="Group 2388"/>
                        <wpg:cNvGrpSpPr>
                          <a:grpSpLocks/>
                        </wpg:cNvGrpSpPr>
                        <wpg:grpSpPr bwMode="auto">
                          <a:xfrm>
                            <a:off x="5391" y="9692"/>
                            <a:ext cx="5040" cy="1690"/>
                            <a:chOff x="2081" y="11012"/>
                            <a:chExt cx="5040" cy="1690"/>
                          </a:xfrm>
                        </wpg:grpSpPr>
                        <wps:wsp>
                          <wps:cNvPr id="74" name="AutoShape 2389"/>
                          <wps:cNvSpPr>
                            <a:spLocks noChangeArrowheads="1"/>
                          </wps:cNvSpPr>
                          <wps:spPr bwMode="auto">
                            <a:xfrm>
                              <a:off x="2081" y="11012"/>
                              <a:ext cx="5040" cy="1690"/>
                            </a:xfrm>
                            <a:prstGeom prst="roundRect">
                              <a:avLst>
                                <a:gd name="adj" fmla="val 16667"/>
                              </a:avLst>
                            </a:prstGeom>
                            <a:solidFill>
                              <a:srgbClr val="EAF1DD"/>
                            </a:solidFill>
                            <a:ln w="12700">
                              <a:solidFill>
                                <a:srgbClr val="76923C"/>
                              </a:solidFill>
                              <a:round/>
                              <a:headEnd/>
                              <a:tailEnd/>
                            </a:ln>
                          </wps:spPr>
                          <wps:bodyPr rot="0" vert="horz" wrap="square" lIns="91440" tIns="45720" rIns="91440" bIns="45720" anchor="t" anchorCtr="0" upright="1">
                            <a:noAutofit/>
                          </wps:bodyPr>
                        </wps:wsp>
                        <wps:wsp>
                          <wps:cNvPr id="75" name="Rectangle 2390"/>
                          <wps:cNvSpPr>
                            <a:spLocks noChangeArrowheads="1"/>
                          </wps:cNvSpPr>
                          <wps:spPr bwMode="auto">
                            <a:xfrm>
                              <a:off x="3774" y="11075"/>
                              <a:ext cx="1595"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0522B83" w14:textId="3CA79834" w:rsidR="00D22DF5" w:rsidRPr="00F8410B" w:rsidRDefault="00D22DF5" w:rsidP="003F20F7">
                                <w:pPr>
                                  <w:pStyle w:val="Sinespaciado"/>
                                  <w:rPr>
                                    <w:b/>
                                    <w:color w:val="4F6228"/>
                                    <w:lang w:val="ca-ES"/>
                                  </w:rPr>
                                </w:pPr>
                                <w:r w:rsidRPr="00F8410B">
                                  <w:rPr>
                                    <w:b/>
                                    <w:color w:val="4F6228"/>
                                    <w:lang w:val="ca-ES"/>
                                  </w:rPr>
                                  <w:t>Uni</w:t>
                                </w:r>
                                <w:r w:rsidR="00F8410B">
                                  <w:rPr>
                                    <w:b/>
                                    <w:color w:val="4F6228"/>
                                    <w:lang w:val="ca-ES"/>
                                  </w:rPr>
                                  <w:t>tat</w:t>
                                </w:r>
                                <w:r w:rsidRPr="00F8410B">
                                  <w:rPr>
                                    <w:b/>
                                    <w:color w:val="4F6228"/>
                                    <w:lang w:val="ca-ES"/>
                                  </w:rPr>
                                  <w:t xml:space="preserve">s </w:t>
                                </w:r>
                                <w:r w:rsidR="00F8410B" w:rsidRPr="00F8410B">
                                  <w:rPr>
                                    <w:b/>
                                    <w:color w:val="4F6228"/>
                                    <w:lang w:val="ca-ES"/>
                                  </w:rPr>
                                  <w:t>Bàsiques</w:t>
                                </w:r>
                              </w:p>
                            </w:txbxContent>
                          </wps:txbx>
                          <wps:bodyPr rot="0" vert="horz" wrap="square" lIns="18000" tIns="18000" rIns="18000" bIns="18000" anchor="t" anchorCtr="0" upright="1">
                            <a:noAutofit/>
                          </wps:bodyPr>
                        </wps:wsp>
                        <wps:wsp>
                          <wps:cNvPr id="76" name="Oval 2391"/>
                          <wps:cNvSpPr>
                            <a:spLocks noChangeArrowheads="1"/>
                          </wps:cNvSpPr>
                          <wps:spPr bwMode="auto">
                            <a:xfrm>
                              <a:off x="2318" y="11480"/>
                              <a:ext cx="1026" cy="1029"/>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77" name="Rectangle 2392"/>
                          <wps:cNvSpPr>
                            <a:spLocks noChangeArrowheads="1"/>
                          </wps:cNvSpPr>
                          <wps:spPr bwMode="auto">
                            <a:xfrm>
                              <a:off x="2263" y="11850"/>
                              <a:ext cx="112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7F5D98E" w14:textId="0B45B2A6" w:rsidR="00D22DF5" w:rsidRPr="00F8410B" w:rsidRDefault="00F8410B" w:rsidP="003F20F7">
                                <w:pPr>
                                  <w:pStyle w:val="Sinespaciado"/>
                                  <w:rPr>
                                    <w:b/>
                                    <w:color w:val="4F6228"/>
                                    <w:lang w:val="ca-ES"/>
                                  </w:rPr>
                                </w:pPr>
                                <w:r w:rsidRPr="00F8410B">
                                  <w:rPr>
                                    <w:b/>
                                    <w:color w:val="4F6228"/>
                                    <w:lang w:val="ca-ES"/>
                                  </w:rPr>
                                  <w:t>Intervenció</w:t>
                                </w:r>
                              </w:p>
                            </w:txbxContent>
                          </wps:txbx>
                          <wps:bodyPr rot="0" vert="horz" wrap="square" lIns="18000" tIns="18000" rIns="18000" bIns="18000" anchor="t" anchorCtr="0" upright="1">
                            <a:noAutofit/>
                          </wps:bodyPr>
                        </wps:wsp>
                        <wps:wsp>
                          <wps:cNvPr id="78" name="Oval 2393"/>
                          <wps:cNvSpPr>
                            <a:spLocks noChangeArrowheads="1"/>
                          </wps:cNvSpPr>
                          <wps:spPr bwMode="auto">
                            <a:xfrm>
                              <a:off x="3484" y="11480"/>
                              <a:ext cx="1026" cy="1029"/>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79" name="Rectangle 2394"/>
                          <wps:cNvSpPr>
                            <a:spLocks noChangeArrowheads="1"/>
                          </wps:cNvSpPr>
                          <wps:spPr bwMode="auto">
                            <a:xfrm>
                              <a:off x="3432" y="11737"/>
                              <a:ext cx="1121"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F4C6947" w14:textId="11A0FF10" w:rsidR="00D22DF5" w:rsidRPr="00F8410B" w:rsidRDefault="00D22DF5" w:rsidP="003F20F7">
                                <w:pPr>
                                  <w:pStyle w:val="Sinespaciado"/>
                                  <w:rPr>
                                    <w:b/>
                                    <w:color w:val="4F6228"/>
                                    <w:lang w:val="ca-ES"/>
                                  </w:rPr>
                                </w:pPr>
                                <w:r w:rsidRPr="00F8410B">
                                  <w:rPr>
                                    <w:b/>
                                    <w:color w:val="4F6228"/>
                                    <w:lang w:val="ca-ES"/>
                                  </w:rPr>
                                  <w:t xml:space="preserve">Sanitaria y </w:t>
                                </w:r>
                                <w:r w:rsidR="00F8410B" w:rsidRPr="00F8410B">
                                  <w:rPr>
                                    <w:b/>
                                    <w:color w:val="4F6228"/>
                                    <w:lang w:val="ca-ES"/>
                                  </w:rPr>
                                  <w:t>Assistencial</w:t>
                                </w:r>
                              </w:p>
                            </w:txbxContent>
                          </wps:txbx>
                          <wps:bodyPr rot="0" vert="horz" wrap="square" lIns="18000" tIns="18000" rIns="18000" bIns="18000" anchor="t" anchorCtr="0" upright="1">
                            <a:noAutofit/>
                          </wps:bodyPr>
                        </wps:wsp>
                        <wps:wsp>
                          <wps:cNvPr id="80" name="Oval 2395"/>
                          <wps:cNvSpPr>
                            <a:spLocks noChangeArrowheads="1"/>
                          </wps:cNvSpPr>
                          <wps:spPr bwMode="auto">
                            <a:xfrm>
                              <a:off x="4682" y="11480"/>
                              <a:ext cx="1026" cy="1029"/>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81" name="Rectangle 2396"/>
                          <wps:cNvSpPr>
                            <a:spLocks noChangeArrowheads="1"/>
                          </wps:cNvSpPr>
                          <wps:spPr bwMode="auto">
                            <a:xfrm>
                              <a:off x="4627" y="11850"/>
                              <a:ext cx="112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4937D71" w14:textId="6AD73482" w:rsidR="00D22DF5" w:rsidRPr="00F8410B" w:rsidRDefault="00D22DF5" w:rsidP="003F20F7">
                                <w:pPr>
                                  <w:pStyle w:val="Sinespaciado"/>
                                  <w:rPr>
                                    <w:b/>
                                    <w:color w:val="4F6228"/>
                                    <w:lang w:val="ca-ES"/>
                                  </w:rPr>
                                </w:pPr>
                                <w:r w:rsidRPr="00F8410B">
                                  <w:rPr>
                                    <w:b/>
                                    <w:color w:val="4F6228"/>
                                    <w:lang w:val="ca-ES"/>
                                  </w:rPr>
                                  <w:t>Segur</w:t>
                                </w:r>
                                <w:r w:rsidR="00F8410B">
                                  <w:rPr>
                                    <w:b/>
                                    <w:color w:val="4F6228"/>
                                    <w:lang w:val="ca-ES"/>
                                  </w:rPr>
                                  <w:t>etat</w:t>
                                </w:r>
                              </w:p>
                            </w:txbxContent>
                          </wps:txbx>
                          <wps:bodyPr rot="0" vert="horz" wrap="square" lIns="18000" tIns="18000" rIns="18000" bIns="18000" anchor="t" anchorCtr="0" upright="1">
                            <a:noAutofit/>
                          </wps:bodyPr>
                        </wps:wsp>
                        <wps:wsp>
                          <wps:cNvPr id="82" name="Oval 2397"/>
                          <wps:cNvSpPr>
                            <a:spLocks noChangeArrowheads="1"/>
                          </wps:cNvSpPr>
                          <wps:spPr bwMode="auto">
                            <a:xfrm>
                              <a:off x="5856" y="11480"/>
                              <a:ext cx="1026" cy="1029"/>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83" name="Rectangle 2398"/>
                          <wps:cNvSpPr>
                            <a:spLocks noChangeArrowheads="1"/>
                          </wps:cNvSpPr>
                          <wps:spPr bwMode="auto">
                            <a:xfrm>
                              <a:off x="5801" y="11850"/>
                              <a:ext cx="112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18709D1" w14:textId="60760162" w:rsidR="00D22DF5" w:rsidRPr="00F8410B" w:rsidRDefault="00F8410B" w:rsidP="003F20F7">
                                <w:pPr>
                                  <w:pStyle w:val="Sinespaciado"/>
                                  <w:rPr>
                                    <w:b/>
                                    <w:color w:val="4F6228"/>
                                    <w:lang w:val="ca-ES"/>
                                  </w:rPr>
                                </w:pPr>
                                <w:r>
                                  <w:rPr>
                                    <w:b/>
                                    <w:color w:val="4F6228"/>
                                    <w:lang w:val="ca-ES"/>
                                  </w:rPr>
                                  <w:t>Suport</w:t>
                                </w:r>
                              </w:p>
                            </w:txbxContent>
                          </wps:txbx>
                          <wps:bodyPr rot="0" vert="horz" wrap="square" lIns="18000" tIns="18000" rIns="18000" bIns="18000" anchor="t" anchorCtr="0" upright="1">
                            <a:noAutofit/>
                          </wps:bodyPr>
                        </wps:wsp>
                      </wpg:grpSp>
                      <wps:wsp>
                        <wps:cNvPr id="84" name="AutoShape 2399"/>
                        <wps:cNvSpPr>
                          <a:spLocks noChangeArrowheads="1"/>
                        </wps:cNvSpPr>
                        <wps:spPr bwMode="auto">
                          <a:xfrm>
                            <a:off x="7168" y="5233"/>
                            <a:ext cx="1457" cy="204"/>
                          </a:xfrm>
                          <a:prstGeom prst="roundRect">
                            <a:avLst>
                              <a:gd name="adj" fmla="val 16667"/>
                            </a:avLst>
                          </a:prstGeom>
                          <a:solidFill>
                            <a:srgbClr val="D6E3B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25D16BB" w14:textId="69FAE926" w:rsidR="00D22DF5" w:rsidRPr="00F8410B" w:rsidRDefault="00D22DF5" w:rsidP="003F20F7">
                              <w:pPr>
                                <w:pStyle w:val="Cuadros"/>
                                <w:jc w:val="center"/>
                                <w:rPr>
                                  <w:rFonts w:ascii="Calibri" w:hAnsi="Calibri"/>
                                  <w:i/>
                                  <w:sz w:val="14"/>
                                  <w:szCs w:val="12"/>
                                  <w:lang w:val="ca-ES"/>
                                </w:rPr>
                              </w:pPr>
                              <w:r w:rsidRPr="00F8410B">
                                <w:rPr>
                                  <w:rFonts w:ascii="Calibri" w:hAnsi="Calibri"/>
                                  <w:i/>
                                  <w:sz w:val="14"/>
                                  <w:szCs w:val="12"/>
                                  <w:lang w:val="ca-ES"/>
                                </w:rPr>
                                <w:t>constitue</w:t>
                              </w:r>
                              <w:r w:rsidR="00F8410B">
                                <w:rPr>
                                  <w:rFonts w:ascii="Calibri" w:hAnsi="Calibri"/>
                                  <w:i/>
                                  <w:sz w:val="14"/>
                                  <w:szCs w:val="12"/>
                                  <w:lang w:val="ca-ES"/>
                                </w:rPr>
                                <w:t>ix</w:t>
                              </w:r>
                            </w:p>
                          </w:txbxContent>
                        </wps:txbx>
                        <wps:bodyPr rot="0" vert="horz" wrap="square" lIns="0" tIns="0" rIns="0" bIns="0" anchor="t" anchorCtr="0" upright="1">
                          <a:noAutofit/>
                        </wps:bodyPr>
                      </wps:wsp>
                      <wpg:grpSp>
                        <wpg:cNvPr id="85" name="Group 2400"/>
                        <wpg:cNvGrpSpPr>
                          <a:grpSpLocks/>
                        </wpg:cNvGrpSpPr>
                        <wpg:grpSpPr bwMode="auto">
                          <a:xfrm>
                            <a:off x="5391" y="5675"/>
                            <a:ext cx="4984" cy="2227"/>
                            <a:chOff x="2081" y="6912"/>
                            <a:chExt cx="4984" cy="2227"/>
                          </a:xfrm>
                        </wpg:grpSpPr>
                        <wps:wsp>
                          <wps:cNvPr id="86" name="AutoShape 2401"/>
                          <wps:cNvSpPr>
                            <a:spLocks noChangeArrowheads="1"/>
                          </wps:cNvSpPr>
                          <wps:spPr bwMode="auto">
                            <a:xfrm>
                              <a:off x="2081" y="6912"/>
                              <a:ext cx="4984" cy="2227"/>
                            </a:xfrm>
                            <a:prstGeom prst="roundRect">
                              <a:avLst>
                                <a:gd name="adj" fmla="val 16667"/>
                              </a:avLst>
                            </a:prstGeom>
                            <a:solidFill>
                              <a:srgbClr val="EAF1DD"/>
                            </a:solidFill>
                            <a:ln w="63500" cmpd="thickThin">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87" name="Line 2402"/>
                          <wps:cNvCnPr/>
                          <wps:spPr bwMode="auto">
                            <a:xfrm flipV="1">
                              <a:off x="2988" y="8059"/>
                              <a:ext cx="3130" cy="0"/>
                            </a:xfrm>
                            <a:prstGeom prst="line">
                              <a:avLst/>
                            </a:prstGeom>
                            <a:noFill/>
                            <a:ln w="12700">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88" name="Line 2403"/>
                          <wps:cNvCnPr/>
                          <wps:spPr bwMode="auto">
                            <a:xfrm>
                              <a:off x="2988" y="8059"/>
                              <a:ext cx="0" cy="220"/>
                            </a:xfrm>
                            <a:prstGeom prst="line">
                              <a:avLst/>
                            </a:prstGeom>
                            <a:noFill/>
                            <a:ln w="12700">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89" name="AutoShape 2404"/>
                          <wps:cNvSpPr>
                            <a:spLocks noChangeArrowheads="1"/>
                          </wps:cNvSpPr>
                          <wps:spPr bwMode="auto">
                            <a:xfrm>
                              <a:off x="2304" y="8267"/>
                              <a:ext cx="1360" cy="544"/>
                            </a:xfrm>
                            <a:prstGeom prst="roundRect">
                              <a:avLst>
                                <a:gd name="adj" fmla="val 16667"/>
                              </a:avLst>
                            </a:prstGeom>
                            <a:solidFill>
                              <a:srgbClr val="C2D69B"/>
                            </a:solidFill>
                            <a:ln w="12700">
                              <a:solidFill>
                                <a:srgbClr val="76923C"/>
                              </a:solidFill>
                              <a:round/>
                              <a:headEnd/>
                              <a:tailEnd/>
                            </a:ln>
                          </wps:spPr>
                          <wps:txbx>
                            <w:txbxContent>
                              <w:p w14:paraId="39439D29" w14:textId="77777777" w:rsidR="00D22DF5" w:rsidRPr="00F8410B" w:rsidRDefault="00D22DF5" w:rsidP="003F20F7">
                                <w:pPr>
                                  <w:pStyle w:val="Sinespaciado"/>
                                  <w:spacing w:before="40"/>
                                  <w:rPr>
                                    <w:b/>
                                    <w:color w:val="4A442A"/>
                                    <w:szCs w:val="16"/>
                                    <w:lang w:val="ca-ES"/>
                                  </w:rPr>
                                </w:pPr>
                                <w:r w:rsidRPr="00F8410B">
                                  <w:rPr>
                                    <w:b/>
                                    <w:color w:val="4A442A"/>
                                    <w:szCs w:val="16"/>
                                    <w:lang w:val="ca-ES"/>
                                  </w:rPr>
                                  <w:t xml:space="preserve">Comité </w:t>
                                </w:r>
                              </w:p>
                              <w:p w14:paraId="71F10D5A" w14:textId="2547B655" w:rsidR="00D22DF5" w:rsidRPr="00F8410B" w:rsidRDefault="00F8410B" w:rsidP="003F20F7">
                                <w:pPr>
                                  <w:pStyle w:val="Sinespaciado"/>
                                  <w:rPr>
                                    <w:b/>
                                    <w:color w:val="4A442A"/>
                                    <w:szCs w:val="16"/>
                                    <w:lang w:val="ca-ES"/>
                                  </w:rPr>
                                </w:pPr>
                                <w:r w:rsidRPr="00F8410B">
                                  <w:rPr>
                                    <w:b/>
                                    <w:color w:val="4A442A"/>
                                    <w:szCs w:val="16"/>
                                    <w:lang w:val="ca-ES"/>
                                  </w:rPr>
                                  <w:t>Assessor</w:t>
                                </w:r>
                              </w:p>
                            </w:txbxContent>
                          </wps:txbx>
                          <wps:bodyPr rot="0" vert="horz" wrap="square" lIns="18000" tIns="0" rIns="18000" bIns="0" anchor="t" anchorCtr="0" upright="1">
                            <a:noAutofit/>
                          </wps:bodyPr>
                        </wps:wsp>
                        <wps:wsp>
                          <wps:cNvPr id="90" name="AutoShape 2405"/>
                          <wps:cNvSpPr>
                            <a:spLocks noChangeArrowheads="1"/>
                          </wps:cNvSpPr>
                          <wps:spPr bwMode="auto">
                            <a:xfrm>
                              <a:off x="3664" y="7530"/>
                              <a:ext cx="1831" cy="330"/>
                            </a:xfrm>
                            <a:prstGeom prst="roundRect">
                              <a:avLst>
                                <a:gd name="adj" fmla="val 16667"/>
                              </a:avLst>
                            </a:prstGeom>
                            <a:solidFill>
                              <a:srgbClr val="C2D69B"/>
                            </a:solidFill>
                            <a:ln w="127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EAE715B" w14:textId="30B51EA8" w:rsidR="00D22DF5" w:rsidRPr="00F8410B" w:rsidRDefault="00D22DF5" w:rsidP="003F20F7">
                                <w:pPr>
                                  <w:pStyle w:val="Sinespaciado"/>
                                  <w:rPr>
                                    <w:b/>
                                    <w:color w:val="4F6228"/>
                                    <w:lang w:val="ca-ES"/>
                                  </w:rPr>
                                </w:pPr>
                                <w:r w:rsidRPr="00F8410B">
                                  <w:rPr>
                                    <w:b/>
                                    <w:color w:val="4F6228"/>
                                    <w:lang w:val="ca-ES"/>
                                  </w:rPr>
                                  <w:t xml:space="preserve">Director del </w:t>
                                </w:r>
                                <w:proofErr w:type="spellStart"/>
                                <w:r w:rsidRPr="00F8410B">
                                  <w:rPr>
                                    <w:b/>
                                    <w:color w:val="4F6228"/>
                                    <w:lang w:val="ca-ES"/>
                                  </w:rPr>
                                  <w:t>Pla</w:t>
                                </w:r>
                                <w:proofErr w:type="spellEnd"/>
                              </w:p>
                            </w:txbxContent>
                          </wps:txbx>
                          <wps:bodyPr rot="0" vert="horz" wrap="square" lIns="18000" tIns="36000" rIns="18000" bIns="36000" anchor="t" anchorCtr="0" upright="1">
                            <a:noAutofit/>
                          </wps:bodyPr>
                        </wps:wsp>
                        <wps:wsp>
                          <wps:cNvPr id="91" name="Rectangle 2406"/>
                          <wps:cNvSpPr>
                            <a:spLocks noChangeArrowheads="1"/>
                          </wps:cNvSpPr>
                          <wps:spPr bwMode="auto">
                            <a:xfrm>
                              <a:off x="5345" y="7008"/>
                              <a:ext cx="1496"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DC5BF" w14:textId="77777777" w:rsidR="00D22DF5" w:rsidRPr="00F8410B" w:rsidRDefault="00D22DF5" w:rsidP="003F20F7">
                                <w:pPr>
                                  <w:pStyle w:val="Sinespaciado"/>
                                  <w:rPr>
                                    <w:b/>
                                    <w:color w:val="76923C"/>
                                    <w:sz w:val="24"/>
                                    <w:lang w:val="ca-ES"/>
                                  </w:rPr>
                                </w:pPr>
                                <w:r w:rsidRPr="00F8410B">
                                  <w:rPr>
                                    <w:b/>
                                    <w:color w:val="76923C"/>
                                    <w:sz w:val="24"/>
                                    <w:lang w:val="ca-ES"/>
                                  </w:rPr>
                                  <w:t>CECOPAL</w:t>
                                </w:r>
                              </w:p>
                            </w:txbxContent>
                          </wps:txbx>
                          <wps:bodyPr rot="0" vert="horz" wrap="square" lIns="18000" tIns="45720" rIns="18000" bIns="45720" anchor="t" anchorCtr="0" upright="1">
                            <a:noAutofit/>
                          </wps:bodyPr>
                        </wps:wsp>
                        <wps:wsp>
                          <wps:cNvPr id="92" name="Line 2407"/>
                          <wps:cNvCnPr/>
                          <wps:spPr bwMode="auto">
                            <a:xfrm>
                              <a:off x="6118" y="8059"/>
                              <a:ext cx="0" cy="220"/>
                            </a:xfrm>
                            <a:prstGeom prst="line">
                              <a:avLst/>
                            </a:prstGeom>
                            <a:noFill/>
                            <a:ln w="12700">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93" name="Line 2408"/>
                          <wps:cNvCnPr/>
                          <wps:spPr bwMode="auto">
                            <a:xfrm>
                              <a:off x="4570" y="7860"/>
                              <a:ext cx="0" cy="407"/>
                            </a:xfrm>
                            <a:prstGeom prst="line">
                              <a:avLst/>
                            </a:prstGeom>
                            <a:noFill/>
                            <a:ln w="12700">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94" name="AutoShape 2409"/>
                          <wps:cNvSpPr>
                            <a:spLocks noChangeArrowheads="1"/>
                          </wps:cNvSpPr>
                          <wps:spPr bwMode="auto">
                            <a:xfrm>
                              <a:off x="3888" y="8255"/>
                              <a:ext cx="1360" cy="544"/>
                            </a:xfrm>
                            <a:prstGeom prst="flowChartAlternateProcess">
                              <a:avLst/>
                            </a:prstGeom>
                            <a:solidFill>
                              <a:srgbClr val="C2D69B"/>
                            </a:solidFill>
                            <a:ln w="12700">
                              <a:solidFill>
                                <a:srgbClr val="76923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D06ACB6" w14:textId="7DFDE39B" w:rsidR="00D22DF5" w:rsidRPr="00F8410B" w:rsidRDefault="00F8410B" w:rsidP="003F20F7">
                                <w:pPr>
                                  <w:pStyle w:val="Sinespaciado"/>
                                  <w:spacing w:before="40"/>
                                  <w:rPr>
                                    <w:b/>
                                    <w:color w:val="4A442A"/>
                                    <w:szCs w:val="16"/>
                                    <w:lang w:val="ca-ES"/>
                                  </w:rPr>
                                </w:pPr>
                                <w:r w:rsidRPr="00F8410B">
                                  <w:rPr>
                                    <w:b/>
                                    <w:color w:val="4A442A"/>
                                    <w:szCs w:val="16"/>
                                    <w:lang w:val="ca-ES"/>
                                  </w:rPr>
                                  <w:t>Gabinet</w:t>
                                </w:r>
                                <w:r w:rsidR="00D22DF5" w:rsidRPr="00F8410B">
                                  <w:rPr>
                                    <w:b/>
                                    <w:color w:val="4A442A"/>
                                    <w:szCs w:val="16"/>
                                    <w:lang w:val="ca-ES"/>
                                  </w:rPr>
                                  <w:t xml:space="preserve"> d</w:t>
                                </w:r>
                                <w:r>
                                  <w:rPr>
                                    <w:b/>
                                    <w:color w:val="4A442A"/>
                                    <w:szCs w:val="16"/>
                                    <w:lang w:val="ca-ES"/>
                                  </w:rPr>
                                  <w:t>’</w:t>
                                </w:r>
                                <w:r w:rsidRPr="00F8410B">
                                  <w:rPr>
                                    <w:b/>
                                    <w:color w:val="4A442A"/>
                                    <w:szCs w:val="16"/>
                                    <w:lang w:val="ca-ES"/>
                                  </w:rPr>
                                  <w:t>Informació</w:t>
                                </w:r>
                              </w:p>
                            </w:txbxContent>
                          </wps:txbx>
                          <wps:bodyPr rot="0" vert="horz" wrap="square" lIns="54000" tIns="0" rIns="54000" bIns="0" anchor="t" anchorCtr="0" upright="1">
                            <a:noAutofit/>
                          </wps:bodyPr>
                        </wps:wsp>
                        <wps:wsp>
                          <wps:cNvPr id="95" name="AutoShape 2410"/>
                          <wps:cNvSpPr>
                            <a:spLocks noChangeArrowheads="1"/>
                          </wps:cNvSpPr>
                          <wps:spPr bwMode="auto">
                            <a:xfrm>
                              <a:off x="5481" y="8255"/>
                              <a:ext cx="1360" cy="544"/>
                            </a:xfrm>
                            <a:prstGeom prst="flowChartAlternateProcess">
                              <a:avLst/>
                            </a:prstGeom>
                            <a:solidFill>
                              <a:srgbClr val="C2D69B"/>
                            </a:solidFill>
                            <a:ln w="12700">
                              <a:solidFill>
                                <a:srgbClr val="76923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45C286E" w14:textId="7D1F74E3" w:rsidR="00D22DF5" w:rsidRPr="00F8410B" w:rsidRDefault="00D22DF5" w:rsidP="003F20F7">
                                <w:pPr>
                                  <w:pStyle w:val="Sinespaciado"/>
                                  <w:spacing w:before="40"/>
                                  <w:rPr>
                                    <w:b/>
                                    <w:color w:val="4A442A"/>
                                    <w:szCs w:val="16"/>
                                    <w:lang w:val="ca-ES"/>
                                  </w:rPr>
                                </w:pPr>
                                <w:r w:rsidRPr="00F8410B">
                                  <w:rPr>
                                    <w:b/>
                                    <w:color w:val="4A442A"/>
                                    <w:szCs w:val="16"/>
                                    <w:lang w:val="ca-ES"/>
                                  </w:rPr>
                                  <w:t>Centr</w:t>
                                </w:r>
                                <w:r w:rsidR="00F8410B">
                                  <w:rPr>
                                    <w:b/>
                                    <w:color w:val="4A442A"/>
                                    <w:szCs w:val="16"/>
                                    <w:lang w:val="ca-ES"/>
                                  </w:rPr>
                                  <w:t>e</w:t>
                                </w:r>
                                <w:r w:rsidRPr="00F8410B">
                                  <w:rPr>
                                    <w:b/>
                                    <w:color w:val="4A442A"/>
                                    <w:szCs w:val="16"/>
                                    <w:lang w:val="ca-ES"/>
                                  </w:rPr>
                                  <w:t xml:space="preserve"> de </w:t>
                                </w:r>
                                <w:r w:rsidR="00F8410B" w:rsidRPr="00F8410B">
                                  <w:rPr>
                                    <w:b/>
                                    <w:color w:val="4A442A"/>
                                    <w:szCs w:val="16"/>
                                    <w:lang w:val="ca-ES"/>
                                  </w:rPr>
                                  <w:t>Comunicacions</w:t>
                                </w:r>
                              </w:p>
                            </w:txbxContent>
                          </wps:txbx>
                          <wps:bodyPr rot="0" vert="horz" wrap="square" lIns="54000" tIns="0" rIns="54000" bIns="0" anchor="t" anchorCtr="0" upright="1">
                            <a:noAutofit/>
                          </wps:bodyPr>
                        </wps:wsp>
                      </wpg:grpSp>
                      <wps:wsp>
                        <wps:cNvPr id="96" name="AutoShape 2506"/>
                        <wps:cNvSpPr>
                          <a:spLocks noChangeArrowheads="1"/>
                        </wps:cNvSpPr>
                        <wps:spPr bwMode="auto">
                          <a:xfrm>
                            <a:off x="2630" y="5319"/>
                            <a:ext cx="1607" cy="452"/>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02092F2" w14:textId="26E936EE" w:rsidR="00D22DF5" w:rsidRPr="00F8410B" w:rsidRDefault="00D22DF5" w:rsidP="00D00CB7">
                              <w:pPr>
                                <w:pStyle w:val="Cuadros"/>
                                <w:spacing w:before="40"/>
                                <w:ind w:left="0" w:firstLine="0"/>
                                <w:jc w:val="center"/>
                                <w:rPr>
                                  <w:rFonts w:ascii="Calibri" w:hAnsi="Calibri"/>
                                  <w:i/>
                                  <w:sz w:val="14"/>
                                  <w:szCs w:val="12"/>
                                  <w:lang w:val="ca-ES"/>
                                </w:rPr>
                              </w:pPr>
                              <w:r w:rsidRPr="00F8410B">
                                <w:rPr>
                                  <w:rFonts w:ascii="Calibri" w:hAnsi="Calibri"/>
                                  <w:i/>
                                  <w:sz w:val="14"/>
                                  <w:szCs w:val="12"/>
                                  <w:lang w:val="ca-ES"/>
                                </w:rPr>
                                <w:t>movili</w:t>
                              </w:r>
                              <w:r w:rsidR="00F8410B">
                                <w:rPr>
                                  <w:rFonts w:ascii="Calibri" w:hAnsi="Calibri"/>
                                  <w:i/>
                                  <w:sz w:val="14"/>
                                  <w:szCs w:val="12"/>
                                  <w:lang w:val="ca-ES"/>
                                </w:rPr>
                                <w:t>t</w:t>
                              </w:r>
                              <w:r w:rsidRPr="00F8410B">
                                <w:rPr>
                                  <w:rFonts w:ascii="Calibri" w:hAnsi="Calibri"/>
                                  <w:i/>
                                  <w:sz w:val="14"/>
                                  <w:szCs w:val="12"/>
                                  <w:lang w:val="ca-ES"/>
                                </w:rPr>
                                <w:t xml:space="preserve">zació de </w:t>
                              </w:r>
                            </w:p>
                            <w:p w14:paraId="7CB20A9A" w14:textId="22A5632E" w:rsidR="00D22DF5" w:rsidRPr="00F8410B" w:rsidRDefault="00D22DF5" w:rsidP="00D00CB7">
                              <w:pPr>
                                <w:pStyle w:val="Cuadros"/>
                                <w:ind w:left="0" w:firstLine="0"/>
                                <w:jc w:val="center"/>
                                <w:rPr>
                                  <w:rFonts w:ascii="Calibri" w:hAnsi="Calibri"/>
                                  <w:i/>
                                  <w:sz w:val="14"/>
                                  <w:szCs w:val="12"/>
                                  <w:lang w:val="ca-ES"/>
                                </w:rPr>
                              </w:pPr>
                              <w:r w:rsidRPr="00F8410B">
                                <w:rPr>
                                  <w:rFonts w:ascii="Calibri" w:hAnsi="Calibri"/>
                                  <w:i/>
                                  <w:sz w:val="14"/>
                                  <w:szCs w:val="12"/>
                                  <w:lang w:val="ca-ES"/>
                                </w:rPr>
                                <w:t xml:space="preserve">recursos de </w:t>
                              </w:r>
                              <w:r w:rsidR="00F8410B">
                                <w:rPr>
                                  <w:rFonts w:ascii="Calibri" w:hAnsi="Calibri"/>
                                  <w:i/>
                                  <w:sz w:val="14"/>
                                  <w:szCs w:val="12"/>
                                  <w:lang w:val="ca-ES"/>
                                </w:rPr>
                                <w:t>suport</w:t>
                              </w:r>
                            </w:p>
                          </w:txbxContent>
                        </wps:txbx>
                        <wps:bodyPr rot="0" vert="horz" wrap="square" lIns="0" tIns="0" rIns="0" bIns="0" anchor="t" anchorCtr="0" upright="1">
                          <a:noAutofit/>
                        </wps:bodyPr>
                      </wps:wsp>
                      <wps:wsp>
                        <wps:cNvPr id="97" name="Line 2507"/>
                        <wps:cNvCnPr/>
                        <wps:spPr bwMode="auto">
                          <a:xfrm flipV="1">
                            <a:off x="3435" y="10638"/>
                            <a:ext cx="1956"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3B7E42" id="Group 2508" o:spid="_x0000_s1120" style="position:absolute;left:0;text-align:left;margin-left:59.8pt;margin-top:11.35pt;width:414pt;height:471.75pt;z-index:251675648" coordorigin="2330,2273" coordsize="8280,94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Fh3qRDQAAwWkAAA4AAABkcnMvZTJvRG9jLnhtbOxdXXObSBZ936r9&#10;D5TeJxbfoIozldjJ7FRlJ6lNZt8xQhIbBFrAsTO/fs/t290ICfRhWyTOylVJISFQ03363HvPvd16&#10;+ev9MjO+JmWVFvnlyHwxHhlJHhfTNJ9fjv78/O6XYGRUdZRPo6zIk8vRt6Qa/frq7397ebeaJFax&#10;KLJpUhq4SV5N7laXo0VdryYXF1W8SJZR9aJYJTlOzopyGdV4Wc4vpmV0h7svswtrPPYu7opyuiqL&#10;OKkqvHvNJ0evxP1nsySuP8xmVVIb2eUIbavF/6X4/4b+v3j1MprMy2i1SGPZjOgBrVhGaY4v1be6&#10;jurIuC3TrVst07gsqmJWv4iL5UUxm6VxIp4BT2OON57mt7K4XYlnmU/u5ivdTejajX568G3jP75+&#10;LI10ejly7ZGRR0uMkfhaw3LHAXXP3Wo+wad+K1efVh9LfkYcvi/iLxVOX2yep9dz/rBxc/fPYoo7&#10;Rrd1IbrnflYu6RZ4cONejMI3PQrJfW3EeNO1XD8YY7BinHPD0LQsl8cpXmAw6TrLtnEepy3Lt9W5&#10;t/L6wArkxaFjiysvogl/sWisbBw9GTBXNd1aPa5bPy2iVSJGq6IOU93qqG59n+aJYdleyL0qPnSV&#10;fyxFH1eTCr27t8NseiLx4KFn8YOrbpPP7Hu+Ryf0M0eTVVnVvyXF0qCDy1GGdojBiL6+r2r+qPoI&#10;jU1evEuzDO9Hkyw37i5HIUZEXFAVWTqlk3SuKuc3V1lpfI1oaok/+b2tjwHC+VTcbJFE07fyuI7S&#10;jI/RziwXMOIu4GG5KabfRM9gxMQgDTVa6F2eBK8BWTGiGDJf8AS1BOOqZkHFU8DIi6tFlM+T12VZ&#10;3NEzAkam6InWBfTioCF2fCfcwLYaYtPyQac0LZyxgH3/IItu/xforxlpGrT5VD5eNP3PyJgtM5Ad&#10;BtAwPc/z5fAJWAgAraOiNaitsX8n/rrGngZ2DU/dQ13f39wLAnIcugf1E4++URZM1zAvOFgU5V8j&#10;4w5UfTmq/nsblcnIyH7P0dtAfq0OSnVwow6iPMall6N6ZPDhVc38f7sq0/kCdzZFH+UFDfksFTOi&#10;aYWEJniC2iapjQ/XJrmnYCO50/YFBDa5kezDU3Gn5kDbMsXQRROFE8saA8eEE9O2BRtEE82dvm+a&#10;Al++FUoKiReKO7ev1BD7Htzpq25tzUbR6tbkAhudaDZ29FZ/L+u+2uLcWVbcgSbK+nVWJ2Ue1clH&#10;9lma6blNxP1T7sp5cxUqmm99jBnbDkxhQJerKYC/SPPPcG++7OFwJ3BsSxgnPEfrpssUjTaydHk5&#10;gmHGH03UaLKT0IFG4X5JE6Pojyd4M+eFfW5m28Fz3nWoGZvzXr57mrk/hLMAeu8wP4LrBwJ8OPYx&#10;60Advh8KMDS04o0tZhUP3hfDVflzylJIF+OJ4X59fR1ciVm/iUyGO+wiwCCckl4PJbSDEC4uN3so&#10;dIsp+gB0h6bjaHQ7rm/hBVs2eYYRLs88qYUbAuXwbzpQrs3/AE6WH/jAcifKzTFwL4znGeYHkrhw&#10;Px4A826I491TwXuVxhP8k4E0jrYivv2CA66qb8n5ZNFiedA9llH55Xb1C2L+VVSnN2mW1t+EfgHW&#10;okblXz+mMUXX9KLxKz30Bc8UnKZvpWAErt00qWI4sVkxL978+faPD6Yp2FFdzLeCE5LGIkxvYpRq&#10;hZCAPN7mra2wpX2XC3rZat5Nlq5UEEjHsiPQng1RoqMvWfC4LuLbZZLXrOCUSYY+KfJqka4q8Nwk&#10;Wd4k8FvK36doZwz1qIaEAGc952AmzkqOuIjw8eJdWQhNoT8oWfsQDj8XwlKsh68yhKH3o2y1iGRQ&#10;q6wFf1SERPJ62CEcqWbgFXUE3zamqEv4R1VdJnW8oLdnCJrl+2TC1AnRuU1/UlcfFCM2RhpiBztj&#10;yittjPSYo1ClfWz5pGUrOmTDqOw4tbmlA7TewCOImF21Fz1Dh/gnoqW1IGkAa+IRmIVuJQUW1j+k&#10;u3SswOKHNrs/Vp/AAl1st/Nz1lcqKLGfOtUwiFYbg6VtB1jvoMEyZphq/1BRuxQSd+hijqvc1vO4&#10;HaA594ybFofVJJPa8INUTNcOWYKwpFjZxBgweKRbWIGKbnsijPMk2zHJNiVn/2jJuXOSOa7NTrMd&#10;usJZb4bNo3CFBu4kc8yISfQr8+meGE9oE6oFrRiP7Np1VC3YsFffquuiZru5pU8b9bcV/I2qTqKs&#10;XkBxvBwtkym0xgQJrmrJV0n9+oDPKltJ9ohs+7rCSTaX3pfi4hDGEs7jduiFfAmaIi3mqfVt1yQP&#10;FlDZ1i1dkd0gGAUOGIJdkh4CeGqJwXtrv7mSX9mCDksMFv72JUGct57J7hj5eOtKxAkFNM3DR4rm&#10;LQGtJTG0RLRnKjF4WpBfV44DKcpro0VebXyfy2ymjomEDfwsaIBRuOZM8jw5yEv3AwjshHTHCjYU&#10;esmWJkSp3TBHqBBRluKqyHP460XJyYonTN31C2Nb1IgJGU1+1NQd8ldd1DZossC04CfRgDumkBob&#10;A2m6LiApXJuxsJ2giB5mGzB1d72D9TojvrYVa2R87WAcyUKYB0Ol7oawrp3yfTCkfO+bHhpBEPQh&#10;HokJq5QBE1zOELQ51doPwRmV5UyvijJPSuFzyZzwjgQywmLleR2bQN4n7x9Qf/DUJKaRzcE+wf5I&#10;ZLfsqzkWBS2lyEm37Ks889wkfBSxdJHtoBK+QrodMqOukW2D9ECljb4/2fpeaNk7XMxDslhX1rUX&#10;vulyUw801uikA9KyrnaUjkS9Sflhxem2J14w6uWZGzEF5JnnhnrUAXWhXuewpYR1Yq8yJD0LDA+p&#10;UgxTg3vlVfr7UH/2KreLLbuFL9TxdA25TuwOkas0XR7wwITK0mfSQxFh9Jv0Z+hV4rHxtA+wvZqB&#10;cMDsgwNmHhw8O9bB6HdoNuvC+ak1G5+qVolzAh8ViG0Ijh0Z2DQVhD22tojraF5wnfRehxLFaRw0&#10;A9LHOpT9VlKWR0GC2lcv0m+tTyfmcH3KAwD/HetF1pJ9ok5clj2jLFuCVlVEBlKpOl01uU4rhPC0&#10;2ih1x0qgNr1QkqiuiLTGEIYI3aY55kQ6lUuqksjtSzXJfoeSSF9r+y1hS8ffA9ijru5SMeaOztrO&#10;P1Nl+DAlym9fvzOvrwkSGLuWMnt4AVk/IRzoegupfzMFcHDB43ec4gMoJ5QSYBtHgEA5fUalLjxT&#10;iQ8HgLXt09xiFkBz2kbODdFAod7pMvkeI/f4qgp63gYmjRKhg+vHxGQyDOuIyeSZZ+cdaaX/Ay1k&#10;AGh07DoAaCzbZLnNNB3OojXRmDm2pGeEoz0yf5KhqKHauSynRVutWqd97o5FitOe1Omj2W2nsHAk&#10;Yn9yrtOJihbX6WBnCNhaHicqTDNghXMNtqYFb4i4zh7vQe3puE5LKkciR5IY5xR+Pq7T+QXFdUOm&#10;FmwsEJEG8sx1/SLqkYj9yblO5wlaXKddmQG4DqWBLJ+Zpo/azrZfp7nOsQT/6tAu2lw1ezqu01ri&#10;kcj5ubmO1nBzRKC4TtuEAUDjeJDQORg4c92Z6zb2ZehOFZCI1BHD6uk9CGwtrl7/Uf06LVqfuW5t&#10;mQ9xTZvrdD8NABo3oNIkIXycue7MdYdxnZb3W36dLkYdBLZY4MSw/TFjWN0Zz4XrmnQGZ11PvjcO&#10;xZPMe+vJDF52PpDqq+vlXOynsREc6Coi6ycs2XR1yuhIeMIvH6pksye3GOhkgcwtkryJuO6Uu63o&#10;3KLrbSYHnJBwLJID2I6KMbSdW/Swj5U6p1KL21fq+LOZi2rJyOlno1bS12ajw6tIB5qNOrXY9JbK&#10;LO7oq+1Y/cfJLHo21cUasdqJJf6CrVi4BKJf0D+L8bzb0gCJR9SYSBPECxsdFNcJKtFrROSr/hUf&#10;Yq3cvzcWpFoh6h3IOwnGzLSNwG6btHkd8YUqmO5JJR69xvGQCtIhsIUuE8nu4da1UWezJ6GGcV0Z&#10;P2hdMVVtytXEOwZPjhz2ySKYaLreoqDz2HXsZ9mjm2iNuGV3htSILRsenpitWJHMVlrZHRO1yjxb&#10;3X2rJgYssdyX8h2ECTYKWnSlAi88IZfhSNeypWij1zuqFPDuc6tQQBXLdpTjYIe+xs58kjurnmoX&#10;O9vzGN++y1t3NdbIDFBFzunefbt6/b/he2dJQ4N2XW/yGLT/dGslaIeHLTXcGQ+phru2wyvNsTvc&#10;ZtWyg+0TBer376T66G1yiAk7Crp4A9/H0qRcoN1BlfLMs6NLLYYrV25dDD/WlfOQCenxw6VZP7ty&#10;cq/1o/YQ73blQi0Lq7HTIigU4WPHDgDGGCFO8oPNtaxy7JyxwMbZDX+KsesSYx0uARtI/rEDFTRb&#10;7mYF7uFu+BPvDHJaV/t0i0lQ4ScdzCP9ktbKZUw0Ni2tVct499mZFS0ar0eZphSOB6kwdx25ziQ4&#10;w3vHTwEc6HZrfeBHh3cj5Q+UViPXdiut5g7qeqO+mE23a5si0bQWcHow2ux68wLPfus9YMD5VD9i&#10;4Omw/khYoruGSqsNIKtjNXJLj3XZUZN+xEGOYKesrvd5NMeevRnThWqLnafWZg/YgKR/67mdq8N2&#10;biBH286xyHzYL6QIosHvBAldWv6mEf0Q0fprocw3v7z06n8AAAD//wMAUEsDBAoAAAAAAAAAIQDv&#10;j7+E0RMAANETAAAVAAAAZHJzL21lZGlhL2ltYWdlMS5qcGVn/9j/4AAQSkZJRgABAQEA3ADcAAD/&#10;2wBDAAIBAQIBAQICAgICAgICAwUDAwMDAwYEBAMFBwYHBwcGBwcICQsJCAgKCAcHCg0KCgsMDAwM&#10;BwkODw0MDgsMDAz/2wBDAQICAgMDAwYDAwYMCAcIDAwMDAwMDAwMDAwMDAwMDAwMDAwMDAwMDAwM&#10;DAwMDAwMDAwMDAwMDAwMDAwMDAwMDAz/wAARCABcAF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pHbYuaWmzttiY4zjtQBB&#10;YapHqA/dsrYODtbcKs1+Fuq/8G+n7RXwzsf+Eh8P654J1HWNNZZbS30XXLm2v3kUjBikmghjVgfm&#10;y0i4xwc4Bo/8Nsftnf8ABNPXVt/Hn/CS3mmNOYhH4viOr6beSvHvCx36sWfauTshuMKQQRwVr5x5&#10;9UpP/a8PKC7rVfkj+kafgHl2bR5OEs/w2Mq2uqcv3U35RXNNv1sl3aP3gor41/4J9/8ABaP4c/tt&#10;Xlr4b1CFvAnjyRPk0q/ulkttRO/bi1uMKJHwUJjZUfLEKJAjOPspTla9vDYqliIe0oyUl5f1ofhn&#10;EnC+a5BjpZdnFCVGrHpJbrumrqSfRxbT7hRRRXQeCFFFFABRRRQAU2aXyYmb+6M06o7mQRwszdKA&#10;Pz+8J/8AByJ8Ddd1y1stS0H4jeH47hwst5eadbSW1qMfefyrh5So4ztjY89K+tfhd8bvhj+3J8KL&#10;ubw1rHhvxx4Yvo/I1C1eNbhQrg/urm3kAaMkc7JUBx2r5v0f/gqB+yt+1Zb2vhXx1/ZumXU8pcaL&#10;8QfD6xJbMF3h3llV7WM45BaUEkjHUZ8e/a//AOCQWufsv6m3xg/ZR1jxFoPiLQx5154Ztbpro3Vs&#10;oQslrv3NMN0fmNbTmUSk4TBVIm8COLxME5xlGtFb8ukl8rtP0dmfvmI4V4ZxVanga+HxGTYudvZS&#10;rS9ph5u+jc+SE4JuyU488I9e5xH/AAVF/wCCElv4T0jVPiF8ErS7a2tQbnUvCcZMzIgUbpLEnLHG&#10;C5hYk8t5Z4SKvS/+CIP/AAVgvvj55fwj+JN8t14w020ZtC1qaYeZrlvEoLQTFjl7mNAXEgyZY0Zn&#10;w6M8v0X/AMEvP+Cienf8FDvghNfXVra6P4w8OlLTX9NhbMQcr8lxDuYt5MuGID/MjK6EuFEj/nF/&#10;wW9/YuvP2Mv2m9E+MXw/huNJ0TxRqIvxLbg40XXInMxKfJtRZcCVFLMd6XGAqKqjzq8IYS2aZf8A&#10;w5W5orZrul0a69n8z9E4dxmK4t9t4YcfaY+lzfVq89ZxqJX5JS+3GcdVK7549XLka/b8HIoryP8A&#10;YY/aet/2w/2WvB/xAhjjgn1yxBvYEUqsF3GzQ3CKCSdgmjk2knJXae9euV9bTqRnBThs1dfM/kvM&#10;cvxGAxdXA4uPLUpylGS7Si2mvk0FfKP7ff8AwV/+G/8AwTo8d6H4f8baH441S88QWDahbyaJZ2s0&#10;SxiQxkMZrmI7sjsCMd+1fV1fH3/BXz9hr4X/AB9/Zl+IXxD8W+G21bxd4C8D6vc6Fff2jdQfYXht&#10;priM+XFIsb4kAbDq2eh44r3uHaWAq5hTpZkpeyk7e5bmu9FvZWvv5Hg5xUxNPCTqYS3OlfXay1f4&#10;bEv7Bv8AwWf+GP8AwUP+L2p+C/BWg+PNL1XS9Gl1yWXW7G0ht2hjnghZVaG5lbfuuEIBUDAbnjB8&#10;3+MX/Bx/8E/gh8XPFXgvV/CnxUuNW8Iaxd6JeSWem2D28s9tM8MhjLXqsULISCVUkYyB0r4V/wCD&#10;XEbv2/fF4/6p/e/+nLTK6v8A4OR/2L/hv+zlqvgzxl4P8PtpPiT4ia5q9/4hu21C5uP7QnYwzM/l&#10;yyMkeZJZDiNVHzYxgAD9LjwbkdPiyeQ1/ackox5Gmr8zjzPmfa17WT1Pj/7fzKeRxzOny8yb5rrp&#10;eysu999T9df2Pv2qdB/bT/Z10H4meGbHWdP0PxEbkWsGqwxw3aCC5lt2LrHJIgy8TEYc/KRnByB8&#10;V/tvf8HIHw//AGZPihqHg7wb4Pv/AIlarod5JY6tc/2iul6fbyxkq6RS+XM8zLIGVv3apxlXauy/&#10;4I/6L4k8V/8ABCrw3pvg3ULfSfF2oaJ4jtNEvZ2KxWd8+oaglvK5VWIVZCjEhWOB0PSvl39hf/g2&#10;08YfCr9qLw34i+MV18NfFngXRzNc3Ok2N7eXBvZxGwgEkctrGjxrKVdlZ8ME2srKWU+PluUcOYPM&#10;ces3m3ChOUadO7TnyuS3VuyS1V29dN/QxWOzavhcMsCveqRTlOytG6XR+r6PQ7X4Of8ABdT4D/8A&#10;BQe8j+Gvxw+GMPhSz165+y6fPf3UerabHJIjRh3ufKhls5SX2rKi4TduMseCR7f+z5qWrf8ABNv9&#10;rjw/8Etc1y/174Q/E63mfwBqOpXUctxol9AFaXTWdnDNCysnlkLy8sSqCzSEfk7/AMFzfg18NvgJ&#10;/wAFC/EHhv4Z6eujWEOn2d1q2mwxiOzsNQmTzGjt1AASIwtbvtHyq8kgXAAVf111/wDZy8f/ALV/&#10;7Bf7K+paRqenyeNPCFx4U8Z6ldeIry48y8e30/M4aURyyNM8sgJLg7iCSc9fP8SOFMvwuDwee5PC&#10;UPbK/I3d2sna7bbTTe7avZo+48K+MMRVr4nhfPqylhZXTb+GE7S5KsV9mUZpXcUnKDlCW+ngf7Vu&#10;jw/8Ez/+CxPw/wDidoklnpfgz41SSad4ghkuI4YY2kuIUvpGOwmOJGltLsknLSLKNyocD7D/AOCt&#10;vwUsPjv/AME8PiPY3SwJPoekyeI7G4eATPbzWSG4/d55VpI0khLDBCzOOQSDyv8AwV2/YG8Tft7f&#10;Abw3oPhG48O2fiDQtdTUPtOsySwx/ZzbzRyorxRSNlnaE4IAOzJOQBX1V4p0FPFHhK8025jjljvr&#10;Z7eWNxuV1dSrKfY5IPsa/KaODalXote5PVf9vL3vx1+Z+vZvxnQqYfh/PadXmx2FvCr/ADctGpGV&#10;Byb3bg3G7u2oa6WR+ZH/AAbF/FSa/wDhr8VvBUv2OO10jVLLXLYg4nlkuoXhmz6qos4MYHBc5PIA&#10;/Uuvzj/4JE/8Emvil+wN+0Hr/ibxdrng2/0XWPD0mmiDSLu5mm+0G5t5Udllt4xtCRyjIYnLDggk&#10;j9HKeRU61LBQp11aUbr8Xb8DDx1zLKMx41xmYZHWVWhV5JKUb25uSKktUteZNv1CvGP+Cjf/ACj8&#10;+OX/AGIGu/8Apvnr2evIf229V8G6z+z34s8C+LPHnhnwE3xF8P6lodpeavewQbfOt2heVElkj83y&#10;/ORioYdVBIyDX0uVyUMZSm9lKLfXRNN6LXY/F8fFyw1SC3cWvm0fjh/wa3/8n/eLv+yf3v8A6ctM&#10;r3v/AIOuf+RC+C//AGENU/8ARdrXp3/BLD/glh4U/wCCbn7ZWt3H/C9fDHjTxVf+HJtFfwytlDp+&#10;pQCSW1u/NMf2uWTAjtwcbBlZA2cDn0n/AIKx/sB6D/wU6+HGh30PxS0jwfovwxn1ObUtQSxXVIY2&#10;VUWdJNs8QiaHyG3gkkHIIGOf1nFcTZdLjqnnEZv2Hu+9yy/598u1ubfTY+IwuV4qPDcsC4/vLvS6&#10;/nT3vbbzNX/ggN/yiZ+Ff+9q/wD6eL2of+CwH/BUzwx+wB8Kl0m3kTWfib4gjWfRNGhumia0VXyt&#10;9dFCGW2WSPb5Z/4+CrxD5BM8e7/wT+07wT+yN/wTM8G6XpfxY8K6l4ftIbz+zPF2q240yxlmu7u4&#10;uY1lt5Z1ZHRptjwtKkmY2U7GyF+Jv2hf+De+b4meOrrx/wDEb9q/S7jVvHWoIRqmp+G44k1G4lH7&#10;mGEtfhcbAFiij4VEVUUKoA8LB0clxnEmJxmb1eWh7WclHlned5NpWUbpWs5J2fS27XoYirmGHymj&#10;h8DC9Xkim7x93RK+r1fbp19fln/gmD+zD4B/aY+PP/C1v2gPi58NdF0GHVH1a60rxB4nsIdT8VXp&#10;lMjefBLIGW3aTLSF1BkDbVG1y6/0PeFfEWm+LvDOn6to99Z6ppOqW6XdleWcyzW93DIoZJI3UlXR&#10;lIIZSQQQRxX4x+KP+DY3QfAWpWVnrn7TGh6Nd6lHPNaQ3vhmOCS6jgj82d41bUAWWKP53IyEXlsC&#10;v1t/ZS8BWfwq/Zg+HXhfTtatfEmn+HfDWnaZbavbKFh1SKG2jjS4QKzgLIqhwA7DDcMep6PErM8v&#10;zGpTxWCxTqpe6ockoRhHpZtK7bWve3RJJZ8H4XFYVSoYijydXLmTcpednpvod/RRRX5afbBRRRQA&#10;V8i/8FG/gT4T/aW+N3wD0XUP+Feahq2h+LP7YvNJ16a2N5qOjrbyi5ihglBeeNmWIugUqfKBb7mR&#10;9dV8a/t5/CDwVd/tI+BPiF4gbxnfah4VOnQ21notnp9xHPePq1tJpltI9x89s91exrEsymKMKkqS&#10;zwrJ8/ZgcVi8NXVbAq9TVLW2kk4vXTo9PPvsdWFweWYqTo5vVdOlZu6jzPmj70VbqnJJPbzaWq8z&#10;+GHgbwjaf8FY/iP+0RH4++AnijwbrltaWcF0vi20k1TwwYdFZZJghtXCSyLY3A+W7hAtluncSbNs&#10;eh4NurO2/Zu/aU8A3nxT+AY0f4mXviKbw5qcHjVJHiuPEIvJbKG9XygsOYiGXy2mMgSQoGCc+G6Z&#10;8L/gP8f/ABjqXh3T/G3xGvfAGoarrHxUl8M2WhQrbpFb3b2bwWoh/wBKjSZLhCkKIXeF48CKXIrJ&#10;0T4S/DLxn+xpq+rWurfHZfAckEerLKtppm1U0vQtZ0y4vI4EuiYo2Ns8cvnbfNdbaIBllDD0KmL4&#10;lclCWGXuqnBXvp7O/Jpfe19Nmru19T6HDZH4ctc8s0qJyvJpU20ufl5lzcuttXayS0SnK52nxJ+A&#10;Ph34cf8ABOz4e/ATxJ8QPg7oXiTwj8Q9EOvm31iz1IBJZmZpp7WWziVpG3ORFcQOpijBmlkUSSHo&#10;v+ChHwI8PfFvxLpvjLwTr3wA8WfDnTfhtceBYtH8R+ILax0XwS1xdtb22uWhjDxR7JYHtSIvKkBs&#10;xHExZcR0/E3wO+HviT9rTV/AzfFz4peG/GNv4mtfGFh4fjtrGRdAvJLTU9XlYYLxThPtEiySsHCm&#10;4tYWkkEi44vQv2b/AIU/s76/c+GdP8RfE/S/iR/wkdvc6HMdG0nURq15bXuq2Mdxb20kksSwtJM9&#10;v/pLQ7H8mZvLXe42pZ5xN9ajXhh0379T/wAGJXa1u1ZJpppLV3SbMnwz4d/VHCWZ1FO0I/w20+V6&#10;p+57rV3dpVOyjKyctz9vX9jq5+O3w0/Zz8F6b8YvhroesfBnwJrdpr2q3PiaK3b7RBZ2tkHCNmRr&#10;Vr2xnhndl/dqJQys4MZ/RD9i3we3w8/Y9+FWgPqWkaw2h+EdKsDqGlXP2mwvvKs4k863lwPMhfbu&#10;R8DcrA4Ga/PH9pbw78F4viX4q8J618XvFXhDW9a0rUodVtX0qyubV7KTVU8RecYJCz7o/wC2JPKu&#10;I8OP7OuyhDwsrfo5+yrfaXqn7Mvw+utE1TVtc0e68O2E9lqWqgi/1CF7dGSe4yAfOdSGcnkszGub&#10;G5pnNbC08Lj6SjTjeUXZJtylKT1W6vKVui6efj4zJ+GMM3iMlxUq1VvllFpq0VGKT1SV3ZK12+r3&#10;su+ooorxjhCiiigArm/H3wd8I/FdLRfFHhXw54kWwk862Gq6bDeC2fj5k8xW2t8q8jB4HpXSUVUZ&#10;yg+aLsxSimrM4fTP2YvhrovjhfE9n8PfA9p4kjmluF1aHQrWO+WWUKsjiYJv3OFUMc5YKAc4FRwf&#10;stfDG18KLoMfw58Cx6HHZS6aunLoFqtotrLMJ5IBF5ezynmAkZMbWcBiCea7yitPrFX+Z/eyPY0/&#10;5V9xzOvfBfwf4pu9QuNU8J+G9Rn1azn06+kutMhme8tp0iSaCQspLxyJBAro2VYQxgghFxgQ/sgf&#10;CW30u+sY/hf8O47LVL2LUb23Xw5ZiK7uomZo55F8vDyozuyu2WUsxBBJr0WiiOIqxVoyaXqwdGm3&#10;dxX3HG6r+zt8P9d8QyavfeBfB95q0mn/ANkvez6NbSXD2fmCT7MZChYw+YA/l527gDjPNdhBAltC&#10;scaLHGgwqqMBR7CnUVEqk5fE2yo04x+FWCiiioKCiiigD//ZUEsDBBQABgAIAAAAIQAMiEvA4QAA&#10;AAoBAAAPAAAAZHJzL2Rvd25yZXYueG1sTI9BT8MwDIXvSPyHyEjcWNoC3VaaTtMEnCYkNqSJm9d4&#10;bbUmqZqs7f495gQ3P/vp+Xv5ajKtGKj3jbMK4lkEgmzpdGMrBV/7t4cFCB/QamydJQVX8rAqbm9y&#10;zLQb7ScNu1AJDrE+QwV1CF0mpS9rMuhnriPLt5PrDQaWfSV1jyOHm1YmUZRKg43lDzV2tKmpPO8u&#10;RsH7iOP6MX4dtufT5vq9f/44bGNS6v5uWr+ACDSFPzP84jM6FMx0dBervWhZx8uUrQqSZA6CDcun&#10;OS+OPKRpArLI5f8KxQ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IzFh3qRDQAAwWkAAA4AAAAAAAAAAAAAAAAAPAIAAGRycy9lMm9Eb2MueG1sUEsBAi0ACgAAAAAA&#10;AAAhAO+Pv4TREwAA0RMAABUAAAAAAAAAAAAAAAAA+Q8AAGRycy9tZWRpYS9pbWFnZTEuanBlZ1BL&#10;AQItABQABgAIAAAAIQAMiEvA4QAAAAoBAAAPAAAAAAAAAAAAAAAAAP0jAABkcnMvZG93bnJldi54&#10;bWxQSwECLQAUAAYACAAAACEAWGCzG7oAAAAiAQAAGQAAAAAAAAAAAAAAAAALJQAAZHJzL19yZWxz&#10;L2Uyb0RvYy54bWwucmVsc1BLBQYAAAAABgAGAH0BAAD8JQAAAAA=&#10;">
                <v:line id="Line 2369" o:spid="_x0000_s1121" style="position:absolute;visibility:visible;mso-wrap-style:square" from="3435,2962" to="3435,10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roundrect id="AutoShape 2370" o:spid="_x0000_s1122" style="position:absolute;left:4749;top:2273;width:1278;height:40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wUxQAAANsAAAAPAAAAZHJzL2Rvd25yZXYueG1sRI9Ba8JA&#10;FITvQv/D8gq96abaiKRughSUQr1oWvD4yL4mabNvQ3bVbX+9Kwgeh5n5hlkWwXTiRINrLSt4niQg&#10;iCurW64VfJbr8QKE88gaO8uk4I8cFPnDaImZtmfe0WnvaxEh7DJU0HjfZ1K6qiGDbmJ74uh928Gg&#10;j3KopR7wHOGmk9MkmUuDLceFBnt6a6j63R+Ngq/Sz16mm802fMgDrdLws97Jf6WeHsPqFYSn4O/h&#10;W/tdK0hTuH6JP0DmFwAAAP//AwBQSwECLQAUAAYACAAAACEA2+H2y+4AAACFAQAAEwAAAAAAAAAA&#10;AAAAAAAAAAAAW0NvbnRlbnRfVHlwZXNdLnhtbFBLAQItABQABgAIAAAAIQBa9CxbvwAAABUBAAAL&#10;AAAAAAAAAAAAAAAAAB8BAABfcmVscy8ucmVsc1BLAQItABQABgAIAAAAIQCA+lwUxQAAANsAAAAP&#10;AAAAAAAAAAAAAAAAAAcCAABkcnMvZG93bnJldi54bWxQSwUGAAAAAAMAAwC3AAAA+QIAAAAA&#10;" stroked="f">
                  <v:textbox inset="0,0,0,0">
                    <w:txbxContent>
                      <w:p w14:paraId="44BCC27F" w14:textId="77777777" w:rsidR="00F8410B" w:rsidRPr="006C4150" w:rsidRDefault="00F8410B" w:rsidP="00F8410B">
                        <w:pPr>
                          <w:pStyle w:val="Cuadros"/>
                          <w:jc w:val="center"/>
                          <w:rPr>
                            <w:rFonts w:ascii="Calibri" w:hAnsi="Calibri"/>
                            <w:i/>
                            <w:sz w:val="14"/>
                            <w:szCs w:val="12"/>
                            <w:lang w:val="ca-ES"/>
                          </w:rPr>
                        </w:pPr>
                        <w:r w:rsidRPr="006C4150">
                          <w:rPr>
                            <w:rFonts w:ascii="Calibri" w:hAnsi="Calibri"/>
                            <w:i/>
                            <w:sz w:val="14"/>
                            <w:szCs w:val="12"/>
                            <w:lang w:val="ca-ES"/>
                          </w:rPr>
                          <w:t>Not</w:t>
                        </w:r>
                        <w:r>
                          <w:rPr>
                            <w:rFonts w:ascii="Calibri" w:hAnsi="Calibri"/>
                            <w:i/>
                            <w:sz w:val="14"/>
                            <w:szCs w:val="12"/>
                            <w:lang w:val="ca-ES"/>
                          </w:rPr>
                          <w:t>í</w:t>
                        </w:r>
                        <w:r w:rsidRPr="006C4150">
                          <w:rPr>
                            <w:rFonts w:ascii="Calibri" w:hAnsi="Calibri"/>
                            <w:i/>
                            <w:sz w:val="14"/>
                            <w:szCs w:val="12"/>
                            <w:lang w:val="ca-ES"/>
                          </w:rPr>
                          <w:t>cia de l’accident</w:t>
                        </w:r>
                      </w:p>
                      <w:p w14:paraId="187E6917" w14:textId="77777777" w:rsidR="00F8410B" w:rsidRPr="006C4150" w:rsidRDefault="00F8410B" w:rsidP="00F8410B">
                        <w:pPr>
                          <w:pStyle w:val="Cuadros"/>
                          <w:jc w:val="center"/>
                          <w:rPr>
                            <w:rFonts w:ascii="Calibri" w:hAnsi="Calibri"/>
                            <w:i/>
                            <w:sz w:val="14"/>
                            <w:szCs w:val="12"/>
                            <w:lang w:val="ca-ES"/>
                          </w:rPr>
                        </w:pPr>
                        <w:r w:rsidRPr="006C4150">
                          <w:rPr>
                            <w:rFonts w:ascii="Calibri" w:hAnsi="Calibri"/>
                            <w:i/>
                            <w:sz w:val="14"/>
                            <w:szCs w:val="12"/>
                            <w:lang w:val="ca-ES"/>
                          </w:rPr>
                          <w:t>/ emerg</w:t>
                        </w:r>
                        <w:r>
                          <w:rPr>
                            <w:rFonts w:ascii="Calibri" w:hAnsi="Calibri"/>
                            <w:i/>
                            <w:sz w:val="14"/>
                            <w:szCs w:val="12"/>
                            <w:lang w:val="ca-ES"/>
                          </w:rPr>
                          <w:t>è</w:t>
                        </w:r>
                        <w:r w:rsidRPr="006C4150">
                          <w:rPr>
                            <w:rFonts w:ascii="Calibri" w:hAnsi="Calibri"/>
                            <w:i/>
                            <w:sz w:val="14"/>
                            <w:szCs w:val="12"/>
                            <w:lang w:val="ca-ES"/>
                          </w:rPr>
                          <w:t>ncia</w:t>
                        </w:r>
                      </w:p>
                      <w:p w14:paraId="1833236D" w14:textId="3761F9E6" w:rsidR="00D22DF5" w:rsidRPr="00F8410B" w:rsidRDefault="00D22DF5" w:rsidP="003F20F7">
                        <w:pPr>
                          <w:pStyle w:val="Cuadros"/>
                          <w:jc w:val="center"/>
                          <w:rPr>
                            <w:rFonts w:ascii="Calibri" w:hAnsi="Calibri"/>
                            <w:i/>
                            <w:sz w:val="14"/>
                            <w:szCs w:val="12"/>
                            <w:lang w:val="ca-ES"/>
                          </w:rPr>
                        </w:pPr>
                      </w:p>
                    </w:txbxContent>
                  </v:textbox>
                </v:roundrect>
                <v:group id="Group 2371" o:spid="_x0000_s1123" style="position:absolute;left:2330;top:3217;width:2205;height:1336" coordorigin="7711,7292" coordsize="2205,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AutoShape 2372" o:spid="_x0000_s1124" type="#_x0000_t176" style="position:absolute;left:7711;top:7292;width:2205;height:1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UCyxAAAANsAAAAPAAAAZHJzL2Rvd25yZXYueG1sRI9Ba8JA&#10;FITvhf6H5RV6q5sIjRLdhCAIpZei9eLtuftMgtm3IbvG2F/vFgo9DjPzDbMuJ9uJkQbfOlaQzhIQ&#10;xNqZlmsFh+/t2xKED8gGO8ek4E4eyuL5aY25cTfe0bgPtYgQ9jkqaELocym9bsiin7meOHpnN1gM&#10;UQ61NAPeItx2cp4kmbTYclxosKdNQ/qyv1oF1f1HSzp+ptmhT/w1yxZf4/yk1OvLVK1ABJrCf/iv&#10;/WEUvC/g90v8AbJ4AAAA//8DAFBLAQItABQABgAIAAAAIQDb4fbL7gAAAIUBAAATAAAAAAAAAAAA&#10;AAAAAAAAAABbQ29udGVudF9UeXBlc10ueG1sUEsBAi0AFAAGAAgAAAAhAFr0LFu/AAAAFQEAAAsA&#10;AAAAAAAAAAAAAAAAHwEAAF9yZWxzLy5yZWxzUEsBAi0AFAAGAAgAAAAhAO8lQLLEAAAA2wAAAA8A&#10;AAAAAAAAAAAAAAAABwIAAGRycy9kb3ducmV2LnhtbFBLBQYAAAAAAwADALcAAAD4AgAAAAA=&#10;" fillcolor="#c4bc96" strokecolor="#484329" strokeweight="3pt">
                    <v:stroke linestyle="thinThick"/>
                    <v:shadow color="#868686"/>
                    <v:textbox inset="1.5mm,0,1.5mm,0">
                      <w:txbxContent>
                        <w:p w14:paraId="2353DA8A" w14:textId="77777777" w:rsidR="00D22DF5" w:rsidRPr="00F8410B" w:rsidRDefault="00D22DF5" w:rsidP="003F20F7">
                          <w:pPr>
                            <w:pStyle w:val="Sinespaciado"/>
                            <w:spacing w:before="40"/>
                            <w:rPr>
                              <w:b/>
                              <w:color w:val="4A442A"/>
                              <w:sz w:val="20"/>
                              <w:lang w:val="ca-ES"/>
                            </w:rPr>
                          </w:pPr>
                          <w:r w:rsidRPr="00F8410B">
                            <w:rPr>
                              <w:b/>
                              <w:color w:val="4A442A"/>
                              <w:sz w:val="20"/>
                              <w:lang w:val="ca-ES"/>
                            </w:rPr>
                            <w:t>CCE Generalitat</w:t>
                          </w:r>
                        </w:p>
                      </w:txbxContent>
                    </v:textbox>
                  </v:shape>
                  <v:shape id="AutoShape 2373" o:spid="_x0000_s1125" type="#_x0000_t176" style="position:absolute;left:9077;top:7799;width:602;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wNwgAAANsAAAAPAAAAZHJzL2Rvd25yZXYueG1sRE9Na8JA&#10;EL0X/A/LCN7qRsFWoqsEMdRLC40ieBuyYxKTnQ3ZbYz99d1DwePjfa+3g2lET52rLCuYTSMQxLnV&#10;FRcKTsf0dQnCeWSNjWVS8CAH283oZY2xtnf+pj7zhQgh7GJUUHrfxlK6vCSDbmpb4sBdbWfQB9gV&#10;Und4D+GmkfMoepMGKw4NJba0Kymvsx+jIKt3yeft9/18aT6OKc5ne/3lIqUm4yFZgfA0+Kf4333Q&#10;ChZhbPgSfoDc/AEAAP//AwBQSwECLQAUAAYACAAAACEA2+H2y+4AAACFAQAAEwAAAAAAAAAAAAAA&#10;AAAAAAAAW0NvbnRlbnRfVHlwZXNdLnhtbFBLAQItABQABgAIAAAAIQBa9CxbvwAAABUBAAALAAAA&#10;AAAAAAAAAAAAAB8BAABfcmVscy8ucmVsc1BLAQItABQABgAIAAAAIQC3+NwNwgAAANsAAAAPAAAA&#10;AAAAAAAAAAAAAAcCAABkcnMvZG93bnJldi54bWxQSwUGAAAAAAMAAwC3AAAA9gIAAAAA&#10;" fillcolor="#ddd8c2" strokecolor="#938953" strokeweight="1pt">
                    <v:shadow color="#868686"/>
                    <v:textbox>
                      <w:txbxContent>
                        <w:p w14:paraId="394F6CDB" w14:textId="77777777" w:rsidR="00D22DF5" w:rsidRPr="00F8410B" w:rsidRDefault="00D22DF5" w:rsidP="003F20F7">
                          <w:pPr>
                            <w:rPr>
                              <w:lang w:val="ca-ES"/>
                            </w:rPr>
                          </w:pPr>
                        </w:p>
                      </w:txbxContent>
                    </v:textbox>
                  </v:shape>
                  <v:shape id="AutoShape 2374" o:spid="_x0000_s1126" type="#_x0000_t176" style="position:absolute;left:7872;top:7799;width:1099;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4DDxAAAANsAAAAPAAAAZHJzL2Rvd25yZXYueG1sRI/dasJA&#10;FITvC77DcgTv6kbRotFVtLUguRD8eYBD9pgEs2fD7qqJT98tFHo5zMw3zHLdmlo8yPnKsoLRMAFB&#10;nFtdcaHgcv5+n4HwAVljbZkUdORhveq9LTHV9slHepxCISKEfYoKyhCaVEqfl2TQD21DHL2rdQZD&#10;lK6Q2uEzwk0tx0nyIQ1WHBdKbOizpPx2uhsFma3PO/faZuNuss+m+Rd1h+qu1KDfbhYgArXhP/zX&#10;3msF0zn8fok/QK5+AAAA//8DAFBLAQItABQABgAIAAAAIQDb4fbL7gAAAIUBAAATAAAAAAAAAAAA&#10;AAAAAAAAAABbQ29udGVudF9UeXBlc10ueG1sUEsBAi0AFAAGAAgAAAAhAFr0LFu/AAAAFQEAAAsA&#10;AAAAAAAAAAAAAAAAHwEAAF9yZWxzLy5yZWxzUEsBAi0AFAAGAAgAAAAhAMuDgMPEAAAA2wAAAA8A&#10;AAAAAAAAAAAAAAAABwIAAGRycy9kb3ducmV2LnhtbFBLBQYAAAAAAwADALcAAAD4AgAAAAA=&#10;" fillcolor="#ddd8c2" strokecolor="#938953" strokeweight="1pt">
                    <v:shadow color="#868686"/>
                    <v:textbox inset="0,,0">
                      <w:txbxContent>
                        <w:p w14:paraId="7860C365" w14:textId="784F2A73" w:rsidR="00D22DF5" w:rsidRPr="00F8410B" w:rsidRDefault="00D22DF5" w:rsidP="003F20F7">
                          <w:pPr>
                            <w:pStyle w:val="Sinespaciado"/>
                            <w:spacing w:before="20"/>
                            <w:rPr>
                              <w:b/>
                              <w:color w:val="4A442A"/>
                              <w:lang w:val="ca-ES"/>
                            </w:rPr>
                          </w:pPr>
                          <w:r w:rsidRPr="00F8410B">
                            <w:rPr>
                              <w:b/>
                              <w:color w:val="4A442A"/>
                              <w:lang w:val="ca-ES"/>
                            </w:rPr>
                            <w:t>Sala d</w:t>
                          </w:r>
                          <w:r w:rsidR="00F8410B">
                            <w:rPr>
                              <w:b/>
                              <w:color w:val="4A442A"/>
                              <w:lang w:val="ca-ES"/>
                            </w:rPr>
                            <w:t>’</w:t>
                          </w:r>
                          <w:r w:rsidR="00F8410B" w:rsidRPr="00F8410B">
                            <w:rPr>
                              <w:b/>
                              <w:color w:val="4A442A"/>
                              <w:lang w:val="ca-ES"/>
                            </w:rPr>
                            <w:t>Emergències</w:t>
                          </w:r>
                        </w:p>
                      </w:txbxContent>
                    </v:textbox>
                  </v:shape>
                  <v:shape id="Picture 2375" o:spid="_x0000_s1127" type="#_x0000_t75" alt="logoBUENO112" style="position:absolute;left:9077;top:7828;width:602;height: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XpBwgAAANsAAAAPAAAAZHJzL2Rvd25yZXYueG1sRE9Ni8Iw&#10;EL0L+x/CLOxFNHUPIrVRRNjVw8JqFe1xaMa22ExKE2v99+YgeHy872TZm1p01LrKsoLJOAJBnFtd&#10;caHgePgZzUA4j6yxtkwKHuRgufgYJBhre+c9dakvRAhhF6OC0vsmltLlJRl0Y9sQB+5iW4M+wLaQ&#10;usV7CDe1/I6iqTRYcWgosaF1Sfk1vRkFw0l2Pg/77NH9pZtT/fu/up32O6W+PvvVHISn3r/FL/dW&#10;K5iG9eFL+AFy8QQAAP//AwBQSwECLQAUAAYACAAAACEA2+H2y+4AAACFAQAAEwAAAAAAAAAAAAAA&#10;AAAAAAAAW0NvbnRlbnRfVHlwZXNdLnhtbFBLAQItABQABgAIAAAAIQBa9CxbvwAAABUBAAALAAAA&#10;AAAAAAAAAAAAAB8BAABfcmVscy8ucmVsc1BLAQItABQABgAIAAAAIQDfBXpBwgAAANsAAAAPAAAA&#10;AAAAAAAAAAAAAAcCAABkcnMvZG93bnJldi54bWxQSwUGAAAAAAMAAwC3AAAA9gIAAAAA&#10;">
                    <v:imagedata r:id="rId15" o:title="logoBUENO112" chromakey="white"/>
                  </v:shape>
                </v:group>
                <v:line id="Line 2376" o:spid="_x0000_s1128" style="position:absolute;visibility:visible;mso-wrap-style:square" from="7937,2962" to="7937,3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2377" o:spid="_x0000_s1129" style="position:absolute;flip:x;visibility:visible;mso-wrap-style:square" from="3435,2962" to="7937,2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2ryxQAAANsAAAAPAAAAZHJzL2Rvd25yZXYueG1sRI9BawIx&#10;FITvhf6H8Aq9FM1WiuhqFBEKPXiplhVvz81zs+zmZU1S3f57Iwg9DjPzDTNf9rYVF/KhdqzgfZiB&#10;IC6drrlS8LP7HExAhIissXVMCv4owHLx/DTHXLsrf9NlGyuRIBxyVGBi7HIpQ2nIYhi6jjh5J+ct&#10;xiR9JbXHa4LbVo6ybCwt1pwWDHa0NlQ221+rQE42b2e/On40RbPfT01RFt1ho9TrS7+agYjUx//w&#10;o/2lFYxHcP+SfoBc3AAAAP//AwBQSwECLQAUAAYACAAAACEA2+H2y+4AAACFAQAAEwAAAAAAAAAA&#10;AAAAAAAAAAAAW0NvbnRlbnRfVHlwZXNdLnhtbFBLAQItABQABgAIAAAAIQBa9CxbvwAAABUBAAAL&#10;AAAAAAAAAAAAAAAAAB8BAABfcmVscy8ucmVsc1BLAQItABQABgAIAAAAIQAw22ryxQAAANsAAAAP&#10;AAAAAAAAAAAAAAAAAAcCAABkcnMvZG93bnJldi54bWxQSwUGAAAAAAMAAwC3AAAA+QIAAAAA&#10;"/>
                <v:line id="Line 2378" o:spid="_x0000_s1130" style="position:absolute;visibility:visible;mso-wrap-style:square" from="5391,2676" to="5391,2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2379" o:spid="_x0000_s1131" style="position:absolute;flip:x;visibility:visible;mso-wrap-style:square" from="4532,3954" to="5172,3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TP3wgAAANsAAAAPAAAAZHJzL2Rvd25yZXYueG1sRI9PSwMx&#10;FMTvBb9DeIK3Nqu2pWybLot/0GON4vmxed0Nbl5CkrbrtzeC4HGYmd8wu2ZyozhTTNazgttFBYK4&#10;88Zyr+Dj/Xm+AZEyssHRMyn4pgTN/mq2w9r4C7/RWedeFAinGhUMOYdaytQN5DAtfCAu3tFHh7nI&#10;2EsT8VLgbpR3VbWWDi2XhQEDPQzUfemTU7B8uR+fDp+h7R83aE8xaKtXWqmb66ndgsg05f/wX/vV&#10;KFgv4fdL+QFy/wMAAP//AwBQSwECLQAUAAYACAAAACEA2+H2y+4AAACFAQAAEwAAAAAAAAAAAAAA&#10;AAAAAAAAW0NvbnRlbnRfVHlwZXNdLnhtbFBLAQItABQABgAIAAAAIQBa9CxbvwAAABUBAAALAAAA&#10;AAAAAAAAAAAAAB8BAABfcmVscy8ucmVsc1BLAQItABQABgAIAAAAIQCY5TP3wgAAANsAAAAPAAAA&#10;AAAAAAAAAAAAAAcCAABkcnMvZG93bnJldi54bWxQSwUGAAAAAAMAAwC3AAAA9gIAAAAA&#10;">
                  <v:stroke dashstyle="1 1" startarrow="classic" startarrowlength="short" endarrow="classic" endarrowlength="short" endcap="round"/>
                </v:line>
                <v:shape id="AutoShape 2380" o:spid="_x0000_s1132" type="#_x0000_t176" style="position:absolute;left:5175;top:3217;width:5435;height:8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ZixQAAANsAAAAPAAAAZHJzL2Rvd25yZXYueG1sRI9Ba8JA&#10;FITvBf/D8oTe6kahsaSuIkpDoZIS9dDjI/uapGbfhuzWJP/eFQo9DjPzDbPaDKYRV+pcbVnBfBaB&#10;IC6srrlUcD69Pb2AcB5ZY2OZFIzkYLOePKww0bbnnK5HX4oAYZeggsr7NpHSFRUZdDPbEgfv23YG&#10;fZBdKXWHfYCbRi6iKJYGaw4LFba0q6i4HH+Ngv04pPss5cPHV7l06WeWL/KfXKnH6bB9BeFp8P/h&#10;v/a7VhA/w/1L+AFyfQMAAP//AwBQSwECLQAUAAYACAAAACEA2+H2y+4AAACFAQAAEwAAAAAAAAAA&#10;AAAAAAAAAAAAW0NvbnRlbnRfVHlwZXNdLnhtbFBLAQItABQABgAIAAAAIQBa9CxbvwAAABUBAAAL&#10;AAAAAAAAAAAAAAAAAB8BAABfcmVscy8ucmVsc1BLAQItABQABgAIAAAAIQCu/zZixQAAANsAAAAP&#10;AAAAAAAAAAAAAAAAAAcCAABkcnMvZG93bnJldi54bWxQSwUGAAAAAAMAAwC3AAAA+QIAAAAA&#10;" fillcolor="#d6e3bc" strokecolor="#4e6128" strokeweight="1.75pt">
                  <v:shadow color="#868686"/>
                  <v:textbox inset="1.5mm,,1.5mm">
                    <w:txbxContent>
                      <w:p w14:paraId="12B41452" w14:textId="344498FB" w:rsidR="00D22DF5" w:rsidRPr="00F8410B" w:rsidRDefault="00F8410B" w:rsidP="003F20F7">
                        <w:pPr>
                          <w:pStyle w:val="Sinespaciado"/>
                          <w:rPr>
                            <w:b/>
                            <w:sz w:val="24"/>
                            <w:lang w:val="ca-ES"/>
                          </w:rPr>
                        </w:pPr>
                        <w:r w:rsidRPr="00F8410B">
                          <w:rPr>
                            <w:b/>
                            <w:sz w:val="24"/>
                            <w:lang w:val="ca-ES"/>
                          </w:rPr>
                          <w:t>Municipis</w:t>
                        </w:r>
                      </w:p>
                    </w:txbxContent>
                  </v:textbox>
                </v:shape>
                <v:shape id="AutoShape 2381" o:spid="_x0000_s1133" type="#_x0000_t32" style="position:absolute;left:7892;top:4287;width:0;height:13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ixWxAAAANsAAAAPAAAAZHJzL2Rvd25yZXYueG1sRI/RasJA&#10;FETfhf7Dcgt9002shjZ1FRGEgiCa5gMu2dskmL2bZrcm+vWuIPg4zMwZZrEaTCPO1LnasoJ4EoEg&#10;LqyuuVSQ/2zHHyCcR9bYWCYFF3KwWr6MFphq2/ORzpkvRYCwS1FB5X2bSumKigy6iW2Jg/drO4M+&#10;yK6UusM+wE0jp1GUSIM1h4UKW9pUVJyyf6Ngvm8u1+mu/3ynQz7buVP8l29jpd5eh/UXCE+Df4Yf&#10;7W+tIEng/iX8ALm8AQAA//8DAFBLAQItABQABgAIAAAAIQDb4fbL7gAAAIUBAAATAAAAAAAAAAAA&#10;AAAAAAAAAABbQ29udGVudF9UeXBlc10ueG1sUEsBAi0AFAAGAAgAAAAhAFr0LFu/AAAAFQEAAAsA&#10;AAAAAAAAAAAAAAAAHwEAAF9yZWxzLy5yZWxzUEsBAi0AFAAGAAgAAAAhAKCeLFbEAAAA2wAAAA8A&#10;AAAAAAAAAAAAAAAABwIAAGRycy9kb3ducmV2LnhtbFBLBQYAAAAAAwADALcAAAD4AgAAAAA=&#10;" strokecolor="#938953"/>
                <v:roundrect id="AutoShape 2382" o:spid="_x0000_s1134" style="position:absolute;left:7123;top:4413;width:1556;height:2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QxzwwAAANsAAAAPAAAAZHJzL2Rvd25yZXYueG1sRI9Ba8JA&#10;FITvBf/D8gRvdWMPNkRXkRBLvViMyf2RfSbB7NuY3Wr677uFgsdhZr5h1tvRdOJOg2stK1jMIxDE&#10;ldUt1wqK8/41BuE8ssbOMin4IQfbzeRljYm2Dz7RPfe1CBB2CSpovO8TKV3VkEE3tz1x8C52MOiD&#10;HGqpB3wEuOnkWxQtpcGWw0KDPaUNVdf82yg4tGlcyqMuskt8PZa5/rp9ZFKp2XTcrUB4Gv0z/N/+&#10;1AqW7/D3JfwAufkFAAD//wMAUEsBAi0AFAAGAAgAAAAhANvh9svuAAAAhQEAABMAAAAAAAAAAAAA&#10;AAAAAAAAAFtDb250ZW50X1R5cGVzXS54bWxQSwECLQAUAAYACAAAACEAWvQsW78AAAAVAQAACwAA&#10;AAAAAAAAAAAAAAAfAQAAX3JlbHMvLnJlbHNQSwECLQAUAAYACAAAACEAwsUMc8MAAADbAAAADwAA&#10;AAAAAAAAAAAAAAAHAgAAZHJzL2Rvd25yZXYueG1sUEsFBgAAAAADAAMAtwAAAPcCAAAAAA==&#10;" fillcolor="#d6e3bc" stroked="f">
                  <v:textbox inset="0,0,0,0">
                    <w:txbxContent>
                      <w:p w14:paraId="37CF34A4" w14:textId="445DFD5C" w:rsidR="00D22DF5" w:rsidRPr="00F8410B" w:rsidRDefault="00D22DF5" w:rsidP="003F20F7">
                        <w:pPr>
                          <w:pStyle w:val="Cuadros"/>
                          <w:jc w:val="center"/>
                          <w:rPr>
                            <w:rFonts w:ascii="Calibri" w:hAnsi="Calibri"/>
                            <w:i/>
                            <w:sz w:val="14"/>
                            <w:szCs w:val="12"/>
                            <w:lang w:val="ca-ES"/>
                          </w:rPr>
                        </w:pPr>
                        <w:r w:rsidRPr="00F8410B">
                          <w:rPr>
                            <w:rFonts w:ascii="Calibri" w:hAnsi="Calibri"/>
                            <w:i/>
                            <w:sz w:val="14"/>
                            <w:szCs w:val="12"/>
                            <w:lang w:val="ca-ES"/>
                          </w:rPr>
                          <w:t xml:space="preserve">activa el Pla </w:t>
                        </w:r>
                        <w:r w:rsidR="00F8410B">
                          <w:rPr>
                            <w:rFonts w:ascii="Calibri" w:hAnsi="Calibri"/>
                            <w:i/>
                            <w:sz w:val="14"/>
                            <w:szCs w:val="12"/>
                            <w:lang w:val="ca-ES"/>
                          </w:rPr>
                          <w:t>i</w:t>
                        </w:r>
                        <w:r w:rsidRPr="00F8410B">
                          <w:rPr>
                            <w:rFonts w:ascii="Calibri" w:hAnsi="Calibri"/>
                            <w:i/>
                            <w:sz w:val="14"/>
                            <w:szCs w:val="12"/>
                            <w:lang w:val="ca-ES"/>
                          </w:rPr>
                          <w:t xml:space="preserve"> declara</w:t>
                        </w:r>
                      </w:p>
                    </w:txbxContent>
                  </v:textbox>
                </v:roundrect>
                <v:shape id="AutoShape 2383" o:spid="_x0000_s1135" type="#_x0000_t65" style="position:absolute;left:7168;top:4760;width:1457;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QwgAAANsAAAAPAAAAZHJzL2Rvd25yZXYueG1sRE9Na8JA&#10;EL0L/odlBG+6sYItaVapUsGCFZo2FG9DdpoEs7Mhuybpv3cPgsfH+042g6lFR62rLCtYzCMQxLnV&#10;FRcKfr73sxcQziNrrC2Tgn9ysFmPRwnG2vb8RV3qCxFC2MWooPS+iaV0eUkG3dw2xIH7s61BH2Bb&#10;SN1iH8JNLZ+iaCUNVhwaSmxoV1J+Sa9GwUf2/Dtcl/bzdK7ej/k5dds6c0pNJ8PbKwhPg3+I7+6D&#10;VrAKY8OX8APk+gYAAP//AwBQSwECLQAUAAYACAAAACEA2+H2y+4AAACFAQAAEwAAAAAAAAAAAAAA&#10;AAAAAAAAW0NvbnRlbnRfVHlwZXNdLnhtbFBLAQItABQABgAIAAAAIQBa9CxbvwAAABUBAAALAAAA&#10;AAAAAAAAAAAAAB8BAABfcmVscy8ucmVsc1BLAQItABQABgAIAAAAIQC/rc+QwgAAANsAAAAPAAAA&#10;AAAAAAAAAAAAAAcCAABkcnMvZG93bnJldi54bWxQSwUGAAAAAAMAAwC3AAAA9gIAAAAA&#10;" fillcolor="#ddd8c2" strokecolor="#938953">
                  <v:textbox inset="1.5mm,.3mm,1.5mm,.3mm">
                    <w:txbxContent>
                      <w:p w14:paraId="1D61A2C3" w14:textId="6B233AE2" w:rsidR="00D22DF5" w:rsidRPr="00F8410B" w:rsidRDefault="00F8410B" w:rsidP="003F20F7">
                        <w:pPr>
                          <w:spacing w:before="40"/>
                          <w:jc w:val="center"/>
                          <w:rPr>
                            <w:rFonts w:ascii="Calibri" w:hAnsi="Calibri" w:cs="Tahoma"/>
                            <w:sz w:val="16"/>
                            <w:szCs w:val="16"/>
                            <w:lang w:val="ca-ES"/>
                          </w:rPr>
                        </w:pPr>
                        <w:r w:rsidRPr="00F8410B">
                          <w:rPr>
                            <w:rFonts w:ascii="Calibri" w:hAnsi="Calibri" w:cs="Tahoma"/>
                            <w:sz w:val="16"/>
                            <w:szCs w:val="16"/>
                            <w:lang w:val="ca-ES"/>
                          </w:rPr>
                          <w:t>emergència</w:t>
                        </w:r>
                        <w:r w:rsidR="00D22DF5" w:rsidRPr="00F8410B">
                          <w:rPr>
                            <w:rFonts w:ascii="Calibri" w:hAnsi="Calibri" w:cs="Tahoma"/>
                            <w:sz w:val="16"/>
                            <w:szCs w:val="16"/>
                            <w:lang w:val="ca-ES"/>
                          </w:rPr>
                          <w:t xml:space="preserve"> </w:t>
                        </w:r>
                        <w:r w:rsidRPr="00F8410B">
                          <w:rPr>
                            <w:rFonts w:ascii="Calibri" w:hAnsi="Calibri" w:cs="Tahoma"/>
                            <w:b/>
                            <w:sz w:val="16"/>
                            <w:szCs w:val="16"/>
                            <w:lang w:val="ca-ES"/>
                          </w:rPr>
                          <w:t>nivell</w:t>
                        </w:r>
                        <w:r w:rsidR="00D22DF5" w:rsidRPr="00F8410B">
                          <w:rPr>
                            <w:rFonts w:ascii="Calibri" w:hAnsi="Calibri" w:cs="Tahoma"/>
                            <w:b/>
                            <w:sz w:val="16"/>
                            <w:szCs w:val="16"/>
                            <w:lang w:val="ca-ES"/>
                          </w:rPr>
                          <w:t xml:space="preserve"> II</w:t>
                        </w:r>
                      </w:p>
                    </w:txbxContent>
                  </v:textbox>
                </v:shape>
                <v:roundrect id="AutoShape 2384" o:spid="_x0000_s1136" style="position:absolute;left:7168;top:3904;width:1457;height:3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p5CwgAAANsAAAAPAAAAZHJzL2Rvd25yZXYueG1sRI/NasMw&#10;EITvhbyD2EBujdymuI0TxZSCIcfGMTlvrI1taq2Mpfrn7aNCIcdhZr5h9ulkWjFQ7xrLCl7WEQji&#10;0uqGKwXFOXv+AOE8ssbWMimYyUF6WDztMdF25BMNua9EgLBLUEHtfZdI6cqaDLq17YiDd7O9QR9k&#10;X0nd4xjgppWvURRLgw2HhRo7+qqp/Ml/TaA02fd0nm0xtgXydfN28eb9otRqOX3uQHia/CP83z5q&#10;BfEW/r6EHyAPdwAAAP//AwBQSwECLQAUAAYACAAAACEA2+H2y+4AAACFAQAAEwAAAAAAAAAAAAAA&#10;AAAAAAAAW0NvbnRlbnRfVHlwZXNdLnhtbFBLAQItABQABgAIAAAAIQBa9CxbvwAAABUBAAALAAAA&#10;AAAAAAAAAAAAAB8BAABfcmVscy8ucmVsc1BLAQItABQABgAIAAAAIQCzup5CwgAAANsAAAAPAAAA&#10;AAAAAAAAAAAAAAcCAABkcnMvZG93bnJldi54bWxQSwUGAAAAAAMAAwC3AAAA9gIAAAAA&#10;" fillcolor="#76923c" strokecolor="#c2d69b" strokeweight="1pt">
                  <v:shadow color="#868686"/>
                  <v:textbox inset=".5mm,1mm,.5mm,1mm">
                    <w:txbxContent>
                      <w:p w14:paraId="36B20231" w14:textId="77777777" w:rsidR="00D22DF5" w:rsidRPr="00F8410B" w:rsidRDefault="00D22DF5" w:rsidP="003F20F7">
                        <w:pPr>
                          <w:pStyle w:val="Sinespaciado"/>
                          <w:rPr>
                            <w:b/>
                            <w:color w:val="FFFFFF"/>
                            <w:lang w:val="ca-ES"/>
                          </w:rPr>
                        </w:pPr>
                        <w:r w:rsidRPr="00F8410B">
                          <w:rPr>
                            <w:b/>
                            <w:color w:val="FFFFFF"/>
                            <w:lang w:val="ca-ES"/>
                          </w:rPr>
                          <w:t>Director del PTM</w:t>
                        </w:r>
                      </w:p>
                    </w:txbxContent>
                  </v:textbox>
                </v:roundrect>
                <v:shape id="AutoShape 2385" o:spid="_x0000_s1137" type="#_x0000_t32" style="position:absolute;left:7902;top:7931;width:0;height:17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odkwQAAANsAAAAPAAAAZHJzL2Rvd25yZXYueG1sRE/LisIw&#10;FN0P+A/hCrPTtM74qkYRQRgQxEc/4NJc22JzU5to63z9ZCHM8nDey3VnKvGkxpWWFcTDCARxZnXJ&#10;uYL0shvMQDiPrLGyTApe5GC96n0sMdG25RM9zz4XIYRdggoK7+tESpcVZNANbU0cuKttDPoAm1zq&#10;BtsQbio5iqKJNFhyaCiwpm1B2e38MArGh+r1O9q38y86pt97d4vv6S5W6rPfbRYgPHX+X/x2/2gF&#10;07A+fAk/QK7+AAAA//8DAFBLAQItABQABgAIAAAAIQDb4fbL7gAAAIUBAAATAAAAAAAAAAAAAAAA&#10;AAAAAABbQ29udGVudF9UeXBlc10ueG1sUEsBAi0AFAAGAAgAAAAhAFr0LFu/AAAAFQEAAAsAAAAA&#10;AAAAAAAAAAAAHwEAAF9yZWxzLy5yZWxzUEsBAi0AFAAGAAgAAAAhAMXih2TBAAAA2wAAAA8AAAAA&#10;AAAAAAAAAAAABwIAAGRycy9kb3ducmV2LnhtbFBLBQYAAAAAAwADALcAAAD1AgAAAAA=&#10;" strokecolor="#938953"/>
                <v:roundrect id="AutoShape 2386" o:spid="_x0000_s1138" style="position:absolute;left:7152;top:8140;width:1457;height:3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adBxAAAANsAAAAPAAAAZHJzL2Rvd25yZXYueG1sRI/NasMw&#10;EITvhbyD2EBvjeweUuNGDsG4Ib2k1E3ui7X+IdbKsRTHffuqUOhxmJlvmM12Nr2YaHSdZQXxKgJB&#10;XFndcaPg9PX2lIBwHlljb5kUfJODbbZ42GCq7Z0/aSp9IwKEXYoKWu+HVEpXtWTQrexAHLzajgZ9&#10;kGMj9Yj3ADe9fI6itTTYcVhocaC8pepS3oyC9y5PzvKoT0WdXI7nUn9c94VU6nE5715BeJr9f/iv&#10;fdAKXmL4/RJ+gMx+AAAA//8DAFBLAQItABQABgAIAAAAIQDb4fbL7gAAAIUBAAATAAAAAAAAAAAA&#10;AAAAAAAAAABbQ29udGVudF9UeXBlc10ueG1sUEsBAi0AFAAGAAgAAAAhAFr0LFu/AAAAFQEAAAsA&#10;AAAAAAAAAAAAAAAAHwEAAF9yZWxzLy5yZWxzUEsBAi0AFAAGAAgAAAAhAKe5p0HEAAAA2wAAAA8A&#10;AAAAAAAAAAAAAAAABwIAAGRycy9kb3ducmV2LnhtbFBLBQYAAAAAAwADALcAAAD4AgAAAAA=&#10;" fillcolor="#d6e3bc" stroked="f">
                  <v:textbox inset="0,0,0,0">
                    <w:txbxContent>
                      <w:p w14:paraId="4D5A949A" w14:textId="74409EC0" w:rsidR="00D22DF5" w:rsidRPr="00F8410B" w:rsidRDefault="00D22DF5" w:rsidP="003F20F7">
                        <w:pPr>
                          <w:pStyle w:val="Cuadros"/>
                          <w:ind w:left="0" w:firstLine="0"/>
                          <w:jc w:val="center"/>
                          <w:rPr>
                            <w:rFonts w:ascii="Calibri" w:hAnsi="Calibri"/>
                            <w:i/>
                            <w:sz w:val="14"/>
                            <w:szCs w:val="12"/>
                            <w:lang w:val="ca-ES"/>
                          </w:rPr>
                        </w:pPr>
                        <w:r w:rsidRPr="00F8410B">
                          <w:rPr>
                            <w:rFonts w:ascii="Calibri" w:hAnsi="Calibri"/>
                            <w:i/>
                            <w:sz w:val="14"/>
                            <w:szCs w:val="12"/>
                            <w:lang w:val="ca-ES"/>
                          </w:rPr>
                          <w:t>movili</w:t>
                        </w:r>
                        <w:r w:rsidR="00F8410B">
                          <w:rPr>
                            <w:rFonts w:ascii="Calibri" w:hAnsi="Calibri"/>
                            <w:i/>
                            <w:sz w:val="14"/>
                            <w:szCs w:val="12"/>
                            <w:lang w:val="ca-ES"/>
                          </w:rPr>
                          <w:t>t</w:t>
                        </w:r>
                        <w:r w:rsidRPr="00F8410B">
                          <w:rPr>
                            <w:rFonts w:ascii="Calibri" w:hAnsi="Calibri"/>
                            <w:i/>
                            <w:sz w:val="14"/>
                            <w:szCs w:val="12"/>
                            <w:lang w:val="ca-ES"/>
                          </w:rPr>
                          <w:t xml:space="preserve">za a recursos locals </w:t>
                        </w:r>
                        <w:r w:rsidR="00F8410B">
                          <w:rPr>
                            <w:rFonts w:ascii="Calibri" w:hAnsi="Calibri"/>
                            <w:i/>
                            <w:sz w:val="14"/>
                            <w:szCs w:val="12"/>
                            <w:lang w:val="ca-ES"/>
                          </w:rPr>
                          <w:t>i</w:t>
                        </w:r>
                        <w:r w:rsidRPr="00F8410B">
                          <w:rPr>
                            <w:rFonts w:ascii="Calibri" w:hAnsi="Calibri"/>
                            <w:i/>
                            <w:sz w:val="14"/>
                            <w:szCs w:val="12"/>
                            <w:lang w:val="ca-ES"/>
                          </w:rPr>
                          <w:t xml:space="preserve"> </w:t>
                        </w:r>
                        <w:r w:rsidR="00F8410B">
                          <w:rPr>
                            <w:rFonts w:ascii="Calibri" w:hAnsi="Calibri"/>
                            <w:i/>
                            <w:sz w:val="14"/>
                            <w:szCs w:val="12"/>
                            <w:lang w:val="ca-ES"/>
                          </w:rPr>
                          <w:t>e</w:t>
                        </w:r>
                        <w:r w:rsidRPr="00F8410B">
                          <w:rPr>
                            <w:rFonts w:ascii="Calibri" w:hAnsi="Calibri"/>
                            <w:i/>
                            <w:sz w:val="14"/>
                            <w:szCs w:val="12"/>
                            <w:lang w:val="ca-ES"/>
                          </w:rPr>
                          <w:t>s constitue</w:t>
                        </w:r>
                        <w:r w:rsidR="00F8410B">
                          <w:rPr>
                            <w:rFonts w:ascii="Calibri" w:hAnsi="Calibri"/>
                            <w:i/>
                            <w:sz w:val="14"/>
                            <w:szCs w:val="12"/>
                            <w:lang w:val="ca-ES"/>
                          </w:rPr>
                          <w:t>ix</w:t>
                        </w:r>
                        <w:r w:rsidRPr="00F8410B">
                          <w:rPr>
                            <w:rFonts w:ascii="Calibri" w:hAnsi="Calibri"/>
                            <w:i/>
                            <w:sz w:val="14"/>
                            <w:szCs w:val="12"/>
                            <w:lang w:val="ca-ES"/>
                          </w:rPr>
                          <w:t xml:space="preserve"> ...</w:t>
                        </w:r>
                      </w:p>
                    </w:txbxContent>
                  </v:textbox>
                </v:roundrect>
                <v:shape id="AutoShape 2387" o:spid="_x0000_s1139" type="#_x0000_t10" style="position:absolute;left:7369;top:8778;width:1046;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ZpIwwAAANsAAAAPAAAAZHJzL2Rvd25yZXYueG1sRI9BawIx&#10;FITvBf9DeEIvRbMVbGU1igiF0oPgbkG8PTbPZHHzsmyiu/33RhB6HGbmG2a1GVwjbtSF2rOC92kG&#10;grjyumaj4Lf8mixAhIissfFMCv4owGY9ellhrn3PB7oV0YgE4ZCjAhtjm0sZKksOw9S3xMk7+85h&#10;TLIzUnfYJ7hr5CzLPqTDmtOCxZZ2lqpLcXUKjKW3n357vFb7E9vClGYuuVfqdTxslyAiDfE//Gx/&#10;awWfM3h8ST9Aru8AAAD//wMAUEsBAi0AFAAGAAgAAAAhANvh9svuAAAAhQEAABMAAAAAAAAAAAAA&#10;AAAAAAAAAFtDb250ZW50X1R5cGVzXS54bWxQSwECLQAUAAYACAAAACEAWvQsW78AAAAVAQAACwAA&#10;AAAAAAAAAAAAAAAfAQAAX3JlbHMvLnJlbHNQSwECLQAUAAYACAAAACEA1vWaSMMAAADbAAAADwAA&#10;AAAAAAAAAAAAAAAHAgAAZHJzL2Rvd25yZXYueG1sUEsFBgAAAAADAAMAtwAAAPcCAAAAAA==&#10;" fillcolor="#c2d69b" strokecolor="#76923c" strokeweight="2.5pt">
                  <v:shadow color="#868686" opacity=".5"/>
                  <v:textbox>
                    <w:txbxContent>
                      <w:p w14:paraId="53B9DE56" w14:textId="77777777" w:rsidR="00D22DF5" w:rsidRPr="00F8410B" w:rsidRDefault="00D22DF5" w:rsidP="003F20F7">
                        <w:pPr>
                          <w:pStyle w:val="Sinespaciado"/>
                          <w:rPr>
                            <w:b/>
                            <w:color w:val="4F6228"/>
                            <w:sz w:val="24"/>
                            <w:szCs w:val="24"/>
                            <w:lang w:val="ca-ES"/>
                          </w:rPr>
                        </w:pPr>
                        <w:r w:rsidRPr="00F8410B">
                          <w:rPr>
                            <w:b/>
                            <w:color w:val="4F6228"/>
                            <w:sz w:val="24"/>
                            <w:szCs w:val="24"/>
                            <w:lang w:val="ca-ES"/>
                          </w:rPr>
                          <w:t>PMA</w:t>
                        </w:r>
                      </w:p>
                    </w:txbxContent>
                  </v:textbox>
                </v:shape>
                <v:group id="Group 2388" o:spid="_x0000_s1140" style="position:absolute;left:5391;top:9692;width:5040;height:1690" coordorigin="2081,11012" coordsize="5040,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oundrect id="AutoShape 2389" o:spid="_x0000_s1141" style="position:absolute;left:2081;top:11012;width:5040;height:16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o9YxAAAANsAAAAPAAAAZHJzL2Rvd25yZXYueG1sRI9Ba8JA&#10;FITvQv/D8gq9hLpprVFSV5HSUD0ae/H2zD6T0OzbkN0m8d93hYLHYWa+YVab0TSip87VlhW8TGMQ&#10;xIXVNZcKvo/Z8xKE88gaG8uk4EoONuuHyQpTbQc+UJ/7UgQIuxQVVN63qZSuqMigm9qWOHgX2xn0&#10;QXal1B0OAW4a+RrHiTRYc1iosKWPioqf/NcowP60NWTm2WfyVZwtzaJsv4yUenoct+8gPI3+Hv5v&#10;77SCxRvcvoQfINd/AAAA//8DAFBLAQItABQABgAIAAAAIQDb4fbL7gAAAIUBAAATAAAAAAAAAAAA&#10;AAAAAAAAAABbQ29udGVudF9UeXBlc10ueG1sUEsBAi0AFAAGAAgAAAAhAFr0LFu/AAAAFQEAAAsA&#10;AAAAAAAAAAAAAAAAHwEAAF9yZWxzLy5yZWxzUEsBAi0AFAAGAAgAAAAhAJzmj1jEAAAA2wAAAA8A&#10;AAAAAAAAAAAAAAAABwIAAGRycy9kb3ducmV2LnhtbFBLBQYAAAAAAwADALcAAAD4AgAAAAA=&#10;" fillcolor="#eaf1dd" strokecolor="#76923c" strokeweight="1pt"/>
                  <v:rect id="Rectangle 2390" o:spid="_x0000_s1142" style="position:absolute;left:3774;top:11075;width:1595;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8PuxQAAANsAAAAPAAAAZHJzL2Rvd25yZXYueG1sRI9PawIx&#10;FMTvgt8hvII3zVasW7ZGEUGw9NTtH9rbY/O6Wbt5WZKou9++KQgeh5n5DbPa9LYVZ/KhcazgfpaB&#10;IK6cbrhW8P62nz6CCBFZY+uYFAwUYLMej1ZYaHfhVzqXsRYJwqFABSbGrpAyVIYshpnriJP347zF&#10;mKSvpfZ4SXDbynmWLaXFhtOCwY52hqrf8mQVHClvTt8fy6/nz5f8uPBDKU03KDW567dPICL18Ra+&#10;tg9aQf4A/1/SD5DrPwAAAP//AwBQSwECLQAUAAYACAAAACEA2+H2y+4AAACFAQAAEwAAAAAAAAAA&#10;AAAAAAAAAAAAW0NvbnRlbnRfVHlwZXNdLnhtbFBLAQItABQABgAIAAAAIQBa9CxbvwAAABUBAAAL&#10;AAAAAAAAAAAAAAAAAB8BAABfcmVscy8ucmVsc1BLAQItABQABgAIAAAAIQDsT8PuxQAAANsAAAAP&#10;AAAAAAAAAAAAAAAAAAcCAABkcnMvZG93bnJldi54bWxQSwUGAAAAAAMAAwC3AAAA+QIAAAAA&#10;" filled="f" stroked="f" strokecolor="white">
                    <v:textbox inset=".5mm,.5mm,.5mm,.5mm">
                      <w:txbxContent>
                        <w:p w14:paraId="60522B83" w14:textId="3CA79834" w:rsidR="00D22DF5" w:rsidRPr="00F8410B" w:rsidRDefault="00D22DF5" w:rsidP="003F20F7">
                          <w:pPr>
                            <w:pStyle w:val="Sinespaciado"/>
                            <w:rPr>
                              <w:b/>
                              <w:color w:val="4F6228"/>
                              <w:lang w:val="ca-ES"/>
                            </w:rPr>
                          </w:pPr>
                          <w:r w:rsidRPr="00F8410B">
                            <w:rPr>
                              <w:b/>
                              <w:color w:val="4F6228"/>
                              <w:lang w:val="ca-ES"/>
                            </w:rPr>
                            <w:t>Uni</w:t>
                          </w:r>
                          <w:r w:rsidR="00F8410B">
                            <w:rPr>
                              <w:b/>
                              <w:color w:val="4F6228"/>
                              <w:lang w:val="ca-ES"/>
                            </w:rPr>
                            <w:t>tat</w:t>
                          </w:r>
                          <w:r w:rsidRPr="00F8410B">
                            <w:rPr>
                              <w:b/>
                              <w:color w:val="4F6228"/>
                              <w:lang w:val="ca-ES"/>
                            </w:rPr>
                            <w:t xml:space="preserve">s </w:t>
                          </w:r>
                          <w:r w:rsidR="00F8410B" w:rsidRPr="00F8410B">
                            <w:rPr>
                              <w:b/>
                              <w:color w:val="4F6228"/>
                              <w:lang w:val="ca-ES"/>
                            </w:rPr>
                            <w:t>Bàsiques</w:t>
                          </w:r>
                        </w:p>
                      </w:txbxContent>
                    </v:textbox>
                  </v:rect>
                  <v:oval id="Oval 2391" o:spid="_x0000_s1143" style="position:absolute;left:2318;top:11480;width:1026;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SNrxAAAANsAAAAPAAAAZHJzL2Rvd25yZXYueG1sRI/NagJB&#10;EITvgbzD0EJucdaEGFkdJeSHeBJivHhrd9rZ1Z2eZaejq0/vCEKORVV9RU1mna/VgdpYBTYw6Geg&#10;iItgK3YGVr9fjyNQUZAt1oHJwIkizKb3dxPMbTjyDx2W4lSCcMzRQCnS5FrHoiSPsR8a4uRtQ+tR&#10;kmydti0eE9zX+inLhtpjxWmhxIbeSyr2yz9v4PPjRRbI63CWzf67WmzcLj47Yx563dsYlFAn/+Fb&#10;e24NvA7h+iX9AD29AAAA//8DAFBLAQItABQABgAIAAAAIQDb4fbL7gAAAIUBAAATAAAAAAAAAAAA&#10;AAAAAAAAAABbQ29udGVudF9UeXBlc10ueG1sUEsBAi0AFAAGAAgAAAAhAFr0LFu/AAAAFQEAAAsA&#10;AAAAAAAAAAAAAAAAHwEAAF9yZWxzLy5yZWxzUEsBAi0AFAAGAAgAAAAhAHnBI2vEAAAA2wAAAA8A&#10;AAAAAAAAAAAAAAAABwIAAGRycy9kb3ducmV2LnhtbFBLBQYAAAAAAwADALcAAAD4AgAAAAA=&#10;" fillcolor="#c2d69b" strokecolor="#76923c" strokeweight="2pt">
                    <v:shadow color="#868686"/>
                  </v:oval>
                  <v:rect id="Rectangle 2392" o:spid="_x0000_s1144" style="position:absolute;left:2263;top:11850;width:112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fgCxAAAANsAAAAPAAAAZHJzL2Rvd25yZXYueG1sRI9BawIx&#10;FITvBf9DeIK3mlXELVujSKGgeOrWlvb22Lxu1m5eliTq7r9vBKHHYWa+YVab3rbiQj40jhXMphkI&#10;4srphmsFx/fXxycQISJrbB2TgoECbNajhxUW2l35jS5lrEWCcChQgYmxK6QMlSGLYeo64uT9OG8x&#10;JulrqT1eE9y2cp5lS2mx4bRgsKMXQ9VvebYKTpQ35++P5df+85CfFn4opekGpSbjfvsMIlIf/8P3&#10;9k4ryHO4fUk/QK7/AAAA//8DAFBLAQItABQABgAIAAAAIQDb4fbL7gAAAIUBAAATAAAAAAAAAAAA&#10;AAAAAAAAAABbQ29udGVudF9UeXBlc10ueG1sUEsBAi0AFAAGAAgAAAAhAFr0LFu/AAAAFQEAAAsA&#10;AAAAAAAAAAAAAAAAHwEAAF9yZWxzLy5yZWxzUEsBAi0AFAAGAAgAAAAhAHPR+ALEAAAA2wAAAA8A&#10;AAAAAAAAAAAAAAAABwIAAGRycy9kb3ducmV2LnhtbFBLBQYAAAAAAwADALcAAAD4AgAAAAA=&#10;" filled="f" stroked="f" strokecolor="white">
                    <v:textbox inset=".5mm,.5mm,.5mm,.5mm">
                      <w:txbxContent>
                        <w:p w14:paraId="27F5D98E" w14:textId="0B45B2A6" w:rsidR="00D22DF5" w:rsidRPr="00F8410B" w:rsidRDefault="00F8410B" w:rsidP="003F20F7">
                          <w:pPr>
                            <w:pStyle w:val="Sinespaciado"/>
                            <w:rPr>
                              <w:b/>
                              <w:color w:val="4F6228"/>
                              <w:lang w:val="ca-ES"/>
                            </w:rPr>
                          </w:pPr>
                          <w:r w:rsidRPr="00F8410B">
                            <w:rPr>
                              <w:b/>
                              <w:color w:val="4F6228"/>
                              <w:lang w:val="ca-ES"/>
                            </w:rPr>
                            <w:t>Intervenció</w:t>
                          </w:r>
                        </w:p>
                      </w:txbxContent>
                    </v:textbox>
                  </v:rect>
                  <v:oval id="Oval 2393" o:spid="_x0000_s1145" style="position:absolute;left:3484;top:11480;width:1026;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hKCwQAAANsAAAAPAAAAZHJzL2Rvd25yZXYueG1sRE89b8Iw&#10;EN0r8R+sQ2IrDlRtUcAgBK3aCanAwnbEhxOIz1F8QNpfXw+VOj6979mi87W6URurwAZGwwwUcRFs&#10;xc7Afvf+OAEVBdliHZgMfFOExbz3MMPchjt/0W0rTqUQjjkaKEWaXOtYlOQxDkNDnLhTaD1Kgq3T&#10;tsV7Cve1HmfZi/ZYcWoosaFVScVle/UG3tbPskE+hB85Xj6qzdGd45MzZtDvllNQQp38i//cn9bA&#10;axqbvqQfoOe/AAAA//8DAFBLAQItABQABgAIAAAAIQDb4fbL7gAAAIUBAAATAAAAAAAAAAAAAAAA&#10;AAAAAABbQ29udGVudF9UeXBlc10ueG1sUEsBAi0AFAAGAAgAAAAhAFr0LFu/AAAAFQEAAAsAAAAA&#10;AAAAAAAAAAAAHwEAAF9yZWxzLy5yZWxzUEsBAi0AFAAGAAgAAAAhAGcSEoLBAAAA2wAAAA8AAAAA&#10;AAAAAAAAAAAABwIAAGRycy9kb3ducmV2LnhtbFBLBQYAAAAAAwADALcAAAD1AgAAAAA=&#10;" fillcolor="#c2d69b" strokecolor="#76923c" strokeweight="2pt">
                    <v:shadow color="#868686"/>
                  </v:oval>
                  <v:rect id="Rectangle 2394" o:spid="_x0000_s1146" style="position:absolute;left:3432;top:11737;width:1121;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snrxQAAANsAAAAPAAAAZHJzL2Rvd25yZXYueG1sRI9BawIx&#10;FITvBf9DeEJvNasUt26NUgpCS09drejtsXndrG5eliTq7r9vCoUeh5n5hlmue9uKK/nQOFYwnWQg&#10;iCunG64V7LabhycQISJrbB2TgoECrFejuyUW2t34k65lrEWCcChQgYmxK6QMlSGLYeI64uR9O28x&#10;JulrqT3eEty2cpZlc2mx4bRgsKNXQ9W5vFgFJ8qby/Frfnjff+SnRz+U0nSDUvfj/uUZRKQ+/of/&#10;2m9aQb6A3y/pB8jVDwAAAP//AwBQSwECLQAUAAYACAAAACEA2+H2y+4AAACFAQAAEwAAAAAAAAAA&#10;AAAAAAAAAAAAW0NvbnRlbnRfVHlwZXNdLnhtbFBLAQItABQABgAIAAAAIQBa9CxbvwAAABUBAAAL&#10;AAAAAAAAAAAAAAAAAB8BAABfcmVscy8ucmVsc1BLAQItABQABgAIAAAAIQBtAsnrxQAAANsAAAAP&#10;AAAAAAAAAAAAAAAAAAcCAABkcnMvZG93bnJldi54bWxQSwUGAAAAAAMAAwC3AAAA+QIAAAAA&#10;" filled="f" stroked="f" strokecolor="white">
                    <v:textbox inset=".5mm,.5mm,.5mm,.5mm">
                      <w:txbxContent>
                        <w:p w14:paraId="4F4C6947" w14:textId="11A0FF10" w:rsidR="00D22DF5" w:rsidRPr="00F8410B" w:rsidRDefault="00D22DF5" w:rsidP="003F20F7">
                          <w:pPr>
                            <w:pStyle w:val="Sinespaciado"/>
                            <w:rPr>
                              <w:b/>
                              <w:color w:val="4F6228"/>
                              <w:lang w:val="ca-ES"/>
                            </w:rPr>
                          </w:pPr>
                          <w:r w:rsidRPr="00F8410B">
                            <w:rPr>
                              <w:b/>
                              <w:color w:val="4F6228"/>
                              <w:lang w:val="ca-ES"/>
                            </w:rPr>
                            <w:t xml:space="preserve">Sanitaria y </w:t>
                          </w:r>
                          <w:r w:rsidR="00F8410B" w:rsidRPr="00F8410B">
                            <w:rPr>
                              <w:b/>
                              <w:color w:val="4F6228"/>
                              <w:lang w:val="ca-ES"/>
                            </w:rPr>
                            <w:t>Assistencial</w:t>
                          </w:r>
                        </w:p>
                      </w:txbxContent>
                    </v:textbox>
                  </v:rect>
                  <v:oval id="Oval 2395" o:spid="_x0000_s1147" style="position:absolute;left:4682;top:11480;width:1026;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W6jwQAAANsAAAAPAAAAZHJzL2Rvd25yZXYueG1sRE9La8JA&#10;EL4X/A/LCN7qRqUlpK5SfGBPQq0Xb2N2uknNzobsqGl/ffdQ6PHje8+XvW/UjbpYBzYwGWegiMtg&#10;a3YGjh/bxxxUFGSLTWAy8E0RlovBwxwLG+78TreDOJVCOBZooBJpC61jWZHHOA4tceI+Q+dREuyc&#10;th3eU7hv9DTLnrXHmlNDhS2tKiovh6s3sFk/yR75FH7kfNnV+7P7ijNnzGjYv76AEurlX/znfrMG&#10;8rQ+fUk/QC9+AQAA//8DAFBLAQItABQABgAIAAAAIQDb4fbL7gAAAIUBAAATAAAAAAAAAAAAAAAA&#10;AAAAAABbQ29udGVudF9UeXBlc10ueG1sUEsBAi0AFAAGAAgAAAAhAFr0LFu/AAAAFQEAAAsAAAAA&#10;AAAAAAAAAAAAHwEAAF9yZWxzLy5yZWxzUEsBAi0AFAAGAAgAAAAhAKyxbqPBAAAA2wAAAA8AAAAA&#10;AAAAAAAAAAAABwIAAGRycy9kb3ducmV2LnhtbFBLBQYAAAAAAwADALcAAAD1AgAAAAA=&#10;" fillcolor="#c2d69b" strokecolor="#76923c" strokeweight="2pt">
                    <v:shadow color="#868686"/>
                  </v:oval>
                  <v:rect id="Rectangle 2396" o:spid="_x0000_s1148" style="position:absolute;left:4627;top:11850;width:112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bXKxAAAANsAAAAPAAAAZHJzL2Rvd25yZXYueG1sRI9BawIx&#10;FITvQv9DeAVvNasUla1RSqFg8eRWpb09Nq+btZuXJYm6+++NIHgcZuYbZrHqbCPO5EPtWMF4lIEg&#10;Lp2uuVKw+/58mYMIEVlj45gU9BRgtXwaLDDX7sJbOhexEgnCIUcFJsY2lzKUhiyGkWuJk/fnvMWY&#10;pK+k9nhJcNvISZZNpcWa04LBlj4Mlf/FySo40qw+/e6nP1+Hzez46vtCmrZXavjcvb+BiNTFR/je&#10;XmsF8zHcvqQfIJdXAAAA//8DAFBLAQItABQABgAIAAAAIQDb4fbL7gAAAIUBAAATAAAAAAAAAAAA&#10;AAAAAAAAAABbQ29udGVudF9UeXBlc10ueG1sUEsBAi0AFAAGAAgAAAAhAFr0LFu/AAAAFQEAAAsA&#10;AAAAAAAAAAAAAAAAHwEAAF9yZWxzLy5yZWxzUEsBAi0AFAAGAAgAAAAhAKahtcrEAAAA2wAAAA8A&#10;AAAAAAAAAAAAAAAABwIAAGRycy9kb3ducmV2LnhtbFBLBQYAAAAAAwADALcAAAD4AgAAAAA=&#10;" filled="f" stroked="f" strokecolor="white">
                    <v:textbox inset=".5mm,.5mm,.5mm,.5mm">
                      <w:txbxContent>
                        <w:p w14:paraId="74937D71" w14:textId="6AD73482" w:rsidR="00D22DF5" w:rsidRPr="00F8410B" w:rsidRDefault="00D22DF5" w:rsidP="003F20F7">
                          <w:pPr>
                            <w:pStyle w:val="Sinespaciado"/>
                            <w:rPr>
                              <w:b/>
                              <w:color w:val="4F6228"/>
                              <w:lang w:val="ca-ES"/>
                            </w:rPr>
                          </w:pPr>
                          <w:r w:rsidRPr="00F8410B">
                            <w:rPr>
                              <w:b/>
                              <w:color w:val="4F6228"/>
                              <w:lang w:val="ca-ES"/>
                            </w:rPr>
                            <w:t>Segur</w:t>
                          </w:r>
                          <w:r w:rsidR="00F8410B">
                            <w:rPr>
                              <w:b/>
                              <w:color w:val="4F6228"/>
                              <w:lang w:val="ca-ES"/>
                            </w:rPr>
                            <w:t>etat</w:t>
                          </w:r>
                        </w:p>
                      </w:txbxContent>
                    </v:textbox>
                  </v:rect>
                  <v:oval id="Oval 2397" o:spid="_x0000_s1149" style="position:absolute;left:5856;top:11480;width:1026;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1VPwwAAANsAAAAPAAAAZHJzL2Rvd25yZXYueG1sRI9BawIx&#10;FITvBf9DeEJvNaulRVajFFtpT4LaS2/PzTO7dfOybJ669dcboeBxmJlvmOm887U6URurwAaGgwwU&#10;cRFsxc7A93b5NAYVBdliHZgM/FGE+az3MMXchjOv6bQRpxKEY44GSpEm1zoWJXmMg9AQJ28fWo+S&#10;ZOu0bfGc4L7Woyx71R4rTgslNrQoqThsjt7Ax/uLrJB/wkV2h89qtXO/8dkZ89jv3iaghDq5h//b&#10;X9bAeAS3L+kH6NkVAAD//wMAUEsBAi0AFAAGAAgAAAAhANvh9svuAAAAhQEAABMAAAAAAAAAAAAA&#10;AAAAAAAAAFtDb250ZW50X1R5cGVzXS54bWxQSwECLQAUAAYACAAAACEAWvQsW78AAAAVAQAACwAA&#10;AAAAAAAAAAAAAAAfAQAAX3JlbHMvLnJlbHNQSwECLQAUAAYACAAAACEAMy9VT8MAAADbAAAADwAA&#10;AAAAAAAAAAAAAAAHAgAAZHJzL2Rvd25yZXYueG1sUEsFBgAAAAADAAMAtwAAAPcCAAAAAA==&#10;" fillcolor="#c2d69b" strokecolor="#76923c" strokeweight="2pt">
                    <v:shadow color="#868686"/>
                  </v:oval>
                  <v:rect id="Rectangle 2398" o:spid="_x0000_s1150" style="position:absolute;left:5801;top:11850;width:112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44mxAAAANsAAAAPAAAAZHJzL2Rvd25yZXYueG1sRI9BawIx&#10;FITvBf9DeAVvmm0Vla1RpCBYeuqqpb09Nq+btZuXJYm6++9NQehxmJlvmOW6s424kA+1YwVP4wwE&#10;cel0zZWCw347WoAIEVlj45gU9BRgvRo8LDHX7sofdCliJRKEQ44KTIxtLmUoDVkMY9cSJ+/HeYsx&#10;SV9J7fGa4LaRz1k2kxZrTgsGW3o1VP4WZ6vgRPP6/H2cfb19vs9PU98X0rS9UsPHbvMCIlIX/8P3&#10;9k4rWEzg70v6AXJ1AwAA//8DAFBLAQItABQABgAIAAAAIQDb4fbL7gAAAIUBAAATAAAAAAAAAAAA&#10;AAAAAAAAAABbQ29udGVudF9UeXBlc10ueG1sUEsBAi0AFAAGAAgAAAAhAFr0LFu/AAAAFQEAAAsA&#10;AAAAAAAAAAAAAAAAHwEAAF9yZWxzLy5yZWxzUEsBAi0AFAAGAAgAAAAhADk/jibEAAAA2wAAAA8A&#10;AAAAAAAAAAAAAAAABwIAAGRycy9kb3ducmV2LnhtbFBLBQYAAAAAAwADALcAAAD4AgAAAAA=&#10;" filled="f" stroked="f" strokecolor="white">
                    <v:textbox inset=".5mm,.5mm,.5mm,.5mm">
                      <w:txbxContent>
                        <w:p w14:paraId="118709D1" w14:textId="60760162" w:rsidR="00D22DF5" w:rsidRPr="00F8410B" w:rsidRDefault="00F8410B" w:rsidP="003F20F7">
                          <w:pPr>
                            <w:pStyle w:val="Sinespaciado"/>
                            <w:rPr>
                              <w:b/>
                              <w:color w:val="4F6228"/>
                              <w:lang w:val="ca-ES"/>
                            </w:rPr>
                          </w:pPr>
                          <w:r>
                            <w:rPr>
                              <w:b/>
                              <w:color w:val="4F6228"/>
                              <w:lang w:val="ca-ES"/>
                            </w:rPr>
                            <w:t>Suport</w:t>
                          </w:r>
                        </w:p>
                      </w:txbxContent>
                    </v:textbox>
                  </v:rect>
                </v:group>
                <v:roundrect id="AutoShape 2399" o:spid="_x0000_s1151" style="position:absolute;left:7168;top:5233;width:1457;height:2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3T+wgAAANsAAAAPAAAAZHJzL2Rvd25yZXYueG1sRI9Bi8Iw&#10;FITvwv6H8Ba82XQXWUptFBFX9KJY9f5onm2xeek2Ueu/NwuCx2FmvmGyWW8acaPO1ZYVfEUxCOLC&#10;6ppLBcfD7ygB4TyyxsYyKXiQg9n0Y5Bhqu2d93TLfSkChF2KCirv21RKV1Rk0EW2JQ7e2XYGfZBd&#10;KXWH9wA3jfyO4x9psOawUGFLi4qKS341Cjb1IjnJrT4uz8lle8r17m+1lEoNP/v5BISn3r/Dr/Za&#10;K0jG8P8l/AA5fQIAAP//AwBQSwECLQAUAAYACAAAACEA2+H2y+4AAACFAQAAEwAAAAAAAAAAAAAA&#10;AAAAAAAAW0NvbnRlbnRfVHlwZXNdLnhtbFBLAQItABQABgAIAAAAIQBa9CxbvwAAABUBAAALAAAA&#10;AAAAAAAAAAAAAB8BAABfcmVscy8ucmVsc1BLAQItABQABgAIAAAAIQCCG3T+wgAAANsAAAAPAAAA&#10;AAAAAAAAAAAAAAcCAABkcnMvZG93bnJldi54bWxQSwUGAAAAAAMAAwC3AAAA9gIAAAAA&#10;" fillcolor="#d6e3bc" stroked="f">
                  <v:textbox inset="0,0,0,0">
                    <w:txbxContent>
                      <w:p w14:paraId="325D16BB" w14:textId="69FAE926" w:rsidR="00D22DF5" w:rsidRPr="00F8410B" w:rsidRDefault="00D22DF5" w:rsidP="003F20F7">
                        <w:pPr>
                          <w:pStyle w:val="Cuadros"/>
                          <w:jc w:val="center"/>
                          <w:rPr>
                            <w:rFonts w:ascii="Calibri" w:hAnsi="Calibri"/>
                            <w:i/>
                            <w:sz w:val="14"/>
                            <w:szCs w:val="12"/>
                            <w:lang w:val="ca-ES"/>
                          </w:rPr>
                        </w:pPr>
                        <w:r w:rsidRPr="00F8410B">
                          <w:rPr>
                            <w:rFonts w:ascii="Calibri" w:hAnsi="Calibri"/>
                            <w:i/>
                            <w:sz w:val="14"/>
                            <w:szCs w:val="12"/>
                            <w:lang w:val="ca-ES"/>
                          </w:rPr>
                          <w:t>constitue</w:t>
                        </w:r>
                        <w:r w:rsidR="00F8410B">
                          <w:rPr>
                            <w:rFonts w:ascii="Calibri" w:hAnsi="Calibri"/>
                            <w:i/>
                            <w:sz w:val="14"/>
                            <w:szCs w:val="12"/>
                            <w:lang w:val="ca-ES"/>
                          </w:rPr>
                          <w:t>ix</w:t>
                        </w:r>
                      </w:p>
                    </w:txbxContent>
                  </v:textbox>
                </v:roundrect>
                <v:group id="Group 2400" o:spid="_x0000_s1152" style="position:absolute;left:5391;top:5675;width:4984;height:2227" coordorigin="2081,6912" coordsize="4984,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roundrect id="AutoShape 2401" o:spid="_x0000_s1153" style="position:absolute;left:2081;top:6912;width:4984;height:2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KztwgAAANsAAAAPAAAAZHJzL2Rvd25yZXYueG1sRI9BawIx&#10;FITvQv9DeIXeNKuFdVmNYgsFTxVde3/dPDeLm5dlEzX9940geBxm5htmuY62E1cafOtYwXSSgSCu&#10;nW65UXCsvsYFCB+QNXaOScEfeVivXkZLLLW78Z6uh9CIBGFfogITQl9K6WtDFv3E9cTJO7nBYkhy&#10;aKQe8JbgtpOzLMulxZbTgsGePg3V58PFKtjp+PM+r+r4barfXJrGbaqPrVJvr3GzABEohmf40d5q&#10;BUUO9y/pB8jVPwAAAP//AwBQSwECLQAUAAYACAAAACEA2+H2y+4AAACFAQAAEwAAAAAAAAAAAAAA&#10;AAAAAAAAW0NvbnRlbnRfVHlwZXNdLnhtbFBLAQItABQABgAIAAAAIQBa9CxbvwAAABUBAAALAAAA&#10;AAAAAAAAAAAAAB8BAABfcmVscy8ucmVsc1BLAQItABQABgAIAAAAIQBvnKztwgAAANsAAAAPAAAA&#10;AAAAAAAAAAAAAAcCAABkcnMvZG93bnJldi54bWxQSwUGAAAAAAMAAwC3AAAA9gIAAAAA&#10;" fillcolor="#eaf1dd" strokecolor="#76923c" strokeweight="5pt">
                    <v:stroke linestyle="thickThin"/>
                    <v:shadow color="#868686"/>
                  </v:roundrect>
                  <v:line id="Line 2402" o:spid="_x0000_s1154" style="position:absolute;flip:y;visibility:visible;mso-wrap-style:square" from="2988,8059" to="6118,8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XUxQAAANsAAAAPAAAAZHJzL2Rvd25yZXYueG1sRI9Ba8JA&#10;FITvhf6H5Qne6sYiKtFVakUQKoFatT0+sq9JavZtyG7j+u9dodDjMDPfMPNlMLXoqHWVZQXDQQKC&#10;OLe64kLB4WPzNAXhPLLG2jIpuJKD5eLxYY6pthd+p27vCxEh7FJUUHrfpFK6vCSDbmAb4uh929ag&#10;j7ItpG7xEuGmls9JMpYGK44LJTb0WlJ+3v8aBaswvma7bJMdT11iP8P6a/T2Y5Xq98LLDISn4P/D&#10;f+2tVjCdwP1L/AFycQMAAP//AwBQSwECLQAUAAYACAAAACEA2+H2y+4AAACFAQAAEwAAAAAAAAAA&#10;AAAAAAAAAAAAW0NvbnRlbnRfVHlwZXNdLnhtbFBLAQItABQABgAIAAAAIQBa9CxbvwAAABUBAAAL&#10;AAAAAAAAAAAAAAAAAB8BAABfcmVscy8ucmVsc1BLAQItABQABgAIAAAAIQCB+ZXUxQAAANsAAAAP&#10;AAAAAAAAAAAAAAAAAAcCAABkcnMvZG93bnJldi54bWxQSwUGAAAAAAMAAwC3AAAA+QIAAAAA&#10;" strokecolor="#76923c" strokeweight="1pt">
                    <v:shadow color="#333"/>
                  </v:line>
                  <v:line id="Line 2403" o:spid="_x0000_s1155" style="position:absolute;visibility:visible;mso-wrap-style:square" from="2988,8059" to="2988,8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czLwgAAANsAAAAPAAAAZHJzL2Rvd25yZXYueG1sRE/Pa8Iw&#10;FL4P9j+EN9htpu4g0hlFhOoU2dAp6O3RPNtg81KSrO3+++Uw2PHj+z1bDLYRHflgHCsYjzIQxKXT&#10;hisFp6/iZQoiRGSNjWNS8EMBFvPHhxnm2vV8oO4YK5FCOOSooI6xzaUMZU0Ww8i1xIm7OW8xJugr&#10;qT32Kdw28jXLJtKi4dRQY0urmsr78dsq8Dt7uW72hvqPtTkXtugu2+xTqeenYfkGItIQ/8V/7net&#10;YJrGpi/pB8j5LwAAAP//AwBQSwECLQAUAAYACAAAACEA2+H2y+4AAACFAQAAEwAAAAAAAAAAAAAA&#10;AAAAAAAAW0NvbnRlbnRfVHlwZXNdLnhtbFBLAQItABQABgAIAAAAIQBa9CxbvwAAABUBAAALAAAA&#10;AAAAAAAAAAAAAB8BAABfcmVscy8ucmVsc1BLAQItABQABgAIAAAAIQCzLczLwgAAANsAAAAPAAAA&#10;AAAAAAAAAAAAAAcCAABkcnMvZG93bnJldi54bWxQSwUGAAAAAAMAAwC3AAAA9gIAAAAA&#10;" strokecolor="#76923c" strokeweight="1pt">
                    <v:shadow color="#333"/>
                  </v:line>
                  <v:roundrect id="AutoShape 2404" o:spid="_x0000_s1156" style="position:absolute;left:2304;top:8267;width:1360;height:5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LwYxwAAANsAAAAPAAAAZHJzL2Rvd25yZXYueG1sRI9Pa8JA&#10;FMTvBb/D8oRepG6qUjS6ilQKBUH800O9PbKv2dTs25jdmuTbdwtCj8PM/IZZrFpbihvVvnCs4HmY&#10;gCDOnC44V/BxenuagvABWWPpmBR05GG17D0sMNWu4QPdjiEXEcI+RQUmhCqV0meGLPqhq4ij9+Vq&#10;iyHKOpe6xibCbSlHSfIiLRYcFwxW9Goouxx/rILR/tqZcjPefTaDbnI+Ddxs+z1R6rHfrucgArXh&#10;P3xvv2sF0xn8fYk/QC5/AQAA//8DAFBLAQItABQABgAIAAAAIQDb4fbL7gAAAIUBAAATAAAAAAAA&#10;AAAAAAAAAAAAAABbQ29udGVudF9UeXBlc10ueG1sUEsBAi0AFAAGAAgAAAAhAFr0LFu/AAAAFQEA&#10;AAsAAAAAAAAAAAAAAAAAHwEAAF9yZWxzLy5yZWxzUEsBAi0AFAAGAAgAAAAhADZ0vBjHAAAA2wAA&#10;AA8AAAAAAAAAAAAAAAAABwIAAGRycy9kb3ducmV2LnhtbFBLBQYAAAAAAwADALcAAAD7AgAAAAA=&#10;" fillcolor="#c2d69b" strokecolor="#76923c" strokeweight="1pt">
                    <v:textbox inset=".5mm,0,.5mm,0">
                      <w:txbxContent>
                        <w:p w14:paraId="39439D29" w14:textId="77777777" w:rsidR="00D22DF5" w:rsidRPr="00F8410B" w:rsidRDefault="00D22DF5" w:rsidP="003F20F7">
                          <w:pPr>
                            <w:pStyle w:val="Sinespaciado"/>
                            <w:spacing w:before="40"/>
                            <w:rPr>
                              <w:b/>
                              <w:color w:val="4A442A"/>
                              <w:szCs w:val="16"/>
                              <w:lang w:val="ca-ES"/>
                            </w:rPr>
                          </w:pPr>
                          <w:r w:rsidRPr="00F8410B">
                            <w:rPr>
                              <w:b/>
                              <w:color w:val="4A442A"/>
                              <w:szCs w:val="16"/>
                              <w:lang w:val="ca-ES"/>
                            </w:rPr>
                            <w:t xml:space="preserve">Comité </w:t>
                          </w:r>
                        </w:p>
                        <w:p w14:paraId="71F10D5A" w14:textId="2547B655" w:rsidR="00D22DF5" w:rsidRPr="00F8410B" w:rsidRDefault="00F8410B" w:rsidP="003F20F7">
                          <w:pPr>
                            <w:pStyle w:val="Sinespaciado"/>
                            <w:rPr>
                              <w:b/>
                              <w:color w:val="4A442A"/>
                              <w:szCs w:val="16"/>
                              <w:lang w:val="ca-ES"/>
                            </w:rPr>
                          </w:pPr>
                          <w:r w:rsidRPr="00F8410B">
                            <w:rPr>
                              <w:b/>
                              <w:color w:val="4A442A"/>
                              <w:szCs w:val="16"/>
                              <w:lang w:val="ca-ES"/>
                            </w:rPr>
                            <w:t>Assessor</w:t>
                          </w:r>
                        </w:p>
                      </w:txbxContent>
                    </v:textbox>
                  </v:roundrect>
                  <v:roundrect id="AutoShape 2405" o:spid="_x0000_s1157" style="position:absolute;left:3664;top:7530;width:1831;height:3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Uz7vgAAANsAAAAPAAAAZHJzL2Rvd25yZXYueG1sRE9Ni8Iw&#10;EL0L+x/CCHvTVA9Fq1FEWFkWL8bieWjGpthMShNt999vDgseH+97ux9dK17Uh8azgsU8A0FcedNw&#10;raC8fs1WIEJENth6JgW/FGC/+5hssTB+4Au9dKxFCuFQoAIbY1dIGSpLDsPcd8SJu/veYUywr6Xp&#10;cUjhrpXLLMulw4ZTg8WOjpaqh346BWerzw9dlSu6DfXCn3yun/mPUp/T8bABEWmMb/G/+9soWKf1&#10;6Uv6AXL3BwAA//8DAFBLAQItABQABgAIAAAAIQDb4fbL7gAAAIUBAAATAAAAAAAAAAAAAAAAAAAA&#10;AABbQ29udGVudF9UeXBlc10ueG1sUEsBAi0AFAAGAAgAAAAhAFr0LFu/AAAAFQEAAAsAAAAAAAAA&#10;AAAAAAAAHwEAAF9yZWxzLy5yZWxzUEsBAi0AFAAGAAgAAAAhAN2ZTPu+AAAA2wAAAA8AAAAAAAAA&#10;AAAAAAAABwIAAGRycy9kb3ducmV2LnhtbFBLBQYAAAAAAwADALcAAADyAgAAAAA=&#10;" fillcolor="#c2d69b" strokecolor="#76923c" strokeweight="1pt">
                    <v:shadow color="#868686"/>
                    <v:textbox inset=".5mm,1mm,.5mm,1mm">
                      <w:txbxContent>
                        <w:p w14:paraId="7EAE715B" w14:textId="30B51EA8" w:rsidR="00D22DF5" w:rsidRPr="00F8410B" w:rsidRDefault="00D22DF5" w:rsidP="003F20F7">
                          <w:pPr>
                            <w:pStyle w:val="Sinespaciado"/>
                            <w:rPr>
                              <w:b/>
                              <w:color w:val="4F6228"/>
                              <w:lang w:val="ca-ES"/>
                            </w:rPr>
                          </w:pPr>
                          <w:r w:rsidRPr="00F8410B">
                            <w:rPr>
                              <w:b/>
                              <w:color w:val="4F6228"/>
                              <w:lang w:val="ca-ES"/>
                            </w:rPr>
                            <w:t xml:space="preserve">Director del </w:t>
                          </w:r>
                          <w:proofErr w:type="spellStart"/>
                          <w:r w:rsidRPr="00F8410B">
                            <w:rPr>
                              <w:b/>
                              <w:color w:val="4F6228"/>
                              <w:lang w:val="ca-ES"/>
                            </w:rPr>
                            <w:t>Pla</w:t>
                          </w:r>
                          <w:proofErr w:type="spellEnd"/>
                        </w:p>
                      </w:txbxContent>
                    </v:textbox>
                  </v:roundrect>
                  <v:rect id="Rectangle 2406" o:spid="_x0000_s1158" style="position:absolute;left:5345;top:7008;width:1496;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nrjwgAAANsAAAAPAAAAZHJzL2Rvd25yZXYueG1sRI9RSwMx&#10;EITfBf9DWME3m7SInGfTUouCPii0+gOWy/Zy3GVzJOv1/PdGEHwcZuYbZr2dw6AmSrmLbGG5MKCI&#10;m+g6bi18fjzfVKCyIDscIpOFb8qw3VxerLF28cwHmo7SqgLhXKMFLzLWWufGU8C8iCNx8U4xBZQi&#10;U6tdwnOBh0GvjLnTATsuCx5H2ntq+uNXsFA9+ttK3le679OrmH1+enOTsfb6at49gBKa5T/8135x&#10;Fu6X8Pul/AC9+QEAAP//AwBQSwECLQAUAAYACAAAACEA2+H2y+4AAACFAQAAEwAAAAAAAAAAAAAA&#10;AAAAAAAAW0NvbnRlbnRfVHlwZXNdLnhtbFBLAQItABQABgAIAAAAIQBa9CxbvwAAABUBAAALAAAA&#10;AAAAAAAAAAAAAB8BAABfcmVscy8ucmVsc1BLAQItABQABgAIAAAAIQBP8nrjwgAAANsAAAAPAAAA&#10;AAAAAAAAAAAAAAcCAABkcnMvZG93bnJldi54bWxQSwUGAAAAAAMAAwC3AAAA9gIAAAAA&#10;" filled="f" stroked="f">
                    <v:textbox inset=".5mm,,.5mm">
                      <w:txbxContent>
                        <w:p w14:paraId="751DC5BF" w14:textId="77777777" w:rsidR="00D22DF5" w:rsidRPr="00F8410B" w:rsidRDefault="00D22DF5" w:rsidP="003F20F7">
                          <w:pPr>
                            <w:pStyle w:val="Sinespaciado"/>
                            <w:rPr>
                              <w:b/>
                              <w:color w:val="76923C"/>
                              <w:sz w:val="24"/>
                              <w:lang w:val="ca-ES"/>
                            </w:rPr>
                          </w:pPr>
                          <w:r w:rsidRPr="00F8410B">
                            <w:rPr>
                              <w:b/>
                              <w:color w:val="76923C"/>
                              <w:sz w:val="24"/>
                              <w:lang w:val="ca-ES"/>
                            </w:rPr>
                            <w:t>CECOPAL</w:t>
                          </w:r>
                        </w:p>
                      </w:txbxContent>
                    </v:textbox>
                  </v:rect>
                  <v:line id="Line 2407" o:spid="_x0000_s1159" style="position:absolute;visibility:visible;mso-wrap-style:square" from="6118,8059" to="6118,8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G38xQAAANsAAAAPAAAAZHJzL2Rvd25yZXYueG1sRI9BSwMx&#10;FITvgv8hPMGbzdqDtGvTUgrbqhSLVaG9PTavu8HNy5LE3e2/b4SCx2FmvmFmi8E2oiMfjGMFj6MM&#10;BHHptOFKwddn8TABESKyxsYxKThTgMX89maGuXY9f1C3j5VIEA45KqhjbHMpQ1mTxTByLXHyTs5b&#10;jEn6SmqPfYLbRo6z7ElaNJwWamxpVVP5s/+1CvybPRw3W0P9+9p8F7boDq/ZTqn7u2H5DCLSEP/D&#10;1/aLVjAdw9+X9APk/AIAAP//AwBQSwECLQAUAAYACAAAACEA2+H2y+4AAACFAQAAEwAAAAAAAAAA&#10;AAAAAAAAAAAAW0NvbnRlbnRfVHlwZXNdLnhtbFBLAQItABQABgAIAAAAIQBa9CxbvwAAABUBAAAL&#10;AAAAAAAAAAAAAAAAAB8BAABfcmVscy8ucmVsc1BLAQItABQABgAIAAAAIQBXHG38xQAAANsAAAAP&#10;AAAAAAAAAAAAAAAAAAcCAABkcnMvZG93bnJldi54bWxQSwUGAAAAAAMAAwC3AAAA+QIAAAAA&#10;" strokecolor="#76923c" strokeweight="1pt">
                    <v:shadow color="#333"/>
                  </v:line>
                  <v:line id="Line 2408" o:spid="_x0000_s1160" style="position:absolute;visibility:visible;mso-wrap-style:square" from="4570,7860" to="4570,8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MhnxgAAANsAAAAPAAAAZHJzL2Rvd25yZXYueG1sRI9La8Mw&#10;EITvhf4HsYHeGjktlMaJEkrBfYSQkEchvS3W1ha1VkZSbeffR4VCj8PMfMPMl4NtREc+GMcKJuMM&#10;BHHptOFKwfFQ3D6CCBFZY+OYFJwpwHJxfTXHXLued9TtYyUShEOOCuoY21zKUNZkMYxdS5y8L+ct&#10;xiR9JbXHPsFtI++y7EFaNJwWamzpuabye/9jFfiVPX2+rg31mxfzUdiiO71nW6VuRsPTDESkIf6H&#10;/9pvWsH0Hn6/pB8gFxcAAAD//wMAUEsBAi0AFAAGAAgAAAAhANvh9svuAAAAhQEAABMAAAAAAAAA&#10;AAAAAAAAAAAAAFtDb250ZW50X1R5cGVzXS54bWxQSwECLQAUAAYACAAAACEAWvQsW78AAAAVAQAA&#10;CwAAAAAAAAAAAAAAAAAfAQAAX3JlbHMvLnJlbHNQSwECLQAUAAYACAAAACEAOFDIZ8YAAADbAAAA&#10;DwAAAAAAAAAAAAAAAAAHAgAAZHJzL2Rvd25yZXYueG1sUEsFBgAAAAADAAMAtwAAAPoCAAAAAA==&#10;" strokecolor="#76923c" strokeweight="1pt">
                    <v:shadow color="#333"/>
                  </v:line>
                  <v:shape id="AutoShape 2409" o:spid="_x0000_s1161" type="#_x0000_t176" style="position:absolute;left:3888;top:8255;width:1360;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1iwwAAANsAAAAPAAAAZHJzL2Rvd25yZXYueG1sRI9Bi8Iw&#10;FITvC/6H8AQvi6ZKWbQaRQVlYS9avXh7NM+2mLyUJmr992ZhYY/DzHzDLFadNeJBra8dKxiPEhDE&#10;hdM1lwrOp91wCsIHZI3GMSl4kYfVsvexwEy7Jx/pkYdSRAj7DBVUITSZlL6oyKIfuYY4elfXWgxR&#10;tqXULT4j3Bo5SZIvabHmuFBhQ9uKilt+twoOP+ltu6fJZ7gbc7ikiaSNuyo16HfrOYhAXfgP/7W/&#10;tYJZCr9f4g+QyzcAAAD//wMAUEsBAi0AFAAGAAgAAAAhANvh9svuAAAAhQEAABMAAAAAAAAAAAAA&#10;AAAAAAAAAFtDb250ZW50X1R5cGVzXS54bWxQSwECLQAUAAYACAAAACEAWvQsW78AAAAVAQAACwAA&#10;AAAAAAAAAAAAAAAfAQAAX3JlbHMvLnJlbHNQSwECLQAUAAYACAAAACEAXIPtYsMAAADbAAAADwAA&#10;AAAAAAAAAAAAAAAHAgAAZHJzL2Rvd25yZXYueG1sUEsFBgAAAAADAAMAtwAAAPcCAAAAAA==&#10;" fillcolor="#c2d69b" strokecolor="#76923c" strokeweight="1pt">
                    <v:shadow color="#868686"/>
                    <v:textbox inset="1.5mm,0,1.5mm,0">
                      <w:txbxContent>
                        <w:p w14:paraId="0D06ACB6" w14:textId="7DFDE39B" w:rsidR="00D22DF5" w:rsidRPr="00F8410B" w:rsidRDefault="00F8410B" w:rsidP="003F20F7">
                          <w:pPr>
                            <w:pStyle w:val="Sinespaciado"/>
                            <w:spacing w:before="40"/>
                            <w:rPr>
                              <w:b/>
                              <w:color w:val="4A442A"/>
                              <w:szCs w:val="16"/>
                              <w:lang w:val="ca-ES"/>
                            </w:rPr>
                          </w:pPr>
                          <w:r w:rsidRPr="00F8410B">
                            <w:rPr>
                              <w:b/>
                              <w:color w:val="4A442A"/>
                              <w:szCs w:val="16"/>
                              <w:lang w:val="ca-ES"/>
                            </w:rPr>
                            <w:t>Gabinet</w:t>
                          </w:r>
                          <w:r w:rsidR="00D22DF5" w:rsidRPr="00F8410B">
                            <w:rPr>
                              <w:b/>
                              <w:color w:val="4A442A"/>
                              <w:szCs w:val="16"/>
                              <w:lang w:val="ca-ES"/>
                            </w:rPr>
                            <w:t xml:space="preserve"> d</w:t>
                          </w:r>
                          <w:r>
                            <w:rPr>
                              <w:b/>
                              <w:color w:val="4A442A"/>
                              <w:szCs w:val="16"/>
                              <w:lang w:val="ca-ES"/>
                            </w:rPr>
                            <w:t>’</w:t>
                          </w:r>
                          <w:r w:rsidRPr="00F8410B">
                            <w:rPr>
                              <w:b/>
                              <w:color w:val="4A442A"/>
                              <w:szCs w:val="16"/>
                              <w:lang w:val="ca-ES"/>
                            </w:rPr>
                            <w:t>Informació</w:t>
                          </w:r>
                        </w:p>
                      </w:txbxContent>
                    </v:textbox>
                  </v:shape>
                  <v:shape id="AutoShape 2410" o:spid="_x0000_s1162" type="#_x0000_t176" style="position:absolute;left:5481;top:8255;width:1360;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0j5xQAAANsAAAAPAAAAZHJzL2Rvd25yZXYueG1sRI9Pa8JA&#10;FMTvBb/D8gQvpW6UVGx0FQ1YCr34p5feHtlnEtx9G7Jrkn77bqHgcZiZ3zDr7WCN6Kj1tWMFs2kC&#10;grhwuuZSwdfl8LIE4QOyRuOYFPyQh+1m9LTGTLueT9SdQykihH2GCqoQmkxKX1Rk0U9dQxy9q2st&#10;hijbUuoW+wi3Rs6TZCEt1hwXKmwor6i4ne9WwfEzveXvNH8Od2OO32kiae+uSk3Gw24FItAQHuH/&#10;9odW8PYKf1/iD5CbXwAAAP//AwBQSwECLQAUAAYACAAAACEA2+H2y+4AAACFAQAAEwAAAAAAAAAA&#10;AAAAAAAAAAAAW0NvbnRlbnRfVHlwZXNdLnhtbFBLAQItABQABgAIAAAAIQBa9CxbvwAAABUBAAAL&#10;AAAAAAAAAAAAAAAAAB8BAABfcmVscy8ucmVsc1BLAQItABQABgAIAAAAIQAzz0j5xQAAANsAAAAP&#10;AAAAAAAAAAAAAAAAAAcCAABkcnMvZG93bnJldi54bWxQSwUGAAAAAAMAAwC3AAAA+QIAAAAA&#10;" fillcolor="#c2d69b" strokecolor="#76923c" strokeweight="1pt">
                    <v:shadow color="#868686"/>
                    <v:textbox inset="1.5mm,0,1.5mm,0">
                      <w:txbxContent>
                        <w:p w14:paraId="645C286E" w14:textId="7D1F74E3" w:rsidR="00D22DF5" w:rsidRPr="00F8410B" w:rsidRDefault="00D22DF5" w:rsidP="003F20F7">
                          <w:pPr>
                            <w:pStyle w:val="Sinespaciado"/>
                            <w:spacing w:before="40"/>
                            <w:rPr>
                              <w:b/>
                              <w:color w:val="4A442A"/>
                              <w:szCs w:val="16"/>
                              <w:lang w:val="ca-ES"/>
                            </w:rPr>
                          </w:pPr>
                          <w:r w:rsidRPr="00F8410B">
                            <w:rPr>
                              <w:b/>
                              <w:color w:val="4A442A"/>
                              <w:szCs w:val="16"/>
                              <w:lang w:val="ca-ES"/>
                            </w:rPr>
                            <w:t>Centr</w:t>
                          </w:r>
                          <w:r w:rsidR="00F8410B">
                            <w:rPr>
                              <w:b/>
                              <w:color w:val="4A442A"/>
                              <w:szCs w:val="16"/>
                              <w:lang w:val="ca-ES"/>
                            </w:rPr>
                            <w:t>e</w:t>
                          </w:r>
                          <w:r w:rsidRPr="00F8410B">
                            <w:rPr>
                              <w:b/>
                              <w:color w:val="4A442A"/>
                              <w:szCs w:val="16"/>
                              <w:lang w:val="ca-ES"/>
                            </w:rPr>
                            <w:t xml:space="preserve"> de </w:t>
                          </w:r>
                          <w:r w:rsidR="00F8410B" w:rsidRPr="00F8410B">
                            <w:rPr>
                              <w:b/>
                              <w:color w:val="4A442A"/>
                              <w:szCs w:val="16"/>
                              <w:lang w:val="ca-ES"/>
                            </w:rPr>
                            <w:t>Comunicacions</w:t>
                          </w:r>
                        </w:p>
                      </w:txbxContent>
                    </v:textbox>
                  </v:shape>
                </v:group>
                <v:roundrect id="AutoShape 2506" o:spid="_x0000_s1163" style="position:absolute;left:2630;top:5319;width:1607;height:45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j5xQAAANsAAAAPAAAAZHJzL2Rvd25yZXYueG1sRI9Pa8JA&#10;FMTvhX6H5RW81U39E2rqJkhBEepFbcHjI/uapM2+DdlV1356VxB6HGbmN8y8CKYVJ+pdY1nByzAB&#10;QVxa3XCl4HO/fH4F4TyyxtYyKbiQgyJ/fJhjpu2Zt3Ta+UpECLsMFdTed5mUrqzJoBvajjh637Y3&#10;6KPsK6l7PEe4aeUoSVJpsOG4UGNH7zWVv7ujUfC19+PJaLXahA95oMU0/Cy38k+pwVNYvIHwFPx/&#10;+N5eawWzFG5f4g+Q+RUAAP//AwBQSwECLQAUAAYACAAAACEA2+H2y+4AAACFAQAAEwAAAAAAAAAA&#10;AAAAAAAAAAAAW0NvbnRlbnRfVHlwZXNdLnhtbFBLAQItABQABgAIAAAAIQBa9CxbvwAAABUBAAAL&#10;AAAAAAAAAAAAAAAAAB8BAABfcmVscy8ucmVsc1BLAQItABQABgAIAAAAIQCLkXj5xQAAANsAAAAP&#10;AAAAAAAAAAAAAAAAAAcCAABkcnMvZG93bnJldi54bWxQSwUGAAAAAAMAAwC3AAAA+QIAAAAA&#10;" stroked="f">
                  <v:textbox inset="0,0,0,0">
                    <w:txbxContent>
                      <w:p w14:paraId="002092F2" w14:textId="26E936EE" w:rsidR="00D22DF5" w:rsidRPr="00F8410B" w:rsidRDefault="00D22DF5" w:rsidP="00D00CB7">
                        <w:pPr>
                          <w:pStyle w:val="Cuadros"/>
                          <w:spacing w:before="40"/>
                          <w:ind w:left="0" w:firstLine="0"/>
                          <w:jc w:val="center"/>
                          <w:rPr>
                            <w:rFonts w:ascii="Calibri" w:hAnsi="Calibri"/>
                            <w:i/>
                            <w:sz w:val="14"/>
                            <w:szCs w:val="12"/>
                            <w:lang w:val="ca-ES"/>
                          </w:rPr>
                        </w:pPr>
                        <w:r w:rsidRPr="00F8410B">
                          <w:rPr>
                            <w:rFonts w:ascii="Calibri" w:hAnsi="Calibri"/>
                            <w:i/>
                            <w:sz w:val="14"/>
                            <w:szCs w:val="12"/>
                            <w:lang w:val="ca-ES"/>
                          </w:rPr>
                          <w:t>movili</w:t>
                        </w:r>
                        <w:r w:rsidR="00F8410B">
                          <w:rPr>
                            <w:rFonts w:ascii="Calibri" w:hAnsi="Calibri"/>
                            <w:i/>
                            <w:sz w:val="14"/>
                            <w:szCs w:val="12"/>
                            <w:lang w:val="ca-ES"/>
                          </w:rPr>
                          <w:t>t</w:t>
                        </w:r>
                        <w:r w:rsidRPr="00F8410B">
                          <w:rPr>
                            <w:rFonts w:ascii="Calibri" w:hAnsi="Calibri"/>
                            <w:i/>
                            <w:sz w:val="14"/>
                            <w:szCs w:val="12"/>
                            <w:lang w:val="ca-ES"/>
                          </w:rPr>
                          <w:t xml:space="preserve">zació de </w:t>
                        </w:r>
                      </w:p>
                      <w:p w14:paraId="7CB20A9A" w14:textId="22A5632E" w:rsidR="00D22DF5" w:rsidRPr="00F8410B" w:rsidRDefault="00D22DF5" w:rsidP="00D00CB7">
                        <w:pPr>
                          <w:pStyle w:val="Cuadros"/>
                          <w:ind w:left="0" w:firstLine="0"/>
                          <w:jc w:val="center"/>
                          <w:rPr>
                            <w:rFonts w:ascii="Calibri" w:hAnsi="Calibri"/>
                            <w:i/>
                            <w:sz w:val="14"/>
                            <w:szCs w:val="12"/>
                            <w:lang w:val="ca-ES"/>
                          </w:rPr>
                        </w:pPr>
                        <w:r w:rsidRPr="00F8410B">
                          <w:rPr>
                            <w:rFonts w:ascii="Calibri" w:hAnsi="Calibri"/>
                            <w:i/>
                            <w:sz w:val="14"/>
                            <w:szCs w:val="12"/>
                            <w:lang w:val="ca-ES"/>
                          </w:rPr>
                          <w:t xml:space="preserve">recursos de </w:t>
                        </w:r>
                        <w:r w:rsidR="00F8410B">
                          <w:rPr>
                            <w:rFonts w:ascii="Calibri" w:hAnsi="Calibri"/>
                            <w:i/>
                            <w:sz w:val="14"/>
                            <w:szCs w:val="12"/>
                            <w:lang w:val="ca-ES"/>
                          </w:rPr>
                          <w:t>suport</w:t>
                        </w:r>
                      </w:p>
                    </w:txbxContent>
                  </v:textbox>
                </v:roundrect>
                <v:line id="Line 2507" o:spid="_x0000_s1164" style="position:absolute;flip:y;visibility:visible;mso-wrap-style:square" from="3435,10638" to="5391,10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qSGxAAAANsAAAAPAAAAZHJzL2Rvd25yZXYueG1sRI/BbsIw&#10;EETvlfgHa5G4FQcOlAYMAqTSqpcqIR+wxEsSiNdR7Jrw93WlSj2OZuaNZr0dTCsC9a6xrGA2TUAQ&#10;l1Y3XCkoTm/PSxDOI2tsLZOCBznYbkZPa0y1vXNGIfeViBB2KSqove9SKV1Zk0E3tR1x9C62N+ij&#10;7Cupe7xHuGnlPEkW0mDDcaHGjg41lbf82yj4fC/CuTzsr4tlEXL5OGbhK8mUmoyH3QqEp8H/h//a&#10;H1rB6wv8fok/QG5+AAAA//8DAFBLAQItABQABgAIAAAAIQDb4fbL7gAAAIUBAAATAAAAAAAAAAAA&#10;AAAAAAAAAABbQ29udGVudF9UeXBlc10ueG1sUEsBAi0AFAAGAAgAAAAhAFr0LFu/AAAAFQEAAAsA&#10;AAAAAAAAAAAAAAAAHwEAAF9yZWxzLy5yZWxzUEsBAi0AFAAGAAgAAAAhAA9GpIbEAAAA2wAAAA8A&#10;AAAAAAAAAAAAAAAABwIAAGRycy9kb3ducmV2LnhtbFBLBQYAAAAAAwADALcAAAD4AgAAAAA=&#10;">
                  <v:stroke endarrow="classic"/>
                </v:line>
              </v:group>
            </w:pict>
          </mc:Fallback>
        </mc:AlternateContent>
      </w:r>
    </w:p>
    <w:p w14:paraId="5011519B" w14:textId="77777777" w:rsidR="00B535B5" w:rsidRPr="001A34AB" w:rsidRDefault="00B535B5" w:rsidP="00DB3DF0">
      <w:pPr>
        <w:rPr>
          <w:lang w:val="ca-ES"/>
        </w:rPr>
      </w:pPr>
    </w:p>
    <w:p w14:paraId="437475D5" w14:textId="77777777" w:rsidR="00DB3DF0" w:rsidRPr="001A34AB" w:rsidRDefault="00DB3DF0" w:rsidP="00DB3DF0">
      <w:pPr>
        <w:rPr>
          <w:lang w:val="ca-ES"/>
        </w:rPr>
      </w:pPr>
    </w:p>
    <w:p w14:paraId="65D95401" w14:textId="77777777" w:rsidR="00DB3DF0" w:rsidRPr="001A34AB" w:rsidRDefault="00DB3DF0" w:rsidP="00DB3DF0">
      <w:pPr>
        <w:rPr>
          <w:lang w:val="ca-ES"/>
        </w:rPr>
      </w:pPr>
    </w:p>
    <w:p w14:paraId="5D788C38" w14:textId="77777777" w:rsidR="00DB3DF0" w:rsidRPr="001A34AB" w:rsidRDefault="00DB3DF0" w:rsidP="00DB3DF0">
      <w:pPr>
        <w:rPr>
          <w:lang w:val="ca-ES"/>
        </w:rPr>
      </w:pPr>
    </w:p>
    <w:p w14:paraId="74A822B9" w14:textId="77777777" w:rsidR="00DB3DF0" w:rsidRPr="001A34AB" w:rsidRDefault="00DB3DF0" w:rsidP="00DB3DF0">
      <w:pPr>
        <w:rPr>
          <w:lang w:val="ca-ES"/>
        </w:rPr>
      </w:pPr>
    </w:p>
    <w:p w14:paraId="71490000" w14:textId="77777777" w:rsidR="00DB3DF0" w:rsidRPr="001A34AB" w:rsidRDefault="00DB3DF0" w:rsidP="00DB3DF0">
      <w:pPr>
        <w:rPr>
          <w:lang w:val="ca-ES"/>
        </w:rPr>
      </w:pPr>
    </w:p>
    <w:p w14:paraId="1891F651" w14:textId="77777777" w:rsidR="00DB3DF0" w:rsidRPr="001A34AB" w:rsidRDefault="00DB3DF0" w:rsidP="00DB3DF0">
      <w:pPr>
        <w:rPr>
          <w:lang w:val="ca-ES"/>
        </w:rPr>
      </w:pPr>
    </w:p>
    <w:p w14:paraId="32A32DB6" w14:textId="77777777" w:rsidR="00DB3DF0" w:rsidRPr="001A34AB" w:rsidRDefault="00DB3DF0" w:rsidP="00DB3DF0">
      <w:pPr>
        <w:rPr>
          <w:lang w:val="ca-ES"/>
        </w:rPr>
      </w:pPr>
    </w:p>
    <w:p w14:paraId="391D6001" w14:textId="77777777" w:rsidR="00DB3DF0" w:rsidRPr="001A34AB" w:rsidRDefault="00DB3DF0" w:rsidP="00DB3DF0">
      <w:pPr>
        <w:rPr>
          <w:lang w:val="ca-ES"/>
        </w:rPr>
      </w:pPr>
    </w:p>
    <w:p w14:paraId="36F8EBBE" w14:textId="77777777" w:rsidR="00DB3DF0" w:rsidRPr="001A34AB" w:rsidRDefault="00DB3DF0" w:rsidP="00DB3DF0">
      <w:pPr>
        <w:rPr>
          <w:lang w:val="ca-ES"/>
        </w:rPr>
      </w:pPr>
    </w:p>
    <w:p w14:paraId="0678A8A6" w14:textId="77777777" w:rsidR="00DB3DF0" w:rsidRPr="001A34AB" w:rsidRDefault="00DB3DF0" w:rsidP="00DB3DF0">
      <w:pPr>
        <w:rPr>
          <w:lang w:val="ca-ES"/>
        </w:rPr>
      </w:pPr>
    </w:p>
    <w:p w14:paraId="5DEAACDD" w14:textId="77777777" w:rsidR="00DB3DF0" w:rsidRPr="001A34AB" w:rsidRDefault="00DB3DF0" w:rsidP="00DB3DF0">
      <w:pPr>
        <w:rPr>
          <w:lang w:val="ca-ES"/>
        </w:rPr>
      </w:pPr>
    </w:p>
    <w:p w14:paraId="0EF67BD8" w14:textId="77777777" w:rsidR="00DB3DF0" w:rsidRPr="001A34AB" w:rsidRDefault="00DB3DF0" w:rsidP="00DB3DF0">
      <w:pPr>
        <w:rPr>
          <w:lang w:val="ca-ES"/>
        </w:rPr>
      </w:pPr>
    </w:p>
    <w:p w14:paraId="20F9D3FA" w14:textId="77777777" w:rsidR="00DB3DF0" w:rsidRPr="001A34AB" w:rsidRDefault="00DB3DF0" w:rsidP="00DB3DF0">
      <w:pPr>
        <w:rPr>
          <w:lang w:val="ca-ES"/>
        </w:rPr>
      </w:pPr>
    </w:p>
    <w:p w14:paraId="2B45F4BD" w14:textId="77777777" w:rsidR="00DB3DF0" w:rsidRPr="001A34AB" w:rsidRDefault="00DB3DF0" w:rsidP="00DB3DF0">
      <w:pPr>
        <w:rPr>
          <w:lang w:val="ca-ES"/>
        </w:rPr>
      </w:pPr>
    </w:p>
    <w:p w14:paraId="35CAC51C" w14:textId="77777777" w:rsidR="00DB3DF0" w:rsidRPr="001A34AB" w:rsidRDefault="00DB3DF0" w:rsidP="00DB3DF0">
      <w:pPr>
        <w:rPr>
          <w:lang w:val="ca-ES"/>
        </w:rPr>
      </w:pPr>
    </w:p>
    <w:p w14:paraId="3EF8A3D4" w14:textId="77777777" w:rsidR="00DB3DF0" w:rsidRPr="001A34AB" w:rsidRDefault="00DB3DF0" w:rsidP="00DB3DF0">
      <w:pPr>
        <w:rPr>
          <w:lang w:val="ca-ES"/>
        </w:rPr>
      </w:pPr>
    </w:p>
    <w:p w14:paraId="63B1E1FE" w14:textId="77777777" w:rsidR="00DB3DF0" w:rsidRPr="001A34AB" w:rsidRDefault="00DB3DF0" w:rsidP="00DB3DF0">
      <w:pPr>
        <w:rPr>
          <w:lang w:val="ca-ES"/>
        </w:rPr>
      </w:pPr>
    </w:p>
    <w:p w14:paraId="3A37AF48" w14:textId="77777777" w:rsidR="00DB3DF0" w:rsidRPr="001A34AB" w:rsidRDefault="00DB3DF0" w:rsidP="00DB3DF0">
      <w:pPr>
        <w:rPr>
          <w:lang w:val="ca-ES"/>
        </w:rPr>
      </w:pPr>
    </w:p>
    <w:p w14:paraId="054C271D" w14:textId="77777777" w:rsidR="00DB3DF0" w:rsidRPr="001A34AB" w:rsidRDefault="00DB3DF0" w:rsidP="00DB3DF0">
      <w:pPr>
        <w:rPr>
          <w:lang w:val="ca-ES"/>
        </w:rPr>
      </w:pPr>
    </w:p>
    <w:p w14:paraId="558541BA" w14:textId="77777777" w:rsidR="00DB3DF0" w:rsidRPr="001A34AB" w:rsidRDefault="00DB3DF0" w:rsidP="00DB3DF0">
      <w:pPr>
        <w:rPr>
          <w:lang w:val="ca-ES"/>
        </w:rPr>
      </w:pPr>
    </w:p>
    <w:p w14:paraId="74374D44" w14:textId="77777777" w:rsidR="00DB3DF0" w:rsidRPr="001A34AB" w:rsidRDefault="00DB3DF0" w:rsidP="00216E4D">
      <w:pPr>
        <w:rPr>
          <w:lang w:val="ca-ES"/>
        </w:rPr>
      </w:pPr>
    </w:p>
    <w:p w14:paraId="089C1B99" w14:textId="77777777" w:rsidR="00DB3DF0" w:rsidRPr="001A34AB" w:rsidRDefault="00DB3DF0" w:rsidP="00216E4D">
      <w:pPr>
        <w:rPr>
          <w:lang w:val="ca-ES"/>
        </w:rPr>
      </w:pPr>
    </w:p>
    <w:p w14:paraId="67DB73A7" w14:textId="77777777" w:rsidR="00DB3DF0" w:rsidRPr="001A34AB" w:rsidRDefault="00DB3DF0" w:rsidP="00216E4D">
      <w:pPr>
        <w:rPr>
          <w:lang w:val="ca-ES"/>
        </w:rPr>
      </w:pPr>
    </w:p>
    <w:p w14:paraId="68F0BAE9" w14:textId="77777777" w:rsidR="00DB3DF0" w:rsidRPr="001A34AB" w:rsidRDefault="00DB3DF0" w:rsidP="00216E4D">
      <w:pPr>
        <w:rPr>
          <w:lang w:val="ca-ES"/>
        </w:rPr>
      </w:pPr>
    </w:p>
    <w:p w14:paraId="763F7666" w14:textId="77777777" w:rsidR="00DB3DF0" w:rsidRPr="001A34AB" w:rsidRDefault="00DB3DF0" w:rsidP="00216E4D">
      <w:pPr>
        <w:rPr>
          <w:lang w:val="ca-ES"/>
        </w:rPr>
      </w:pPr>
    </w:p>
    <w:p w14:paraId="7BAE2D9F" w14:textId="77777777" w:rsidR="00DB3DF0" w:rsidRPr="001A34AB" w:rsidRDefault="00DB3DF0" w:rsidP="00216E4D">
      <w:pPr>
        <w:rPr>
          <w:lang w:val="ca-ES"/>
        </w:rPr>
      </w:pPr>
    </w:p>
    <w:p w14:paraId="641935A7" w14:textId="77777777" w:rsidR="00DB3DF0" w:rsidRPr="001A34AB" w:rsidRDefault="00DB3DF0" w:rsidP="00216E4D">
      <w:pPr>
        <w:rPr>
          <w:lang w:val="ca-ES"/>
        </w:rPr>
      </w:pPr>
    </w:p>
    <w:p w14:paraId="362C427A" w14:textId="77777777" w:rsidR="00DB3DF0" w:rsidRPr="001A34AB" w:rsidRDefault="00DB3DF0" w:rsidP="00216E4D">
      <w:pPr>
        <w:rPr>
          <w:lang w:val="ca-ES"/>
        </w:rPr>
      </w:pPr>
    </w:p>
    <w:p w14:paraId="5AFF10FE" w14:textId="77777777" w:rsidR="00DB3DF0" w:rsidRPr="001A34AB" w:rsidRDefault="00DB3DF0" w:rsidP="00216E4D">
      <w:pPr>
        <w:rPr>
          <w:lang w:val="ca-ES"/>
        </w:rPr>
      </w:pPr>
    </w:p>
    <w:p w14:paraId="063BD5D7" w14:textId="77777777" w:rsidR="00B535B5" w:rsidRPr="001A34AB" w:rsidRDefault="00B535B5" w:rsidP="00216E4D">
      <w:pPr>
        <w:rPr>
          <w:lang w:val="ca-ES"/>
        </w:rPr>
      </w:pPr>
    </w:p>
    <w:p w14:paraId="40874C5B" w14:textId="77777777" w:rsidR="00181721" w:rsidRPr="001A34AB" w:rsidRDefault="00E4175C" w:rsidP="00DB3DF0">
      <w:pPr>
        <w:pStyle w:val="Ttulo3"/>
        <w:rPr>
          <w:b w:val="0"/>
          <w:lang w:val="ca-ES"/>
        </w:rPr>
      </w:pPr>
      <w:r w:rsidRPr="001A34AB">
        <w:rPr>
          <w:lang w:val="ca-ES"/>
        </w:rPr>
        <w:br w:type="page"/>
      </w:r>
      <w:r w:rsidR="00DB3DF0" w:rsidRPr="001A34AB">
        <w:rPr>
          <w:lang w:val="ca-ES"/>
        </w:rPr>
        <w:lastRenderedPageBreak/>
        <w:t>Emergència III</w:t>
      </w:r>
      <w:r w:rsidR="008C60B8" w:rsidRPr="001A34AB">
        <w:rPr>
          <w:lang w:val="ca-ES"/>
        </w:rPr>
        <w:t xml:space="preserve"> </w:t>
      </w:r>
    </w:p>
    <w:p w14:paraId="21892231" w14:textId="77777777" w:rsidR="008C6EB5" w:rsidRPr="001A34AB" w:rsidRDefault="00250F10" w:rsidP="008C6EB5">
      <w:pPr>
        <w:rPr>
          <w:lang w:val="ca-ES"/>
        </w:rPr>
      </w:pPr>
      <w:r w:rsidRPr="001A34AB">
        <w:rPr>
          <w:noProof/>
          <w:lang w:val="ca-ES" w:eastAsia="ca-ES"/>
        </w:rPr>
        <mc:AlternateContent>
          <mc:Choice Requires="wps">
            <w:drawing>
              <wp:anchor distT="0" distB="0" distL="114300" distR="114300" simplePos="0" relativeHeight="251582464" behindDoc="0" locked="0" layoutInCell="1" allowOverlap="1" wp14:anchorId="53B4AC0E" wp14:editId="553981BB">
                <wp:simplePos x="0" y="0"/>
                <wp:positionH relativeFrom="column">
                  <wp:posOffset>2162810</wp:posOffset>
                </wp:positionH>
                <wp:positionV relativeFrom="paragraph">
                  <wp:posOffset>162560</wp:posOffset>
                </wp:positionV>
                <wp:extent cx="811530" cy="255905"/>
                <wp:effectExtent l="0" t="0" r="0" b="0"/>
                <wp:wrapNone/>
                <wp:docPr id="52" name="AutoShape 2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25590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E9AB908" w14:textId="77777777" w:rsidR="00F8410B" w:rsidRPr="006C4150" w:rsidRDefault="00F8410B" w:rsidP="00F8410B">
                            <w:pPr>
                              <w:pStyle w:val="Cuadros"/>
                              <w:jc w:val="center"/>
                              <w:rPr>
                                <w:rFonts w:ascii="Calibri" w:hAnsi="Calibri"/>
                                <w:i/>
                                <w:sz w:val="14"/>
                                <w:szCs w:val="12"/>
                                <w:lang w:val="ca-ES"/>
                              </w:rPr>
                            </w:pPr>
                            <w:r w:rsidRPr="006C4150">
                              <w:rPr>
                                <w:rFonts w:ascii="Calibri" w:hAnsi="Calibri"/>
                                <w:i/>
                                <w:sz w:val="14"/>
                                <w:szCs w:val="12"/>
                                <w:lang w:val="ca-ES"/>
                              </w:rPr>
                              <w:t>Not</w:t>
                            </w:r>
                            <w:r>
                              <w:rPr>
                                <w:rFonts w:ascii="Calibri" w:hAnsi="Calibri"/>
                                <w:i/>
                                <w:sz w:val="14"/>
                                <w:szCs w:val="12"/>
                                <w:lang w:val="ca-ES"/>
                              </w:rPr>
                              <w:t>í</w:t>
                            </w:r>
                            <w:r w:rsidRPr="006C4150">
                              <w:rPr>
                                <w:rFonts w:ascii="Calibri" w:hAnsi="Calibri"/>
                                <w:i/>
                                <w:sz w:val="14"/>
                                <w:szCs w:val="12"/>
                                <w:lang w:val="ca-ES"/>
                              </w:rPr>
                              <w:t>cia de l’accident</w:t>
                            </w:r>
                          </w:p>
                          <w:p w14:paraId="50B92AF7" w14:textId="77777777" w:rsidR="00F8410B" w:rsidRPr="006C4150" w:rsidRDefault="00F8410B" w:rsidP="00F8410B">
                            <w:pPr>
                              <w:pStyle w:val="Cuadros"/>
                              <w:jc w:val="center"/>
                              <w:rPr>
                                <w:rFonts w:ascii="Calibri" w:hAnsi="Calibri"/>
                                <w:i/>
                                <w:sz w:val="14"/>
                                <w:szCs w:val="12"/>
                                <w:lang w:val="ca-ES"/>
                              </w:rPr>
                            </w:pPr>
                            <w:r w:rsidRPr="006C4150">
                              <w:rPr>
                                <w:rFonts w:ascii="Calibri" w:hAnsi="Calibri"/>
                                <w:i/>
                                <w:sz w:val="14"/>
                                <w:szCs w:val="12"/>
                                <w:lang w:val="ca-ES"/>
                              </w:rPr>
                              <w:t>/ emerg</w:t>
                            </w:r>
                            <w:r>
                              <w:rPr>
                                <w:rFonts w:ascii="Calibri" w:hAnsi="Calibri"/>
                                <w:i/>
                                <w:sz w:val="14"/>
                                <w:szCs w:val="12"/>
                                <w:lang w:val="ca-ES"/>
                              </w:rPr>
                              <w:t>è</w:t>
                            </w:r>
                            <w:r w:rsidRPr="006C4150">
                              <w:rPr>
                                <w:rFonts w:ascii="Calibri" w:hAnsi="Calibri"/>
                                <w:i/>
                                <w:sz w:val="14"/>
                                <w:szCs w:val="12"/>
                                <w:lang w:val="ca-ES"/>
                              </w:rPr>
                              <w:t>ncia</w:t>
                            </w:r>
                          </w:p>
                          <w:p w14:paraId="43FEB289" w14:textId="449260DC" w:rsidR="00D22DF5" w:rsidRPr="003A4C7A" w:rsidRDefault="00D22DF5" w:rsidP="003F20F7">
                            <w:pPr>
                              <w:pStyle w:val="Cuadros"/>
                              <w:jc w:val="center"/>
                              <w:rPr>
                                <w:rFonts w:ascii="Calibri" w:hAnsi="Calibri"/>
                                <w:i/>
                                <w:sz w:val="14"/>
                                <w:szCs w:val="12"/>
                                <w:lang w:val="es-ES_trad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B4AC0E" id="AutoShape 2413" o:spid="_x0000_s1165" style="position:absolute;left:0;text-align:left;margin-left:170.3pt;margin-top:12.8pt;width:63.9pt;height:20.1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gRGQIAABIEAAAOAAAAZHJzL2Uyb0RvYy54bWysU9uO0zAQfUfiHyy/0zRdWpao6WrVVRHS&#10;AisWPsC1nQs4HjN2m5av37GTlAXeEH6wxvbMmZlzxuubU2fYUaNvwZY8n80501aCam1d8q9fdq+u&#10;OfNBWCUMWF3ys/b8ZvPyxbp3hV5AA0ZpZARifdG7kjchuCLLvGx0J/wMnLb0WAF2ItAR60yh6Am9&#10;M9liPl9lPaByCFJ7T7d3wyPfJPyq0jJ8qiqvAzMlp9pC2jHt+7hnm7UoahSuaeVYhviHKjrRWkp6&#10;gboTQbADtn9Bda1E8FCFmYQug6pqpU49UDf5/I9uHhvhdOqFyPHuQpP/f7Dy4/EBWatKvlxwZkVH&#10;Gt0eAqTUbPE6v4oU9c4X5PnoHjA26d09yO+eWdg2wtb6FhH6RgtFheXRP/stIB48hbJ9/wEUJRCU&#10;ILF1qrCLgMQDOyVRzhdR9CkwSZfXeb68IukkPS2Wy7fzZcogiinYoQ/vNHQsGiVHOFj1mYRPGcTx&#10;3ockjBq7E+obZ1VnSOajMCxfrVZvRsTRORPFhJm6BdOqXWtMOmC93xpkFFryXVpjsH/uZmx0thDD&#10;Ih+iiDeJlsjEwGg47U+J+tUqYkSa9qDORBTCMKj0schoAH9y1tOQltz/OAjUnJn3lsiOEz0ZOBn7&#10;yRBWUmjJA2eDuQ3D5B8ctnVDyHniyEJUvGrDpNxQxVgvDV5qYPwkcbKfn5PXr6+8eQIAAP//AwBQ&#10;SwMEFAAGAAgAAAAhAIUE+o/gAAAACQEAAA8AAABkcnMvZG93bnJldi54bWxMj8FOwzAMhu9IvENk&#10;JG4spWurUepOE9J2gcs2kDhmjWkLTVI12RZ4esxpnCzLn35/f7WMZhAnmnzvLML9LAFBtnG6ty3C&#10;6359twDhg7JaDc4Swjd5WNbXV5UqtTvbLZ12oRUcYn2pELoQxlJK33RklJ+5kSzfPtxkVOB1aqWe&#10;1JnDzSDTJCmkUb3lD50a6amj5mt3NAhv+zDP0s3mJT7Ld1rl8XO9lT+Itzdx9QgiUAwXGP70WR1q&#10;djq4o9VeDAjzLCkYRUhzngxkxSIDcUAo8geQdSX/N6h/AQAA//8DAFBLAQItABQABgAIAAAAIQC2&#10;gziS/gAAAOEBAAATAAAAAAAAAAAAAAAAAAAAAABbQ29udGVudF9UeXBlc10ueG1sUEsBAi0AFAAG&#10;AAgAAAAhADj9If/WAAAAlAEAAAsAAAAAAAAAAAAAAAAALwEAAF9yZWxzLy5yZWxzUEsBAi0AFAAG&#10;AAgAAAAhACBGqBEZAgAAEgQAAA4AAAAAAAAAAAAAAAAALgIAAGRycy9lMm9Eb2MueG1sUEsBAi0A&#10;FAAGAAgAAAAhAIUE+o/gAAAACQEAAA8AAAAAAAAAAAAAAAAAcwQAAGRycy9kb3ducmV2LnhtbFBL&#10;BQYAAAAABAAEAPMAAACABQAAAAA=&#10;" stroked="f">
                <v:textbox inset="0,0,0,0">
                  <w:txbxContent>
                    <w:p w14:paraId="3E9AB908" w14:textId="77777777" w:rsidR="00F8410B" w:rsidRPr="006C4150" w:rsidRDefault="00F8410B" w:rsidP="00F8410B">
                      <w:pPr>
                        <w:pStyle w:val="Cuadros"/>
                        <w:jc w:val="center"/>
                        <w:rPr>
                          <w:rFonts w:ascii="Calibri" w:hAnsi="Calibri"/>
                          <w:i/>
                          <w:sz w:val="14"/>
                          <w:szCs w:val="12"/>
                          <w:lang w:val="ca-ES"/>
                        </w:rPr>
                      </w:pPr>
                      <w:r w:rsidRPr="006C4150">
                        <w:rPr>
                          <w:rFonts w:ascii="Calibri" w:hAnsi="Calibri"/>
                          <w:i/>
                          <w:sz w:val="14"/>
                          <w:szCs w:val="12"/>
                          <w:lang w:val="ca-ES"/>
                        </w:rPr>
                        <w:t>Not</w:t>
                      </w:r>
                      <w:r>
                        <w:rPr>
                          <w:rFonts w:ascii="Calibri" w:hAnsi="Calibri"/>
                          <w:i/>
                          <w:sz w:val="14"/>
                          <w:szCs w:val="12"/>
                          <w:lang w:val="ca-ES"/>
                        </w:rPr>
                        <w:t>í</w:t>
                      </w:r>
                      <w:r w:rsidRPr="006C4150">
                        <w:rPr>
                          <w:rFonts w:ascii="Calibri" w:hAnsi="Calibri"/>
                          <w:i/>
                          <w:sz w:val="14"/>
                          <w:szCs w:val="12"/>
                          <w:lang w:val="ca-ES"/>
                        </w:rPr>
                        <w:t>cia de l’accident</w:t>
                      </w:r>
                    </w:p>
                    <w:p w14:paraId="50B92AF7" w14:textId="77777777" w:rsidR="00F8410B" w:rsidRPr="006C4150" w:rsidRDefault="00F8410B" w:rsidP="00F8410B">
                      <w:pPr>
                        <w:pStyle w:val="Cuadros"/>
                        <w:jc w:val="center"/>
                        <w:rPr>
                          <w:rFonts w:ascii="Calibri" w:hAnsi="Calibri"/>
                          <w:i/>
                          <w:sz w:val="14"/>
                          <w:szCs w:val="12"/>
                          <w:lang w:val="ca-ES"/>
                        </w:rPr>
                      </w:pPr>
                      <w:r w:rsidRPr="006C4150">
                        <w:rPr>
                          <w:rFonts w:ascii="Calibri" w:hAnsi="Calibri"/>
                          <w:i/>
                          <w:sz w:val="14"/>
                          <w:szCs w:val="12"/>
                          <w:lang w:val="ca-ES"/>
                        </w:rPr>
                        <w:t>/ emerg</w:t>
                      </w:r>
                      <w:r>
                        <w:rPr>
                          <w:rFonts w:ascii="Calibri" w:hAnsi="Calibri"/>
                          <w:i/>
                          <w:sz w:val="14"/>
                          <w:szCs w:val="12"/>
                          <w:lang w:val="ca-ES"/>
                        </w:rPr>
                        <w:t>è</w:t>
                      </w:r>
                      <w:r w:rsidRPr="006C4150">
                        <w:rPr>
                          <w:rFonts w:ascii="Calibri" w:hAnsi="Calibri"/>
                          <w:i/>
                          <w:sz w:val="14"/>
                          <w:szCs w:val="12"/>
                          <w:lang w:val="ca-ES"/>
                        </w:rPr>
                        <w:t>ncia</w:t>
                      </w:r>
                    </w:p>
                    <w:p w14:paraId="43FEB289" w14:textId="449260DC" w:rsidR="00D22DF5" w:rsidRPr="003A4C7A" w:rsidRDefault="00D22DF5" w:rsidP="003F20F7">
                      <w:pPr>
                        <w:pStyle w:val="Cuadros"/>
                        <w:jc w:val="center"/>
                        <w:rPr>
                          <w:rFonts w:ascii="Calibri" w:hAnsi="Calibri"/>
                          <w:i/>
                          <w:sz w:val="14"/>
                          <w:szCs w:val="12"/>
                          <w:lang w:val="es-ES_tradnl"/>
                        </w:rPr>
                      </w:pPr>
                    </w:p>
                  </w:txbxContent>
                </v:textbox>
              </v:roundrect>
            </w:pict>
          </mc:Fallback>
        </mc:AlternateContent>
      </w:r>
    </w:p>
    <w:p w14:paraId="24F17131" w14:textId="77777777" w:rsidR="00B535B5" w:rsidRPr="001A34AB" w:rsidRDefault="00B535B5" w:rsidP="008C6EB5">
      <w:pPr>
        <w:rPr>
          <w:lang w:val="ca-ES"/>
        </w:rPr>
      </w:pPr>
    </w:p>
    <w:p w14:paraId="5D9031E7" w14:textId="77777777" w:rsidR="00DB3DF0" w:rsidRPr="001A34AB" w:rsidRDefault="00250F10" w:rsidP="00DB3DF0">
      <w:pPr>
        <w:rPr>
          <w:lang w:val="ca-ES"/>
        </w:rPr>
      </w:pPr>
      <w:r w:rsidRPr="001A34AB">
        <w:rPr>
          <w:noProof/>
          <w:lang w:val="ca-ES" w:eastAsia="ca-ES"/>
        </w:rPr>
        <mc:AlternateContent>
          <mc:Choice Requires="wps">
            <w:drawing>
              <wp:anchor distT="0" distB="0" distL="114300" distR="114300" simplePos="0" relativeHeight="251591680" behindDoc="0" locked="0" layoutInCell="1" allowOverlap="1" wp14:anchorId="1A32CB50" wp14:editId="29AE7084">
                <wp:simplePos x="0" y="0"/>
                <wp:positionH relativeFrom="column">
                  <wp:posOffset>2570480</wp:posOffset>
                </wp:positionH>
                <wp:positionV relativeFrom="paragraph">
                  <wp:posOffset>46355</wp:posOffset>
                </wp:positionV>
                <wp:extent cx="0" cy="181610"/>
                <wp:effectExtent l="0" t="0" r="0" b="0"/>
                <wp:wrapNone/>
                <wp:docPr id="51" name="Line 2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F31E4" id="Line 2421"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4pt,3.65pt" to="202.4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kOwgEAAGwDAAAOAAAAZHJzL2Uyb0RvYy54bWysU01v2zAMvQ/YfxB0XxwbS9EZcXpI112y&#10;LUC7H8BIsi1MEgVJiZN/P0r56LrdhvkgiOTjE/lILx+O1rCDClGj63g9m3OmnECp3dDxHy9PH+45&#10;iwmcBINOdfykIn9YvX+3nHyrGhzRSBUYkbjYTr7jY0q+raooRmUhztArR8Eeg4VEZhgqGWAidmuq&#10;Zj6/qyYM0gcUKkbyPp6DfFX4+16J9L3vo0rMdJxqS+UM5dzls1otoR0C+FGLSxnwD1VY0I4evVE9&#10;QgK2D/ovKqtFwIh9mgm0Ffa9Fqr0QN3U8z+6eR7Bq9ILiRP9Tab4/2jFt8M2MC07vqg5c2BpRhvt&#10;FGs+NnVWZ/KxJdDabUPuTxzds9+g+BmZw/UIblClypeTp8ySUb1JyUb09MZu+oqSMLBPWKQ69sFm&#10;ShKBHctETreJqGNi4uwU5K3v67u6DKuC9prnQ0xfFFqWLx03VHXhhcMmJqqcoFdIfsbhkzamzNs4&#10;NnX806JZlISIRssczLAYht3aBHaAvDHlyzIQ2RtYwL2ThWxUID9f7gm0Od8JbxylXds/C7lDedqG&#10;TJf9NNJCfFm/vDO/2wX1+pOsfgEAAP//AwBQSwMEFAAGAAgAAAAhAIWFspHcAAAACAEAAA8AAABk&#10;cnMvZG93bnJldi54bWxMj8FOwzAQRO9I/IO1SFyq1qEpBUI2FQJy64UC4rqNlyQiXqex2wa+HiMO&#10;cBzNaOZNvhptpw48+NYJwsUsAcVSOdNKjfDyXE6vQflAYqhzwgif7GFVnJ7klBl3lCc+bEKtYon4&#10;jBCaEPpMa181bMnPXM8SvXc3WApRDrU2Ax1jue30PEmW2lIrcaGhnu8brj42e4vgy1felV+TapK8&#10;pbXj+e5h/UiI52fj3S2owGP4C8MPfkSHIjJt3V6MVx3CIllE9IBwlYKK/q/eIqSXN6CLXP8/UHwD&#10;AAD//wMAUEsBAi0AFAAGAAgAAAAhALaDOJL+AAAA4QEAABMAAAAAAAAAAAAAAAAAAAAAAFtDb250&#10;ZW50X1R5cGVzXS54bWxQSwECLQAUAAYACAAAACEAOP0h/9YAAACUAQAACwAAAAAAAAAAAAAAAAAv&#10;AQAAX3JlbHMvLnJlbHNQSwECLQAUAAYACAAAACEAEKZ5DsIBAABsAwAADgAAAAAAAAAAAAAAAAAu&#10;AgAAZHJzL2Uyb0RvYy54bWxQSwECLQAUAAYACAAAACEAhYWykdwAAAAIAQAADwAAAAAAAAAAAAAA&#10;AAAcBAAAZHJzL2Rvd25yZXYueG1sUEsFBgAAAAAEAAQA8wAAACUFAAAAAA==&#10;"/>
            </w:pict>
          </mc:Fallback>
        </mc:AlternateContent>
      </w:r>
    </w:p>
    <w:p w14:paraId="7FD7413B" w14:textId="77777777" w:rsidR="00DB3DF0" w:rsidRPr="001A34AB" w:rsidRDefault="00250F10" w:rsidP="00DB3DF0">
      <w:pPr>
        <w:rPr>
          <w:lang w:val="ca-ES"/>
        </w:rPr>
      </w:pPr>
      <w:r w:rsidRPr="001A34AB">
        <w:rPr>
          <w:noProof/>
          <w:lang w:val="ca-ES" w:eastAsia="ca-ES"/>
        </w:rPr>
        <mc:AlternateContent>
          <mc:Choice Requires="wps">
            <w:drawing>
              <wp:anchor distT="0" distB="0" distL="114300" distR="114300" simplePos="0" relativeHeight="251589632" behindDoc="0" locked="0" layoutInCell="1" allowOverlap="1" wp14:anchorId="241F3120" wp14:editId="5BAC62CD">
                <wp:simplePos x="0" y="0"/>
                <wp:positionH relativeFrom="column">
                  <wp:posOffset>1328420</wp:posOffset>
                </wp:positionH>
                <wp:positionV relativeFrom="paragraph">
                  <wp:posOffset>41910</wp:posOffset>
                </wp:positionV>
                <wp:extent cx="2858770" cy="0"/>
                <wp:effectExtent l="0" t="0" r="0" b="0"/>
                <wp:wrapNone/>
                <wp:docPr id="50" name="Line 2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8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C863" id="Line 2420" o:spid="_x0000_s1026" style="position:absolute;flip:x;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6pt,3.3pt" to="329.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vbCygEAAHcDAAAOAAAAZHJzL2Uyb0RvYy54bWysU02P0zAQvSPxHyzfadqIsiVquocuC4cC&#10;lXb5AVN/JBaOx7LdJv33jL3d7gI3RA6W7Zl5fu/NZH07DZadVIgGXcsXszlnygmUxnUt//F4/27F&#10;WUzgJFh0quVnFfnt5u2b9egbVWOPVqrACMTFZvQt71PyTVVF0asB4gy9chTUGAZIdAxdJQOMhD7Y&#10;qp7PP1QjBukDChUj3d49Bfmm4GutRPqudVSJ2ZYTt1TWUNZDXqvNGpougO+NuNCAf2AxgHH06BXq&#10;DhKwYzB/QQ1GBIyo00zgUKHWRqiigdQs5n+oeejBq6KFzIn+alP8f7Di22kfmJEtX5I9Dgbq0c44&#10;xer3dXFn9LGhpK3bh6xPTO7B71D8jMzhtgfXqcLy8eypcpH9rH4ryYfo6Y3D+BUl5cAxYbFq0mFg&#10;2hr/JRdmcLKDTaU352tv1JSYoMt6tVzd3BBH8RyroMkQudCHmD4rHFjetNySgAIIp11MmdJLSk53&#10;eG+sLa23jo0t/7isl6UgojUyB3NaDN1hawM7QR6e8hV9FHmdFvDoZAHrFchPl30CY5/29Lh1F1uy&#10;E3k2Y3NAed6HZ7uou4XlZRLz+Lw+l+qX/2XzCwAA//8DAFBLAwQUAAYACAAAACEAJ7tJttsAAAAH&#10;AQAADwAAAGRycy9kb3ducmV2LnhtbEyOwU7DMBBE70j8g7WVuFG7ASKSxqkqBFyQkFpCz068TaLa&#10;6yh20/D3GC5wHM3ozSs2szVswtH3jiSslgIYUuN0T62E6uPl9hGYD4q0Mo5Qwhd62JTXV4XKtbvQ&#10;Dqd9aFmEkM+VhC6EIefcNx1a5ZduQIrd0Y1WhRjHlutRXSLcGp4IkXKreooPnRrwqcPmtD9bCdvD&#10;2/Pd+1RbZ3TWVp/aVuI1kfJmMW/XwALO4W8MP/pRHcroVLszac+MhERkSZxKSFNgsU8fsntg9W/m&#10;ZcH/+5ffAAAA//8DAFBLAQItABQABgAIAAAAIQC2gziS/gAAAOEBAAATAAAAAAAAAAAAAAAAAAAA&#10;AABbQ29udGVudF9UeXBlc10ueG1sUEsBAi0AFAAGAAgAAAAhADj9If/WAAAAlAEAAAsAAAAAAAAA&#10;AAAAAAAALwEAAF9yZWxzLy5yZWxzUEsBAi0AFAAGAAgAAAAhAM9K9sLKAQAAdwMAAA4AAAAAAAAA&#10;AAAAAAAALgIAAGRycy9lMm9Eb2MueG1sUEsBAi0AFAAGAAgAAAAhACe7SbbbAAAABwEAAA8AAAAA&#10;AAAAAAAAAAAAJAQAAGRycy9kb3ducmV2LnhtbFBLBQYAAAAABAAEAPMAAAAsBQAAAAA=&#10;"/>
            </w:pict>
          </mc:Fallback>
        </mc:AlternateContent>
      </w:r>
      <w:r w:rsidRPr="001A34AB">
        <w:rPr>
          <w:noProof/>
          <w:lang w:val="ca-ES" w:eastAsia="ca-ES"/>
        </w:rPr>
        <mc:AlternateContent>
          <mc:Choice Requires="wps">
            <w:drawing>
              <wp:anchor distT="0" distB="0" distL="114300" distR="114300" simplePos="0" relativeHeight="251587584" behindDoc="0" locked="0" layoutInCell="1" allowOverlap="1" wp14:anchorId="7F574BEE" wp14:editId="5308D428">
                <wp:simplePos x="0" y="0"/>
                <wp:positionH relativeFrom="column">
                  <wp:posOffset>4187190</wp:posOffset>
                </wp:positionH>
                <wp:positionV relativeFrom="paragraph">
                  <wp:posOffset>41910</wp:posOffset>
                </wp:positionV>
                <wp:extent cx="0" cy="158750"/>
                <wp:effectExtent l="0" t="0" r="0" b="0"/>
                <wp:wrapNone/>
                <wp:docPr id="49" name="Line 2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AF0CF" id="Line 2419"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7pt,3.3pt" to="329.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BrwwEAAGwDAAAOAAAAZHJzL2Uyb0RvYy54bWysU02P2yAQvVfqf0DcG8fRpt1YcfaQ7faS&#10;tpF2+wMmgG1UYBCQOPn3HcjHbttbVR8QMDNv3nuDlw9Ha9hBhajRtbyeTDlTTqDUrm/5j5enD/ec&#10;xQROgkGnWn5SkT+s3r9bjr5RMxzQSBUYgbjYjL7lQ0q+qaooBmUhTtArR8EOg4VEx9BXMsBI6NZU&#10;s+n0YzVikD6gUDHS7eM5yFcFv+uUSN+7LqrETMuJWyprKOsur9VqCU0fwA9aXGjAP7CwoB01vUE9&#10;QgK2D/ovKKtFwIhdmgi0FXadFqpoIDX19A81zwN4VbSQOdHfbIr/D1Z8O2wD07LldwvOHFia0UY7&#10;xWZ39SK7M/rYUNLabUPWJ47u2W9Q/IzM4XoA16vC8uXkqbLOFdVvJfkQPfXYjV9RUg7sExarjl2w&#10;GZJMYMcykdNtIuqYmDhfCrqt5/ef5mVYFTTXOh9i+qLQsrxpuSHWBRcOm5gyD2iuKbmNwydtTJm3&#10;cWxs+WI+m5eCiEbLHMxpMfS7tQnsAPnFlK+IosjbtIB7JwvYoEB+vuwTaHPeU3PjLl5k+WcjdyhP&#10;23D1iEZaWF6eX34zb8+l+vUnWf0CAAD//wMAUEsDBBQABgAIAAAAIQAwivJx3AAAAAgBAAAPAAAA&#10;ZHJzL2Rvd25yZXYueG1sTI/BTsMwEETvSPyDtUhcqtZpCxGEOBUCcuPSQsV1Gy9JRLxOY7cNfD2L&#10;OMBtRzOafZOvRtepIw2h9WxgPktAEVfetlwbeH0ppzegQkS22HkmA58UYFWcn+WYWX/iNR03sVZS&#10;wiFDA02MfaZ1qBpyGGa+Jxbv3Q8Oo8ih1nbAk5S7Ti+SJNUOW5YPDfb00FD1sTk4A6Hc0r78mlST&#10;5G1Ze1rsH5+f0JjLi/H+DlSkMf6F4Qdf0KEQpp0/sA2qM5Be315JVI4UlPi/emdgOU9BF7n+P6D4&#10;BgAA//8DAFBLAQItABQABgAIAAAAIQC2gziS/gAAAOEBAAATAAAAAAAAAAAAAAAAAAAAAABbQ29u&#10;dGVudF9UeXBlc10ueG1sUEsBAi0AFAAGAAgAAAAhADj9If/WAAAAlAEAAAsAAAAAAAAAAAAAAAAA&#10;LwEAAF9yZWxzLy5yZWxzUEsBAi0AFAAGAAgAAAAhAFrH4GvDAQAAbAMAAA4AAAAAAAAAAAAAAAAA&#10;LgIAAGRycy9lMm9Eb2MueG1sUEsBAi0AFAAGAAgAAAAhADCK8nHcAAAACAEAAA8AAAAAAAAAAAAA&#10;AAAAHQQAAGRycy9kb3ducmV2LnhtbFBLBQYAAAAABAAEAPMAAAAmBQAAAAA=&#10;"/>
            </w:pict>
          </mc:Fallback>
        </mc:AlternateContent>
      </w:r>
      <w:r w:rsidRPr="001A34AB">
        <w:rPr>
          <w:noProof/>
          <w:lang w:val="ca-ES" w:eastAsia="ca-ES"/>
        </w:rPr>
        <mc:AlternateContent>
          <mc:Choice Requires="wps">
            <w:drawing>
              <wp:anchor distT="0" distB="0" distL="114300" distR="114300" simplePos="0" relativeHeight="251581440" behindDoc="0" locked="0" layoutInCell="1" allowOverlap="1" wp14:anchorId="14BFF58D" wp14:editId="233BCEBB">
                <wp:simplePos x="0" y="0"/>
                <wp:positionH relativeFrom="column">
                  <wp:posOffset>1328420</wp:posOffset>
                </wp:positionH>
                <wp:positionV relativeFrom="paragraph">
                  <wp:posOffset>41910</wp:posOffset>
                </wp:positionV>
                <wp:extent cx="0" cy="4805680"/>
                <wp:effectExtent l="0" t="0" r="0" b="0"/>
                <wp:wrapNone/>
                <wp:docPr id="48" name="Line 2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5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4F804" id="Line 2412"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6pt,3.3pt" to="104.6pt,3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8kywwEAAG0DAAAOAAAAZHJzL2Uyb0RvYy54bWysU02P2yAQvVfqf0DcGztWskqtOHvIdntJ&#10;20i7/QETwDYqZhCQ2Pn3HchHt+2tqg8ImJk3897D68dpMOykfNBoGz6flZwpK1Bq2zX8++vzhxVn&#10;IYKVYNCqhp9V4I+b9+/Wo6tVhT0aqTwjEBvq0TW8j9HVRRFErwYIM3TKUrBFP0Cko+8K6WEk9MEU&#10;VVk+FCN66TwKFQLdPl2CfJPx21aJ+K1tg4rMNJxmi3n1eT2ktdisoe48uF6L6xjwD1MMoC01vUM9&#10;QQR29PovqEELjwHbOBM4FNi2WqjMgdjMyz/YvPTgVOZC4gR3lyn8P1jx9bT3TMuGL8gpCwN5tNNW&#10;sWoxr5I6ows1JW3t3id+YrIvbofiR2AWtz3YTuUpX8+OKuepovitJB2Cox6H8QtKyoFjxCzV1Poh&#10;QZIIbMqOnO+OqCkycbkUdLtYlcuHVXargPpW6HyInxUOLG0abmjsDAynXYhpEKhvKamPxWdtTDbc&#10;WDY2/OOyWuaCgEbLFExpwXeHrfHsBOnJ5C+zosjbNI9HKzNYr0B+uu4jaHPZU3Njr2Ik/hclDyjP&#10;e38TiTzNU17fX3o0b8+5+tdfsvkJAAD//wMAUEsDBBQABgAIAAAAIQAkc2jj3AAAAAkBAAAPAAAA&#10;ZHJzL2Rvd25yZXYueG1sTI/BTsMwEETvSPyDtUhcqtYmRQFCNhUCcuNCoeK6TZYkIl6nsdsGvh4j&#10;DnAczWjmTb6abK8OPPrOCcLFwoBiqVzdSYPw+lLOr0H5QFJT74QRPtnDqjg9ySmr3VGe+bAOjYol&#10;4jNCaEMYMq191bIlv3ADS/Te3WgpRDk2uh7pGMttrxNjUm2pk7jQ0sD3LVcf671F8OWGd+XXrJqZ&#10;t2XjONk9PD0S4vnZdHcLKvAU/sLwgx/RoYhMW7eX2qseITE3SYwipCmo6P/qLcJVurwEXeT6/4Pi&#10;GwAA//8DAFBLAQItABQABgAIAAAAIQC2gziS/gAAAOEBAAATAAAAAAAAAAAAAAAAAAAAAABbQ29u&#10;dGVudF9UeXBlc10ueG1sUEsBAi0AFAAGAAgAAAAhADj9If/WAAAAlAEAAAsAAAAAAAAAAAAAAAAA&#10;LwEAAF9yZWxzLy5yZWxzUEsBAi0AFAAGAAgAAAAhAOobyTLDAQAAbQMAAA4AAAAAAAAAAAAAAAAA&#10;LgIAAGRycy9lMm9Eb2MueG1sUEsBAi0AFAAGAAgAAAAhACRzaOPcAAAACQEAAA8AAAAAAAAAAAAA&#10;AAAAHQQAAGRycy9kb3ducmV2LnhtbFBLBQYAAAAABAAEAPMAAAAmBQAAAAA=&#10;"/>
            </w:pict>
          </mc:Fallback>
        </mc:AlternateContent>
      </w:r>
    </w:p>
    <w:p w14:paraId="7FEE7E39" w14:textId="307180AF" w:rsidR="00DB3DF0" w:rsidRPr="001A34AB" w:rsidRDefault="00F8410B" w:rsidP="00DB3DF0">
      <w:pPr>
        <w:rPr>
          <w:lang w:val="ca-ES"/>
        </w:rPr>
      </w:pPr>
      <w:r w:rsidRPr="001A34AB">
        <w:rPr>
          <w:noProof/>
          <w:lang w:val="ca-ES" w:eastAsia="ca-ES"/>
        </w:rPr>
        <mc:AlternateContent>
          <mc:Choice Requires="wpg">
            <w:drawing>
              <wp:anchor distT="0" distB="0" distL="114300" distR="114300" simplePos="0" relativeHeight="251585536" behindDoc="0" locked="0" layoutInCell="1" allowOverlap="1" wp14:anchorId="191C1D3E" wp14:editId="48DE0BF5">
                <wp:simplePos x="0" y="0"/>
                <wp:positionH relativeFrom="column">
                  <wp:posOffset>626110</wp:posOffset>
                </wp:positionH>
                <wp:positionV relativeFrom="paragraph">
                  <wp:posOffset>15875</wp:posOffset>
                </wp:positionV>
                <wp:extent cx="1400175" cy="848360"/>
                <wp:effectExtent l="19050" t="19050" r="28575" b="27940"/>
                <wp:wrapNone/>
                <wp:docPr id="42" name="Group 2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848360"/>
                          <a:chOff x="7711" y="7292"/>
                          <a:chExt cx="2205" cy="1336"/>
                        </a:xfrm>
                      </wpg:grpSpPr>
                      <wps:wsp>
                        <wps:cNvPr id="43" name="AutoShape 2415"/>
                        <wps:cNvSpPr>
                          <a:spLocks noChangeArrowheads="1"/>
                        </wps:cNvSpPr>
                        <wps:spPr bwMode="auto">
                          <a:xfrm>
                            <a:off x="7711" y="7292"/>
                            <a:ext cx="2205" cy="1336"/>
                          </a:xfrm>
                          <a:prstGeom prst="flowChartAlternateProcess">
                            <a:avLst/>
                          </a:prstGeom>
                          <a:solidFill>
                            <a:srgbClr val="C4BC96"/>
                          </a:solidFill>
                          <a:ln w="38100" cmpd="thinThick">
                            <a:solidFill>
                              <a:srgbClr val="48432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E98AD18" w14:textId="77777777" w:rsidR="00D22DF5" w:rsidRPr="00D64AF2" w:rsidRDefault="00D22DF5" w:rsidP="003F20F7">
                              <w:pPr>
                                <w:pStyle w:val="Sinespaciado"/>
                                <w:spacing w:before="40"/>
                                <w:rPr>
                                  <w:b/>
                                  <w:color w:val="4A442A"/>
                                  <w:sz w:val="20"/>
                                </w:rPr>
                              </w:pPr>
                              <w:r w:rsidRPr="00D64AF2">
                                <w:rPr>
                                  <w:b/>
                                  <w:color w:val="4A442A"/>
                                  <w:sz w:val="20"/>
                                </w:rPr>
                                <w:t>CCE Generalitat</w:t>
                              </w:r>
                            </w:p>
                          </w:txbxContent>
                        </wps:txbx>
                        <wps:bodyPr rot="0" vert="horz" wrap="square" lIns="54000" tIns="0" rIns="54000" bIns="0" anchor="t" anchorCtr="0" upright="1">
                          <a:noAutofit/>
                        </wps:bodyPr>
                      </wps:wsp>
                      <wps:wsp>
                        <wps:cNvPr id="44" name="AutoShape 2416"/>
                        <wps:cNvSpPr>
                          <a:spLocks noChangeArrowheads="1"/>
                        </wps:cNvSpPr>
                        <wps:spPr bwMode="auto">
                          <a:xfrm>
                            <a:off x="9077" y="7799"/>
                            <a:ext cx="602" cy="630"/>
                          </a:xfrm>
                          <a:prstGeom prst="flowChartAlternateProcess">
                            <a:avLst/>
                          </a:prstGeom>
                          <a:solidFill>
                            <a:srgbClr val="DDD8C2"/>
                          </a:solidFill>
                          <a:ln w="12700">
                            <a:solidFill>
                              <a:srgbClr val="938953"/>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194FF23" w14:textId="77777777" w:rsidR="00D22DF5" w:rsidRPr="00171CB1" w:rsidRDefault="00D22DF5" w:rsidP="003F20F7"/>
                          </w:txbxContent>
                        </wps:txbx>
                        <wps:bodyPr rot="0" vert="horz" wrap="square" lIns="91440" tIns="45720" rIns="91440" bIns="45720" anchor="t" anchorCtr="0" upright="1">
                          <a:noAutofit/>
                        </wps:bodyPr>
                      </wps:wsp>
                      <wps:wsp>
                        <wps:cNvPr id="45" name="AutoShape 2417"/>
                        <wps:cNvSpPr>
                          <a:spLocks noChangeArrowheads="1"/>
                        </wps:cNvSpPr>
                        <wps:spPr bwMode="auto">
                          <a:xfrm>
                            <a:off x="7872" y="7799"/>
                            <a:ext cx="1129" cy="630"/>
                          </a:xfrm>
                          <a:prstGeom prst="flowChartAlternateProcess">
                            <a:avLst/>
                          </a:prstGeom>
                          <a:solidFill>
                            <a:srgbClr val="DDD8C2"/>
                          </a:solidFill>
                          <a:ln w="12700">
                            <a:solidFill>
                              <a:srgbClr val="938953"/>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1EB2CA9" w14:textId="7E7B161E" w:rsidR="00D22DF5" w:rsidRPr="00E05939" w:rsidRDefault="00D22DF5" w:rsidP="003F20F7">
                              <w:pPr>
                                <w:pStyle w:val="Sinespaciado"/>
                                <w:spacing w:before="20"/>
                                <w:rPr>
                                  <w:b/>
                                  <w:color w:val="4A442A"/>
                                  <w:lang w:val="ca-ES"/>
                                </w:rPr>
                              </w:pPr>
                              <w:r w:rsidRPr="00E05939">
                                <w:rPr>
                                  <w:b/>
                                  <w:color w:val="4A442A"/>
                                  <w:lang w:val="ca-ES"/>
                                </w:rPr>
                                <w:t xml:space="preserve">Sala </w:t>
                              </w:r>
                              <w:proofErr w:type="spellStart"/>
                              <w:r w:rsidRPr="00E05939">
                                <w:rPr>
                                  <w:b/>
                                  <w:color w:val="4A442A"/>
                                  <w:lang w:val="ca-ES"/>
                                </w:rPr>
                                <w:t>d</w:t>
                              </w:r>
                              <w:r w:rsidR="00F8410B" w:rsidRPr="00E05939">
                                <w:rPr>
                                  <w:b/>
                                  <w:color w:val="4A442A"/>
                                  <w:lang w:val="ca-ES"/>
                                </w:rPr>
                                <w:t>’</w:t>
                              </w:r>
                              <w:r w:rsidRPr="00E05939">
                                <w:rPr>
                                  <w:b/>
                                  <w:color w:val="4A442A"/>
                                  <w:lang w:val="ca-ES"/>
                                </w:rPr>
                                <w:t>Emerg</w:t>
                              </w:r>
                              <w:r w:rsidR="00F8410B" w:rsidRPr="00E05939">
                                <w:rPr>
                                  <w:b/>
                                  <w:color w:val="4A442A"/>
                                  <w:lang w:val="ca-ES"/>
                                </w:rPr>
                                <w:t>è</w:t>
                              </w:r>
                              <w:r w:rsidRPr="00E05939">
                                <w:rPr>
                                  <w:b/>
                                  <w:color w:val="4A442A"/>
                                  <w:lang w:val="ca-ES"/>
                                </w:rPr>
                                <w:t>nci</w:t>
                              </w:r>
                              <w:r w:rsidR="00F8410B" w:rsidRPr="00E05939">
                                <w:rPr>
                                  <w:b/>
                                  <w:color w:val="4A442A"/>
                                  <w:lang w:val="ca-ES"/>
                                </w:rPr>
                                <w:t>es</w:t>
                              </w:r>
                              <w:r w:rsidRPr="00E05939">
                                <w:rPr>
                                  <w:b/>
                                  <w:color w:val="4A442A"/>
                                  <w:lang w:val="ca-ES"/>
                                </w:rPr>
                                <w:t>s</w:t>
                              </w:r>
                              <w:proofErr w:type="spellEnd"/>
                            </w:p>
                          </w:txbxContent>
                        </wps:txbx>
                        <wps:bodyPr rot="0" vert="horz" wrap="square" lIns="0" tIns="45720" rIns="0" bIns="45720" anchor="t" anchorCtr="0" upright="1">
                          <a:noAutofit/>
                        </wps:bodyPr>
                      </wps:wsp>
                      <pic:pic xmlns:pic="http://schemas.openxmlformats.org/drawingml/2006/picture">
                        <pic:nvPicPr>
                          <pic:cNvPr id="46" name="Picture 2418" descr="logoBUENO112"/>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9077" y="7828"/>
                            <a:ext cx="602" cy="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91C1D3E" id="Group 2414" o:spid="_x0000_s1166" style="position:absolute;left:0;text-align:left;margin-left:49.3pt;margin-top:1.25pt;width:110.25pt;height:66.8pt;z-index:251585536" coordorigin="7711,7292" coordsize="2205,13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iNIGJBAAACQ8AAA4AAABkcnMvZTJvRG9jLnhtbOxXbW/bNhD+PmD/&#10;QdD3xpKsWLYQp0jtJCjQtcGa/gCaoiQiFMmRdOzs1+94lPySZG2WIQUGLEAMvp6Ozz28e3j2ftuJ&#10;6J4Zy5Wcx+lJEkdMUlVx2czjb7dX76ZxZB2RFRFKsnn8wGz8/vzXX842umSZapWomInAiLTlRs/j&#10;1jldjkaWtqwj9kRpJmGyVqYjDrqmGVWGbMB6J0ZZkkxGG2UqbRRl1sLoMkzG52i/rhl1X+raMheJ&#10;eQy+Ofw1+Lvyv6PzM1I2huiW094N8govOsIlfHRnakkcidaGPzHVcWqUVbU7oaobqbrmlOEZ4DRp&#10;8ug010atNZ6lKTeN3sEE0D7C6dVm6ef7GxPxah7nWRxJ0kGM8LNRlqe5h2ejmxJWXRv9Vd+YcEZo&#10;flL0zsL06PG87zdhcbTa/KYqsEjWTiE829p03gQcPNpiFB52UWBbF1EYTPMkSYvTOKIwN82n40kf&#10;JtpCLP22okjTOILZIptlIYS0vey3Z1nS703H44mfHZEyfBd97X3zBwPK2T2q9t+h+rUlmmGwrMdr&#10;QHU8oHoBGOAaj+xpQBZXDrDagGkk1aIlsmEXxqhNy0gFjqV4Du8xmA4bfMdCRH4I8jNoDVB/BytS&#10;amPdNVNd5BvzuBZqA44ZdyEcM5I4dhOuHQaW3H+yLmA97PNxtkrw6ooLgR3TrBbCRPcELuMi/7CY&#10;DeE5WiZktJnH42mawIWlnQZuupbLW7ihd/ito9X20Gg+zcfZrI/50bKOg9OR4B1QKvF/fhEpPbyX&#10;ssK2I1yENhBGSD/NMIP0JxsAD8xx29UW782kGGK5UtUDxMOokGUgK0KjVebPONpAhpnH9o81MSyO&#10;xEcJMT0FnvuUhB1omMPR1TBKJAUTAEEchebChfS11oY3LXwhRVCk8gSrOQbBuxq8wQuKPP9ZhM+f&#10;JTxG+oi/QI43IvwsKYqQHooZkgEC2SeHSQJZzueVyRgZsEsNb0335XI5XWCugk8eMTPQPc0KIMP3&#10;r8xsPJ2djn8yu6evZPcszfMdu/PTItsxvJ8JDO9n/nMshxITiuVRWt+lgl2WfjuWF9MCuOyL4BOW&#10;pykkwf9p/k+SOOaJfdp8cRJ/nuIw+lb01pyW8N9rQWg9US0/1sywy619IQq6u3uRjY6Yu7V+B7JV&#10;E8dXXHD3gBIcspZ3St7fcOoFou8cCKDJcFNg2n/Vyx94FFTMUihkQjXqw7fLz1+Asz7TDJuDKcjK&#10;nKLS3Ksiq0HU+6q3H3oilI6tjHz3yL2V4HpQJb7dAwH+PNLVz2AZNPtS0XXHpAuPEMMEYKKkbbm2&#10;UMlL1q1YNY/Nxwr8pPAAcqCCoWBLhzmeChM0nk/40LkyCmXxkZi5wr8+3R8sguatwkpxKH361X6c&#10;CN2SoLKGItcbRi3c74c6BK3BDeh5IIJZ+jtAjJrIOsMcbf1wDSquH/clbJhAcPd4eqhfpEr3RXqa&#10;YY15rkgnQfcO+v1JkTbgJwL6N/JTKh9lPEkQdLsBOIIfQe+9v30T3EfFhO8tRKt/G/oH3WEfV+1f&#10;sOd/AQAA//8DAFBLAwQKAAAAAAAAACEA74+/hNETAADREwAAFQAAAGRycy9tZWRpYS9pbWFnZTEu&#10;anBlZ//Y/+AAEEpGSUYAAQEBANwA3AAA/9sAQwACAQECAQECAgICAgICAgMFAwMDAwMGBAQDBQcG&#10;BwcHBgcHCAkLCQgICggHBwoNCgoLDAwMDAcJDg8NDA4LDAwM/9sAQwECAgIDAwMGAwMGDAgHCAwM&#10;DAwMDAwMDAwMDAwMDAwMDAwMDAwMDAwMDAwMDAwMDAwMDAwMDAwMDAwMDAwMDAwM/8AAEQgAXABc&#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R22Lmlps7bYmOM47UAQWGqR6gP3bK2Dg7W3CrNfhbqv/Bvp+0V8M7H/hIfD+ue&#10;CdR1jTWWW0t9F1y5tr95FIwYpJoIY1YH5stIuMcHOAaP/DbH7Z3/AATT11bfx5/wkt5pjTmIR+L4&#10;jq+m3krx7wsd+rFn2rk7IbjCkEEcFa+cefVKT/2vDygu61X5I/pGn4B5dm0eThLP8NjKtrqnL91N&#10;+UVzTb9bJd2j94KK+Nf+Cff/AAWj+HP7bV5a+G9QhbwJ48kT5NKv7pZLbUTv24tbjCiR8FCY2VHy&#10;xCiQIzj7KU5Wvbw2KpYiHtKMlJeX9aH4ZxJwvmuQY6WXZxQlRqx6SW67pq6kn0cW0+4UUUV0HghR&#10;RRQAUUUUAFNml8mJm/ujNOqO5kEcLM3SgD8/vCf/AAcifA3XdctbLUtB+I3h+O4cLLeXmnW0ltaj&#10;H3n8q4eUqOM7Y2PPSvrX4XfG74Y/tyfCi7m8Nax4b8ceGL6PyNQtXjW4UK4P7q5t5AGjJHOyVAcd&#10;q+b9H/4KgfsrftWW9r4V8df2bpl1PKXGi/EHw+sSWzBd4d5ZVe1jOOQWlBJIx1GfHv2v/wDgkFrn&#10;7L+pt8YP2UdY8RaD4i0MedeeGbW6a6N1bKELJa79zTDdH5jW05lEpOEwVSJvAji8TBOcZRrRW/Lp&#10;JfK7T9HZn75iOFeGcVWp4Gvh8Rk2Lnb2Uq0vaYebvo3PkhOCbslOPPCPXucR/wAFRf8AghJb+E9I&#10;1T4hfBK0u2trUG51LwnGTMyIFG6SxJyxxguYWJPLeWeEir0v/giD/wAFYL74+eX8I/iTfLdeMNNt&#10;GbQtammHma5bxKC0ExY5e5jQFxIMmWNGZ8OjPL9F/wDBLz/gonp3/BQ74ITX11a2uj+MPDpS01/T&#10;YWzEHK/JcQ7mLeTLhiA/zIyuhLhRI/5xf8Fvf2Lrz9jL9pvRPjF8P4bjSdE8UaiL8S24ONF1yJzM&#10;SnybUWXAlRSzHelxgKiqo86vCGEtmmX/AMOVuaK2a7pdGuvZ/M/ROHcZiuLfbeGHH2mPpc31avPW&#10;caiV+SUvtxnHVSu+ePVy5Gv2/ByKK8j/AGGP2nrf9sP9lrwf8QIY44J9csQb2BFKrBdxs0Nwigkn&#10;YJo5NpJyV2nvXrlfW06kZwU4bNXXzP5LzHL8RgMXVwOLjy1KcpRku0otpr5NBXyj+33/AMFf/hv/&#10;AME6PHeh+H/G2h+ONUvPEFg2oW8miWdrNEsYkMZDGa5iO7I7AjHftX1dXx9/wV8/Ya+F/wAff2Zf&#10;iF8Q/FvhttW8XeAvA+r3OhX39o3UH2F4baa4jPlxSLG+JAGw6tnoeOK97h2lgKuYU6WZKXspO3uW&#10;5rvRb2Vr7+R4OcVMTTwk6mEtzpX12stX+GxL+wb/AMFn/hj/AMFD/i9qfgvwVoPjzS9V0vRpdcll&#10;1uxtIbdoY54IWVWhuZW37rhCAVAwG54wfN/jF/wcf/BP4IfFzxV4L1fwp8VLjVvCGsXeiXklnptg&#10;9vLPbTPDIYy16rFCyEglVJGMgdK+Ff8Ag1xG79v3xeP+qf3v/py0yur/AODkf9i/4b/s5ar4M8Ze&#10;D/D7aT4k+Imuavf+IbttQubj+0J2MMzP5csjJHmSWQ4jVR82MYAA/S48G5HT4snkNf2nJKMeRpq/&#10;M48z5n2te1k9T4/+38ynkcczp8vMm+a66XsrLvffU/XX9j79qnQf20/2ddB+Jnhmx1nT9D8RG5Fr&#10;BqsMcN2gguZbdi6xySIMvExGHPykZwcgfFf7b3/ByB8P/wBmT4oah4O8G+D7/wCJWq6HeSWOrXP9&#10;orpen28sZKukUvlzPMyyBlb92qcZV2rsv+CP+i+JPFf/AAQq8N6b4N1C30nxdqGieI7TRL2disVn&#10;fPqGoJbyuVViFWQoxIVjgdD0r5d/YX/4NtPGHwq/ai8N+IvjFdfDXxZ4F0czXNzpNje3lwb2cRsI&#10;BJHLaxo8aylXZWfDBNrKyllPj5blHDmDzHHrN5twoTlGnTu058rkt1bsktVdvXTf0MVjs2r4XDLA&#10;r3qkU5TsrRul0fq+j0O1+Dn/AAXU+A//AAUHvI/hr8cPhjD4Us9eufsunz391Hq2mxySI0Yd7nyo&#10;ZbOUl9qyouE3bjLHgke3/s+alq3/AATb/a48P/BLXNcv9e+EPxOt5n8AajqV1HLcaJfQBWl01nZw&#10;zQsrJ5ZC8vLEqgs0hH5O/wDBc34NfDb4Cf8ABQvxB4b+Genro1hDp9ndatpsMYjs7DUJk8xo7dQA&#10;EiMLW77R8qvJIFwAFX9ddf8A2cvH/wC1f+wX+yvqWkanp8njTwhceFPGepXXiK8uPMvHt9PzOGlE&#10;csjTPLICS4O4gknPXz/EjhTL8Lg8HnuTwlD2yvyN3drJ2u22003u2r2aPuPCvjDEVa+J4Xz6spYW&#10;V02/hhO0uSrFfZlGaV3FJyg5Qlvp4H+1bo8P/BM//gsT8P8A4naJJZ6X4M+NUkmneIIZLiOGGNpL&#10;iFL6RjsJjiRpbS7JJy0iyjcqHA+w/wDgrb8FLD47/wDBPD4j2N0sCT6HpMniOxuHgEz281khuP3e&#10;eVaSNJISwwQszjkEg8r/AMFdv2BvE37e3wG8N6D4RuPDtn4g0LXU1D7TrMksMf2c280cqK8UUjZZ&#10;2hOCADsyTkAV9VeKdBTxR4SvNNuY45Y762e3ljcbldXUqyn2OSD7Gvymjg2pV6LXuT1X/by978df&#10;mfr2b8Z0KmH4fz2nV5sdhbwq/wA3LRqRlQcm924Nxu7tqGulkfmR/wAGxfxUmv8A4a/FbwVL9jjt&#10;dI1Sy1y2IOJ5ZLqF4Zs+qqLODGBwXOTyAP1Lr84/+CRP/BJr4pfsDftB6/4m8Xa54Nv9F1jw9Jpo&#10;g0i7uZpvtBubeVHZZbeMbQkcoyGJyw4IJI/RynkVOtSwUKddWlG6/F2/Aw8dcyyjMeNcZmGR1lVo&#10;VeSSlG9ubkipLVLXmTb9Qrxj/go3/wAo/Pjl/wBiBrv/AKb569nryH9tvVfBus/s9+LPAvizx54Z&#10;8BN8RfD+paHaXmr3sEG3zrdoXlRJZI/N8vzkYqGHVQSMg19LlclDGUpvZSi310TTei12PxfHxcsN&#10;Ugt3Fr5tH44f8Gt//J/3i7/sn97/AOnLTK97/wCDrn/kQvgv/wBhDVP/AEXa16d/wSw/4JYeFP8A&#10;gm5+2Vrdx/wvXwx408VX/hybRX8MrZQ6fqUAkltbvzTH9rlkwI7cHGwZWQNnA59J/wCCsf7Aeg/8&#10;FOvhxod9D8UtI8H6L8MZ9Tm1LUEsV1SGNlVFnSTbPEImh8ht4JJByCBjn9ZxXE2XS46p5xGb9h7v&#10;vcsv+ffLtbm302PiMLleKjw3LAuP7y70uv5097228zV/4IDf8omfhX/vav8A+ni9qH/gsB/wVM8M&#10;fsAfCpdJt5E1n4m+II1n0TRobpomtFV8rfXRQhltlkj2+Wf+Pgq8Q+QTPHu/8E/tO8E/sjf8EzPB&#10;ul6X8WPCupeH7SG8/szxdqtuNMsZZru7uLmNZbeWdWR0abY8LSpJmNlOxshfib9oX/g3vm+Jnjq6&#10;8f8AxG/av0u41bx1qCEapqfhuOJNRuJR+5hhLX4XGwBYoo+FRFVFCqAPCwdHJcZxJicZm9Xloe1n&#10;JR5Z3neTaVlG6VrOSdn0tu16GIq5hh8po4fAwvV5Ipu8fd0Svq9X26dfX5Z/4Jg/sw+Af2mPjz/w&#10;tb9oD4ufDXRdBh1R9WutK8QeJ7CHU/FV6ZTI3nwSyBlt2ky0hdQZA21Rtcuv9D3hXxFpvi7wzp+r&#10;aPfWeqaTqlul3ZXlnMs1vdwyKGSSN1JV0ZSCGUkEEEcV+Mfij/g2N0HwFqVlZ65+0xoejXepRzzW&#10;kN74Zjgkuo4I/NneNW1AFlij+dyMhF5bAr9bf2UvAVn8Kv2YPh14X07WrXxJp/h3w1p2mW2r2yhY&#10;dUihto40uECs4CyKocAOww3DHqejxKzPL8xqU8VgsU6qXuqHJKEYR6WbSu21r3t0SSWfB+FxWFUq&#10;GIo8nVy5k3KXnZ6b6Hf0UUV+Wn2wUUUUAFfIv/BRv4E+E/2lvjd8A9F1D/hXmoatofiz+2LzSdem&#10;tjeajo628ouYoYJQXnjZliLoFKnygW+5kfXVfGv7efwg8FXf7SPgT4heIG8Z32oeFTp0NtZ6LZ6f&#10;cRz3j6tbSaZbSPcfPbPdXsaxLMpijCpKks8KyfP2YHFYvDV1WwKvU1S1tpJOL106PTz77HVhcHlm&#10;Kk6Ob1XTpWbuo8z5o+9FW6pyST282lqvM/hh4G8I2n/BWP4j/tER+PvgJ4o8G65bWlnBdL4ttJNU&#10;8MGHRWWSYIbVwksi2NwPlu4QLZbp3EmzbHoeDbqztv2bv2lPAN58U/gGNH+Jl74im8OanB41SR4r&#10;jxCLyWyhvV8oLDmIhl8tpjIEkKBgnPhumfC/4D/H/wAY6l4d0/xt8Rr3wBqGq6x8VJfDNloUK26R&#10;W929m8FqIf8ASo0mS4QpCiF3hePAilyKydE+Evwy8Z/saavq1rq3x2XwHJBHqyyraaZtVNL0LWdM&#10;uLyOBLomKNjbPHL523zXW2iAZZQw9Cpi+JXJQlhl7qpwV76ezvyaX3tfTZq7tfU+hw2R+HLXPLNK&#10;icryaVNtLn5eZc3LrbV2sktEpyudp8SfgD4d+HH/AATs+HvwE8SfED4O6F4k8I/EPRDr5t9Ys9SA&#10;SWZmaae1ls4laRtzkRXEDqYowZpZFEkh6L/goR8CPD3xb8S6b4y8E698APFnw5034bXHgWLR/Efi&#10;C2sdF8EtcXbW9trloYw8UeyWB7UiLypAbMRxMWXEdPxN8Dvh74k/a01fwM3xc+KXhvxjb+JrXxhY&#10;eH47axkXQLyS01PV5WGC8U4T7RIskrBwpuLWFpJBIuOL0L9m/wCFP7O+v3PhnT/EXxP0v4kf8JHb&#10;3OhzHRtJ1EateW17qtjHcW9tJJLEsLSTPb/6S0Ox/Jmby13uNqWecTfWo14YdN+/U/8ABiV2tbtW&#10;SaaaS1d0mzJ8M+Hf1RwlmdRTtCP8NtPleqfue61d3aVTsoysnLc/b1/Y6ufjt8NP2c/Bem/GL4a6&#10;HrHwZ8Ca3aa9qtz4mit2+0QWdrZBwjZka1a9sZ4Z3Zf3aiUMrODGf0Q/Yt8Ht8PP2PfhVoD6lpGs&#10;NofhHSrA6hpVz9psL7yrOJPOt5cDzIX27kfA3KwOBmvzx/aW8O/BeL4l+KvCetfF7xV4Q1vWtK1K&#10;HVbV9Ksrm1eyk1VPEXnGCQs+6P8AtiTyriPDj+zrsoQ8LK36Ofsq32l6p+zL8PrrRNU1bXNHuvDt&#10;hPZalqoIv9Qhe3RknuMgHznUhnJ5LMxrmxuaZzWwtPC4+ko043lF2SbcpSk9Vurylbounn4+Myfh&#10;jDN4jJcVKtVb5ZRaatFRik9Uld2Stdvq97LvqKKK8Y4QooooAK5vx98HfCPxXS0XxR4V8OeJFsJP&#10;Othqumw3gtn4+ZPMVtrfKvIweB6V0lFVGcoPmi7MUopqzOH0z9mL4a6L44XxPZ/D3wPaeJI5pbhd&#10;Wh0K1jvlllCrI4mCb9zhVDHOWCgHOBUcH7LXwxtfCi6DH8OfAsehx2Uumrpy6BaraLayzCeSAReX&#10;s8p5gJGTG1nAYgnmu8orT6xV/mf3sj2NP+Vfcczr3wX8H+KbvULjVPCfhvUZ9Ws59OvpLrTIZnvL&#10;adIkmgkLKS8ciQQK6NlWEMYIIRcYEP7IHwlt9LvrGP4X/DuOy1S9i1G9t18OWYiu7qJmaOeRfLw8&#10;qM7srtllLMQQSa9FoojiKsVaMml6sHRpt3cV9xxuq/s7fD/XfEMmr33gXwfeatJp/wDZL3s+jW0l&#10;w9n5gk+zGQoWMPmAP5edu4A4zzXYQQJbQrHGixxoMKqjAUewp1FRKpOXxNsqNOMfhVgoooqCgooo&#10;oA//2VBLAwQUAAYACAAAACEAcpcK8d8AAAAIAQAADwAAAGRycy9kb3ducmV2LnhtbEyPQWvCQBCF&#10;74X+h2WE3upmDQaN2YhI25MUqoXS25iMSTC7G7JrEv99p6f2OLyP977JtpNpxUC9b5zVoOYRCLKF&#10;Kxtbafg8vT6vQPiAtsTWWdJwJw/b/PEhw7R0o/2g4RgqwSXWp6ihDqFLpfRFTQb93HVkObu43mDg&#10;s69k2ePI5aaViyhKpMHG8kKNHe1rKq7Hm9HwNuK4i9XLcLhe9vfv0/L966BI66fZtNuACDSFPxh+&#10;9VkdcnY6u5stvWg1rFcJkxoWSxAcx2qtQJyZixMFMs/k/wfyH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yyI0gYkEAAAJDwAADgAAAAAAAAAAAAAAAAA8AgAAZHJz&#10;L2Uyb0RvYy54bWxQSwECLQAKAAAAAAAAACEA74+/hNETAADREwAAFQAAAAAAAAAAAAAAAADxBgAA&#10;ZHJzL21lZGlhL2ltYWdlMS5qcGVnUEsBAi0AFAAGAAgAAAAhAHKXCvHfAAAACAEAAA8AAAAAAAAA&#10;AAAAAAAA9RoAAGRycy9kb3ducmV2LnhtbFBLAQItABQABgAIAAAAIQBYYLMbugAAACIBAAAZAAAA&#10;AAAAAAAAAAAAAAEcAABkcnMvX3JlbHMvZTJvRG9jLnhtbC5yZWxzUEsFBgAAAAAGAAYAfQEAAPIc&#10;AAAAAA==&#10;">
                <v:shape id="AutoShape 2415" o:spid="_x0000_s1167" type="#_x0000_t176" style="position:absolute;left:7711;top:7292;width:2205;height:1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BsxAAAANsAAAAPAAAAZHJzL2Rvd25yZXYueG1sRI9Pi8Iw&#10;FMTvC36H8ARva+ofulKbigiCeJF1vXh7Ns+22LyUJtbqpzcLC3scZuY3TLrqTS06al1lWcFkHIEg&#10;zq2uuFBw+tl+LkA4j6yxtkwKnuRglQ0+Uky0ffA3dUdfiABhl6CC0vsmkdLlJRl0Y9sQB+9qW4M+&#10;yLaQusVHgJtaTqMolgYrDgslNrQpKb8d70bB+vnKJZ33k/jURO4ex1+HbnpRajTs10sQnnr/H/5r&#10;77SC+Qx+v4QfILM3AAAA//8DAFBLAQItABQABgAIAAAAIQDb4fbL7gAAAIUBAAATAAAAAAAAAAAA&#10;AAAAAAAAAABbQ29udGVudF9UeXBlc10ueG1sUEsBAi0AFAAGAAgAAAAhAFr0LFu/AAAAFQEAAAsA&#10;AAAAAAAAAAAAAAAAHwEAAF9yZWxzLy5yZWxzUEsBAi0AFAAGAAgAAAAhABXH0GzEAAAA2wAAAA8A&#10;AAAAAAAAAAAAAAAABwIAAGRycy9kb3ducmV2LnhtbFBLBQYAAAAAAwADALcAAAD4AgAAAAA=&#10;" fillcolor="#c4bc96" strokecolor="#484329" strokeweight="3pt">
                  <v:stroke linestyle="thinThick"/>
                  <v:shadow color="#868686"/>
                  <v:textbox inset="1.5mm,0,1.5mm,0">
                    <w:txbxContent>
                      <w:p w14:paraId="5E98AD18" w14:textId="77777777" w:rsidR="00D22DF5" w:rsidRPr="00D64AF2" w:rsidRDefault="00D22DF5" w:rsidP="003F20F7">
                        <w:pPr>
                          <w:pStyle w:val="Sinespaciado"/>
                          <w:spacing w:before="40"/>
                          <w:rPr>
                            <w:b/>
                            <w:color w:val="4A442A"/>
                            <w:sz w:val="20"/>
                          </w:rPr>
                        </w:pPr>
                        <w:r w:rsidRPr="00D64AF2">
                          <w:rPr>
                            <w:b/>
                            <w:color w:val="4A442A"/>
                            <w:sz w:val="20"/>
                          </w:rPr>
                          <w:t>CCE Generalitat</w:t>
                        </w:r>
                      </w:p>
                    </w:txbxContent>
                  </v:textbox>
                </v:shape>
                <v:shape id="AutoShape 2416" o:spid="_x0000_s1168" type="#_x0000_t176" style="position:absolute;left:9077;top:7799;width:602;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EDVxQAAANsAAAAPAAAAZHJzL2Rvd25yZXYueG1sRI9Ba8JA&#10;FITvBf/D8gRvzUYJVtKsIqLUi4VGKfT2yL4m0ezbkN3G6K/vFgoeh5n5hslWg2lET52rLSuYRjEI&#10;4sLqmksFp+PueQHCeWSNjWVScCMHq+XoKcNU2yt/UJ/7UgQIuxQVVN63qZSuqMigi2xLHLxv2xn0&#10;QXal1B1eA9w0chbHc2mw5rBQYUubiopL/mMU5JfN+nC+v3x+NW/HHc6mW/3uYqUm42H9CsLT4B/h&#10;//ZeK0gS+PsSfoBc/gIAAP//AwBQSwECLQAUAAYACAAAACEA2+H2y+4AAACFAQAAEwAAAAAAAAAA&#10;AAAAAAAAAAAAW0NvbnRlbnRfVHlwZXNdLnhtbFBLAQItABQABgAIAAAAIQBa9CxbvwAAABUBAAAL&#10;AAAAAAAAAAAAAAAAAB8BAABfcmVscy8ucmVsc1BLAQItABQABgAIAAAAIQCzbEDVxQAAANsAAAAP&#10;AAAAAAAAAAAAAAAAAAcCAABkcnMvZG93bnJldi54bWxQSwUGAAAAAAMAAwC3AAAA+QIAAAAA&#10;" fillcolor="#ddd8c2" strokecolor="#938953" strokeweight="1pt">
                  <v:shadow color="#868686"/>
                  <v:textbox>
                    <w:txbxContent>
                      <w:p w14:paraId="7194FF23" w14:textId="77777777" w:rsidR="00D22DF5" w:rsidRPr="00171CB1" w:rsidRDefault="00D22DF5" w:rsidP="003F20F7"/>
                    </w:txbxContent>
                  </v:textbox>
                </v:shape>
                <v:shape id="AutoShape 2417" o:spid="_x0000_s1169" type="#_x0000_t176" style="position:absolute;left:7872;top:7799;width:1129;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xwbwwAAANsAAAAPAAAAZHJzL2Rvd25yZXYueG1sRI/disIw&#10;FITvBd8hnIW903RFZalG8WcF6YWg7gMcmmNbbE5KErX16Y2wsJfDzHzDzJetqcWdnK8sK/gaJiCI&#10;c6srLhT8nneDbxA+IGusLZOCjjwsF/3eHFNtH3yk+ykUIkLYp6igDKFJpfR5SQb90DbE0btYZzBE&#10;6QqpHT4i3NRylCRTabDiuFBiQ5uS8uvpZhRktj7/uOc6G3XjfTbJt9QdqptSnx/tagYiUBv+w3/t&#10;vVYwnsD7S/wBcvECAAD//wMAUEsBAi0AFAAGAAgAAAAhANvh9svuAAAAhQEAABMAAAAAAAAAAAAA&#10;AAAAAAAAAFtDb250ZW50X1R5cGVzXS54bWxQSwECLQAUAAYACAAAACEAWvQsW78AAAAVAQAACwAA&#10;AAAAAAAAAAAAAAAfAQAAX3JlbHMvLnJlbHNQSwECLQAUAAYACAAAACEAzxccG8MAAADbAAAADwAA&#10;AAAAAAAAAAAAAAAHAgAAZHJzL2Rvd25yZXYueG1sUEsFBgAAAAADAAMAtwAAAPcCAAAAAA==&#10;" fillcolor="#ddd8c2" strokecolor="#938953" strokeweight="1pt">
                  <v:shadow color="#868686"/>
                  <v:textbox inset="0,,0">
                    <w:txbxContent>
                      <w:p w14:paraId="11EB2CA9" w14:textId="7E7B161E" w:rsidR="00D22DF5" w:rsidRPr="00E05939" w:rsidRDefault="00D22DF5" w:rsidP="003F20F7">
                        <w:pPr>
                          <w:pStyle w:val="Sinespaciado"/>
                          <w:spacing w:before="20"/>
                          <w:rPr>
                            <w:b/>
                            <w:color w:val="4A442A"/>
                            <w:lang w:val="ca-ES"/>
                          </w:rPr>
                        </w:pPr>
                        <w:r w:rsidRPr="00E05939">
                          <w:rPr>
                            <w:b/>
                            <w:color w:val="4A442A"/>
                            <w:lang w:val="ca-ES"/>
                          </w:rPr>
                          <w:t xml:space="preserve">Sala </w:t>
                        </w:r>
                        <w:proofErr w:type="spellStart"/>
                        <w:r w:rsidRPr="00E05939">
                          <w:rPr>
                            <w:b/>
                            <w:color w:val="4A442A"/>
                            <w:lang w:val="ca-ES"/>
                          </w:rPr>
                          <w:t>d</w:t>
                        </w:r>
                        <w:r w:rsidR="00F8410B" w:rsidRPr="00E05939">
                          <w:rPr>
                            <w:b/>
                            <w:color w:val="4A442A"/>
                            <w:lang w:val="ca-ES"/>
                          </w:rPr>
                          <w:t>’</w:t>
                        </w:r>
                        <w:r w:rsidRPr="00E05939">
                          <w:rPr>
                            <w:b/>
                            <w:color w:val="4A442A"/>
                            <w:lang w:val="ca-ES"/>
                          </w:rPr>
                          <w:t>Emerg</w:t>
                        </w:r>
                        <w:r w:rsidR="00F8410B" w:rsidRPr="00E05939">
                          <w:rPr>
                            <w:b/>
                            <w:color w:val="4A442A"/>
                            <w:lang w:val="ca-ES"/>
                          </w:rPr>
                          <w:t>è</w:t>
                        </w:r>
                        <w:r w:rsidRPr="00E05939">
                          <w:rPr>
                            <w:b/>
                            <w:color w:val="4A442A"/>
                            <w:lang w:val="ca-ES"/>
                          </w:rPr>
                          <w:t>nci</w:t>
                        </w:r>
                        <w:r w:rsidR="00F8410B" w:rsidRPr="00E05939">
                          <w:rPr>
                            <w:b/>
                            <w:color w:val="4A442A"/>
                            <w:lang w:val="ca-ES"/>
                          </w:rPr>
                          <w:t>es</w:t>
                        </w:r>
                        <w:r w:rsidRPr="00E05939">
                          <w:rPr>
                            <w:b/>
                            <w:color w:val="4A442A"/>
                            <w:lang w:val="ca-ES"/>
                          </w:rPr>
                          <w:t>s</w:t>
                        </w:r>
                        <w:proofErr w:type="spellEnd"/>
                      </w:p>
                    </w:txbxContent>
                  </v:textbox>
                </v:shape>
                <v:shape id="Picture 2418" o:spid="_x0000_s1170" type="#_x0000_t75" alt="logoBUENO112" style="position:absolute;left:9077;top:7828;width:602;height: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RvOxQAAANsAAAAPAAAAZHJzL2Rvd25yZXYueG1sRI9Bi8Iw&#10;FITvC/6H8AQvsqYuIks1igi6HgTX7qIeH82zLTYvpYm1/nsjCB6HmfmGmc5bU4qGaldYVjAcRCCI&#10;U6sLzhT8/60+v0E4j6yxtEwK7uRgPut8TDHW9sZ7ahKfiQBhF6OC3PsqltKlORl0A1sRB+9sa4M+&#10;yDqTusZbgJtSfkXRWBosOCzkWNEyp/SSXI2C/vB0PPbb073ZJj+Hcr1bXA/7X6V63XYxAeGp9e/w&#10;q73RCkZjeH4JP0DOHgAAAP//AwBQSwECLQAUAAYACAAAACEA2+H2y+4AAACFAQAAEwAAAAAAAAAA&#10;AAAAAAAAAAAAW0NvbnRlbnRfVHlwZXNdLnhtbFBLAQItABQABgAIAAAAIQBa9CxbvwAAABUBAAAL&#10;AAAAAAAAAAAAAAAAAB8BAABfcmVscy8ucmVsc1BLAQItABQABgAIAAAAIQB0FRvOxQAAANsAAAAP&#10;AAAAAAAAAAAAAAAAAAcCAABkcnMvZG93bnJldi54bWxQSwUGAAAAAAMAAwC3AAAA+QIAAAAA&#10;">
                  <v:imagedata r:id="rId15" o:title="logoBUENO112" chromakey="white"/>
                </v:shape>
              </v:group>
            </w:pict>
          </mc:Fallback>
        </mc:AlternateContent>
      </w:r>
      <w:r w:rsidR="00250F10" w:rsidRPr="001A34AB">
        <w:rPr>
          <w:noProof/>
          <w:lang w:val="ca-ES" w:eastAsia="ca-ES"/>
        </w:rPr>
        <mc:AlternateContent>
          <mc:Choice Requires="wps">
            <w:drawing>
              <wp:anchor distT="0" distB="0" distL="114300" distR="114300" simplePos="0" relativeHeight="251596800" behindDoc="0" locked="0" layoutInCell="1" allowOverlap="1" wp14:anchorId="4876B1BA" wp14:editId="0D628D59">
                <wp:simplePos x="0" y="0"/>
                <wp:positionH relativeFrom="column">
                  <wp:posOffset>2433320</wp:posOffset>
                </wp:positionH>
                <wp:positionV relativeFrom="paragraph">
                  <wp:posOffset>17780</wp:posOffset>
                </wp:positionV>
                <wp:extent cx="3451225" cy="3448050"/>
                <wp:effectExtent l="0" t="0" r="0" b="0"/>
                <wp:wrapNone/>
                <wp:docPr id="47" name="AutoShape 2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1225" cy="3448050"/>
                        </a:xfrm>
                        <a:prstGeom prst="flowChartAlternateProcess">
                          <a:avLst/>
                        </a:prstGeom>
                        <a:solidFill>
                          <a:srgbClr val="D6E3BC"/>
                        </a:solidFill>
                        <a:ln w="22225">
                          <a:solidFill>
                            <a:srgbClr val="4E6128"/>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2CF4B36" w14:textId="097D8C40" w:rsidR="00D22DF5" w:rsidRPr="00F8410B" w:rsidRDefault="00D22DF5" w:rsidP="003F20F7">
                            <w:pPr>
                              <w:pStyle w:val="Sinespaciado"/>
                              <w:rPr>
                                <w:b/>
                                <w:sz w:val="24"/>
                                <w:lang w:val="ca-ES"/>
                              </w:rPr>
                            </w:pPr>
                            <w:r w:rsidRPr="00F8410B">
                              <w:rPr>
                                <w:b/>
                                <w:sz w:val="24"/>
                                <w:lang w:val="ca-ES"/>
                              </w:rPr>
                              <w:t>Municipis</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6B1BA" id="AutoShape 2423" o:spid="_x0000_s1171" type="#_x0000_t176" style="position:absolute;left:0;text-align:left;margin-left:191.6pt;margin-top:1.4pt;width:271.75pt;height:271.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h5tRQIAAHgEAAAOAAAAZHJzL2Uyb0RvYy54bWysVMFu2zAMvQ/YPwi6L04cJw2MOkWXpMOA&#10;bgvQ7QMYWY6FyZJGKXG6rx8lp2267TTMB0EUqcfHR8rXN6dOs6NEr6yp+GQ05kwaYWtl9hX/9vXu&#10;3YIzH8DUoK2RFX+Unt8s37657l0pc9taXUtkBGJ82buKtyG4Msu8aGUHfmSdNORsLHYQyMR9ViP0&#10;hN7pLB+P51lvsXZohfSeTteDky8TftNIEb40jZeB6YoTt5BWTOsurtnyGso9gmuVONOAf2DRgTKU&#10;9BlqDQHYAdUfUJ0SaL1twkjYLrNNo4RMNVA1k/Fv1Ty04GSqhcTx7lkm//9gxefjFpmqK15ccWag&#10;ox7dHoJNqVle5NMoUe98SZEPbouxSO/urfjumbGrFsxe3iLavpVQE7FJjM9eXYiGp6ts13+yNSUA&#10;SpDUOjXYRUDSgZ1SUx6fmyJPgQk6nBazSZ7POBPkmxbFYjxLbcugfLru0IcP0nYsbireaNsTMQy3&#10;Okg0EOR2GJCUE473PkSOUD7dSzVZreo7pXUycL9baWRHoLFZzzfT96tUFpV+GaYN6yue0zdL0K+c&#10;/hKj2Mwn+eJvGJ0ijkyrruKLcfxiEJRRzY2p0z6A0sOeOGsT3TKN9rmQJ32HPoXT7pQaepWgonNn&#10;60eSH+0w/vRcadNa/MlZT6Nfcf/jACg50x8NtXBWRBosJKOYXeVk4KVnd+kBIwiq4oGzYbsKw/s6&#10;OFT7ljJNkjjGxrlqVNL+hdV5WGi8U0vOTzG+n0s7Rb38MJa/AAAA//8DAFBLAwQUAAYACAAAACEA&#10;ATYAl+EAAAAJAQAADwAAAGRycy9kb3ducmV2LnhtbEyPQU/CQBSE7yb+h80z8SZbF4Fa+0qMxF4k&#10;mAIHj0u7ttXu26a7QPn3Pk96nMxk5pt0OdpOnMzgW0cI95MIhKHSVS3VCPvd610MwgdNle4cGYSL&#10;8bDMrq9SnVTuTIU5bUMtuIR8ohGaEPpESl82xmo/cb0h9j7dYHVgOdSyGvSZy20nVRTNpdUt8UKj&#10;e/PSmPJ7e7QIq8uYrzY5rd8+6oXP3zeFKr4KxNub8fkJRDBj+AvDLz6jQ8ZMB3ekyosOYRpPFUcR&#10;FD9g/1HNFyAOCLOHWQwyS+X/B9kPAAAA//8DAFBLAQItABQABgAIAAAAIQC2gziS/gAAAOEBAAAT&#10;AAAAAAAAAAAAAAAAAAAAAABbQ29udGVudF9UeXBlc10ueG1sUEsBAi0AFAAGAAgAAAAhADj9If/W&#10;AAAAlAEAAAsAAAAAAAAAAAAAAAAALwEAAF9yZWxzLy5yZWxzUEsBAi0AFAAGAAgAAAAhAAuiHm1F&#10;AgAAeAQAAA4AAAAAAAAAAAAAAAAALgIAAGRycy9lMm9Eb2MueG1sUEsBAi0AFAAGAAgAAAAhAAE2&#10;AJfhAAAACQEAAA8AAAAAAAAAAAAAAAAAnwQAAGRycy9kb3ducmV2LnhtbFBLBQYAAAAABAAEAPMA&#10;AACtBQAAAAA=&#10;" fillcolor="#d6e3bc" strokecolor="#4e6128" strokeweight="1.75pt">
                <v:shadow color="#868686"/>
                <v:textbox inset="1.5mm,,1.5mm">
                  <w:txbxContent>
                    <w:p w14:paraId="22CF4B36" w14:textId="097D8C40" w:rsidR="00D22DF5" w:rsidRPr="00F8410B" w:rsidRDefault="00D22DF5" w:rsidP="003F20F7">
                      <w:pPr>
                        <w:pStyle w:val="Sinespaciado"/>
                        <w:rPr>
                          <w:b/>
                          <w:sz w:val="24"/>
                          <w:lang w:val="ca-ES"/>
                        </w:rPr>
                      </w:pPr>
                      <w:r w:rsidRPr="00F8410B">
                        <w:rPr>
                          <w:b/>
                          <w:sz w:val="24"/>
                          <w:lang w:val="ca-ES"/>
                        </w:rPr>
                        <w:t>Municipis</w:t>
                      </w:r>
                    </w:p>
                  </w:txbxContent>
                </v:textbox>
              </v:shape>
            </w:pict>
          </mc:Fallback>
        </mc:AlternateContent>
      </w:r>
    </w:p>
    <w:p w14:paraId="7B6D5268" w14:textId="77777777" w:rsidR="00DB3DF0" w:rsidRPr="001A34AB" w:rsidRDefault="00DB3DF0" w:rsidP="00DB3DF0">
      <w:pPr>
        <w:rPr>
          <w:lang w:val="ca-ES"/>
        </w:rPr>
      </w:pPr>
    </w:p>
    <w:p w14:paraId="2BFF49CE" w14:textId="77777777" w:rsidR="00DB3DF0" w:rsidRPr="001A34AB" w:rsidRDefault="00250F10" w:rsidP="00DB3DF0">
      <w:pPr>
        <w:rPr>
          <w:lang w:val="ca-ES"/>
        </w:rPr>
      </w:pPr>
      <w:r w:rsidRPr="001A34AB">
        <w:rPr>
          <w:noProof/>
          <w:lang w:val="ca-ES" w:eastAsia="ca-ES"/>
        </w:rPr>
        <mc:AlternateContent>
          <mc:Choice Requires="wps">
            <w:drawing>
              <wp:anchor distT="0" distB="0" distL="114300" distR="114300" simplePos="0" relativeHeight="251604992" behindDoc="0" locked="0" layoutInCell="1" allowOverlap="1" wp14:anchorId="5233F16B" wp14:editId="2DC1885D">
                <wp:simplePos x="0" y="0"/>
                <wp:positionH relativeFrom="column">
                  <wp:posOffset>3275330</wp:posOffset>
                </wp:positionH>
                <wp:positionV relativeFrom="paragraph">
                  <wp:posOffset>81280</wp:posOffset>
                </wp:positionV>
                <wp:extent cx="925195" cy="242570"/>
                <wp:effectExtent l="0" t="0" r="0" b="0"/>
                <wp:wrapNone/>
                <wp:docPr id="41" name="AutoShape 2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242570"/>
                        </a:xfrm>
                        <a:prstGeom prst="roundRect">
                          <a:avLst>
                            <a:gd name="adj" fmla="val 16667"/>
                          </a:avLst>
                        </a:prstGeom>
                        <a:solidFill>
                          <a:srgbClr val="76923C"/>
                        </a:solidFill>
                        <a:ln w="12700">
                          <a:solidFill>
                            <a:srgbClr val="C2D69B"/>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3122A87" w14:textId="77777777" w:rsidR="00D22DF5" w:rsidRPr="00C96847" w:rsidRDefault="00D22DF5" w:rsidP="003F20F7">
                            <w:pPr>
                              <w:pStyle w:val="Sinespaciado"/>
                              <w:rPr>
                                <w:b/>
                                <w:color w:val="FFFFFF"/>
                              </w:rPr>
                            </w:pPr>
                            <w:r w:rsidRPr="00C96847">
                              <w:rPr>
                                <w:b/>
                                <w:color w:val="FFFFFF"/>
                              </w:rPr>
                              <w:t>Director del PT</w:t>
                            </w:r>
                            <w:r>
                              <w:rPr>
                                <w:b/>
                                <w:color w:val="FFFFFF"/>
                              </w:rPr>
                              <w:t>M</w:t>
                            </w: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33F16B" id="AutoShape 2427" o:spid="_x0000_s1172" style="position:absolute;left:0;text-align:left;margin-left:257.9pt;margin-top:6.4pt;width:72.85pt;height:19.1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E1tRAIAAIUEAAAOAAAAZHJzL2Uyb0RvYy54bWysVNuO0zAQfUfiHyy/01x2m26rpqulZRHS&#10;AisWPsC1ncbg2MZ2my5fz3jSlhZ4QrxYMxn7zJxz7Mxv950mO+mDsqamxSinRBpuhTKbmn75fP/q&#10;hpIQmRFMWyNr+iwDvV28fDHv3UyWtrVaSE8AxIRZ72raxuhmWRZ4KzsWRtZJA8XG+o5FSP0mE571&#10;gN7prMzzKuutF85bLkOAr6uhSBeI3zSSx49NE2QkuqYwW8TV47pOa7aYs9nGM9cqfhiD/cMUHVMG&#10;mp6gViwysvXqD6hOcW+DbeKI2y6zTaO4RA7Apsh/Y/PUMieRC4gT3Emm8P9g+YfdoydK1PS6oMSw&#10;Djy620aLrUl5XU6SRL0LM9j55B59Ihncg+XfAjF22TKzkXfe276VTMBgRdqfXRxISYCjZN2/twIa&#10;MGiAau0b3yVA0IHs0ZTnkylyHwmHj9NyXEzHlHAowTzjCZqWsdnxsPMhvpW2IymoqbdbIz6B8diB&#10;7R5CRGPEgR0TXylpOg0275gmRVVVyBEQD5shOmIiW6uVuFdaY+I366X2BI7WdFJNy6slEgZRzrdp&#10;Q3rQopzkOY5xUQznGMtyVU1f/w0DieD9TNK+MQLjyJQeYhhTmzSTxHsOPI/KJ7EH0+J+vUd3J+hL&#10;cmJtxTN44e3wFuDtQtBa/4OSHt5BTcP3LfOSEv3OJD9vcuBAIiZXFSb+vLI+rzDDAaqmkZIhXMbh&#10;sW2dV5sWOhWoh7HpkjXqNPIw1eHmwF2H6OIxnee469ffY/ETAAD//wMAUEsDBBQABgAIAAAAIQA7&#10;Fhk22gAAAAkBAAAPAAAAZHJzL2Rvd25yZXYueG1sTI/BboMwDIbvk/YOkSfttga6QSdKqKZJvW8t&#10;6tmQDFATB5G00Lefe9pOlvX/+vy53C3OiquZwuBJQbpKQBhqvR6oU1Af9y/vIEJE0mg9GQU3E2BX&#10;PT6UWGg/07e5HmInGEKhQAV9jGMhZWh74zCs/GiIsx8/OYy8Tp3UE84Md1aukySXDgfiCz2O5rM3&#10;7flwcUwZ9l/L8ebr2dZIzevbKbrNSannp+VjCyKaJf6V4a7P6lCxU+MvpIOwCrI0Y/XIwZonF/I8&#10;zUA09yQBWZXy/wfVLwAAAP//AwBQSwECLQAUAAYACAAAACEAtoM4kv4AAADhAQAAEwAAAAAAAAAA&#10;AAAAAAAAAAAAW0NvbnRlbnRfVHlwZXNdLnhtbFBLAQItABQABgAIAAAAIQA4/SH/1gAAAJQBAAAL&#10;AAAAAAAAAAAAAAAAAC8BAABfcmVscy8ucmVsc1BLAQItABQABgAIAAAAIQCd6E1tRAIAAIUEAAAO&#10;AAAAAAAAAAAAAAAAAC4CAABkcnMvZTJvRG9jLnhtbFBLAQItABQABgAIAAAAIQA7Fhk22gAAAAkB&#10;AAAPAAAAAAAAAAAAAAAAAJ4EAABkcnMvZG93bnJldi54bWxQSwUGAAAAAAQABADzAAAApQUAAAAA&#10;" fillcolor="#76923c" strokecolor="#c2d69b" strokeweight="1pt">
                <v:shadow color="#868686"/>
                <v:textbox inset=".5mm,1mm,.5mm,1mm">
                  <w:txbxContent>
                    <w:p w14:paraId="23122A87" w14:textId="77777777" w:rsidR="00D22DF5" w:rsidRPr="00C96847" w:rsidRDefault="00D22DF5" w:rsidP="003F20F7">
                      <w:pPr>
                        <w:pStyle w:val="Sinespaciado"/>
                        <w:rPr>
                          <w:b/>
                          <w:color w:val="FFFFFF"/>
                        </w:rPr>
                      </w:pPr>
                      <w:r w:rsidRPr="00C96847">
                        <w:rPr>
                          <w:b/>
                          <w:color w:val="FFFFFF"/>
                        </w:rPr>
                        <w:t>Director del PT</w:t>
                      </w:r>
                      <w:r>
                        <w:rPr>
                          <w:b/>
                          <w:color w:val="FFFFFF"/>
                        </w:rPr>
                        <w:t>M</w:t>
                      </w:r>
                    </w:p>
                  </w:txbxContent>
                </v:textbox>
              </v:roundrect>
            </w:pict>
          </mc:Fallback>
        </mc:AlternateContent>
      </w:r>
      <w:r w:rsidRPr="001A34AB">
        <w:rPr>
          <w:noProof/>
          <w:lang w:val="ca-ES" w:eastAsia="ca-ES"/>
        </w:rPr>
        <mc:AlternateContent>
          <mc:Choice Requires="wps">
            <w:drawing>
              <wp:anchor distT="0" distB="0" distL="114300" distR="114300" simplePos="0" relativeHeight="251593728" behindDoc="0" locked="0" layoutInCell="1" allowOverlap="1" wp14:anchorId="7499203D" wp14:editId="3176B6CD">
                <wp:simplePos x="0" y="0"/>
                <wp:positionH relativeFrom="column">
                  <wp:posOffset>2025015</wp:posOffset>
                </wp:positionH>
                <wp:positionV relativeFrom="paragraph">
                  <wp:posOffset>113665</wp:posOffset>
                </wp:positionV>
                <wp:extent cx="406400" cy="0"/>
                <wp:effectExtent l="0" t="0" r="0" b="0"/>
                <wp:wrapNone/>
                <wp:docPr id="40" name="Line 2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6400" cy="0"/>
                        </a:xfrm>
                        <a:prstGeom prst="line">
                          <a:avLst/>
                        </a:prstGeom>
                        <a:noFill/>
                        <a:ln w="9525" cap="rnd">
                          <a:solidFill>
                            <a:srgbClr val="000000"/>
                          </a:solidFill>
                          <a:prstDash val="sysDot"/>
                          <a:round/>
                          <a:headEnd type="stealth" w="med" len="sm"/>
                          <a:tailEnd type="stealth"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03165" id="Line 2422" o:spid="_x0000_s1026" style="position:absolute;flip:x;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5pt,8.95pt" to="191.4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3cc8AEAANoDAAAOAAAAZHJzL2Uyb0RvYy54bWysU8FuGyEQvVfqPyDu9a5XTtSuvM7BbtqD&#10;21pK+gEYWC8qMIjBXvvvO2DHSdtLFHUPaIH33sy8GeZ3R2fZQUc04Ds+ndScaS9BGb/r+M/H+w8f&#10;OcMkvBIWvO74SSO/W7x/Nx9DqxsYwCodGYl4bMfQ8SGl0FYVykE7gRMI2tNlD9GJRNu4q1QUI6k7&#10;WzV1fVuNEFWIIDUina7Ol3xR9Ptey/Sj71EnZjtOuaWyxrJu81ot5qLdRREGIy9piDdk4YTxFPQq&#10;tRJJsH00/0g5IyMg9GkiwVXQ90bqUgNVM63/quZhEEGXWsgcDFeb8P/Jyu+HTWRGdXxG9njhqEdr&#10;4zVrZk2T3RkDtgRa+k3M9cmjfwhrkL+QeVgOwu90yfLxFIg5zYzqD0reYKAY2/EbKMKIfYJi1bGP&#10;jvXWhK+ZmMXJDnYsvTlde6OPiUk6nNW3s5pSlE9XlWizQuaFiOmLBsfyT8ct5V/0xGGNKWf0DMlw&#10;D/fG2tJ569nY8U83zQ0pC5q/6FWhIlijMiwTMO62SxvZQeQpKl8plG5ewnL0lcDhjMMTriCdByzC&#10;3qsScNBCffaKpeIXJi1sGnhOwmnFmdX0itCdWUkY+zosFWj9xfls9rltW1CnTXzqCA1QceIy7HlC&#10;X+4L+/lJLn4DAAD//wMAUEsDBBQABgAIAAAAIQBhBBf13QAAAAkBAAAPAAAAZHJzL2Rvd25yZXYu&#10;eG1sTI9NTsMwEIX3SL2DNZXYUaepKCHEqaoKNgiJEjiAGw+JlXicxm4bbs8gFrCan/f05ptiM7le&#10;nHEM1pOC5SIBgVR7Y6lR8PH+dJOBCFGT0b0nVPCFATbl7KrQufEXesNzFRvBIRRyraCNccilDHWL&#10;ToeFH5BY+/Sj05HHsZFm1BcOd71Mk2QtnbbEF1o94K7FuqtOTsHt8dmYrrJ+bbt99ji97tKXfaXU&#10;9XzaPoCIOMU/M/zgMzqUzHTwJzJB9ApWy+yerSzccWXDKku5OfwuZFnI/x+U3wAAAP//AwBQSwEC&#10;LQAUAAYACAAAACEAtoM4kv4AAADhAQAAEwAAAAAAAAAAAAAAAAAAAAAAW0NvbnRlbnRfVHlwZXNd&#10;LnhtbFBLAQItABQABgAIAAAAIQA4/SH/1gAAAJQBAAALAAAAAAAAAAAAAAAAAC8BAABfcmVscy8u&#10;cmVsc1BLAQItABQABgAIAAAAIQA1M3cc8AEAANoDAAAOAAAAAAAAAAAAAAAAAC4CAABkcnMvZTJv&#10;RG9jLnhtbFBLAQItABQABgAIAAAAIQBhBBf13QAAAAkBAAAPAAAAAAAAAAAAAAAAAEoEAABkcnMv&#10;ZG93bnJldi54bWxQSwUGAAAAAAQABADzAAAAVAUAAAAA&#10;">
                <v:stroke dashstyle="1 1" startarrow="classic" startarrowlength="short" endarrow="classic" endarrowlength="short" endcap="round"/>
              </v:line>
            </w:pict>
          </mc:Fallback>
        </mc:AlternateContent>
      </w:r>
    </w:p>
    <w:p w14:paraId="7BBF3E92" w14:textId="77777777" w:rsidR="00DB3DF0" w:rsidRPr="001A34AB" w:rsidRDefault="00250F10" w:rsidP="00DB3DF0">
      <w:pPr>
        <w:rPr>
          <w:lang w:val="ca-ES"/>
        </w:rPr>
      </w:pPr>
      <w:r w:rsidRPr="001A34AB">
        <w:rPr>
          <w:noProof/>
          <w:lang w:val="ca-ES" w:eastAsia="ca-ES"/>
        </w:rPr>
        <mc:AlternateContent>
          <mc:Choice Requires="wps">
            <w:drawing>
              <wp:anchor distT="0" distB="0" distL="114300" distR="114300" simplePos="0" relativeHeight="251598848" behindDoc="0" locked="0" layoutInCell="1" allowOverlap="1" wp14:anchorId="324FAD04" wp14:editId="35AD446D">
                <wp:simplePos x="0" y="0"/>
                <wp:positionH relativeFrom="column">
                  <wp:posOffset>3735070</wp:posOffset>
                </wp:positionH>
                <wp:positionV relativeFrom="paragraph">
                  <wp:posOffset>138430</wp:posOffset>
                </wp:positionV>
                <wp:extent cx="0" cy="882015"/>
                <wp:effectExtent l="0" t="0" r="0" b="0"/>
                <wp:wrapNone/>
                <wp:docPr id="39" name="AutoShape 2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015"/>
                        </a:xfrm>
                        <a:prstGeom prst="straightConnector1">
                          <a:avLst/>
                        </a:prstGeom>
                        <a:noFill/>
                        <a:ln w="9525">
                          <a:solidFill>
                            <a:srgbClr val="9389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74BCAA" id="AutoShape 2424" o:spid="_x0000_s1026" type="#_x0000_t32" style="position:absolute;margin-left:294.1pt;margin-top:10.9pt;width:0;height:69.4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6nb0AEAAH8DAAAOAAAAZHJzL2Uyb0RvYy54bWysU02P2jAQvVfqf7B8L4GwVBARVhXb7WXb&#10;Iu32Bwy2k1h1PJZtCPz7jk1gu+2t6sXyx7z3Zt6M1/en3rCj8kGjrflsMuVMWYFS27bmP14ePyw5&#10;CxGsBINW1fysAr/fvH+3HlylSuzQSOUZkdhQDa7mXYyuKoogOtVDmKBTlh4b9D1EOvq2kB4GYu9N&#10;UU6nH4sBvXQehQqBbh8uj3yT+ZtGifi9aYKKzNSccot59Xndp7XYrKFqPbhOizEN+IcsetCWRG9U&#10;DxCBHbz+i6rXwmPAJk4E9gU2jRYq10DVzKZ/VPPcgVO5FjInuJtN4f/Rim/HnWda1ny+4sxCTz36&#10;dIiYpVl5V94liwYXKorc2p1PRYqTfXZPKH4GZnHbgW1Vjn85O4LPEqJ4A0mH4EhoP3xFSTFAEtmv&#10;U+P7RElOsFNuy/nWFnWKTFwuBd0ul2TRIpNDdcU5H+IXhT1Lm5qH6EG3XdyitdR79LOsAsenEFNW&#10;UF0BSdTiozYmj4CxbKj5alEuMiCg0TI9prDg2/3WeHYEGqLVfLlazMcs3oR5PFiZyToF8vO4j6DN&#10;ZU/ixo7OJDMutu5Rnnf+6hh1OWc5TmQao9/PGf36bza/AAAA//8DAFBLAwQUAAYACAAAACEAq4Wd&#10;qt4AAAAKAQAADwAAAGRycy9kb3ducmV2LnhtbEyP0UqFQBCG74PeYZmgm0NnPUYm5nqIMAoKIusB&#10;VndSOe6suavH3r6JLupyZj7++f58v9pBLDj53pGC3TYCgdQ401Or4P3t/iIF4YMmowdHqOALPeyL&#10;05NcZ8Yd6RWXKrSCQ8hnWkEXwphJ6ZsOrfZbNyLx7cNNVgcep1aaSR853A4yjqJEWt0Tf+j0iHcd&#10;NodqtgqSTVk/vsTzw3P6dLgsq89NuSSo1PnZensDIuAa/mD40Wd1KNipdjMZLwYFV2kaM6og3nEF&#10;Bn4XNZNJdA2yyOX/CsU3AAAA//8DAFBLAQItABQABgAIAAAAIQC2gziS/gAAAOEBAAATAAAAAAAA&#10;AAAAAAAAAAAAAABbQ29udGVudF9UeXBlc10ueG1sUEsBAi0AFAAGAAgAAAAhADj9If/WAAAAlAEA&#10;AAsAAAAAAAAAAAAAAAAALwEAAF9yZWxzLy5yZWxzUEsBAi0AFAAGAAgAAAAhAE2nqdvQAQAAfwMA&#10;AA4AAAAAAAAAAAAAAAAALgIAAGRycy9lMm9Eb2MueG1sUEsBAi0AFAAGAAgAAAAhAKuFnareAAAA&#10;CgEAAA8AAAAAAAAAAAAAAAAAKgQAAGRycy9kb3ducmV2LnhtbFBLBQYAAAAABAAEAPMAAAA1BQAA&#10;AAA=&#10;" strokecolor="#938953"/>
            </w:pict>
          </mc:Fallback>
        </mc:AlternateContent>
      </w:r>
    </w:p>
    <w:p w14:paraId="72D065F7" w14:textId="77777777" w:rsidR="00DB3DF0" w:rsidRPr="001A34AB" w:rsidRDefault="00250F10" w:rsidP="00DB3DF0">
      <w:pPr>
        <w:rPr>
          <w:lang w:val="ca-ES"/>
        </w:rPr>
      </w:pPr>
      <w:r w:rsidRPr="001A34AB">
        <w:rPr>
          <w:noProof/>
          <w:lang w:val="ca-ES" w:eastAsia="ca-ES"/>
        </w:rPr>
        <mc:AlternateContent>
          <mc:Choice Requires="wps">
            <w:drawing>
              <wp:anchor distT="0" distB="0" distL="114300" distR="114300" simplePos="0" relativeHeight="251600896" behindDoc="0" locked="0" layoutInCell="1" allowOverlap="1" wp14:anchorId="5326D87F" wp14:editId="144C643E">
                <wp:simplePos x="0" y="0"/>
                <wp:positionH relativeFrom="column">
                  <wp:posOffset>3246755</wp:posOffset>
                </wp:positionH>
                <wp:positionV relativeFrom="paragraph">
                  <wp:posOffset>32385</wp:posOffset>
                </wp:positionV>
                <wp:extent cx="988060" cy="129540"/>
                <wp:effectExtent l="0" t="0" r="0" b="0"/>
                <wp:wrapNone/>
                <wp:docPr id="38" name="AutoShape 2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060" cy="129540"/>
                        </a:xfrm>
                        <a:prstGeom prst="roundRect">
                          <a:avLst>
                            <a:gd name="adj" fmla="val 16667"/>
                          </a:avLst>
                        </a:prstGeom>
                        <a:solidFill>
                          <a:srgbClr val="D6E3B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6CEF504" w14:textId="2EBAC116" w:rsidR="00D22DF5" w:rsidRPr="003A4C7A" w:rsidRDefault="00D22DF5" w:rsidP="003F20F7">
                            <w:pPr>
                              <w:pStyle w:val="Cuadros"/>
                              <w:jc w:val="center"/>
                              <w:rPr>
                                <w:rFonts w:ascii="Calibri" w:hAnsi="Calibri"/>
                                <w:i/>
                                <w:sz w:val="14"/>
                                <w:szCs w:val="12"/>
                                <w:lang w:val="es-ES_tradnl"/>
                              </w:rPr>
                            </w:pPr>
                            <w:r>
                              <w:rPr>
                                <w:rFonts w:ascii="Calibri" w:hAnsi="Calibri"/>
                                <w:i/>
                                <w:sz w:val="14"/>
                                <w:szCs w:val="12"/>
                                <w:lang w:val="es-ES_tradnl"/>
                              </w:rPr>
                              <w:t xml:space="preserve">activa el Pla </w:t>
                            </w:r>
                            <w:r w:rsidR="00F8410B">
                              <w:rPr>
                                <w:rFonts w:ascii="Calibri" w:hAnsi="Calibri"/>
                                <w:i/>
                                <w:sz w:val="14"/>
                                <w:szCs w:val="12"/>
                                <w:lang w:val="es-ES_tradnl"/>
                              </w:rPr>
                              <w:t>i</w:t>
                            </w:r>
                            <w:r>
                              <w:rPr>
                                <w:rFonts w:ascii="Calibri" w:hAnsi="Calibri"/>
                                <w:i/>
                                <w:sz w:val="14"/>
                                <w:szCs w:val="12"/>
                                <w:lang w:val="es-ES_tradnl"/>
                              </w:rPr>
                              <w:t xml:space="preserve"> declara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26D87F" id="AutoShape 2425" o:spid="_x0000_s1173" style="position:absolute;left:0;text-align:left;margin-left:255.65pt;margin-top:2.55pt;width:77.8pt;height:10.2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JocHAIAABIEAAAOAAAAZHJzL2Uyb0RvYy54bWysU9tuEzEQfUfiHyy/k022bZqusqlKQhFS&#10;gYrCBzi29wJejxk72YSvZ+zNhgJviBdrxp45M3POeHl76Azba/Qt2JLPJlPOtJWgWluX/Mvn+1cL&#10;znwQVgkDVpf8qD2/Xb18sexdoXNowCiNjECsL3pX8iYEV2SZl43uhJ+A05YeK8BOBHKxzhSKntA7&#10;k+XT6TzrAZVDkNp7ut0Mj3yV8KtKy/CxqrwOzJScegvpxHRu45mtlqKoUbimlac2xD900YnWUtEz&#10;1EYEwXbY/gXVtRLBQxUmEroMqqqVOs1A08ymf0zz1Ain0yxEjndnmvz/g5Uf9o/IWlXyC1LKio40&#10;utsFSKVZfplfRYp65wuKfHKPGIf07gHkN88srBtha32HCH2jhaLGZjE++y0hOp5S2bZ/D4oKCCqQ&#10;2DpU2EVA4oEdkijHsyj6EJiky5vFYjon6SQ9zfKbq8skWiaKMdmhD281dCwaJUfYWfWJhE8VxP7B&#10;hySMOk0n1FfOqs6QzHth2Gw+n1+nnkVxCibsETNNC6ZV960xycF6uzbIKLXkm/mbi9frU7J/HmZs&#10;DLYQ0yIfoog3iZbIxMBoOGwPifrrfCR5C+pIRCEMi0ofi4wG8AdnPS1pyf33nUDNmXlniey40aOB&#10;o7EdDWElpZY8cDaY6zBs/s5hWzeEPEscWYiKV20YlRu6OPVLi5cGOH2SuNnP/RT16yuvfgIAAP//&#10;AwBQSwMEFAAGAAgAAAAhAE8b8mHeAAAACAEAAA8AAABkcnMvZG93bnJldi54bWxMj8FOwzAQRO9I&#10;/IO1lbhRJ0WJQppNhaqCxKWI0N7deJtEjdchdtvw97gnuM1qRjNvi9VkenGh0XWWEeJ5BIK4trrj&#10;BmH39fqYgXBesVa9ZUL4IQer8v6uULm2V/6kS+UbEUrY5Qqh9X7IpXR1S0a5uR2Ig3e0o1E+nGMj&#10;9aiuodz0chFFqTSq47DQqoHWLdWn6mwQ3rt1tpdbvdscs9N2X+mP77eNRHyYTS9LEJ4m/xeGG35A&#10;hzIwHeyZtRM9QhLHTyF6EyCCn6bpM4gDwiJJQJaF/P9A+QsAAP//AwBQSwECLQAUAAYACAAAACEA&#10;toM4kv4AAADhAQAAEwAAAAAAAAAAAAAAAAAAAAAAW0NvbnRlbnRfVHlwZXNdLnhtbFBLAQItABQA&#10;BgAIAAAAIQA4/SH/1gAAAJQBAAALAAAAAAAAAAAAAAAAAC8BAABfcmVscy8ucmVsc1BLAQItABQA&#10;BgAIAAAAIQA94JocHAIAABIEAAAOAAAAAAAAAAAAAAAAAC4CAABkcnMvZTJvRG9jLnhtbFBLAQIt&#10;ABQABgAIAAAAIQBPG/Jh3gAAAAgBAAAPAAAAAAAAAAAAAAAAAHYEAABkcnMvZG93bnJldi54bWxQ&#10;SwUGAAAAAAQABADzAAAAgQUAAAAA&#10;" fillcolor="#d6e3bc" stroked="f">
                <v:textbox inset="0,0,0,0">
                  <w:txbxContent>
                    <w:p w14:paraId="26CEF504" w14:textId="2EBAC116" w:rsidR="00D22DF5" w:rsidRPr="003A4C7A" w:rsidRDefault="00D22DF5" w:rsidP="003F20F7">
                      <w:pPr>
                        <w:pStyle w:val="Cuadros"/>
                        <w:jc w:val="center"/>
                        <w:rPr>
                          <w:rFonts w:ascii="Calibri" w:hAnsi="Calibri"/>
                          <w:i/>
                          <w:sz w:val="14"/>
                          <w:szCs w:val="12"/>
                          <w:lang w:val="es-ES_tradnl"/>
                        </w:rPr>
                      </w:pPr>
                      <w:r>
                        <w:rPr>
                          <w:rFonts w:ascii="Calibri" w:hAnsi="Calibri"/>
                          <w:i/>
                          <w:sz w:val="14"/>
                          <w:szCs w:val="12"/>
                          <w:lang w:val="es-ES_tradnl"/>
                        </w:rPr>
                        <w:t xml:space="preserve">activa el Pla </w:t>
                      </w:r>
                      <w:r w:rsidR="00F8410B">
                        <w:rPr>
                          <w:rFonts w:ascii="Calibri" w:hAnsi="Calibri"/>
                          <w:i/>
                          <w:sz w:val="14"/>
                          <w:szCs w:val="12"/>
                          <w:lang w:val="es-ES_tradnl"/>
                        </w:rPr>
                        <w:t>i</w:t>
                      </w:r>
                      <w:r>
                        <w:rPr>
                          <w:rFonts w:ascii="Calibri" w:hAnsi="Calibri"/>
                          <w:i/>
                          <w:sz w:val="14"/>
                          <w:szCs w:val="12"/>
                          <w:lang w:val="es-ES_tradnl"/>
                        </w:rPr>
                        <w:t xml:space="preserve"> declara</w:t>
                      </w:r>
                    </w:p>
                  </w:txbxContent>
                </v:textbox>
              </v:roundrect>
            </w:pict>
          </mc:Fallback>
        </mc:AlternateContent>
      </w:r>
    </w:p>
    <w:p w14:paraId="3FE4A98B" w14:textId="77777777" w:rsidR="00DB3DF0" w:rsidRPr="001A34AB" w:rsidRDefault="00250F10" w:rsidP="00DB3DF0">
      <w:pPr>
        <w:rPr>
          <w:lang w:val="ca-ES"/>
        </w:rPr>
      </w:pPr>
      <w:r w:rsidRPr="001A34AB">
        <w:rPr>
          <w:noProof/>
          <w:lang w:val="ca-ES" w:eastAsia="ca-ES"/>
        </w:rPr>
        <mc:AlternateContent>
          <mc:Choice Requires="wps">
            <w:drawing>
              <wp:anchor distT="0" distB="0" distL="114300" distR="114300" simplePos="0" relativeHeight="251602944" behindDoc="0" locked="0" layoutInCell="1" allowOverlap="1" wp14:anchorId="51AE6BC6" wp14:editId="2B696F2F">
                <wp:simplePos x="0" y="0"/>
                <wp:positionH relativeFrom="column">
                  <wp:posOffset>3217545</wp:posOffset>
                </wp:positionH>
                <wp:positionV relativeFrom="paragraph">
                  <wp:posOffset>66675</wp:posOffset>
                </wp:positionV>
                <wp:extent cx="1017270" cy="218440"/>
                <wp:effectExtent l="0" t="0" r="0" b="0"/>
                <wp:wrapNone/>
                <wp:docPr id="37" name="AutoShape 2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270" cy="218440"/>
                        </a:xfrm>
                        <a:prstGeom prst="foldedCorner">
                          <a:avLst>
                            <a:gd name="adj" fmla="val 12500"/>
                          </a:avLst>
                        </a:prstGeom>
                        <a:solidFill>
                          <a:srgbClr val="DDD8C2"/>
                        </a:solidFill>
                        <a:ln w="9525">
                          <a:solidFill>
                            <a:srgbClr val="938953"/>
                          </a:solidFill>
                          <a:round/>
                          <a:headEnd/>
                          <a:tailEnd/>
                        </a:ln>
                      </wps:spPr>
                      <wps:txbx>
                        <w:txbxContent>
                          <w:p w14:paraId="7C71F2A8" w14:textId="65E03476" w:rsidR="00D22DF5" w:rsidRPr="00084900" w:rsidRDefault="00D22DF5" w:rsidP="003F20F7">
                            <w:pPr>
                              <w:spacing w:before="40"/>
                              <w:jc w:val="center"/>
                              <w:rPr>
                                <w:rFonts w:ascii="Calibri" w:hAnsi="Calibri" w:cs="Tahoma"/>
                                <w:sz w:val="16"/>
                                <w:szCs w:val="16"/>
                              </w:rPr>
                            </w:pPr>
                            <w:r w:rsidRPr="00F8410B">
                              <w:rPr>
                                <w:rFonts w:ascii="Calibri" w:hAnsi="Calibri" w:cs="Tahoma"/>
                                <w:sz w:val="16"/>
                                <w:szCs w:val="16"/>
                                <w:lang w:val="ca-ES"/>
                              </w:rPr>
                              <w:t>emerg</w:t>
                            </w:r>
                            <w:r w:rsidR="00F8410B" w:rsidRPr="00F8410B">
                              <w:rPr>
                                <w:rFonts w:ascii="Calibri" w:hAnsi="Calibri" w:cs="Tahoma"/>
                                <w:sz w:val="16"/>
                                <w:szCs w:val="16"/>
                                <w:lang w:val="ca-ES"/>
                              </w:rPr>
                              <w:t>è</w:t>
                            </w:r>
                            <w:r w:rsidRPr="00F8410B">
                              <w:rPr>
                                <w:rFonts w:ascii="Calibri" w:hAnsi="Calibri" w:cs="Tahoma"/>
                                <w:sz w:val="16"/>
                                <w:szCs w:val="16"/>
                                <w:lang w:val="ca-ES"/>
                              </w:rPr>
                              <w:t>ncia</w:t>
                            </w:r>
                            <w:r>
                              <w:rPr>
                                <w:rFonts w:ascii="Calibri" w:hAnsi="Calibri" w:cs="Tahoma"/>
                                <w:sz w:val="16"/>
                                <w:szCs w:val="16"/>
                              </w:rPr>
                              <w:t xml:space="preserve"> </w:t>
                            </w:r>
                            <w:r w:rsidRPr="005576AF">
                              <w:rPr>
                                <w:rFonts w:ascii="Calibri" w:hAnsi="Calibri" w:cs="Tahoma"/>
                                <w:b/>
                                <w:sz w:val="16"/>
                                <w:szCs w:val="16"/>
                              </w:rPr>
                              <w:t>nivel I</w:t>
                            </w:r>
                            <w:r>
                              <w:rPr>
                                <w:rFonts w:ascii="Calibri" w:hAnsi="Calibri" w:cs="Tahoma"/>
                                <w:b/>
                                <w:sz w:val="16"/>
                                <w:szCs w:val="16"/>
                              </w:rPr>
                              <w:t>II</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E6BC6" id="AutoShape 2426" o:spid="_x0000_s1174" type="#_x0000_t65" style="position:absolute;left:0;text-align:left;margin-left:253.35pt;margin-top:5.25pt;width:80.1pt;height:17.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fLQQIAAHoEAAAOAAAAZHJzL2Uyb0RvYy54bWysVNtuEzEQfUfiHyy/070kadIom6pKKEIq&#10;UKnwAY7tzS54PWbsZFO+nrE3CSnwhHixZnbGZ2bOGe/i9tAZttfoW7AVL65yzrSVoFq7rfiXz/dv&#10;Zpz5IKwSBqyu+LP2/Hb5+tWid3NdQgNGaWQEYv28dxVvQnDzLPOy0Z3wV+C0pWAN2IlALm4zhaIn&#10;9M5kZZ5fZz2gcghSe09f10OQLxN+XWsZPtW114GZilNvIZ2Yzk08s+VCzLcoXNPKYxviH7roRGup&#10;6BlqLYJgO2z/gOpaieChDlcSugzqupU6zUDTFPlv0zw1wuk0C5Hj3Zkm//9g5cf9I7JWVXw05cyK&#10;jjS62wVIpVk5Lq8jRb3zc8p8co8Yh/TuAeQ3zyysGmG3+g4R+kYLRY0VMT97cSE6nq6yTf8BFBUQ&#10;VCCxdaixi4DEAzskUZ7PouhDYJI+FnkxLaeknaRYWczG46RaJuan2w59eKehY9GoeB13Sq0ArcZU&#10;RewffEjiqOOEQn3lrO4MSb0XhhXlJD+BHpMJ/gSbJgbTqvvWmOTgdrMyyOhqxdfr9WxVpqGJmMs0&#10;Y1lf8ZtJOUldvIj5S4ib0exmMvobBMLOqrSikd23RzuI1gw2dWnske7I8KBUOGwOSdJpAo30b0A9&#10;kwAIwwOgB0tGA/iDs56Wv+L++06g5sy8tyTiZJwTISwkp8hn0cHLyOYyIqwkqIoHzgZzFYYXtnPY&#10;bhuqVCQGLMTNqttw2pChq2P/tOBkvXhBl37K+vXLWP4EAAD//wMAUEsDBBQABgAIAAAAIQBe9wX9&#10;4AAAAAkBAAAPAAAAZHJzL2Rvd25yZXYueG1sTI/BTsMwEETvSPyDtUjcqA20Lg1xKkBwQAIkAhXq&#10;zY2XJCJeR7HThr9nOcFxNU8zb/P15DuxxyG2gQyczxQIpCq4lmoD728PZ1cgYrLkbBcIDXxjhHVx&#10;fJTbzIUDveK+TLXgEoqZNdCk1GdSxqpBb+Ms9EicfYbB28TnUEs32AOX+05eKKWlty3xQmN7vGuw&#10;+ipHb+Bxs/yYxsvw/LJt75+qbRlvu0005vRkurkGkXBKfzD86rM6FOy0CyO5KDoDC6WXjHKgFiAY&#10;0FqvQOwMzOcrkEUu/39Q/AAAAP//AwBQSwECLQAUAAYACAAAACEAtoM4kv4AAADhAQAAEwAAAAAA&#10;AAAAAAAAAAAAAAAAW0NvbnRlbnRfVHlwZXNdLnhtbFBLAQItABQABgAIAAAAIQA4/SH/1gAAAJQB&#10;AAALAAAAAAAAAAAAAAAAAC8BAABfcmVscy8ucmVsc1BLAQItABQABgAIAAAAIQDqxmfLQQIAAHoE&#10;AAAOAAAAAAAAAAAAAAAAAC4CAABkcnMvZTJvRG9jLnhtbFBLAQItABQABgAIAAAAIQBe9wX94AAA&#10;AAkBAAAPAAAAAAAAAAAAAAAAAJsEAABkcnMvZG93bnJldi54bWxQSwUGAAAAAAQABADzAAAAqAUA&#10;AAAA&#10;" fillcolor="#ddd8c2" strokecolor="#938953">
                <v:textbox inset="1.5mm,.3mm,1.5mm,.3mm">
                  <w:txbxContent>
                    <w:p w14:paraId="7C71F2A8" w14:textId="65E03476" w:rsidR="00D22DF5" w:rsidRPr="00084900" w:rsidRDefault="00D22DF5" w:rsidP="003F20F7">
                      <w:pPr>
                        <w:spacing w:before="40"/>
                        <w:jc w:val="center"/>
                        <w:rPr>
                          <w:rFonts w:ascii="Calibri" w:hAnsi="Calibri" w:cs="Tahoma"/>
                          <w:sz w:val="16"/>
                          <w:szCs w:val="16"/>
                        </w:rPr>
                      </w:pPr>
                      <w:r w:rsidRPr="00F8410B">
                        <w:rPr>
                          <w:rFonts w:ascii="Calibri" w:hAnsi="Calibri" w:cs="Tahoma"/>
                          <w:sz w:val="16"/>
                          <w:szCs w:val="16"/>
                          <w:lang w:val="ca-ES"/>
                        </w:rPr>
                        <w:t>emerg</w:t>
                      </w:r>
                      <w:r w:rsidR="00F8410B" w:rsidRPr="00F8410B">
                        <w:rPr>
                          <w:rFonts w:ascii="Calibri" w:hAnsi="Calibri" w:cs="Tahoma"/>
                          <w:sz w:val="16"/>
                          <w:szCs w:val="16"/>
                          <w:lang w:val="ca-ES"/>
                        </w:rPr>
                        <w:t>è</w:t>
                      </w:r>
                      <w:r w:rsidRPr="00F8410B">
                        <w:rPr>
                          <w:rFonts w:ascii="Calibri" w:hAnsi="Calibri" w:cs="Tahoma"/>
                          <w:sz w:val="16"/>
                          <w:szCs w:val="16"/>
                          <w:lang w:val="ca-ES"/>
                        </w:rPr>
                        <w:t>ncia</w:t>
                      </w:r>
                      <w:r>
                        <w:rPr>
                          <w:rFonts w:ascii="Calibri" w:hAnsi="Calibri" w:cs="Tahoma"/>
                          <w:sz w:val="16"/>
                          <w:szCs w:val="16"/>
                        </w:rPr>
                        <w:t xml:space="preserve"> </w:t>
                      </w:r>
                      <w:r w:rsidRPr="005576AF">
                        <w:rPr>
                          <w:rFonts w:ascii="Calibri" w:hAnsi="Calibri" w:cs="Tahoma"/>
                          <w:b/>
                          <w:sz w:val="16"/>
                          <w:szCs w:val="16"/>
                        </w:rPr>
                        <w:t>nivel I</w:t>
                      </w:r>
                      <w:r>
                        <w:rPr>
                          <w:rFonts w:ascii="Calibri" w:hAnsi="Calibri" w:cs="Tahoma"/>
                          <w:b/>
                          <w:sz w:val="16"/>
                          <w:szCs w:val="16"/>
                        </w:rPr>
                        <w:t>II</w:t>
                      </w:r>
                    </w:p>
                  </w:txbxContent>
                </v:textbox>
              </v:shape>
            </w:pict>
          </mc:Fallback>
        </mc:AlternateContent>
      </w:r>
    </w:p>
    <w:p w14:paraId="42491A3B" w14:textId="77777777" w:rsidR="00DB3DF0" w:rsidRPr="001A34AB" w:rsidRDefault="00250F10" w:rsidP="00DB3DF0">
      <w:pPr>
        <w:rPr>
          <w:lang w:val="ca-ES"/>
        </w:rPr>
      </w:pPr>
      <w:r w:rsidRPr="001A34AB">
        <w:rPr>
          <w:noProof/>
          <w:lang w:val="ca-ES" w:eastAsia="ca-ES"/>
        </w:rPr>
        <mc:AlternateContent>
          <mc:Choice Requires="wps">
            <w:drawing>
              <wp:anchor distT="0" distB="0" distL="114300" distR="114300" simplePos="0" relativeHeight="251704320" behindDoc="0" locked="0" layoutInCell="1" allowOverlap="1" wp14:anchorId="06DB3944" wp14:editId="23309B5B">
                <wp:simplePos x="0" y="0"/>
                <wp:positionH relativeFrom="column">
                  <wp:posOffset>3275330</wp:posOffset>
                </wp:positionH>
                <wp:positionV relativeFrom="paragraph">
                  <wp:posOffset>181610</wp:posOffset>
                </wp:positionV>
                <wp:extent cx="925195" cy="129540"/>
                <wp:effectExtent l="0" t="0" r="0" b="0"/>
                <wp:wrapNone/>
                <wp:docPr id="36" name="AutoShape 2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129540"/>
                        </a:xfrm>
                        <a:prstGeom prst="roundRect">
                          <a:avLst>
                            <a:gd name="adj" fmla="val 16667"/>
                          </a:avLst>
                        </a:prstGeom>
                        <a:solidFill>
                          <a:srgbClr val="D6E3B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475B98D" w14:textId="700D64F8" w:rsidR="00D22DF5" w:rsidRPr="003A4C7A" w:rsidRDefault="00D22DF5" w:rsidP="003F20F7">
                            <w:pPr>
                              <w:pStyle w:val="Cuadros"/>
                              <w:jc w:val="center"/>
                              <w:rPr>
                                <w:rFonts w:ascii="Calibri" w:hAnsi="Calibri"/>
                                <w:i/>
                                <w:sz w:val="14"/>
                                <w:szCs w:val="12"/>
                                <w:lang w:val="es-ES_tradnl"/>
                              </w:rPr>
                            </w:pPr>
                            <w:r>
                              <w:rPr>
                                <w:rFonts w:ascii="Calibri" w:hAnsi="Calibri"/>
                                <w:i/>
                                <w:sz w:val="14"/>
                                <w:szCs w:val="12"/>
                                <w:lang w:val="es-ES_tradnl"/>
                              </w:rPr>
                              <w:t>constitue</w:t>
                            </w:r>
                            <w:r w:rsidR="00F8410B">
                              <w:rPr>
                                <w:rFonts w:ascii="Calibri" w:hAnsi="Calibri"/>
                                <w:i/>
                                <w:sz w:val="14"/>
                                <w:szCs w:val="12"/>
                                <w:lang w:val="es-ES_tradnl"/>
                              </w:rPr>
                              <w:t>ix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DB3944" id="AutoShape 2445" o:spid="_x0000_s1175" style="position:absolute;left:0;text-align:left;margin-left:257.9pt;margin-top:14.3pt;width:72.85pt;height:10.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nUHQIAABIEAAAOAAAAZHJzL2Uyb0RvYy54bWysU1GP0zAMfkfiP0R5Z113245V607HxiGk&#10;A04c/IAsSddCGgcnW7f79TjpOg54Q7xEdmJ/tr/PWd4cW8MOGn0DtuT5aMyZthJUY3cl//rl7tVr&#10;znwQVgkDVpf8pD2/Wb18sexcoSdQg1EaGYFYX3Su5HUIrsgyL2vdCj8Cpy09VoCtCOTiLlMoOkJv&#10;TTYZj+dZB6gcgtTe0+2mf+SrhF9VWoZPVeV1YKbk1FtIJ6ZzG89stRTFDoWrG3luQ/xDF61oLBW9&#10;QG1EEGyPzV9QbSMRPFRhJKHNoKoaqdMMNE0+/mOax1o4nWYhcry70OT/H6z8eHhA1qiSX805s6Il&#10;jW73AVJpNplOZ5GizvmCIh/dA8YhvbsH+d0zC+ta2J2+RYSu1kJRY3mMz35LiI6nVLbtPoCiAoIK&#10;JLaOFbYRkHhgxyTK6SKKPgYm6XIxmeWLGWeSnvLJYjZNomWiGJId+vBOQ8uiUXKEvVWfSfhUQRzu&#10;fUjCqPN0Qn3jrGoNyXwQhuXz+fw69SyKczBhD5hpWjCNumuMSQ7utmuDjFJLvpm/vXqzPif752HG&#10;xmALMS3yIYp4k2iJTPSMhuP2mKi/ng4kb0GdiCiEflHpY5FRAz5x1tGSltz/2AvUnJn3lsiOGz0Y&#10;OBjbwRBWUmrJA2e9uQ795u8dNruakPPEkYWoeNWEQbm+i3O/tHhpgPMniZv93E9Rv77y6icAAAD/&#10;/wMAUEsDBBQABgAIAAAAIQD/MO393wAAAAkBAAAPAAAAZHJzL2Rvd25yZXYueG1sTI9BT8JAFITv&#10;JvyHzSPxJtsS29TaV2IImnjBWOG+dB9tQ/dt7S5Q/73rSY6Tmcx8U6wm04sLja6zjBAvIhDEtdUd&#10;Nwi7r9eHDITzirXqLRPCDzlYlbO7QuXaXvmTLpVvRChhlyuE1vshl9LVLRnlFnYgDt7Rjkb5IMdG&#10;6lFdQ7np5TKKUmlUx2GhVQOtW6pP1dkgvHfrbC+3erc5ZqftvtIf328biXg/n16eQXia/H8Y/vAD&#10;OpSB6WDPrJ3oEZI4CegeYZmlIEIgTeMExAHh8SkCWRby9kH5CwAA//8DAFBLAQItABQABgAIAAAA&#10;IQC2gziS/gAAAOEBAAATAAAAAAAAAAAAAAAAAAAAAABbQ29udGVudF9UeXBlc10ueG1sUEsBAi0A&#10;FAAGAAgAAAAhADj9If/WAAAAlAEAAAsAAAAAAAAAAAAAAAAALwEAAF9yZWxzLy5yZWxzUEsBAi0A&#10;FAAGAAgAAAAhACLNOdQdAgAAEgQAAA4AAAAAAAAAAAAAAAAALgIAAGRycy9lMm9Eb2MueG1sUEsB&#10;Ai0AFAAGAAgAAAAhAP8w7f3fAAAACQEAAA8AAAAAAAAAAAAAAAAAdwQAAGRycy9kb3ducmV2Lnht&#10;bFBLBQYAAAAABAAEAPMAAACDBQAAAAA=&#10;" fillcolor="#d6e3bc" stroked="f">
                <v:textbox inset="0,0,0,0">
                  <w:txbxContent>
                    <w:p w14:paraId="0475B98D" w14:textId="700D64F8" w:rsidR="00D22DF5" w:rsidRPr="003A4C7A" w:rsidRDefault="00D22DF5" w:rsidP="003F20F7">
                      <w:pPr>
                        <w:pStyle w:val="Cuadros"/>
                        <w:jc w:val="center"/>
                        <w:rPr>
                          <w:rFonts w:ascii="Calibri" w:hAnsi="Calibri"/>
                          <w:i/>
                          <w:sz w:val="14"/>
                          <w:szCs w:val="12"/>
                          <w:lang w:val="es-ES_tradnl"/>
                        </w:rPr>
                      </w:pPr>
                      <w:r>
                        <w:rPr>
                          <w:rFonts w:ascii="Calibri" w:hAnsi="Calibri"/>
                          <w:i/>
                          <w:sz w:val="14"/>
                          <w:szCs w:val="12"/>
                          <w:lang w:val="es-ES_tradnl"/>
                        </w:rPr>
                        <w:t>constitue</w:t>
                      </w:r>
                      <w:r w:rsidR="00F8410B">
                        <w:rPr>
                          <w:rFonts w:ascii="Calibri" w:hAnsi="Calibri"/>
                          <w:i/>
                          <w:sz w:val="14"/>
                          <w:szCs w:val="12"/>
                          <w:lang w:val="es-ES_tradnl"/>
                        </w:rPr>
                        <w:t>ix</w:t>
                      </w:r>
                    </w:p>
                  </w:txbxContent>
                </v:textbox>
              </v:roundrect>
            </w:pict>
          </mc:Fallback>
        </mc:AlternateContent>
      </w:r>
      <w:r w:rsidRPr="001A34AB">
        <w:rPr>
          <w:noProof/>
          <w:lang w:val="ca-ES" w:eastAsia="ca-ES"/>
        </w:rPr>
        <mc:AlternateContent>
          <mc:Choice Requires="wps">
            <w:drawing>
              <wp:anchor distT="0" distB="0" distL="114300" distR="114300" simplePos="0" relativeHeight="251611136" behindDoc="0" locked="0" layoutInCell="1" allowOverlap="1" wp14:anchorId="1AC4A7A3" wp14:editId="055FC6D3">
                <wp:simplePos x="0" y="0"/>
                <wp:positionH relativeFrom="column">
                  <wp:posOffset>699770</wp:posOffset>
                </wp:positionH>
                <wp:positionV relativeFrom="paragraph">
                  <wp:posOffset>99695</wp:posOffset>
                </wp:positionV>
                <wp:extent cx="1257935" cy="637540"/>
                <wp:effectExtent l="0" t="0" r="0" b="0"/>
                <wp:wrapNone/>
                <wp:docPr id="35" name="AutoShape 2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935" cy="63754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ACDA224" w14:textId="4945C249" w:rsidR="00D22DF5" w:rsidRPr="00F8410B" w:rsidRDefault="00D22DF5" w:rsidP="00A96039">
                            <w:pPr>
                              <w:pStyle w:val="Cuadros"/>
                              <w:ind w:left="0" w:firstLine="0"/>
                              <w:jc w:val="center"/>
                              <w:rPr>
                                <w:rFonts w:ascii="Calibri" w:hAnsi="Calibri"/>
                                <w:i/>
                                <w:sz w:val="14"/>
                                <w:szCs w:val="12"/>
                                <w:lang w:val="ca-ES"/>
                              </w:rPr>
                            </w:pPr>
                            <w:r w:rsidRPr="00F8410B">
                              <w:rPr>
                                <w:rFonts w:ascii="Calibri" w:hAnsi="Calibri"/>
                                <w:i/>
                                <w:sz w:val="14"/>
                                <w:szCs w:val="12"/>
                                <w:lang w:val="ca-ES"/>
                              </w:rPr>
                              <w:t>activa un pla de protecció civil d</w:t>
                            </w:r>
                            <w:r w:rsidR="00F8410B">
                              <w:rPr>
                                <w:rFonts w:ascii="Calibri" w:hAnsi="Calibri"/>
                                <w:i/>
                                <w:sz w:val="14"/>
                                <w:szCs w:val="12"/>
                                <w:lang w:val="ca-ES"/>
                              </w:rPr>
                              <w:t>’à</w:t>
                            </w:r>
                            <w:r w:rsidRPr="00F8410B">
                              <w:rPr>
                                <w:rFonts w:ascii="Calibri" w:hAnsi="Calibri"/>
                                <w:i/>
                                <w:sz w:val="14"/>
                                <w:szCs w:val="12"/>
                                <w:lang w:val="ca-ES"/>
                              </w:rPr>
                              <w:t>mbit superior, constit</w:t>
                            </w:r>
                            <w:r w:rsidR="00F8410B">
                              <w:rPr>
                                <w:rFonts w:ascii="Calibri" w:hAnsi="Calibri"/>
                                <w:i/>
                                <w:sz w:val="14"/>
                                <w:szCs w:val="12"/>
                                <w:lang w:val="ca-ES"/>
                              </w:rPr>
                              <w:t>uint-</w:t>
                            </w:r>
                            <w:r w:rsidRPr="00F8410B">
                              <w:rPr>
                                <w:rFonts w:ascii="Calibri" w:hAnsi="Calibri"/>
                                <w:i/>
                                <w:sz w:val="14"/>
                                <w:szCs w:val="12"/>
                                <w:lang w:val="ca-ES"/>
                              </w:rPr>
                              <w:t>se l</w:t>
                            </w:r>
                            <w:r w:rsidR="00F8410B">
                              <w:rPr>
                                <w:rFonts w:ascii="Calibri" w:hAnsi="Calibri"/>
                                <w:i/>
                                <w:sz w:val="14"/>
                                <w:szCs w:val="12"/>
                                <w:lang w:val="ca-ES"/>
                              </w:rPr>
                              <w:t>e</w:t>
                            </w:r>
                            <w:r w:rsidRPr="00F8410B">
                              <w:rPr>
                                <w:rFonts w:ascii="Calibri" w:hAnsi="Calibri"/>
                                <w:i/>
                                <w:sz w:val="14"/>
                                <w:szCs w:val="12"/>
                                <w:lang w:val="ca-ES"/>
                              </w:rPr>
                              <w:t>s estructur</w:t>
                            </w:r>
                            <w:r w:rsidR="00F8410B">
                              <w:rPr>
                                <w:rFonts w:ascii="Calibri" w:hAnsi="Calibri"/>
                                <w:i/>
                                <w:sz w:val="14"/>
                                <w:szCs w:val="12"/>
                                <w:lang w:val="ca-ES"/>
                              </w:rPr>
                              <w:t>e</w:t>
                            </w:r>
                            <w:r w:rsidRPr="00F8410B">
                              <w:rPr>
                                <w:rFonts w:ascii="Calibri" w:hAnsi="Calibri"/>
                                <w:i/>
                                <w:sz w:val="14"/>
                                <w:szCs w:val="12"/>
                                <w:lang w:val="ca-ES"/>
                              </w:rPr>
                              <w:t>s de resp</w:t>
                            </w:r>
                            <w:r w:rsidR="00F8410B">
                              <w:rPr>
                                <w:rFonts w:ascii="Calibri" w:hAnsi="Calibri"/>
                                <w:i/>
                                <w:sz w:val="14"/>
                                <w:szCs w:val="12"/>
                                <w:lang w:val="ca-ES"/>
                              </w:rPr>
                              <w:t>o</w:t>
                            </w:r>
                            <w:r w:rsidRPr="00F8410B">
                              <w:rPr>
                                <w:rFonts w:ascii="Calibri" w:hAnsi="Calibri"/>
                                <w:i/>
                                <w:sz w:val="14"/>
                                <w:szCs w:val="12"/>
                                <w:lang w:val="ca-ES"/>
                              </w:rPr>
                              <w:t>sta en funció de la situació que se declare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C4A7A3" id="AutoShape 2442" o:spid="_x0000_s1176" style="position:absolute;left:0;text-align:left;margin-left:55.1pt;margin-top:7.85pt;width:99.05pt;height:50.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PAZGQIAABMEAAAOAAAAZHJzL2Uyb0RvYy54bWysU9uOEzEMfUfiH6K802m7vcCo09WqqyKk&#10;BVYsfECaZC6QiYOTdqZ8PU46UxZ4Q+QhchL72D7H2dz2rWEnjb4BW/DZZMqZthJUY6uCf/m8f/Wa&#10;Mx+EVcKA1QU/a89vty9fbDqX6znUYJRGRiDW550reB2Cy7PMy1q3wk/AaUuPJWArAh2xyhSKjtBb&#10;k82n01XWASqHILX3dHt/eeTbhF+WWoaPZel1YKbgVFtIO6b9EPdsuxF5hcLVjRzKEP9QRSsaS0mv&#10;UPciCHbE5i+otpEIHsowkdBmUJaN1KkH6mY2/aObp1o4nXohcry70uT/H6z8cHpE1qiC3yw5s6Il&#10;je6OAVJqNl8s5pGizvmcPJ/cI8YmvXsA+c0zC7ta2ErfIUJXa6GosFn0z34LiAdPoezQvQdFCQQl&#10;SGz1JbYRkHhgfRLlfBVF94FJupzNl+s3sThJb6ub9XKRVMtEPkY79OGthpZFo+AIR6s+kfIphTg9&#10;+JCUUUN7Qn3lrGwN6XwShs1Wq9U6FS3ywZmwR8zULphG7Rtj0gGrw84go9CC79Magv1zN2Ojs4UY&#10;FgkRebxJvEQqLpSG/tAn7tfLkeUDqDMxhXCZVPpZZNSAPzjraEoL7r8fBWrOzDtLbMeRHg0cjcNo&#10;CCsptOCBs4u5C5fRPzpsqpqQZ4kjC1HysgmjdJcqhnpp8lIDwy+Jo/38nLx+/eXtTwAAAP//AwBQ&#10;SwMEFAAGAAgAAAAhAODPjCDfAAAACgEAAA8AAABkcnMvZG93bnJldi54bWxMj8FOwzAQRO9I/IO1&#10;SNyonYSWKsSpKqT2Qi9tQeLoJksSiNdR7LaGr+/2BLcdzdPsTLGIthcnHH3nSEMyUSCQKld31Gh4&#10;268e5iB8MFSb3hFq+EEPi/L2pjB57c60xdMuNIJDyOdGQxvCkEvpqxat8RM3ILH36UZrAsuxkfVo&#10;zhxue5kqNZPWdMQfWjPgS4vV9+5oNbzvQ/aYrteb+Co/cDmNX6ut/NX6/i4un0EEjOEPhmt9rg4l&#10;dzq4I9Ve9KwTlTLKx/QJBAOZmmcgDldnloAsC/l/QnkBAAD//wMAUEsBAi0AFAAGAAgAAAAhALaD&#10;OJL+AAAA4QEAABMAAAAAAAAAAAAAAAAAAAAAAFtDb250ZW50X1R5cGVzXS54bWxQSwECLQAUAAYA&#10;CAAAACEAOP0h/9YAAACUAQAACwAAAAAAAAAAAAAAAAAvAQAAX3JlbHMvLnJlbHNQSwECLQAUAAYA&#10;CAAAACEAJvTwGRkCAAATBAAADgAAAAAAAAAAAAAAAAAuAgAAZHJzL2Uyb0RvYy54bWxQSwECLQAU&#10;AAYACAAAACEA4M+MIN8AAAAKAQAADwAAAAAAAAAAAAAAAABzBAAAZHJzL2Rvd25yZXYueG1sUEsF&#10;BgAAAAAEAAQA8wAAAH8FAAAAAA==&#10;" stroked="f">
                <v:textbox inset="0,0,0,0">
                  <w:txbxContent>
                    <w:p w14:paraId="6ACDA224" w14:textId="4945C249" w:rsidR="00D22DF5" w:rsidRPr="00F8410B" w:rsidRDefault="00D22DF5" w:rsidP="00A96039">
                      <w:pPr>
                        <w:pStyle w:val="Cuadros"/>
                        <w:ind w:left="0" w:firstLine="0"/>
                        <w:jc w:val="center"/>
                        <w:rPr>
                          <w:rFonts w:ascii="Calibri" w:hAnsi="Calibri"/>
                          <w:i/>
                          <w:sz w:val="14"/>
                          <w:szCs w:val="12"/>
                          <w:lang w:val="ca-ES"/>
                        </w:rPr>
                      </w:pPr>
                      <w:r w:rsidRPr="00F8410B">
                        <w:rPr>
                          <w:rFonts w:ascii="Calibri" w:hAnsi="Calibri"/>
                          <w:i/>
                          <w:sz w:val="14"/>
                          <w:szCs w:val="12"/>
                          <w:lang w:val="ca-ES"/>
                        </w:rPr>
                        <w:t>activa un pla de protecció civil d</w:t>
                      </w:r>
                      <w:r w:rsidR="00F8410B">
                        <w:rPr>
                          <w:rFonts w:ascii="Calibri" w:hAnsi="Calibri"/>
                          <w:i/>
                          <w:sz w:val="14"/>
                          <w:szCs w:val="12"/>
                          <w:lang w:val="ca-ES"/>
                        </w:rPr>
                        <w:t>’à</w:t>
                      </w:r>
                      <w:r w:rsidRPr="00F8410B">
                        <w:rPr>
                          <w:rFonts w:ascii="Calibri" w:hAnsi="Calibri"/>
                          <w:i/>
                          <w:sz w:val="14"/>
                          <w:szCs w:val="12"/>
                          <w:lang w:val="ca-ES"/>
                        </w:rPr>
                        <w:t>mbit superior, constit</w:t>
                      </w:r>
                      <w:r w:rsidR="00F8410B">
                        <w:rPr>
                          <w:rFonts w:ascii="Calibri" w:hAnsi="Calibri"/>
                          <w:i/>
                          <w:sz w:val="14"/>
                          <w:szCs w:val="12"/>
                          <w:lang w:val="ca-ES"/>
                        </w:rPr>
                        <w:t>uint-</w:t>
                      </w:r>
                      <w:r w:rsidRPr="00F8410B">
                        <w:rPr>
                          <w:rFonts w:ascii="Calibri" w:hAnsi="Calibri"/>
                          <w:i/>
                          <w:sz w:val="14"/>
                          <w:szCs w:val="12"/>
                          <w:lang w:val="ca-ES"/>
                        </w:rPr>
                        <w:t>se l</w:t>
                      </w:r>
                      <w:r w:rsidR="00F8410B">
                        <w:rPr>
                          <w:rFonts w:ascii="Calibri" w:hAnsi="Calibri"/>
                          <w:i/>
                          <w:sz w:val="14"/>
                          <w:szCs w:val="12"/>
                          <w:lang w:val="ca-ES"/>
                        </w:rPr>
                        <w:t>e</w:t>
                      </w:r>
                      <w:r w:rsidRPr="00F8410B">
                        <w:rPr>
                          <w:rFonts w:ascii="Calibri" w:hAnsi="Calibri"/>
                          <w:i/>
                          <w:sz w:val="14"/>
                          <w:szCs w:val="12"/>
                          <w:lang w:val="ca-ES"/>
                        </w:rPr>
                        <w:t>s estructur</w:t>
                      </w:r>
                      <w:r w:rsidR="00F8410B">
                        <w:rPr>
                          <w:rFonts w:ascii="Calibri" w:hAnsi="Calibri"/>
                          <w:i/>
                          <w:sz w:val="14"/>
                          <w:szCs w:val="12"/>
                          <w:lang w:val="ca-ES"/>
                        </w:rPr>
                        <w:t>e</w:t>
                      </w:r>
                      <w:r w:rsidRPr="00F8410B">
                        <w:rPr>
                          <w:rFonts w:ascii="Calibri" w:hAnsi="Calibri"/>
                          <w:i/>
                          <w:sz w:val="14"/>
                          <w:szCs w:val="12"/>
                          <w:lang w:val="ca-ES"/>
                        </w:rPr>
                        <w:t>s de resp</w:t>
                      </w:r>
                      <w:r w:rsidR="00F8410B">
                        <w:rPr>
                          <w:rFonts w:ascii="Calibri" w:hAnsi="Calibri"/>
                          <w:i/>
                          <w:sz w:val="14"/>
                          <w:szCs w:val="12"/>
                          <w:lang w:val="ca-ES"/>
                        </w:rPr>
                        <w:t>o</w:t>
                      </w:r>
                      <w:r w:rsidRPr="00F8410B">
                        <w:rPr>
                          <w:rFonts w:ascii="Calibri" w:hAnsi="Calibri"/>
                          <w:i/>
                          <w:sz w:val="14"/>
                          <w:szCs w:val="12"/>
                          <w:lang w:val="ca-ES"/>
                        </w:rPr>
                        <w:t>sta en funció de la situació que se declare</w:t>
                      </w:r>
                    </w:p>
                  </w:txbxContent>
                </v:textbox>
              </v:roundrect>
            </w:pict>
          </mc:Fallback>
        </mc:AlternateContent>
      </w:r>
    </w:p>
    <w:p w14:paraId="09801005" w14:textId="77777777" w:rsidR="00DB3DF0" w:rsidRPr="001A34AB" w:rsidRDefault="00DB3DF0" w:rsidP="00DB3DF0">
      <w:pPr>
        <w:rPr>
          <w:lang w:val="ca-ES"/>
        </w:rPr>
      </w:pPr>
    </w:p>
    <w:p w14:paraId="10F34757" w14:textId="77777777" w:rsidR="00DB3DF0" w:rsidRPr="001A34AB" w:rsidRDefault="00250F10" w:rsidP="00DB3DF0">
      <w:pPr>
        <w:rPr>
          <w:lang w:val="ca-ES"/>
        </w:rPr>
      </w:pPr>
      <w:r w:rsidRPr="001A34AB">
        <w:rPr>
          <w:noProof/>
          <w:lang w:val="ca-ES" w:eastAsia="ca-ES"/>
        </w:rPr>
        <mc:AlternateContent>
          <mc:Choice Requires="wpg">
            <w:drawing>
              <wp:anchor distT="0" distB="0" distL="114300" distR="114300" simplePos="0" relativeHeight="251706368" behindDoc="0" locked="0" layoutInCell="1" allowOverlap="1" wp14:anchorId="465B3F61" wp14:editId="359B44F4">
                <wp:simplePos x="0" y="0"/>
                <wp:positionH relativeFrom="column">
                  <wp:posOffset>2570480</wp:posOffset>
                </wp:positionH>
                <wp:positionV relativeFrom="paragraph">
                  <wp:posOffset>90805</wp:posOffset>
                </wp:positionV>
                <wp:extent cx="3164840" cy="1414145"/>
                <wp:effectExtent l="0" t="0" r="0" b="0"/>
                <wp:wrapNone/>
                <wp:docPr id="24" name="Group 2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4840" cy="1414145"/>
                          <a:chOff x="2081" y="6912"/>
                          <a:chExt cx="4984" cy="2227"/>
                        </a:xfrm>
                      </wpg:grpSpPr>
                      <wps:wsp>
                        <wps:cNvPr id="25" name="AutoShape 2447"/>
                        <wps:cNvSpPr>
                          <a:spLocks noChangeArrowheads="1"/>
                        </wps:cNvSpPr>
                        <wps:spPr bwMode="auto">
                          <a:xfrm>
                            <a:off x="2081" y="6912"/>
                            <a:ext cx="4984" cy="2227"/>
                          </a:xfrm>
                          <a:prstGeom prst="roundRect">
                            <a:avLst>
                              <a:gd name="adj" fmla="val 16667"/>
                            </a:avLst>
                          </a:prstGeom>
                          <a:solidFill>
                            <a:srgbClr val="EAF1DD"/>
                          </a:solidFill>
                          <a:ln w="63500" cmpd="thickThin">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6" name="Line 2448"/>
                        <wps:cNvCnPr/>
                        <wps:spPr bwMode="auto">
                          <a:xfrm flipV="1">
                            <a:off x="2988" y="8059"/>
                            <a:ext cx="3130" cy="0"/>
                          </a:xfrm>
                          <a:prstGeom prst="line">
                            <a:avLst/>
                          </a:prstGeom>
                          <a:noFill/>
                          <a:ln w="12700">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27" name="Line 2449"/>
                        <wps:cNvCnPr/>
                        <wps:spPr bwMode="auto">
                          <a:xfrm>
                            <a:off x="2988" y="8059"/>
                            <a:ext cx="0" cy="220"/>
                          </a:xfrm>
                          <a:prstGeom prst="line">
                            <a:avLst/>
                          </a:prstGeom>
                          <a:noFill/>
                          <a:ln w="12700">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28" name="AutoShape 2450"/>
                        <wps:cNvSpPr>
                          <a:spLocks noChangeArrowheads="1"/>
                        </wps:cNvSpPr>
                        <wps:spPr bwMode="auto">
                          <a:xfrm>
                            <a:off x="2304" y="8267"/>
                            <a:ext cx="1360" cy="544"/>
                          </a:xfrm>
                          <a:prstGeom prst="roundRect">
                            <a:avLst>
                              <a:gd name="adj" fmla="val 16667"/>
                            </a:avLst>
                          </a:prstGeom>
                          <a:solidFill>
                            <a:srgbClr val="C2D69B"/>
                          </a:solidFill>
                          <a:ln w="12700">
                            <a:solidFill>
                              <a:srgbClr val="76923C"/>
                            </a:solidFill>
                            <a:round/>
                            <a:headEnd/>
                            <a:tailEnd/>
                          </a:ln>
                        </wps:spPr>
                        <wps:txbx>
                          <w:txbxContent>
                            <w:p w14:paraId="31BF0DC6" w14:textId="77777777" w:rsidR="00D22DF5" w:rsidRPr="00E05939" w:rsidRDefault="00D22DF5" w:rsidP="003F20F7">
                              <w:pPr>
                                <w:pStyle w:val="Sinespaciado"/>
                                <w:spacing w:before="40"/>
                                <w:rPr>
                                  <w:b/>
                                  <w:color w:val="4A442A"/>
                                  <w:szCs w:val="16"/>
                                  <w:lang w:val="ca-ES"/>
                                </w:rPr>
                              </w:pPr>
                              <w:r w:rsidRPr="00E05939">
                                <w:rPr>
                                  <w:b/>
                                  <w:color w:val="4A442A"/>
                                  <w:szCs w:val="16"/>
                                  <w:lang w:val="ca-ES"/>
                                </w:rPr>
                                <w:t xml:space="preserve">Comité </w:t>
                              </w:r>
                            </w:p>
                            <w:p w14:paraId="09803E2C" w14:textId="01FAA616" w:rsidR="00D22DF5" w:rsidRPr="00E05939" w:rsidRDefault="00D22DF5" w:rsidP="003F20F7">
                              <w:pPr>
                                <w:pStyle w:val="Sinespaciado"/>
                                <w:rPr>
                                  <w:b/>
                                  <w:color w:val="4A442A"/>
                                  <w:szCs w:val="16"/>
                                  <w:lang w:val="ca-ES"/>
                                </w:rPr>
                              </w:pPr>
                              <w:r w:rsidRPr="00E05939">
                                <w:rPr>
                                  <w:b/>
                                  <w:color w:val="4A442A"/>
                                  <w:szCs w:val="16"/>
                                  <w:lang w:val="ca-ES"/>
                                </w:rPr>
                                <w:t>A</w:t>
                              </w:r>
                              <w:r w:rsidR="00F8410B" w:rsidRPr="00E05939">
                                <w:rPr>
                                  <w:b/>
                                  <w:color w:val="4A442A"/>
                                  <w:szCs w:val="16"/>
                                  <w:lang w:val="ca-ES"/>
                                </w:rPr>
                                <w:t>s</w:t>
                              </w:r>
                              <w:r w:rsidRPr="00E05939">
                                <w:rPr>
                                  <w:b/>
                                  <w:color w:val="4A442A"/>
                                  <w:szCs w:val="16"/>
                                  <w:lang w:val="ca-ES"/>
                                </w:rPr>
                                <w:t>se</w:t>
                              </w:r>
                              <w:r w:rsidR="00F8410B" w:rsidRPr="00E05939">
                                <w:rPr>
                                  <w:b/>
                                  <w:color w:val="4A442A"/>
                                  <w:szCs w:val="16"/>
                                  <w:lang w:val="ca-ES"/>
                                </w:rPr>
                                <w:t>s</w:t>
                              </w:r>
                              <w:r w:rsidRPr="00E05939">
                                <w:rPr>
                                  <w:b/>
                                  <w:color w:val="4A442A"/>
                                  <w:szCs w:val="16"/>
                                  <w:lang w:val="ca-ES"/>
                                </w:rPr>
                                <w:t>sor</w:t>
                              </w:r>
                            </w:p>
                          </w:txbxContent>
                        </wps:txbx>
                        <wps:bodyPr rot="0" vert="horz" wrap="square" lIns="18000" tIns="0" rIns="18000" bIns="0" anchor="t" anchorCtr="0" upright="1">
                          <a:noAutofit/>
                        </wps:bodyPr>
                      </wps:wsp>
                      <wps:wsp>
                        <wps:cNvPr id="29" name="AutoShape 2451"/>
                        <wps:cNvSpPr>
                          <a:spLocks noChangeArrowheads="1"/>
                        </wps:cNvSpPr>
                        <wps:spPr bwMode="auto">
                          <a:xfrm>
                            <a:off x="3664" y="7530"/>
                            <a:ext cx="1831" cy="330"/>
                          </a:xfrm>
                          <a:prstGeom prst="roundRect">
                            <a:avLst>
                              <a:gd name="adj" fmla="val 16667"/>
                            </a:avLst>
                          </a:prstGeom>
                          <a:solidFill>
                            <a:srgbClr val="C2D69B"/>
                          </a:solidFill>
                          <a:ln w="127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5A4F76D" w14:textId="4CE77A53" w:rsidR="00D22DF5" w:rsidRPr="0074177C" w:rsidRDefault="00D22DF5" w:rsidP="003F20F7">
                              <w:pPr>
                                <w:pStyle w:val="Sinespaciado"/>
                                <w:rPr>
                                  <w:b/>
                                  <w:color w:val="4F6228"/>
                                </w:rPr>
                              </w:pPr>
                              <w:r w:rsidRPr="0074177C">
                                <w:rPr>
                                  <w:b/>
                                  <w:color w:val="4F6228"/>
                                </w:rPr>
                                <w:t>Director del Pla</w:t>
                              </w:r>
                            </w:p>
                          </w:txbxContent>
                        </wps:txbx>
                        <wps:bodyPr rot="0" vert="horz" wrap="square" lIns="18000" tIns="36000" rIns="18000" bIns="36000" anchor="t" anchorCtr="0" upright="1">
                          <a:noAutofit/>
                        </wps:bodyPr>
                      </wps:wsp>
                      <wps:wsp>
                        <wps:cNvPr id="30" name="Rectangle 2452"/>
                        <wps:cNvSpPr>
                          <a:spLocks noChangeArrowheads="1"/>
                        </wps:cNvSpPr>
                        <wps:spPr bwMode="auto">
                          <a:xfrm>
                            <a:off x="5345" y="7008"/>
                            <a:ext cx="1496"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21593" w14:textId="77777777" w:rsidR="00D22DF5" w:rsidRPr="0074177C" w:rsidRDefault="00D22DF5" w:rsidP="003F20F7">
                              <w:pPr>
                                <w:pStyle w:val="Sinespaciado"/>
                                <w:rPr>
                                  <w:b/>
                                  <w:color w:val="76923C"/>
                                  <w:sz w:val="24"/>
                                </w:rPr>
                              </w:pPr>
                              <w:r w:rsidRPr="0074177C">
                                <w:rPr>
                                  <w:b/>
                                  <w:color w:val="76923C"/>
                                  <w:sz w:val="24"/>
                                </w:rPr>
                                <w:t>CECOPAL</w:t>
                              </w:r>
                            </w:p>
                          </w:txbxContent>
                        </wps:txbx>
                        <wps:bodyPr rot="0" vert="horz" wrap="square" lIns="18000" tIns="45720" rIns="18000" bIns="45720" anchor="t" anchorCtr="0" upright="1">
                          <a:noAutofit/>
                        </wps:bodyPr>
                      </wps:wsp>
                      <wps:wsp>
                        <wps:cNvPr id="31" name="Line 2453"/>
                        <wps:cNvCnPr/>
                        <wps:spPr bwMode="auto">
                          <a:xfrm>
                            <a:off x="6118" y="8059"/>
                            <a:ext cx="0" cy="220"/>
                          </a:xfrm>
                          <a:prstGeom prst="line">
                            <a:avLst/>
                          </a:prstGeom>
                          <a:noFill/>
                          <a:ln w="12700">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32" name="Line 2454"/>
                        <wps:cNvCnPr/>
                        <wps:spPr bwMode="auto">
                          <a:xfrm>
                            <a:off x="4570" y="7860"/>
                            <a:ext cx="0" cy="407"/>
                          </a:xfrm>
                          <a:prstGeom prst="line">
                            <a:avLst/>
                          </a:prstGeom>
                          <a:noFill/>
                          <a:ln w="12700">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33" name="AutoShape 2455"/>
                        <wps:cNvSpPr>
                          <a:spLocks noChangeArrowheads="1"/>
                        </wps:cNvSpPr>
                        <wps:spPr bwMode="auto">
                          <a:xfrm>
                            <a:off x="3888" y="8255"/>
                            <a:ext cx="1360" cy="544"/>
                          </a:xfrm>
                          <a:prstGeom prst="flowChartAlternateProcess">
                            <a:avLst/>
                          </a:prstGeom>
                          <a:solidFill>
                            <a:srgbClr val="C2D69B"/>
                          </a:solidFill>
                          <a:ln w="12700">
                            <a:solidFill>
                              <a:srgbClr val="76923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C0C3867" w14:textId="25722378" w:rsidR="00D22DF5" w:rsidRPr="00E05939" w:rsidRDefault="00D22DF5" w:rsidP="003F20F7">
                              <w:pPr>
                                <w:pStyle w:val="Sinespaciado"/>
                                <w:spacing w:before="40"/>
                                <w:rPr>
                                  <w:b/>
                                  <w:color w:val="4A442A"/>
                                  <w:szCs w:val="16"/>
                                  <w:lang w:val="ca-ES"/>
                                </w:rPr>
                              </w:pPr>
                              <w:r w:rsidRPr="00E05939">
                                <w:rPr>
                                  <w:b/>
                                  <w:color w:val="4A442A"/>
                                  <w:szCs w:val="16"/>
                                  <w:lang w:val="ca-ES"/>
                                </w:rPr>
                                <w:t>Gabinet d</w:t>
                              </w:r>
                              <w:r w:rsidR="00F8410B" w:rsidRPr="00E05939">
                                <w:rPr>
                                  <w:b/>
                                  <w:color w:val="4A442A"/>
                                  <w:szCs w:val="16"/>
                                  <w:lang w:val="ca-ES"/>
                                </w:rPr>
                                <w:t>’</w:t>
                              </w:r>
                              <w:r w:rsidRPr="00E05939">
                                <w:rPr>
                                  <w:b/>
                                  <w:color w:val="4A442A"/>
                                  <w:szCs w:val="16"/>
                                  <w:lang w:val="ca-ES"/>
                                </w:rPr>
                                <w:t>Informació</w:t>
                              </w:r>
                            </w:p>
                          </w:txbxContent>
                        </wps:txbx>
                        <wps:bodyPr rot="0" vert="horz" wrap="square" lIns="54000" tIns="0" rIns="54000" bIns="0" anchor="t" anchorCtr="0" upright="1">
                          <a:noAutofit/>
                        </wps:bodyPr>
                      </wps:wsp>
                      <wps:wsp>
                        <wps:cNvPr id="34" name="AutoShape 2456"/>
                        <wps:cNvSpPr>
                          <a:spLocks noChangeArrowheads="1"/>
                        </wps:cNvSpPr>
                        <wps:spPr bwMode="auto">
                          <a:xfrm>
                            <a:off x="5481" y="8255"/>
                            <a:ext cx="1360" cy="544"/>
                          </a:xfrm>
                          <a:prstGeom prst="flowChartAlternateProcess">
                            <a:avLst/>
                          </a:prstGeom>
                          <a:solidFill>
                            <a:srgbClr val="C2D69B"/>
                          </a:solidFill>
                          <a:ln w="12700">
                            <a:solidFill>
                              <a:srgbClr val="76923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3CB1BB7" w14:textId="502412D7" w:rsidR="00D22DF5" w:rsidRPr="008948E1" w:rsidRDefault="00D22DF5" w:rsidP="003F20F7">
                              <w:pPr>
                                <w:pStyle w:val="Sinespaciado"/>
                                <w:spacing w:before="40"/>
                                <w:rPr>
                                  <w:b/>
                                  <w:color w:val="4A442A"/>
                                  <w:szCs w:val="16"/>
                                </w:rPr>
                              </w:pPr>
                              <w:r w:rsidRPr="008948E1">
                                <w:rPr>
                                  <w:b/>
                                  <w:color w:val="4A442A"/>
                                  <w:szCs w:val="16"/>
                                </w:rPr>
                                <w:t>Centr</w:t>
                              </w:r>
                              <w:r w:rsidR="00F8410B">
                                <w:rPr>
                                  <w:b/>
                                  <w:color w:val="4A442A"/>
                                  <w:szCs w:val="16"/>
                                </w:rPr>
                                <w:t>e</w:t>
                              </w:r>
                              <w:r w:rsidRPr="008948E1">
                                <w:rPr>
                                  <w:b/>
                                  <w:color w:val="4A442A"/>
                                  <w:szCs w:val="16"/>
                                </w:rPr>
                                <w:t xml:space="preserve"> de Comunicaciones</w:t>
                              </w:r>
                            </w:p>
                          </w:txbxContent>
                        </wps:txbx>
                        <wps:bodyPr rot="0" vert="horz" wrap="square" lIns="54000" tIns="0" rIns="54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B3F61" id="Group 2446" o:spid="_x0000_s1177" style="position:absolute;left:0;text-align:left;margin-left:202.4pt;margin-top:7.15pt;width:249.2pt;height:111.35pt;z-index:251706368" coordorigin="2081,6912" coordsize="4984,2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Fbe6wQAAK4aAAAOAAAAZHJzL2Uyb0RvYy54bWzsWdtu4zYQfS/QfyD03lh3y0acRWonQYFs&#10;G3S3faclylJXIlVKiZx+fWdISra8drJxsEaDJgEMUaSo4ZzDmcPR+Yd1WZAHJutc8JnlnNkWYTwW&#10;Sc5XM+uPz9c/RRapG8oTWgjOZtYjq60PFz/+cN5WU+aKTBQJkwQm4fW0rWZW1jTVdDSq44yVtD4T&#10;FePQmQpZ0gaacjVKJG1h9rIYubYdjlohk0qKmNU13F3oTutCzZ+mLG5+S9OaNaSYWWBbo36l+l3i&#10;7+jinE5XklZZHhsz6BFWlDTn8NJ+qgVtKLmX+VdTlXksRS3S5iwW5UikaR4ztQZYjWPvrOZGivtK&#10;rWU1bVdV7yZw7Y6fjp42/vXhTpI8mVmubxFOS8BIvZa4vh+ie9pqNYVRN7L6VN1JvUa4vBXxlxq6&#10;R7v92F7pwWTZfhQJzEjvG6Hcs05liVPAwslaofDYo8DWDYnhpueEfuQDWDH0OT7+BxqnOAMw8TnX&#10;jhyLQHc4cdyu78o8708iWAo+7LruGHtHdKpfrIw1xuHKgHP1xq3169z6KaMVU2jV6LDOrUHn1ktw&#10;ghqDrlV2oQEwsvNrrZ1KuJhnlK/YpZSizRhNwDBHrWPwADZqgORZL+/xVufrJ3xFp5WsmxsmSoIX&#10;MwvIyJPfYUcpJOnDbd0oNiSGNjT5yyJpWcD+eaAFccIw7LxvBgMO3Zz4ZC2KPLnOi0I15Go5LySB&#10;R2fW1eW1s1gY6AbDCk5agN0LbCRIWQFxG9i6Xz5nZgMORtfbk47DievN902qVqYiAXr7iifquqF5&#10;oa/B7oKjkUxFFFi4Jr72vybSUiSPgIUUOsRASISLTMh/LNJCeJlZ9d/3VDKLFL9wwHPi+EjxRjX8&#10;YOxCQ273LLd7KI9hKliqRfTlvNEx7L6S+SqDNzkKFC6QZGne26etUrtUcf1UpA870t/mnCHfI/S7&#10;oe+c30nTOsxfkhZ59We3MBMv3EkE+QR2dmQHE5wRIOmjhmdChgrq/ZbfUM7QuACLNgxGIDdDcEIu&#10;kJJqbk02xx0D2RRHDxL2FNxCU9GDELJOBeN4F0bl9JfAiG57HjyDnAu7QAPS5YkuXLxjd1glHMg7&#10;sFF0Ot/OO4FysAHwu+cdz4ZEjLvV1Zlgs1sdLzSYB77/NOYnTDtzdxFOfjbmDBLJCSOB2uMYF/Um&#10;b9bLtdJnY6PG6ukLU40T2ZgsdaqBC51mzF2dZuDum0sxk738VjrpRPz2wlDzexxA7lEZo8tGTuSB&#10;QEUN6umuw/no/8bvJ1XUhu29QH4N2yHKIPX3MN70vDXWo8bRUR2FOBwSClRXgToDnYj1gQfHMYzq&#10;oIqUqtuK6v4EhB+y3re9Z6L64Byhk36X7L9SYYMbRowfDJO90nwNcQaKfBAqTc+bIw6EI00co8gD&#10;BdCRUi50nEM6HAiqj97vUk5VsF5Umdkv5Tx3FzslmY7EDggMGOH+jUCDDbKWwc63u3P7uwz/9mLd&#10;Aey8DruBDFcFrRMFbC/qDs1uYAppvUz5dhmeFqKFspRsLouGSU4bdqerrk+dpQcaelCM+b5Su8zB&#10;RlLkJVYK8E/z/PjqzkaX9CfgF6aXwFdSZEeFm7tvVoV7IID3nDL7o8oJqpuBb2rB0Tu9jy1e9vSO&#10;1E7BwPRfp7cq5cNHEVW/Mx9w8KvLdlsVzDafmS7+BQAA//8DAFBLAwQUAAYACAAAACEAETLtiOEA&#10;AAAKAQAADwAAAGRycy9kb3ducmV2LnhtbEyPS0/DMBCE70j8B2uRuFE7D14hTlVVwKmqRIuEuG2T&#10;bRI1Xkexm6T/HnOC42hGM9/ky9l0YqTBtZY1RAsFgri0Vcu1hs/9290TCOeRK+wsk4YLOVgW11c5&#10;ZpWd+IPGna9FKGGXoYbG+z6T0pUNGXQL2xMH72gHgz7IoZbVgFMoN52MlXqQBlsOCw32tG6oPO3O&#10;RsP7hNMqiV7Hzem4vnzv77dfm4i0vr2ZVy8gPM3+Lwy/+AEdisB0sGeunOg0pCoN6D4YaQIiBJ5V&#10;EoM4aIiTRwWyyOX/C8UPAAAA//8DAFBLAQItABQABgAIAAAAIQC2gziS/gAAAOEBAAATAAAAAAAA&#10;AAAAAAAAAAAAAABbQ29udGVudF9UeXBlc10ueG1sUEsBAi0AFAAGAAgAAAAhADj9If/WAAAAlAEA&#10;AAsAAAAAAAAAAAAAAAAALwEAAF9yZWxzLy5yZWxzUEsBAi0AFAAGAAgAAAAhAKtgVt7rBAAArhoA&#10;AA4AAAAAAAAAAAAAAAAALgIAAGRycy9lMm9Eb2MueG1sUEsBAi0AFAAGAAgAAAAhABEy7YjhAAAA&#10;CgEAAA8AAAAAAAAAAAAAAAAARQcAAGRycy9kb3ducmV2LnhtbFBLBQYAAAAABAAEAPMAAABTCAAA&#10;AAA=&#10;">
                <v:roundrect id="AutoShape 2447" o:spid="_x0000_s1178" style="position:absolute;left:2081;top:6912;width:4984;height:2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G2gwQAAANsAAAAPAAAAZHJzL2Rvd25yZXYueG1sRI9BawIx&#10;FITvBf9DeIK3mlWpldUoKgieKnXr/bl5bhY3L8smavz3TUHocZiZb5jFKtpG3KnztWMFo2EGgrh0&#10;uuZKwU+xe5+B8AFZY+OYFDzJw2rZe1tgrt2Dv+l+DJVIEPY5KjAhtLmUvjRk0Q9dS5y8i+sshiS7&#10;SuoOHwluGznOsqm0WHNaMNjS1lB5Pd6sgoOOp8lnUcYvU5yn0lRuXWz2Sg36cT0HESiG//CrvdcK&#10;xh/w9yX9ALn8BQAA//8DAFBLAQItABQABgAIAAAAIQDb4fbL7gAAAIUBAAATAAAAAAAAAAAAAAAA&#10;AAAAAABbQ29udGVudF9UeXBlc10ueG1sUEsBAi0AFAAGAAgAAAAhAFr0LFu/AAAAFQEAAAsAAAAA&#10;AAAAAAAAAAAAHwEAAF9yZWxzLy5yZWxzUEsBAi0AFAAGAAgAAAAhALkobaDBAAAA2wAAAA8AAAAA&#10;AAAAAAAAAAAABwIAAGRycy9kb3ducmV2LnhtbFBLBQYAAAAAAwADALcAAAD1AgAAAAA=&#10;" fillcolor="#eaf1dd" strokecolor="#76923c" strokeweight="5pt">
                  <v:stroke linestyle="thickThin"/>
                  <v:shadow color="#868686"/>
                </v:roundrect>
                <v:line id="Line 2448" o:spid="_x0000_s1179" style="position:absolute;flip:y;visibility:visible;mso-wrap-style:square" from="2988,8059" to="6118,8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291xQAAANsAAAAPAAAAZHJzL2Rvd25yZXYueG1sRI9La8Mw&#10;EITvhfwHsYHeGjmhmOBECX0QKLQY8s5xsba2G2tlLNVR/n1VCOQ4zMw3zHwZTCN66lxtWcF4lIAg&#10;LqyuuVSw266epiCcR9bYWCYFV3KwXAwe5phpe+E19Rtfighhl6GCyvs2k9IVFRl0I9sSR+/bdgZ9&#10;lF0pdYeXCDeNnCRJKg3WHBcqbOmtouK8+TUKXkN6zb/yVb4/9Ik9hvfT8+ePVepxGF5mIDwFfw/f&#10;2h9awSSF/y/xB8jFHwAAAP//AwBQSwECLQAUAAYACAAAACEA2+H2y+4AAACFAQAAEwAAAAAAAAAA&#10;AAAAAAAAAAAAW0NvbnRlbnRfVHlwZXNdLnhtbFBLAQItABQABgAIAAAAIQBa9CxbvwAAABUBAAAL&#10;AAAAAAAAAAAAAAAAAB8BAABfcmVscy8ucmVsc1BLAQItABQABgAIAAAAIQDI0291xQAAANsAAAAP&#10;AAAAAAAAAAAAAAAAAAcCAABkcnMvZG93bnJldi54bWxQSwUGAAAAAAMAAwC3AAAA+QIAAAAA&#10;" strokecolor="#76923c" strokeweight="1pt">
                  <v:shadow color="#333"/>
                </v:line>
                <v:line id="Line 2449" o:spid="_x0000_s1180" style="position:absolute;visibility:visible;mso-wrap-style:square" from="2988,8059" to="2988,8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AeDxQAAANsAAAAPAAAAZHJzL2Rvd25yZXYueG1sRI9BSwMx&#10;FITvgv8hPMGbzdqDLWvTUgrbqhSLVaG9PTavu8HNy5LE3e2/b4SCx2FmvmFmi8E2oiMfjGMFj6MM&#10;BHHptOFKwddn8TAFESKyxsYxKThTgMX89maGuXY9f1C3j5VIEA45KqhjbHMpQ1mTxTByLXHyTs5b&#10;jEn6SmqPfYLbRo6z7ElaNJwWamxpVVP5s/+1CvybPRw3W0P9+9p8F7boDq/ZTqn7u2H5DCLSEP/D&#10;1/aLVjCewN+X9APk/AIAAP//AwBQSwECLQAUAAYACAAAACEA2+H2y+4AAACFAQAAEwAAAAAAAAAA&#10;AAAAAAAAAAAAW0NvbnRlbnRfVHlwZXNdLnhtbFBLAQItABQABgAIAAAAIQBa9CxbvwAAABUBAAAL&#10;AAAAAAAAAAAAAAAAAB8BAABfcmVscy8ucmVsc1BLAQItABQABgAIAAAAIQDk1AeDxQAAANsAAAAP&#10;AAAAAAAAAAAAAAAAAAcCAABkcnMvZG93bnJldi54bWxQSwUGAAAAAAMAAwC3AAAA+QIAAAAA&#10;" strokecolor="#76923c" strokeweight="1pt">
                  <v:shadow color="#333"/>
                </v:line>
                <v:roundrect id="AutoShape 2450" o:spid="_x0000_s1181" style="position:absolute;left:2304;top:8267;width:1360;height:5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a5wwAAANsAAAAPAAAAZHJzL2Rvd25yZXYueG1sRE9NS8NA&#10;EL0X/A/LFLwUu7EtorHbIopQEEptPehtyI7Z1OxszK5N8u+dQ6HHx/terntfqxO1sQps4HaagSIu&#10;gq24NPBxeL25BxUTssU6MBkYKMJ6dTVaYm5Dx+902qdSSQjHHA24lJpc61g48hinoSEW7ju0HpPA&#10;ttS2xU7Cfa1nWXanPVYsDQ4benZU/Oz/vIHZ7ndw9ct8+9lNhsXXYRIe3o4LY67H/dMjqER9uojP&#10;7o0Vn4yVL/ID9OofAAD//wMAUEsBAi0AFAAGAAgAAAAhANvh9svuAAAAhQEAABMAAAAAAAAAAAAA&#10;AAAAAAAAAFtDb250ZW50X1R5cGVzXS54bWxQSwECLQAUAAYACAAAACEAWvQsW78AAAAVAQAACwAA&#10;AAAAAAAAAAAAAAAfAQAAX3JlbHMvLnJlbHNQSwECLQAUAAYACAAAACEAf15GucMAAADbAAAADwAA&#10;AAAAAAAAAAAAAAAHAgAAZHJzL2Rvd25yZXYueG1sUEsFBgAAAAADAAMAtwAAAPcCAAAAAA==&#10;" fillcolor="#c2d69b" strokecolor="#76923c" strokeweight="1pt">
                  <v:textbox inset=".5mm,0,.5mm,0">
                    <w:txbxContent>
                      <w:p w14:paraId="31BF0DC6" w14:textId="77777777" w:rsidR="00D22DF5" w:rsidRPr="00E05939" w:rsidRDefault="00D22DF5" w:rsidP="003F20F7">
                        <w:pPr>
                          <w:pStyle w:val="Sinespaciado"/>
                          <w:spacing w:before="40"/>
                          <w:rPr>
                            <w:b/>
                            <w:color w:val="4A442A"/>
                            <w:szCs w:val="16"/>
                            <w:lang w:val="ca-ES"/>
                          </w:rPr>
                        </w:pPr>
                        <w:r w:rsidRPr="00E05939">
                          <w:rPr>
                            <w:b/>
                            <w:color w:val="4A442A"/>
                            <w:szCs w:val="16"/>
                            <w:lang w:val="ca-ES"/>
                          </w:rPr>
                          <w:t xml:space="preserve">Comité </w:t>
                        </w:r>
                      </w:p>
                      <w:p w14:paraId="09803E2C" w14:textId="01FAA616" w:rsidR="00D22DF5" w:rsidRPr="00E05939" w:rsidRDefault="00D22DF5" w:rsidP="003F20F7">
                        <w:pPr>
                          <w:pStyle w:val="Sinespaciado"/>
                          <w:rPr>
                            <w:b/>
                            <w:color w:val="4A442A"/>
                            <w:szCs w:val="16"/>
                            <w:lang w:val="ca-ES"/>
                          </w:rPr>
                        </w:pPr>
                        <w:r w:rsidRPr="00E05939">
                          <w:rPr>
                            <w:b/>
                            <w:color w:val="4A442A"/>
                            <w:szCs w:val="16"/>
                            <w:lang w:val="ca-ES"/>
                          </w:rPr>
                          <w:t>A</w:t>
                        </w:r>
                        <w:r w:rsidR="00F8410B" w:rsidRPr="00E05939">
                          <w:rPr>
                            <w:b/>
                            <w:color w:val="4A442A"/>
                            <w:szCs w:val="16"/>
                            <w:lang w:val="ca-ES"/>
                          </w:rPr>
                          <w:t>s</w:t>
                        </w:r>
                        <w:r w:rsidRPr="00E05939">
                          <w:rPr>
                            <w:b/>
                            <w:color w:val="4A442A"/>
                            <w:szCs w:val="16"/>
                            <w:lang w:val="ca-ES"/>
                          </w:rPr>
                          <w:t>se</w:t>
                        </w:r>
                        <w:r w:rsidR="00F8410B" w:rsidRPr="00E05939">
                          <w:rPr>
                            <w:b/>
                            <w:color w:val="4A442A"/>
                            <w:szCs w:val="16"/>
                            <w:lang w:val="ca-ES"/>
                          </w:rPr>
                          <w:t>s</w:t>
                        </w:r>
                        <w:r w:rsidRPr="00E05939">
                          <w:rPr>
                            <w:b/>
                            <w:color w:val="4A442A"/>
                            <w:szCs w:val="16"/>
                            <w:lang w:val="ca-ES"/>
                          </w:rPr>
                          <w:t>sor</w:t>
                        </w:r>
                      </w:p>
                    </w:txbxContent>
                  </v:textbox>
                </v:roundrect>
                <v:roundrect id="AutoShape 2451" o:spid="_x0000_s1182" style="position:absolute;left:3664;top:7530;width:1831;height:3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CyBwQAAANsAAAAPAAAAZHJzL2Rvd25yZXYueG1sRI9Bi8Iw&#10;FITvC/6H8ARva6qHol2jiOCyiJeNsudH82yKzUtpoq3/3gjCHoeZ+YZZbQbXiDt1ofasYDbNQBCX&#10;3tRcKTif9p8LECEiG2w8k4IHBdisRx8rLIzv+ZfuOlYiQTgUqMDG2BZShtKSwzD1LXHyLr5zGJPs&#10;Kmk67BPcNXKeZbl0WHNasNjSzlJ51Ten4Gj18arL84L++mrmv32ub/lBqcl42H6BiDTE//C7/WMU&#10;zJfw+pJ+gFw/AQAA//8DAFBLAQItABQABgAIAAAAIQDb4fbL7gAAAIUBAAATAAAAAAAAAAAAAAAA&#10;AAAAAABbQ29udGVudF9UeXBlc10ueG1sUEsBAi0AFAAGAAgAAAAhAFr0LFu/AAAAFQEAAAsAAAAA&#10;AAAAAAAAAAAAHwEAAF9yZWxzLy5yZWxzUEsBAi0AFAAGAAgAAAAhAO8cLIHBAAAA2wAAAA8AAAAA&#10;AAAAAAAAAAAABwIAAGRycy9kb3ducmV2LnhtbFBLBQYAAAAAAwADALcAAAD1AgAAAAA=&#10;" fillcolor="#c2d69b" strokecolor="#76923c" strokeweight="1pt">
                  <v:shadow color="#868686"/>
                  <v:textbox inset=".5mm,1mm,.5mm,1mm">
                    <w:txbxContent>
                      <w:p w14:paraId="35A4F76D" w14:textId="4CE77A53" w:rsidR="00D22DF5" w:rsidRPr="0074177C" w:rsidRDefault="00D22DF5" w:rsidP="003F20F7">
                        <w:pPr>
                          <w:pStyle w:val="Sinespaciado"/>
                          <w:rPr>
                            <w:b/>
                            <w:color w:val="4F6228"/>
                          </w:rPr>
                        </w:pPr>
                        <w:r w:rsidRPr="0074177C">
                          <w:rPr>
                            <w:b/>
                            <w:color w:val="4F6228"/>
                          </w:rPr>
                          <w:t>Director del Pla</w:t>
                        </w:r>
                      </w:p>
                    </w:txbxContent>
                  </v:textbox>
                </v:roundrect>
                <v:rect id="Rectangle 2452" o:spid="_x0000_s1183" style="position:absolute;left:5345;top:7008;width:1496;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IBCvwAAANsAAAAPAAAAZHJzL2Rvd25yZXYueG1sRE/NSsQw&#10;EL4L+w5hFry5iatIqZtddFHQg8L+PMDQjE1pMynJ2K1vbw6Cx4/vf7Obw6AmSrmLbOF2ZUARN9F1&#10;3Fo4n15vKlBZkB0OkcnCD2XYbRdXG6xdvPCBpqO0qoRwrtGCFxlrrXPjKWBexZG4cF8xBZQCU6td&#10;wksJD4NeG/OgA3ZcGjyOtPfU9MfvYKF69veVfK5136d3Mfv88uEmY+31cn56BCU0y7/4z/3mLNyV&#10;9eVL+QF6+wsAAP//AwBQSwECLQAUAAYACAAAACEA2+H2y+4AAACFAQAAEwAAAAAAAAAAAAAAAAAA&#10;AAAAW0NvbnRlbnRfVHlwZXNdLnhtbFBLAQItABQABgAIAAAAIQBa9CxbvwAAABUBAAALAAAAAAAA&#10;AAAAAAAAAB8BAABfcmVscy8ucmVsc1BLAQItABQABgAIAAAAIQAG2IBCvwAAANsAAAAPAAAAAAAA&#10;AAAAAAAAAAcCAABkcnMvZG93bnJldi54bWxQSwUGAAAAAAMAAwC3AAAA8wIAAAAA&#10;" filled="f" stroked="f">
                  <v:textbox inset=".5mm,,.5mm">
                    <w:txbxContent>
                      <w:p w14:paraId="79621593" w14:textId="77777777" w:rsidR="00D22DF5" w:rsidRPr="0074177C" w:rsidRDefault="00D22DF5" w:rsidP="003F20F7">
                        <w:pPr>
                          <w:pStyle w:val="Sinespaciado"/>
                          <w:rPr>
                            <w:b/>
                            <w:color w:val="76923C"/>
                            <w:sz w:val="24"/>
                          </w:rPr>
                        </w:pPr>
                        <w:r w:rsidRPr="0074177C">
                          <w:rPr>
                            <w:b/>
                            <w:color w:val="76923C"/>
                            <w:sz w:val="24"/>
                          </w:rPr>
                          <w:t>CECOPAL</w:t>
                        </w:r>
                      </w:p>
                    </w:txbxContent>
                  </v:textbox>
                </v:rect>
                <v:line id="Line 2453" o:spid="_x0000_s1184" style="position:absolute;visibility:visible;mso-wrap-style:square" from="6118,8059" to="6118,8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KyxxQAAANsAAAAPAAAAZHJzL2Rvd25yZXYueG1sRI9RS8Mw&#10;FIXfBf9DuIJvLt2EMeqyIUI3leHYVJhvl+bahjU3JYlt9+8XYbDHwznnO5z5crCN6MgH41jBeJSB&#10;IC6dNlwp+PosHmYgQkTW2DgmBScKsFzc3swx167nHXX7WIkE4ZCjgjrGNpcylDVZDCPXEifv13mL&#10;MUlfSe2xT3DbyEmWTaVFw2mhxpZeaiqP+z+rwL/bw896Y6j/WJnvwhbd4S3bKnV/Nzw/gYg0xGv4&#10;0n7VCh7H8P8l/QC5OAMAAP//AwBQSwECLQAUAAYACAAAACEA2+H2y+4AAACFAQAAEwAAAAAAAAAA&#10;AAAAAAAAAAAAW0NvbnRlbnRfVHlwZXNdLnhtbFBLAQItABQABgAIAAAAIQBa9CxbvwAAABUBAAAL&#10;AAAAAAAAAAAAAAAAAB8BAABfcmVscy8ucmVsc1BLAQItABQABgAIAAAAIQCBqKyxxQAAANsAAAAP&#10;AAAAAAAAAAAAAAAAAAcCAABkcnMvZG93bnJldi54bWxQSwUGAAAAAAMAAwC3AAAA+QIAAAAA&#10;" strokecolor="#76923c" strokeweight="1pt">
                  <v:shadow color="#333"/>
                </v:line>
                <v:line id="Line 2454" o:spid="_x0000_s1185" style="position:absolute;visibility:visible;mso-wrap-style:square" from="4570,7860" to="4570,8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jLGxQAAANsAAAAPAAAAZHJzL2Rvd25yZXYueG1sRI9RS8Mw&#10;FIXfBf9DuIJvLnXCGHXZGINuKsPhVNjeLs1dG2xuShLb7t8vwsDHwznnO5zZYrCN6MgH41jB4ygD&#10;QVw6bbhS8PVZPExBhIissXFMCs4UYDG/vZlhrl3PH9TtYyUShEOOCuoY21zKUNZkMYxcS5y8k/MW&#10;Y5K+ktpjn+C2keMsm0iLhtNCjS2taip/9r9WgX+zh+Nma6h/X5vvwhbd4TXbKXV/NyyfQUQa4n/4&#10;2n7RCp7G8Pcl/QA5vwAAAP//AwBQSwECLQAUAAYACAAAACEA2+H2y+4AAACFAQAAEwAAAAAAAAAA&#10;AAAAAAAAAAAAW0NvbnRlbnRfVHlwZXNdLnhtbFBLAQItABQABgAIAAAAIQBa9CxbvwAAABUBAAAL&#10;AAAAAAAAAAAAAAAAAB8BAABfcmVscy8ucmVsc1BLAQItABQABgAIAAAAIQBxejLGxQAAANsAAAAP&#10;AAAAAAAAAAAAAAAAAAcCAABkcnMvZG93bnJldi54bWxQSwUGAAAAAAMAAwC3AAAA+QIAAAAA&#10;" strokecolor="#76923c" strokeweight="1pt">
                  <v:shadow color="#333"/>
                </v:line>
                <v:shape id="AutoShape 2455" o:spid="_x0000_s1186" type="#_x0000_t176" style="position:absolute;left:3888;top:8255;width:1360;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CoswgAAANsAAAAPAAAAZHJzL2Rvd25yZXYueG1sRI/NqsIw&#10;FIT3gu8QjuBGNL0qItUoXkG54Ma/jbtDc2yLyUlpota3vxEEl8PMfMPMl4014kG1Lx0r+BkkIIgz&#10;p0vOFZxPm/4UhA/IGo1jUvAiD8tFuzXHVLsnH+hxDLmIEPYpKihCqFIpfVaQRT9wFXH0rq62GKKs&#10;c6lrfEa4NXKYJBNpseS4UGBF64Ky2/FuFex349t6S8NeuBuzv4wTSb/uqlS306xmIAI14Rv+tP+0&#10;gtEI3l/iD5CLfwAAAP//AwBQSwECLQAUAAYACAAAACEA2+H2y+4AAACFAQAAEwAAAAAAAAAAAAAA&#10;AAAAAAAAW0NvbnRlbnRfVHlwZXNdLnhtbFBLAQItABQABgAIAAAAIQBa9CxbvwAAABUBAAALAAAA&#10;AAAAAAAAAAAAAB8BAABfcmVscy8ucmVsc1BLAQItABQABgAIAAAAIQD1DCoswgAAANsAAAAPAAAA&#10;AAAAAAAAAAAAAAcCAABkcnMvZG93bnJldi54bWxQSwUGAAAAAAMAAwC3AAAA9gIAAAAA&#10;" fillcolor="#c2d69b" strokecolor="#76923c" strokeweight="1pt">
                  <v:shadow color="#868686"/>
                  <v:textbox inset="1.5mm,0,1.5mm,0">
                    <w:txbxContent>
                      <w:p w14:paraId="0C0C3867" w14:textId="25722378" w:rsidR="00D22DF5" w:rsidRPr="00E05939" w:rsidRDefault="00D22DF5" w:rsidP="003F20F7">
                        <w:pPr>
                          <w:pStyle w:val="Sinespaciado"/>
                          <w:spacing w:before="40"/>
                          <w:rPr>
                            <w:b/>
                            <w:color w:val="4A442A"/>
                            <w:szCs w:val="16"/>
                            <w:lang w:val="ca-ES"/>
                          </w:rPr>
                        </w:pPr>
                        <w:r w:rsidRPr="00E05939">
                          <w:rPr>
                            <w:b/>
                            <w:color w:val="4A442A"/>
                            <w:szCs w:val="16"/>
                            <w:lang w:val="ca-ES"/>
                          </w:rPr>
                          <w:t>Gabinet d</w:t>
                        </w:r>
                        <w:r w:rsidR="00F8410B" w:rsidRPr="00E05939">
                          <w:rPr>
                            <w:b/>
                            <w:color w:val="4A442A"/>
                            <w:szCs w:val="16"/>
                            <w:lang w:val="ca-ES"/>
                          </w:rPr>
                          <w:t>’</w:t>
                        </w:r>
                        <w:r w:rsidRPr="00E05939">
                          <w:rPr>
                            <w:b/>
                            <w:color w:val="4A442A"/>
                            <w:szCs w:val="16"/>
                            <w:lang w:val="ca-ES"/>
                          </w:rPr>
                          <w:t>Informació</w:t>
                        </w:r>
                      </w:p>
                    </w:txbxContent>
                  </v:textbox>
                </v:shape>
                <v:shape id="AutoShape 2456" o:spid="_x0000_s1187" type="#_x0000_t176" style="position:absolute;left:5481;top:8255;width:1360;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bJYwwAAANsAAAAPAAAAZHJzL2Rvd25yZXYueG1sRI9Bi8Iw&#10;FITvC/6H8AQvi6a6RaQaRQVlYS9avXh7NM+2mLyUJmr992ZhYY/DzHzDLFadNeJBra8dKxiPEhDE&#10;hdM1lwrOp91wBsIHZI3GMSl4kYfVsvexwEy7Jx/pkYdSRAj7DBVUITSZlL6oyKIfuYY4elfXWgxR&#10;tqXULT4j3Bo5SZKptFhzXKiwoW1FxS2/WwWHn/S23dPkM9yNOVzSRNLGXZUa9Lv1HESgLvyH/9rf&#10;WsFXCr9f4g+QyzcAAAD//wMAUEsBAi0AFAAGAAgAAAAhANvh9svuAAAAhQEAABMAAAAAAAAAAAAA&#10;AAAAAAAAAFtDb250ZW50X1R5cGVzXS54bWxQSwECLQAUAAYACAAAACEAWvQsW78AAAAVAQAACwAA&#10;AAAAAAAAAAAAAAAfAQAAX3JlbHMvLnJlbHNQSwECLQAUAAYACAAAACEAeuWyWMMAAADbAAAADwAA&#10;AAAAAAAAAAAAAAAHAgAAZHJzL2Rvd25yZXYueG1sUEsFBgAAAAADAAMAtwAAAPcCAAAAAA==&#10;" fillcolor="#c2d69b" strokecolor="#76923c" strokeweight="1pt">
                  <v:shadow color="#868686"/>
                  <v:textbox inset="1.5mm,0,1.5mm,0">
                    <w:txbxContent>
                      <w:p w14:paraId="63CB1BB7" w14:textId="502412D7" w:rsidR="00D22DF5" w:rsidRPr="008948E1" w:rsidRDefault="00D22DF5" w:rsidP="003F20F7">
                        <w:pPr>
                          <w:pStyle w:val="Sinespaciado"/>
                          <w:spacing w:before="40"/>
                          <w:rPr>
                            <w:b/>
                            <w:color w:val="4A442A"/>
                            <w:szCs w:val="16"/>
                          </w:rPr>
                        </w:pPr>
                        <w:r w:rsidRPr="008948E1">
                          <w:rPr>
                            <w:b/>
                            <w:color w:val="4A442A"/>
                            <w:szCs w:val="16"/>
                          </w:rPr>
                          <w:t>Centr</w:t>
                        </w:r>
                        <w:r w:rsidR="00F8410B">
                          <w:rPr>
                            <w:b/>
                            <w:color w:val="4A442A"/>
                            <w:szCs w:val="16"/>
                          </w:rPr>
                          <w:t>e</w:t>
                        </w:r>
                        <w:r w:rsidRPr="008948E1">
                          <w:rPr>
                            <w:b/>
                            <w:color w:val="4A442A"/>
                            <w:szCs w:val="16"/>
                          </w:rPr>
                          <w:t xml:space="preserve"> de Comunicaciones</w:t>
                        </w:r>
                      </w:p>
                    </w:txbxContent>
                  </v:textbox>
                </v:shape>
              </v:group>
            </w:pict>
          </mc:Fallback>
        </mc:AlternateContent>
      </w:r>
    </w:p>
    <w:p w14:paraId="60049EEF" w14:textId="77777777" w:rsidR="00DB3DF0" w:rsidRPr="001A34AB" w:rsidRDefault="00DB3DF0" w:rsidP="00DB3DF0">
      <w:pPr>
        <w:rPr>
          <w:lang w:val="ca-ES"/>
        </w:rPr>
      </w:pPr>
    </w:p>
    <w:p w14:paraId="2C5217DC" w14:textId="77777777" w:rsidR="00DB3DF0" w:rsidRPr="001A34AB" w:rsidRDefault="00DB3DF0" w:rsidP="00DB3DF0">
      <w:pPr>
        <w:rPr>
          <w:lang w:val="ca-ES"/>
        </w:rPr>
      </w:pPr>
    </w:p>
    <w:p w14:paraId="646A0F03" w14:textId="77777777" w:rsidR="00DB3DF0" w:rsidRPr="001A34AB" w:rsidRDefault="00DB3DF0" w:rsidP="00DB3DF0">
      <w:pPr>
        <w:rPr>
          <w:lang w:val="ca-ES"/>
        </w:rPr>
      </w:pPr>
    </w:p>
    <w:p w14:paraId="53CED9DA" w14:textId="77777777" w:rsidR="00DB3DF0" w:rsidRPr="001A34AB" w:rsidRDefault="00DB3DF0" w:rsidP="00DB3DF0">
      <w:pPr>
        <w:rPr>
          <w:lang w:val="ca-ES"/>
        </w:rPr>
      </w:pPr>
    </w:p>
    <w:p w14:paraId="41887263" w14:textId="77777777" w:rsidR="00DB3DF0" w:rsidRPr="001A34AB" w:rsidRDefault="00DB3DF0" w:rsidP="00DB3DF0">
      <w:pPr>
        <w:rPr>
          <w:lang w:val="ca-ES"/>
        </w:rPr>
      </w:pPr>
    </w:p>
    <w:p w14:paraId="2A9912E9" w14:textId="77777777" w:rsidR="00DB3DF0" w:rsidRPr="001A34AB" w:rsidRDefault="00DB3DF0" w:rsidP="00DB3DF0">
      <w:pPr>
        <w:rPr>
          <w:lang w:val="ca-ES"/>
        </w:rPr>
      </w:pPr>
    </w:p>
    <w:p w14:paraId="4D775168" w14:textId="77777777" w:rsidR="00DB3DF0" w:rsidRPr="001A34AB" w:rsidRDefault="00DB3DF0" w:rsidP="00DB3DF0">
      <w:pPr>
        <w:rPr>
          <w:lang w:val="ca-ES"/>
        </w:rPr>
      </w:pPr>
    </w:p>
    <w:p w14:paraId="757AD7AC" w14:textId="77777777" w:rsidR="00DB3DF0" w:rsidRPr="001A34AB" w:rsidRDefault="00250F10" w:rsidP="00DB3DF0">
      <w:pPr>
        <w:rPr>
          <w:lang w:val="ca-ES"/>
        </w:rPr>
      </w:pPr>
      <w:r w:rsidRPr="001A34AB">
        <w:rPr>
          <w:noProof/>
          <w:lang w:val="ca-ES" w:eastAsia="ca-ES"/>
        </w:rPr>
        <mc:AlternateContent>
          <mc:Choice Requires="wps">
            <w:drawing>
              <wp:anchor distT="0" distB="0" distL="114300" distR="114300" simplePos="0" relativeHeight="251609088" behindDoc="0" locked="0" layoutInCell="1" allowOverlap="1" wp14:anchorId="20B120E1" wp14:editId="46472238">
                <wp:simplePos x="0" y="0"/>
                <wp:positionH relativeFrom="column">
                  <wp:posOffset>3513455</wp:posOffset>
                </wp:positionH>
                <wp:positionV relativeFrom="paragraph">
                  <wp:posOffset>167640</wp:posOffset>
                </wp:positionV>
                <wp:extent cx="1292225" cy="252095"/>
                <wp:effectExtent l="0" t="0" r="0" b="0"/>
                <wp:wrapNone/>
                <wp:docPr id="23" name="AutoShape 2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2225" cy="252095"/>
                        </a:xfrm>
                        <a:prstGeom prst="roundRect">
                          <a:avLst>
                            <a:gd name="adj" fmla="val 16667"/>
                          </a:avLst>
                        </a:prstGeom>
                        <a:solidFill>
                          <a:srgbClr val="D6E3B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970EF53" w14:textId="4E5EE63F" w:rsidR="00D22DF5" w:rsidRPr="00F8410B" w:rsidRDefault="00D22DF5" w:rsidP="003F20F7">
                            <w:pPr>
                              <w:pStyle w:val="Cuadros"/>
                              <w:ind w:left="0" w:firstLine="0"/>
                              <w:jc w:val="center"/>
                              <w:rPr>
                                <w:rFonts w:ascii="Calibri" w:hAnsi="Calibri"/>
                                <w:i/>
                                <w:sz w:val="14"/>
                                <w:szCs w:val="12"/>
                                <w:lang w:val="ca-ES"/>
                              </w:rPr>
                            </w:pPr>
                            <w:r w:rsidRPr="00F8410B">
                              <w:rPr>
                                <w:rFonts w:ascii="Calibri" w:hAnsi="Calibri"/>
                                <w:i/>
                                <w:sz w:val="14"/>
                                <w:szCs w:val="12"/>
                                <w:lang w:val="ca-ES"/>
                              </w:rPr>
                              <w:t>movili</w:t>
                            </w:r>
                            <w:r w:rsidR="00F8410B">
                              <w:rPr>
                                <w:rFonts w:ascii="Calibri" w:hAnsi="Calibri"/>
                                <w:i/>
                                <w:sz w:val="14"/>
                                <w:szCs w:val="12"/>
                                <w:lang w:val="ca-ES"/>
                              </w:rPr>
                              <w:t>t</w:t>
                            </w:r>
                            <w:r w:rsidRPr="00F8410B">
                              <w:rPr>
                                <w:rFonts w:ascii="Calibri" w:hAnsi="Calibri"/>
                                <w:i/>
                                <w:sz w:val="14"/>
                                <w:szCs w:val="12"/>
                                <w:lang w:val="ca-ES"/>
                              </w:rPr>
                              <w:t>za a recursos locals que s</w:t>
                            </w:r>
                            <w:r w:rsidR="00F8410B">
                              <w:rPr>
                                <w:rFonts w:ascii="Calibri" w:hAnsi="Calibri"/>
                                <w:i/>
                                <w:sz w:val="14"/>
                                <w:szCs w:val="12"/>
                                <w:lang w:val="ca-ES"/>
                              </w:rPr>
                              <w:t>’</w:t>
                            </w:r>
                            <w:r w:rsidRPr="00F8410B">
                              <w:rPr>
                                <w:rFonts w:ascii="Calibri" w:hAnsi="Calibri"/>
                                <w:i/>
                                <w:sz w:val="14"/>
                                <w:szCs w:val="12"/>
                                <w:lang w:val="ca-ES"/>
                              </w:rPr>
                              <w:t>integr</w:t>
                            </w:r>
                            <w:r w:rsidR="00F8410B">
                              <w:rPr>
                                <w:rFonts w:ascii="Calibri" w:hAnsi="Calibri"/>
                                <w:i/>
                                <w:sz w:val="14"/>
                                <w:szCs w:val="12"/>
                                <w:lang w:val="ca-ES"/>
                              </w:rPr>
                              <w:t>e</w:t>
                            </w:r>
                            <w:r w:rsidRPr="00F8410B">
                              <w:rPr>
                                <w:rFonts w:ascii="Calibri" w:hAnsi="Calibri"/>
                                <w:i/>
                                <w:sz w:val="14"/>
                                <w:szCs w:val="12"/>
                                <w:lang w:val="ca-ES"/>
                              </w:rPr>
                              <w:t xml:space="preserve">n </w:t>
                            </w:r>
                            <w:r w:rsidR="00F8410B">
                              <w:rPr>
                                <w:rFonts w:ascii="Calibri" w:hAnsi="Calibri"/>
                                <w:i/>
                                <w:sz w:val="14"/>
                                <w:szCs w:val="12"/>
                                <w:lang w:val="ca-ES"/>
                              </w:rPr>
                              <w:t>a</w:t>
                            </w:r>
                            <w:r w:rsidRPr="00F8410B">
                              <w:rPr>
                                <w:rFonts w:ascii="Calibri" w:hAnsi="Calibri"/>
                                <w:i/>
                                <w:sz w:val="14"/>
                                <w:szCs w:val="12"/>
                                <w:lang w:val="ca-E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B120E1" id="AutoShape 2429" o:spid="_x0000_s1188" style="position:absolute;left:0;text-align:left;margin-left:276.65pt;margin-top:13.2pt;width:101.75pt;height:19.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8XEHAIAABMEAAAOAAAAZHJzL2Uyb0RvYy54bWysU9uOEzEMfUfiH6K802lnadmOOl0tLYuQ&#10;Flix8AGZJHOBTByctNPy9TjptCzwhniJ7MQ+9jl2VjeH3rC9Rt+BLflsMuVMWwmqs03Jv3y+e3HN&#10;mQ/CKmHA6pIftec36+fPVoMrdA4tGKWREYj1xeBK3obgiizzstW98BNw2tJjDdiLQC42mUIxEHpv&#10;snw6XWQDoHIIUntPt9vTI18n/LrWMnysa68DMyWn3kI6MZ1VPLP1ShQNCtd2cmxD/EMXvegsFb1A&#10;bUUQbIfdX1B9JxE81GEioc+grjupEwdiM5v+weaxFU4nLiSOdxeZ/P+DlR/2D8g6VfL8ijMreprR&#10;7S5AKs3yl/kySjQ4X1Dko3vASNK7e5DfPLOwaYVt9C0iDK0Wihqbxfjst4ToeEpl1fAeFBUQVCCp&#10;daixj4CkAzukoRwvQ9GHwCRdzvJlnudzziS95fN8upynEqI4Zzv04a2GnkWj5Ag7qz7R5FMJsb/3&#10;IU1GjfSE+spZ3Rua814YNlssFq9GxDE4E8UZM9EF06m7zpjkYFNtDDJKLfl28ebq9WZM9k/DjI3B&#10;FmJaFEQU8SbpEqU4SRoO1SFpf51UizpVoI6kFMJpU+lnkdEC/uBsoC0tuf++E6g5M+8sqR1X+mzg&#10;2ajOhrCSUkseODuZm3Ba/Z3DrmkJeZY0shBHXnfhPLpTF2O/tHmJwPhL4mo/9VPUr7+8/gkAAP//&#10;AwBQSwMEFAAGAAgAAAAhAEd4B9TfAAAACQEAAA8AAABkcnMvZG93bnJldi54bWxMj0FPwkAQhe8m&#10;/ofNkHiTLWBrUzolhqCJF4gV7kt3aBu6u7W7QP33jic9TubLe9/LV6PpxJUG3zqLMJtGIMhWTre2&#10;Rth/vj6mIHxQVqvOWUL4Jg+r4v4uV5l2N/tB1zLUgkOszxRCE0KfSemrhozyU9eT5d/JDUYFPoda&#10;6kHdONx0ch5FiTSqtdzQqJ7WDVXn8mIQ3tt1epBbvd+c0vP2UOrd19tGIj5MxpcliEBj+IPhV5/V&#10;oWCno7tY7UWHEMeLBaMI8+QJBAPPccJbjghJMgNZ5PL/guIHAAD//wMAUEsBAi0AFAAGAAgAAAAh&#10;ALaDOJL+AAAA4QEAABMAAAAAAAAAAAAAAAAAAAAAAFtDb250ZW50X1R5cGVzXS54bWxQSwECLQAU&#10;AAYACAAAACEAOP0h/9YAAACUAQAACwAAAAAAAAAAAAAAAAAvAQAAX3JlbHMvLnJlbHNQSwECLQAU&#10;AAYACAAAACEAk1/FxBwCAAATBAAADgAAAAAAAAAAAAAAAAAuAgAAZHJzL2Uyb0RvYy54bWxQSwEC&#10;LQAUAAYACAAAACEAR3gH1N8AAAAJAQAADwAAAAAAAAAAAAAAAAB2BAAAZHJzL2Rvd25yZXYueG1s&#10;UEsFBgAAAAAEAAQA8wAAAIIFAAAAAA==&#10;" fillcolor="#d6e3bc" stroked="f">
                <v:textbox inset="0,0,0,0">
                  <w:txbxContent>
                    <w:p w14:paraId="6970EF53" w14:textId="4E5EE63F" w:rsidR="00D22DF5" w:rsidRPr="00F8410B" w:rsidRDefault="00D22DF5" w:rsidP="003F20F7">
                      <w:pPr>
                        <w:pStyle w:val="Cuadros"/>
                        <w:ind w:left="0" w:firstLine="0"/>
                        <w:jc w:val="center"/>
                        <w:rPr>
                          <w:rFonts w:ascii="Calibri" w:hAnsi="Calibri"/>
                          <w:i/>
                          <w:sz w:val="14"/>
                          <w:szCs w:val="12"/>
                          <w:lang w:val="ca-ES"/>
                        </w:rPr>
                      </w:pPr>
                      <w:r w:rsidRPr="00F8410B">
                        <w:rPr>
                          <w:rFonts w:ascii="Calibri" w:hAnsi="Calibri"/>
                          <w:i/>
                          <w:sz w:val="14"/>
                          <w:szCs w:val="12"/>
                          <w:lang w:val="ca-ES"/>
                        </w:rPr>
                        <w:t>movili</w:t>
                      </w:r>
                      <w:r w:rsidR="00F8410B">
                        <w:rPr>
                          <w:rFonts w:ascii="Calibri" w:hAnsi="Calibri"/>
                          <w:i/>
                          <w:sz w:val="14"/>
                          <w:szCs w:val="12"/>
                          <w:lang w:val="ca-ES"/>
                        </w:rPr>
                        <w:t>t</w:t>
                      </w:r>
                      <w:r w:rsidRPr="00F8410B">
                        <w:rPr>
                          <w:rFonts w:ascii="Calibri" w:hAnsi="Calibri"/>
                          <w:i/>
                          <w:sz w:val="14"/>
                          <w:szCs w:val="12"/>
                          <w:lang w:val="ca-ES"/>
                        </w:rPr>
                        <w:t>za a recursos locals que s</w:t>
                      </w:r>
                      <w:r w:rsidR="00F8410B">
                        <w:rPr>
                          <w:rFonts w:ascii="Calibri" w:hAnsi="Calibri"/>
                          <w:i/>
                          <w:sz w:val="14"/>
                          <w:szCs w:val="12"/>
                          <w:lang w:val="ca-ES"/>
                        </w:rPr>
                        <w:t>’</w:t>
                      </w:r>
                      <w:r w:rsidRPr="00F8410B">
                        <w:rPr>
                          <w:rFonts w:ascii="Calibri" w:hAnsi="Calibri"/>
                          <w:i/>
                          <w:sz w:val="14"/>
                          <w:szCs w:val="12"/>
                          <w:lang w:val="ca-ES"/>
                        </w:rPr>
                        <w:t>integr</w:t>
                      </w:r>
                      <w:r w:rsidR="00F8410B">
                        <w:rPr>
                          <w:rFonts w:ascii="Calibri" w:hAnsi="Calibri"/>
                          <w:i/>
                          <w:sz w:val="14"/>
                          <w:szCs w:val="12"/>
                          <w:lang w:val="ca-ES"/>
                        </w:rPr>
                        <w:t>e</w:t>
                      </w:r>
                      <w:r w:rsidRPr="00F8410B">
                        <w:rPr>
                          <w:rFonts w:ascii="Calibri" w:hAnsi="Calibri"/>
                          <w:i/>
                          <w:sz w:val="14"/>
                          <w:szCs w:val="12"/>
                          <w:lang w:val="ca-ES"/>
                        </w:rPr>
                        <w:t xml:space="preserve">n </w:t>
                      </w:r>
                      <w:r w:rsidR="00F8410B">
                        <w:rPr>
                          <w:rFonts w:ascii="Calibri" w:hAnsi="Calibri"/>
                          <w:i/>
                          <w:sz w:val="14"/>
                          <w:szCs w:val="12"/>
                          <w:lang w:val="ca-ES"/>
                        </w:rPr>
                        <w:t>a</w:t>
                      </w:r>
                      <w:r w:rsidRPr="00F8410B">
                        <w:rPr>
                          <w:rFonts w:ascii="Calibri" w:hAnsi="Calibri"/>
                          <w:i/>
                          <w:sz w:val="14"/>
                          <w:szCs w:val="12"/>
                          <w:lang w:val="ca-ES"/>
                        </w:rPr>
                        <w:t xml:space="preserve"> ...</w:t>
                      </w:r>
                    </w:p>
                  </w:txbxContent>
                </v:textbox>
              </v:roundrect>
            </w:pict>
          </mc:Fallback>
        </mc:AlternateContent>
      </w:r>
      <w:r w:rsidRPr="001A34AB">
        <w:rPr>
          <w:noProof/>
          <w:lang w:val="ca-ES" w:eastAsia="ca-ES"/>
        </w:rPr>
        <mc:AlternateContent>
          <mc:Choice Requires="wps">
            <w:drawing>
              <wp:anchor distT="0" distB="0" distL="114300" distR="114300" simplePos="0" relativeHeight="251607040" behindDoc="0" locked="0" layoutInCell="1" allowOverlap="1" wp14:anchorId="31F886F3" wp14:editId="265DF27E">
                <wp:simplePos x="0" y="0"/>
                <wp:positionH relativeFrom="column">
                  <wp:posOffset>4164965</wp:posOffset>
                </wp:positionH>
                <wp:positionV relativeFrom="paragraph">
                  <wp:posOffset>34925</wp:posOffset>
                </wp:positionV>
                <wp:extent cx="0" cy="132715"/>
                <wp:effectExtent l="0" t="0" r="0" b="0"/>
                <wp:wrapNone/>
                <wp:docPr id="22" name="AutoShape 2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715"/>
                        </a:xfrm>
                        <a:prstGeom prst="straightConnector1">
                          <a:avLst/>
                        </a:prstGeom>
                        <a:noFill/>
                        <a:ln w="9525">
                          <a:solidFill>
                            <a:srgbClr val="9389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A8B20" id="AutoShape 2428" o:spid="_x0000_s1026" type="#_x0000_t32" style="position:absolute;margin-left:327.95pt;margin-top:2.75pt;width:0;height:10.4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f40AEAAH8DAAAOAAAAZHJzL2Uyb0RvYy54bWysU9uO0zAQfUfiHyy/0zQphTZqukJdlpeF&#10;rbTLB0xtJ7FwPJbtNu3fM3YvsPCGeLF8mXPOzJnx6u44GHZQPmi0DS8nU86UFSi17Rr+/eXh3YKz&#10;EMFKMGhVw08q8Lv12zer0dWqwh6NVJ4RiQ316Brex+jqogiiVwOECTpl6bFFP0Cko+8K6WEk9sEU&#10;1XT6oRjRS+dRqBDo9v78yNeZv22ViE9tG1RkpuGUW8yrz+surcV6BXXnwfVaXNKAf8hiAG1J9EZ1&#10;DxHY3uu/qAYtPAZs40TgUGDbaqFyDVRNOf2jmucenMq1kDnB3WwK/49WfDtsPdOy4VXFmYWBevRp&#10;HzFLs+p9tUgWjS7UFLmxW5+KFEf77B5R/AjM4qYH26kc/3JyBC8TongFSYfgSGg3fkVJMUAS2a9j&#10;64dESU6wY27L6dYWdYxMnC8F3Zaz6mM5z+RQX3HOh/hF4cDSpuEhetBdHzdoLfUefZlV4PAYYsoK&#10;6isgiVp80MbkETCWjQ1fzqt5BgQ0WqbHFBZ8t9sYzw5AQ7ScLZbz2SWLV2Ee91Zmsl6B/HzZR9Dm&#10;vCdxYy/OJDPOtu5Qnrb+6hh1OWd5mcg0Rr+fM/rXv1n/BAAA//8DAFBLAwQUAAYACAAAACEAuVkQ&#10;Ed0AAAAIAQAADwAAAGRycy9kb3ducmV2LnhtbEyP0U6DQBBF3038h82Y+NK0iyikIktjDEaTmhip&#10;H7DACKTsLLILxb93jA/6eHNvzpxJd4vpxYyj6ywpuNoEIJAqW3fUKHg/PK63IJzXVOveEir4Qge7&#10;7Pws1UltT/SGc+EbwRByiVbQej8kUrqqRaPdxg5I3H3Y0WjPcWxkPeoTw00vwyCIpdEd8YVWD/jQ&#10;YnUsJqMgXuXl82s4Pb1s98frvPhc5XOMSl1eLPd3IDwu/m8MP/qsDhk7lXai2omeGVF0y1MFUQSC&#10;+99cKgjjG5BZKv8/kH0DAAD//wMAUEsBAi0AFAAGAAgAAAAhALaDOJL+AAAA4QEAABMAAAAAAAAA&#10;AAAAAAAAAAAAAFtDb250ZW50X1R5cGVzXS54bWxQSwECLQAUAAYACAAAACEAOP0h/9YAAACUAQAA&#10;CwAAAAAAAAAAAAAAAAAvAQAAX3JlbHMvLnJlbHNQSwECLQAUAAYACAAAACEAWYa3+NABAAB/AwAA&#10;DgAAAAAAAAAAAAAAAAAuAgAAZHJzL2Uyb0RvYy54bWxQSwECLQAUAAYACAAAACEAuVkQEd0AAAAI&#10;AQAADwAAAAAAAAAAAAAAAAAqBAAAZHJzL2Rvd25yZXYueG1sUEsFBgAAAAAEAAQA8wAAADQFAAAA&#10;AA==&#10;" strokecolor="#938953"/>
            </w:pict>
          </mc:Fallback>
        </mc:AlternateContent>
      </w:r>
    </w:p>
    <w:p w14:paraId="04B0D9F9" w14:textId="77777777" w:rsidR="00DB3DF0" w:rsidRPr="001A34AB" w:rsidRDefault="00250F10" w:rsidP="00DB3DF0">
      <w:pPr>
        <w:rPr>
          <w:lang w:val="ca-ES"/>
        </w:rPr>
      </w:pPr>
      <w:r w:rsidRPr="001A34AB">
        <w:rPr>
          <w:noProof/>
          <w:lang w:val="ca-ES" w:eastAsia="ca-ES"/>
        </w:rPr>
        <mc:AlternateContent>
          <mc:Choice Requires="wps">
            <w:drawing>
              <wp:anchor distT="0" distB="0" distL="114300" distR="114300" simplePos="0" relativeHeight="251702272" behindDoc="0" locked="0" layoutInCell="1" allowOverlap="1" wp14:anchorId="7D2C99EC" wp14:editId="3319DDE2">
                <wp:simplePos x="0" y="0"/>
                <wp:positionH relativeFrom="column">
                  <wp:posOffset>1663700</wp:posOffset>
                </wp:positionH>
                <wp:positionV relativeFrom="paragraph">
                  <wp:posOffset>134620</wp:posOffset>
                </wp:positionV>
                <wp:extent cx="840105" cy="462915"/>
                <wp:effectExtent l="0" t="0" r="0" b="0"/>
                <wp:wrapNone/>
                <wp:docPr id="21" name="Line 2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0105" cy="46291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22150" id="Line 2444"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10.6pt" to="197.1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v8M4AEAAJwDAAAOAAAAZHJzL2Uyb0RvYy54bWysU8Fu2zAMvQ/YPwi6L46NpGiNOD2k7XbI&#10;tgDtPkCR5FioJAqSEid/P1IJ0na7DfNBoMzHR/KRWtwfnWUHHZMB3/F6MuVMewnK+F3Hf708fbnl&#10;LGXhlbDgdcdPOvH75edPizG0uoEBrNKRIYlP7Rg6PuQc2qpKctBOpAkE7dHZQ3Qi4zXuKhXFiOzO&#10;Vs10elONEFWIIHVK+Pfh7OTLwt/3WuaffZ90ZrbjWFsuZyznls5quRDtLoowGHkpQ/xDFU4Yj0mv&#10;VA8iC7aP5i8qZ2SEBH2eSHAV9L2RuvSA3dTTP7p5HkTQpRcUJ4WrTOn/0cofh01kRnW8qTnzwuGM&#10;1sZr1sxmM1JnDKlF0MpvIvUnj/45rEG+JuZhNQi/06XKl1PAyJoiqg8hdEkBc2zH76AQI/YZilTH&#10;PjrWWxO+USCRoxzsWGZzus5GHzOT+PN2hvrMOZPomt00d/W85BIt0VBwiCl/1eAYGR232EQhFYd1&#10;ylTWG4TgHp6MtWX81rOx43fzZl4CElijyEmwFHfblY3sIGiBynfJ+wEWYe9VIRu0UI8XOwtj0Wa5&#10;iJOyFjYPnJI5rTizGp8MWefqrL9oR3Kdhd+COm0iuUlGXIHSxmVdacfe3wvq7VEtfwMAAP//AwBQ&#10;SwMEFAAGAAgAAAAhAJ0HAY7fAAAACQEAAA8AAABkcnMvZG93bnJldi54bWxMj0FPwzAMhe9I+w+R&#10;J3FjabtRsa7pNKEhuHBgg3vWeG21xilNupZ/jzmxmy2/9/y9fDvZVlyx940jBfEiAoFUOtNQpeDz&#10;+PLwBMIHTUa3jlDBD3rYFrO7XGfGjfSB10OoBIeQz7SCOoQuk9KXNVrtF65D4tvZ9VYHXvtKml6P&#10;HG5bmURRKq1uiD/UusPnGsvLYbCM0UVfj+7dHce3yX43w7iP09e9UvfzabcBEXAK/2L4w2cPFMx0&#10;cgMZL1oFSZpwl8BDnIBgwXK9WoI4KVivYpBFLm8bFL8AAAD//wMAUEsBAi0AFAAGAAgAAAAhALaD&#10;OJL+AAAA4QEAABMAAAAAAAAAAAAAAAAAAAAAAFtDb250ZW50X1R5cGVzXS54bWxQSwECLQAUAAYA&#10;CAAAACEAOP0h/9YAAACUAQAACwAAAAAAAAAAAAAAAAAvAQAAX3JlbHMvLnJlbHNQSwECLQAUAAYA&#10;CAAAACEAO67/DOABAACcAwAADgAAAAAAAAAAAAAAAAAuAgAAZHJzL2Uyb0RvYy54bWxQSwECLQAU&#10;AAYACAAAACEAnQcBjt8AAAAJAQAADwAAAAAAAAAAAAAAAAA6BAAAZHJzL2Rvd25yZXYueG1sUEsF&#10;BgAAAAAEAAQA8wAAAEYFAAAAAA==&#10;">
                <v:stroke endarrow="classic"/>
              </v:line>
            </w:pict>
          </mc:Fallback>
        </mc:AlternateContent>
      </w:r>
    </w:p>
    <w:p w14:paraId="0FA6DBEF" w14:textId="77777777" w:rsidR="00DB3DF0" w:rsidRPr="001A34AB" w:rsidRDefault="00250F10" w:rsidP="00DB3DF0">
      <w:pPr>
        <w:rPr>
          <w:lang w:val="ca-ES"/>
        </w:rPr>
      </w:pPr>
      <w:r w:rsidRPr="001A34AB">
        <w:rPr>
          <w:noProof/>
          <w:lang w:val="ca-ES" w:eastAsia="ca-ES"/>
        </w:rPr>
        <mc:AlternateContent>
          <mc:Choice Requires="wps">
            <w:drawing>
              <wp:anchor distT="0" distB="0" distL="114300" distR="114300" simplePos="0" relativeHeight="251730944" behindDoc="0" locked="0" layoutInCell="1" allowOverlap="1" wp14:anchorId="0261F75B" wp14:editId="035AFFC8">
                <wp:simplePos x="0" y="0"/>
                <wp:positionH relativeFrom="column">
                  <wp:posOffset>3069590</wp:posOffset>
                </wp:positionH>
                <wp:positionV relativeFrom="paragraph">
                  <wp:posOffset>117475</wp:posOffset>
                </wp:positionV>
                <wp:extent cx="506095" cy="1195705"/>
                <wp:effectExtent l="0" t="0" r="0" b="0"/>
                <wp:wrapNone/>
                <wp:docPr id="20" name="Line 2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6095" cy="119570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A4953" id="Line 2503"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7pt,9.25pt" to="281.55pt,1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x74QEAAJ0DAAAOAAAAZHJzL2Uyb0RvYy54bWysU8GO0zAQvSPxD5bvNGlRFho13UOXhUOB&#10;Srt8wNR2GgvbY9lu0/49YzfqsnBD5GCNM2/ezLwZr+7P1rCTClGj6/h8VnOmnECp3aHjP54f333k&#10;LCZwEgw61fGLivx+/fbNavStWuCARqrAiMTFdvQdH1LybVVFMSgLcYZeOXL2GCwkuoZDJQOMxG5N&#10;tajru2rEIH1AoWKkvw9XJ18X/r5XIn3v+6gSMx2n2lI5Qzn3+azWK2gPAfygxVQG/EMVFrSjpDeq&#10;B0jAjkH/RWW1CBixTzOBtsK+10KVHqibef1HN08DeFV6IXGiv8kU/x+t+HbaBaZlxxckjwNLM9pq&#10;p9iiqd9ndUYfWwJt3C7k/sTZPfktip+ROdwM4A6qVPl88RQ5zxHVq5B8iZ5y7MevKAkDx4RFqnMf&#10;LOuN9l9yYCYnOdi5zOZym406JyboZ1Pf1cuGM0Gu+XzZfKibkgzazJOjfYjps0LLstFxQ10UVjht&#10;Y8p1vUAy3OGjNqbM3zg2dnzZLJoSENFomZ0ZFsNhvzGBnSBvUPmmvK9gAY9OFrJBgfw02Qm0IZul&#10;ok5MCkwaeE5mleTMKHoz2bpWZ9wkXtbrqvwe5WUXsjvrSDtQ2pj2NS/Z7/eCenlV618AAAD//wMA&#10;UEsDBBQABgAIAAAAIQCEXOor3gAAAAoBAAAPAAAAZHJzL2Rvd25yZXYueG1sTI/BTsMwDIbvSLxD&#10;ZCRuLOm2VlVpOiE0BBcObHDPGtNWNE5p0rW8PebEjtb/+ffncre4XpxxDJ0nDclKgUCqve2o0fB+&#10;fLrLQYRoyJreE2r4wQC76vqqNIX1M73h+RAbwSUUCqOhjXEopAx1i86ElR+QOPv0ozORx7GRdjQz&#10;l7terpXKpDMd8YXWDPjYYv11mBxrDOoj9a/+OL8s7rub5n2SPe+1vr1ZHu5BRFziPwx/+rwDFTud&#10;/EQ2iF7DNt9sGeUgT0EwkGabBMRJw1plOciqlJcvVL8AAAD//wMAUEsBAi0AFAAGAAgAAAAhALaD&#10;OJL+AAAA4QEAABMAAAAAAAAAAAAAAAAAAAAAAFtDb250ZW50X1R5cGVzXS54bWxQSwECLQAUAAYA&#10;CAAAACEAOP0h/9YAAACUAQAACwAAAAAAAAAAAAAAAAAvAQAAX3JlbHMvLnJlbHNQSwECLQAUAAYA&#10;CAAAACEA1I28e+EBAACdAwAADgAAAAAAAAAAAAAAAAAuAgAAZHJzL2Uyb0RvYy54bWxQSwECLQAU&#10;AAYACAAAACEAhFzqK94AAAAKAQAADwAAAAAAAAAAAAAAAAA7BAAAZHJzL2Rvd25yZXYueG1sUEsF&#10;BgAAAAAEAAQA8wAAAEYFAAAAAA==&#10;">
                <v:stroke endarrow="classic"/>
              </v:line>
            </w:pict>
          </mc:Fallback>
        </mc:AlternateContent>
      </w:r>
    </w:p>
    <w:p w14:paraId="0F501554" w14:textId="77777777" w:rsidR="00DB3DF0" w:rsidRPr="001A34AB" w:rsidRDefault="00250F10" w:rsidP="00DB3DF0">
      <w:pPr>
        <w:rPr>
          <w:lang w:val="ca-ES"/>
        </w:rPr>
      </w:pPr>
      <w:r w:rsidRPr="001A34AB">
        <w:rPr>
          <w:noProof/>
          <w:lang w:val="ca-ES" w:eastAsia="ca-ES"/>
        </w:rPr>
        <mc:AlternateContent>
          <mc:Choice Requires="wps">
            <w:drawing>
              <wp:anchor distT="0" distB="0" distL="114300" distR="114300" simplePos="0" relativeHeight="251708416" behindDoc="0" locked="0" layoutInCell="1" allowOverlap="1" wp14:anchorId="55134518" wp14:editId="5F4E8558">
                <wp:simplePos x="0" y="0"/>
                <wp:positionH relativeFrom="column">
                  <wp:posOffset>989330</wp:posOffset>
                </wp:positionH>
                <wp:positionV relativeFrom="paragraph">
                  <wp:posOffset>26035</wp:posOffset>
                </wp:positionV>
                <wp:extent cx="664210" cy="423545"/>
                <wp:effectExtent l="0" t="0" r="0" b="0"/>
                <wp:wrapNone/>
                <wp:docPr id="19" name="AutoShape 2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 cy="423545"/>
                        </a:xfrm>
                        <a:prstGeom prst="octagon">
                          <a:avLst>
                            <a:gd name="adj" fmla="val 29287"/>
                          </a:avLst>
                        </a:prstGeom>
                        <a:solidFill>
                          <a:srgbClr val="8DB3E2"/>
                        </a:solidFill>
                        <a:ln w="31750">
                          <a:solidFill>
                            <a:srgbClr val="365F91"/>
                          </a:solidFill>
                          <a:miter lim="800000"/>
                          <a:headEnd/>
                          <a:tailEnd/>
                        </a:ln>
                        <a:effectLst/>
                        <a:extLst>
                          <a:ext uri="{AF507438-7753-43E0-B8FC-AC1667EBCBE1}">
                            <a14:hiddenEffects xmlns:a14="http://schemas.microsoft.com/office/drawing/2010/main">
                              <a:effectLst>
                                <a:outerShdw dist="35921" dir="2700000" algn="ctr" rotWithShape="0">
                                  <a:srgbClr val="868686">
                                    <a:alpha val="50000"/>
                                  </a:srgbClr>
                                </a:outerShdw>
                              </a:effectLst>
                            </a14:hiddenEffects>
                          </a:ext>
                        </a:extLst>
                      </wps:spPr>
                      <wps:txbx>
                        <w:txbxContent>
                          <w:p w14:paraId="323423F9" w14:textId="77777777" w:rsidR="00D22DF5" w:rsidRPr="00322919" w:rsidRDefault="00D22DF5" w:rsidP="00A96039">
                            <w:pPr>
                              <w:pStyle w:val="Sinespaciado"/>
                              <w:rPr>
                                <w:b/>
                                <w:sz w:val="24"/>
                                <w:szCs w:val="24"/>
                              </w:rPr>
                            </w:pPr>
                            <w:r w:rsidRPr="00322919">
                              <w:rPr>
                                <w:b/>
                                <w:sz w:val="24"/>
                                <w:szCs w:val="24"/>
                              </w:rPr>
                              <w:t>PMA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34518" id="AutoShape 2466" o:spid="_x0000_s1189" type="#_x0000_t10" style="position:absolute;left:0;text-align:left;margin-left:77.9pt;margin-top:2.05pt;width:52.3pt;height:33.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YUQIAAJAEAAAOAAAAZHJzL2Uyb0RvYy54bWysVMFu2zAMvQ/YPwi6r44dJ02MOEWXtsOA&#10;bivQ7QMUSba1yaImKXHarx8lp1m63YblIJCm+Ei+J2Z1deg12UvnFZia5hcTSqThIJRpa/rt6927&#10;BSU+MCOYBiNr+iQ9vVq/fbMabCUL6EAL6QiCGF8NtqZdCLbKMs872TN/AVYaDDbgehbQdW0mHBsQ&#10;vddZMZnMswGcsA649B6/3oxBuk74TSN5+NI0Xgaia4q9hXS6dG7jma1XrGods53ixzbYP3TRM2Ww&#10;6AnqhgVGdk79BdUr7sBDEy449Bk0jeIyzYDT5JM/pnnsmJVpFiTH2xNN/v/B8s/7B0eUQO2WlBjW&#10;o0bXuwCpNCnK+TxSNFhf4c1H++DikN7eA//hiYFNx0wrr52DoZNMYGN5vJ+9SoiOx1SyHT6BwAIM&#10;CyS2Do3rIyDyQA5JlKeTKPIQCMeP83lZ5Cgdx1BZTGflLFVg1UuydT58kNCTaNQUeGAtjGqw/b0P&#10;SRZxnI2J75Q0vUaR90yTYlksLo94x8sZq14Q06yglbhTWifHtduNdgRTa7q4eT+9LY7J/vyaNmSo&#10;6TS/nE3SmK+C/hxjOp/dLUfKkNZzjF4FXAyteiw0ib9YiFWR5Vsjkh2Y0qONPWsTwzI9eRz6RYTI&#10;+6hfOGwPSehF6jmKsgXxhLI4GNcC1xiNDtwzJQOuRE39zx1zkhL90aC0y7ws4w4lp5xdFui488j2&#10;PMIMR6iaBkpGcxPGvdtZp9oOK+WJHAPxvTXq1PLY1fER4bNH69Venfvp1u8/kvUvAAAA//8DAFBL&#10;AwQUAAYACAAAACEAXv83R98AAAAIAQAADwAAAGRycy9kb3ducmV2LnhtbEyP3UrDQBSE7wXfYTmC&#10;d3a3fzHEbEopCKJYse0DbLOnSWj2bMhum+jTe7zSy2GGmW/y1ehaccU+NJ40TCcKBFLpbUOVhsP+&#10;+SEFEaIha1pPqOELA6yK25vcZNYP9InXXawEl1DIjIY6xi6TMpQ1OhMmvkNi7+R7ZyLLvpK2NwOX&#10;u1bOlEqkMw3xQm063NRYnncXp+HtxXxsX8e1i+m8+R5OiXqfb85a39+N6ycQEcf4F4ZffEaHgpmO&#10;/kI2iJb1csnoUcNiCoL9WaIWII4aHlUKssjl/wPFDwAAAP//AwBQSwECLQAUAAYACAAAACEAtoM4&#10;kv4AAADhAQAAEwAAAAAAAAAAAAAAAAAAAAAAW0NvbnRlbnRfVHlwZXNdLnhtbFBLAQItABQABgAI&#10;AAAAIQA4/SH/1gAAAJQBAAALAAAAAAAAAAAAAAAAAC8BAABfcmVscy8ucmVsc1BLAQItABQABgAI&#10;AAAAIQBAp+BYUQIAAJAEAAAOAAAAAAAAAAAAAAAAAC4CAABkcnMvZTJvRG9jLnhtbFBLAQItABQA&#10;BgAIAAAAIQBe/zdH3wAAAAgBAAAPAAAAAAAAAAAAAAAAAKsEAABkcnMvZG93bnJldi54bWxQSwUG&#10;AAAAAAQABADzAAAAtwUAAAAA&#10;" fillcolor="#8db3e2" strokecolor="#365f91" strokeweight="2.5pt">
                <v:shadow color="#868686" opacity=".5"/>
                <v:textbox>
                  <w:txbxContent>
                    <w:p w14:paraId="323423F9" w14:textId="77777777" w:rsidR="00D22DF5" w:rsidRPr="00322919" w:rsidRDefault="00D22DF5" w:rsidP="00A96039">
                      <w:pPr>
                        <w:pStyle w:val="Sinespaciado"/>
                        <w:rPr>
                          <w:b/>
                          <w:sz w:val="24"/>
                          <w:szCs w:val="24"/>
                        </w:rPr>
                      </w:pPr>
                      <w:r w:rsidRPr="00322919">
                        <w:rPr>
                          <w:b/>
                          <w:sz w:val="24"/>
                          <w:szCs w:val="24"/>
                        </w:rPr>
                        <w:t>PMA</w:t>
                      </w:r>
                    </w:p>
                  </w:txbxContent>
                </v:textbox>
              </v:shape>
            </w:pict>
          </mc:Fallback>
        </mc:AlternateContent>
      </w:r>
    </w:p>
    <w:p w14:paraId="0E4EDF28" w14:textId="77777777" w:rsidR="00DB3DF0" w:rsidRPr="001A34AB" w:rsidRDefault="00DB3DF0" w:rsidP="00DB3DF0">
      <w:pPr>
        <w:rPr>
          <w:lang w:val="ca-ES"/>
        </w:rPr>
      </w:pPr>
    </w:p>
    <w:p w14:paraId="02D3B862" w14:textId="77777777" w:rsidR="00DB3DF0" w:rsidRPr="001A34AB" w:rsidRDefault="00250F10" w:rsidP="00DB3DF0">
      <w:pPr>
        <w:rPr>
          <w:lang w:val="ca-ES"/>
        </w:rPr>
      </w:pPr>
      <w:r w:rsidRPr="001A34AB">
        <w:rPr>
          <w:noProof/>
          <w:lang w:val="ca-ES" w:eastAsia="ca-ES"/>
        </w:rPr>
        <mc:AlternateContent>
          <mc:Choice Requires="wps">
            <w:drawing>
              <wp:anchor distT="0" distB="0" distL="114300" distR="114300" simplePos="0" relativeHeight="251712512" behindDoc="0" locked="0" layoutInCell="1" allowOverlap="1" wp14:anchorId="625E7781" wp14:editId="5D1B7756">
                <wp:simplePos x="0" y="0"/>
                <wp:positionH relativeFrom="column">
                  <wp:posOffset>1760855</wp:posOffset>
                </wp:positionH>
                <wp:positionV relativeFrom="paragraph">
                  <wp:posOffset>156845</wp:posOffset>
                </wp:positionV>
                <wp:extent cx="676910" cy="361950"/>
                <wp:effectExtent l="0" t="0" r="0" b="0"/>
                <wp:wrapNone/>
                <wp:docPr id="18" name="AutoShape 2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361950"/>
                        </a:xfrm>
                        <a:prstGeom prst="flowChartAlternateProcess">
                          <a:avLst/>
                        </a:prstGeom>
                        <a:solidFill>
                          <a:srgbClr val="DBE5F1"/>
                        </a:solidFill>
                        <a:ln w="12700">
                          <a:solidFill>
                            <a:srgbClr val="365F91"/>
                          </a:solidFill>
                          <a:prstDash val="sysDot"/>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0A51CB3" w14:textId="77777777" w:rsidR="00D22DF5" w:rsidRPr="00FA7BA0" w:rsidRDefault="00D22DF5" w:rsidP="00A96039">
                            <w:pPr>
                              <w:pStyle w:val="Sinespaciado"/>
                              <w:rPr>
                                <w:b/>
                                <w:color w:val="17365D"/>
                                <w:sz w:val="24"/>
                              </w:rPr>
                            </w:pPr>
                            <w:r w:rsidRPr="00FA7BA0">
                              <w:rPr>
                                <w:b/>
                                <w:color w:val="17365D"/>
                                <w:sz w:val="24"/>
                              </w:rPr>
                              <w:t>CRM</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E7781" id="AutoShape 2480" o:spid="_x0000_s1190" type="#_x0000_t176" style="position:absolute;left:0;text-align:left;margin-left:138.65pt;margin-top:12.35pt;width:53.3pt;height:2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UQIAAJAEAAAOAAAAZHJzL2Uyb0RvYy54bWysVNtu2zAMfR+wfxD0vthJm5tRp+iaZhjQ&#10;bQW6fYAsy7EwWdQoJU729aPktE23PQ3zgyCK0uEhD+mr60Nn2F6h12BLPh7lnCkrodZ2W/JvXzfv&#10;Fpz5IGwtDFhV8qPy/Hr19s1V7wo1gRZMrZARiPVF70rehuCKLPOyVZ3wI3DKkrMB7EQgE7dZjaIn&#10;9M5kkzyfZT1g7RCk8p5O14OTrxJ+0ygZvjSNV4GZkhO3kFZMaxXXbHUlii0K12p5oiH+gUUntKWg&#10;z1BrEQTbof4DqtMSwUMTRhK6DJpGS5VyoGzG+W/ZPLbCqZQLFce75zL5/wcrP+8fkOmatCOlrOhI&#10;o5tdgBSaTS4XqUS98wXdfHQPGJP07h7kd88s3LbCbtUNIvStEjURG8eSZq8eRMPTU1b1n6CmAIIC&#10;pGodGuwiINWBHZIox2dR1CEwSYez+Ww5JukkuS5m4+U0McpE8fTYoQ8fFHQsbkreGOiJFoYbExRa&#10;EdTD0B4potjf+xAZiuLpXcoIjK432phk4La6Ncj2gppm/f5uuhmSosTPrxnLesp3Ms/zBP3K6c8x&#10;LmbTzfKvGJHDWvh2iOWPfg1h6MlOE3tmdFfyRR6/4ThW+c7WqW2D0GbYUzbGRuoqtfwpxae6x2Hw&#10;RThUhyT04iJCxaMK6iPJgjCMBY0xbVrAn5z1NBIl9z92AhVn5qMlaaeXkQYLybiczidk4LmnOvcI&#10;Kwmq5IGzYXsbhrnbOdTbliKNU9ksxH5rdFLlhdWpiajtk1inEY1zdW6nWy8/ktUvAAAA//8DAFBL&#10;AwQUAAYACAAAACEA7lOa6+AAAAAJAQAADwAAAGRycy9kb3ducmV2LnhtbEyPwU7DMAyG70i8Q2Qk&#10;LoilXREppemEJqEd4LIyiWvWmLYjcaomXQtPTzjBzZY//f7+crNYw844+t6RhHSVAENqnO6plXB4&#10;e77NgfmgSCvjCCV8oYdNdXlRqkK7mfZ4rkPLYgj5QknoQhgKzn3ToVV+5QakePtwo1UhrmPL9ajm&#10;GG4NXyfJPbeqp/ihUwNuO2w+68lKmBtTv3wfXm/60+ldTFjTNt3tpLy+Wp4egQVcwh8Mv/pRHaro&#10;dHQTac+MhLUQWUTjcCeARSDLswdgRwl5KoBXJf/foPoBAAD//wMAUEsBAi0AFAAGAAgAAAAhALaD&#10;OJL+AAAA4QEAABMAAAAAAAAAAAAAAAAAAAAAAFtDb250ZW50X1R5cGVzXS54bWxQSwECLQAUAAYA&#10;CAAAACEAOP0h/9YAAACUAQAACwAAAAAAAAAAAAAAAAAvAQAAX3JlbHMvLnJlbHNQSwECLQAUAAYA&#10;CAAAACEAPvxFzVECAACQBAAADgAAAAAAAAAAAAAAAAAuAgAAZHJzL2Uyb0RvYy54bWxQSwECLQAU&#10;AAYACAAAACEA7lOa6+AAAAAJAQAADwAAAAAAAAAAAAAAAACrBAAAZHJzL2Rvd25yZXYueG1sUEsF&#10;BgAAAAAEAAQA8wAAALgFAAAAAA==&#10;" fillcolor="#dbe5f1" strokecolor="#365f91" strokeweight="1pt">
                <v:stroke dashstyle="1 1"/>
                <v:shadow color="#868686"/>
                <v:textbox inset="1.5mm,,1.5mm">
                  <w:txbxContent>
                    <w:p w14:paraId="70A51CB3" w14:textId="77777777" w:rsidR="00D22DF5" w:rsidRPr="00FA7BA0" w:rsidRDefault="00D22DF5" w:rsidP="00A96039">
                      <w:pPr>
                        <w:pStyle w:val="Sinespaciado"/>
                        <w:rPr>
                          <w:b/>
                          <w:color w:val="17365D"/>
                          <w:sz w:val="24"/>
                        </w:rPr>
                      </w:pPr>
                      <w:r w:rsidRPr="00FA7BA0">
                        <w:rPr>
                          <w:b/>
                          <w:color w:val="17365D"/>
                          <w:sz w:val="24"/>
                        </w:rPr>
                        <w:t>CRM</w:t>
                      </w:r>
                    </w:p>
                  </w:txbxContent>
                </v:textbox>
              </v:shape>
            </w:pict>
          </mc:Fallback>
        </mc:AlternateContent>
      </w:r>
      <w:r w:rsidRPr="001A34AB">
        <w:rPr>
          <w:noProof/>
          <w:lang w:val="ca-ES" w:eastAsia="ca-ES"/>
        </w:rPr>
        <mc:AlternateContent>
          <mc:Choice Requires="wps">
            <w:drawing>
              <wp:anchor distT="0" distB="0" distL="114300" distR="114300" simplePos="0" relativeHeight="251710464" behindDoc="0" locked="0" layoutInCell="1" allowOverlap="1" wp14:anchorId="01BE1887" wp14:editId="74BFB74D">
                <wp:simplePos x="0" y="0"/>
                <wp:positionH relativeFrom="column">
                  <wp:posOffset>1611630</wp:posOffset>
                </wp:positionH>
                <wp:positionV relativeFrom="paragraph">
                  <wp:posOffset>30480</wp:posOffset>
                </wp:positionV>
                <wp:extent cx="149225" cy="155575"/>
                <wp:effectExtent l="0" t="0" r="0" b="0"/>
                <wp:wrapNone/>
                <wp:docPr id="17" name="AutoShape 2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 cy="15557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CC46C" id="AutoShape 2479" o:spid="_x0000_s1026" type="#_x0000_t32" style="position:absolute;margin-left:126.9pt;margin-top:2.4pt;width:11.75pt;height:1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kDa4AEAAJ4DAAAOAAAAZHJzL2Uyb0RvYy54bWysU8GO0zAQvSPxD5bvNE20oTRqukIty2WB&#10;Srt8wNR2EgvHY9lu0/49Y7dbWLghcrA8npn3Zt5MVven0bCj8kGjbXk5m3OmrECpbd/y788P7z5w&#10;FiJYCQatavlZBX6/fvtmNblGVTigkcozArGhmVzLhxhdUxRBDGqEMEOnLDk79CNEMn1fSA8ToY+m&#10;qObz98WEXjqPQoVAr9uLk68zftcpEb91XVCRmZZTbTGfPp/7dBbrFTS9BzdocS0D/qGKEbQl0hvU&#10;FiKwg9d/QY1aeAzYxZnAscCu00LlHqibcv5HN08DOJV7IXGCu8kU/h+s+HrceaYlzW7BmYWRZvTx&#10;EDFTs+pusUwSTS40FLmxO5+aFCf75B5R/AjM4mYA26sc/3x2lF6mjOJVSjKCI6L99AUlxQBRZL1O&#10;nR8TJCnBTnks59tY1CkyQY/l3bKqas4Eucq6rhd1ZoDmJdn5ED8rHFm6tDxED7of4gatpQVAX2Yq&#10;OD6GmEqD5iUhMVt80MbkPTCWTS1f1kSWPAGNlsmZDd/vN8azI6RNyt+1ildhCXkLYbjEhXPYYkxx&#10;0Hg8WJlvgwL56XqPoM3lTmUZexUuaXVRfY/yvPOp6qQhLUGu/7qwact+t3PUr99q/RMAAP//AwBQ&#10;SwMEFAAGAAgAAAAhAH4gLA/eAAAACAEAAA8AAABkcnMvZG93bnJldi54bWxMj81OwzAQhO9IfQdr&#10;K/VGHRJIIcSpWqRcKnGgReLqxpsfEa+j2G3C27Oc6GlnNauZb/PtbHtxxdF3jhQ8rCMQSJUzHTUK&#10;Pk/l/TMIHzQZ3TtCBT/oYVss7nKdGTfRB16PoREcQj7TCtoQhkxKX7VotV+7AYm92o1WB17HRppR&#10;TxxuexlHUSqt7ogbWj3gW4vV9/FiFUzJUPp9+X5Amdbp6StMB1fvlFot590riIBz+D+GP3xGh4KZ&#10;zu5CxoteQfyUMHpQ8MiD/XizSUCcWbwkIItc3j5Q/AIAAP//AwBQSwECLQAUAAYACAAAACEAtoM4&#10;kv4AAADhAQAAEwAAAAAAAAAAAAAAAAAAAAAAW0NvbnRlbnRfVHlwZXNdLnhtbFBLAQItABQABgAI&#10;AAAAIQA4/SH/1gAAAJQBAAALAAAAAAAAAAAAAAAAAC8BAABfcmVscy8ucmVsc1BLAQItABQABgAI&#10;AAAAIQAj9kDa4AEAAJ4DAAAOAAAAAAAAAAAAAAAAAC4CAABkcnMvZTJvRG9jLnhtbFBLAQItABQA&#10;BgAIAAAAIQB+ICwP3gAAAAgBAAAPAAAAAAAAAAAAAAAAADoEAABkcnMvZG93bnJldi54bWxQSwUG&#10;AAAAAAQABADzAAAARQUAAAAA&#10;">
                <v:stroke dashstyle="1 1"/>
              </v:shape>
            </w:pict>
          </mc:Fallback>
        </mc:AlternateContent>
      </w:r>
    </w:p>
    <w:p w14:paraId="0F553995" w14:textId="77777777" w:rsidR="00DB3DF0" w:rsidRPr="001A34AB" w:rsidRDefault="00DB3DF0" w:rsidP="00DB3DF0">
      <w:pPr>
        <w:rPr>
          <w:lang w:val="ca-ES"/>
        </w:rPr>
      </w:pPr>
    </w:p>
    <w:p w14:paraId="538EC287" w14:textId="77777777" w:rsidR="00DB3DF0" w:rsidRPr="001A34AB" w:rsidRDefault="00DB3DF0" w:rsidP="00DB3DF0">
      <w:pPr>
        <w:rPr>
          <w:lang w:val="ca-ES"/>
        </w:rPr>
      </w:pPr>
    </w:p>
    <w:p w14:paraId="26C984C5" w14:textId="77777777" w:rsidR="00DB3DF0" w:rsidRPr="001A34AB" w:rsidRDefault="00DB3DF0" w:rsidP="00DB3DF0">
      <w:pPr>
        <w:rPr>
          <w:lang w:val="ca-ES"/>
        </w:rPr>
      </w:pPr>
    </w:p>
    <w:p w14:paraId="1BF7373C" w14:textId="77777777" w:rsidR="00DB3DF0" w:rsidRPr="001A34AB" w:rsidRDefault="00250F10" w:rsidP="00DB3DF0">
      <w:pPr>
        <w:rPr>
          <w:lang w:val="ca-ES"/>
        </w:rPr>
      </w:pPr>
      <w:r w:rsidRPr="001A34AB">
        <w:rPr>
          <w:noProof/>
          <w:lang w:val="ca-ES" w:eastAsia="ca-ES"/>
        </w:rPr>
        <mc:AlternateContent>
          <mc:Choice Requires="wps">
            <w:drawing>
              <wp:anchor distT="0" distB="0" distL="114300" distR="114300" simplePos="0" relativeHeight="251726848" behindDoc="0" locked="0" layoutInCell="1" allowOverlap="1" wp14:anchorId="79E7F105" wp14:editId="52163AE3">
                <wp:simplePos x="0" y="0"/>
                <wp:positionH relativeFrom="column">
                  <wp:posOffset>1828165</wp:posOffset>
                </wp:positionH>
                <wp:positionV relativeFrom="paragraph">
                  <wp:posOffset>50800</wp:posOffset>
                </wp:positionV>
                <wp:extent cx="1012825" cy="169545"/>
                <wp:effectExtent l="0" t="0" r="0" b="0"/>
                <wp:wrapNone/>
                <wp:docPr id="16" name="Rectangle 2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82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8B63FA8" w14:textId="4AE1A995" w:rsidR="00D22DF5" w:rsidRPr="00F8410B" w:rsidRDefault="00D22DF5" w:rsidP="00A96039">
                            <w:pPr>
                              <w:pStyle w:val="Sinespaciado"/>
                              <w:rPr>
                                <w:b/>
                                <w:color w:val="17365D"/>
                                <w:lang w:val="ca-ES"/>
                              </w:rPr>
                            </w:pPr>
                            <w:r w:rsidRPr="00F8410B">
                              <w:rPr>
                                <w:b/>
                                <w:color w:val="17365D"/>
                                <w:lang w:val="ca-ES"/>
                              </w:rPr>
                              <w:t>Uni</w:t>
                            </w:r>
                            <w:r w:rsidR="00F8410B">
                              <w:rPr>
                                <w:b/>
                                <w:color w:val="17365D"/>
                                <w:lang w:val="ca-ES"/>
                              </w:rPr>
                              <w:t>tat</w:t>
                            </w:r>
                            <w:r w:rsidRPr="00F8410B">
                              <w:rPr>
                                <w:b/>
                                <w:color w:val="17365D"/>
                                <w:lang w:val="ca-ES"/>
                              </w:rPr>
                              <w:t xml:space="preserve">s </w:t>
                            </w:r>
                            <w:r w:rsidR="00F8410B" w:rsidRPr="00F8410B">
                              <w:rPr>
                                <w:b/>
                                <w:color w:val="17365D"/>
                                <w:lang w:val="ca-ES"/>
                              </w:rPr>
                              <w:t>Bàsiques</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7F105" id="Rectangle 2495" o:spid="_x0000_s1191" style="position:absolute;left:0;text-align:left;margin-left:143.95pt;margin-top:4pt;width:79.75pt;height:13.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UT7wEAAMkDAAAOAAAAZHJzL2Uyb0RvYy54bWysU9uO0zAQfUfiHyy/01zUVt2o6Wq1q0VI&#10;C6xY+ADHcRKLxGPGbpPy9YydtnThDfFieezxmXPOjLe309Czg0KnwZQ8W6ScKSOh1qYt+bevj+82&#10;nDkvTC16MKrkR+X47e7tm+1oC5VDB32tkBGIccVoS955b4skcbJTg3ALsMrQZQM4CE8htkmNYiT0&#10;oU/yNF0nI2BtEaRyjk4f5ku+i/hNo6T/3DROedaXnLj5uGJcq7Amu60oWhS20/JEQ/wDi0FoQ0Uv&#10;UA/CC7ZH/RfUoCWCg8YvJAwJNI2WKmogNVn6h5qXTlgVtZA5zl5scv8PVn46PCPTNfVuzZkRA/Xo&#10;C7kmTNsrli9vVsGi0bqCMl/sMwaRzj6B/O6YgfuOEtUdIoydEjURy0J+8upBCBw9ZdX4EWoqIPYe&#10;oltTg0MAJB/YFJtyvDRFTZ5JOszSLN/kK84k3WXrm9UyUkpEcX5t0fn3CgYWNiVHoh/RxeHJ+cBG&#10;FOeUUMzAo+772PjevDqgxHAS2QfCs3A/VVN0aLM8e1FBfSQ9CPM80fzTpgP8ydlIs1Ry92MvUHHW&#10;fzDBk02ahuG7DvA6qK4DYSRBldxzNm/v/Tywe4u67ahSFuUZuCMfGx0lBo9nVif+NC9R+Wm2w0Be&#10;xzHr9w/c/QIAAP//AwBQSwMEFAAGAAgAAAAhAH2SCHjeAAAACAEAAA8AAABkcnMvZG93bnJldi54&#10;bWxMjzFPwzAUhHck/oP1kNioQ7GaEOJUCIkBMZECgs2NH3FKbEe20yb/nscE4+lOd99V29kO7Igh&#10;9t5JuF5lwNC1Xveuk/C6e7wqgMWknFaDdyhhwQjb+vysUqX2J/eCxyZ1jEpcLJUEk9JYch5bg1bF&#10;lR/Rkfflg1WJZOi4DupE5Xbg6yzbcKt6RwtGjfhgsP1uJivhgHk/fb5tPp7en/ODCEvDzbhIeXkx&#10;398BSzinvzD84hM61MS095PTkQ0S1kV+S1EJBV0iX4hcANtLuBE58Lri/w/UPwAAAP//AwBQSwEC&#10;LQAUAAYACAAAACEAtoM4kv4AAADhAQAAEwAAAAAAAAAAAAAAAAAAAAAAW0NvbnRlbnRfVHlwZXNd&#10;LnhtbFBLAQItABQABgAIAAAAIQA4/SH/1gAAAJQBAAALAAAAAAAAAAAAAAAAAC8BAABfcmVscy8u&#10;cmVsc1BLAQItABQABgAIAAAAIQDBXQUT7wEAAMkDAAAOAAAAAAAAAAAAAAAAAC4CAABkcnMvZTJv&#10;RG9jLnhtbFBLAQItABQABgAIAAAAIQB9kgh43gAAAAgBAAAPAAAAAAAAAAAAAAAAAEkEAABkcnMv&#10;ZG93bnJldi54bWxQSwUGAAAAAAQABADzAAAAVAUAAAAA&#10;" filled="f" stroked="f" strokecolor="white">
                <v:textbox inset=".5mm,.5mm,.5mm,.5mm">
                  <w:txbxContent>
                    <w:p w14:paraId="18B63FA8" w14:textId="4AE1A995" w:rsidR="00D22DF5" w:rsidRPr="00F8410B" w:rsidRDefault="00D22DF5" w:rsidP="00A96039">
                      <w:pPr>
                        <w:pStyle w:val="Sinespaciado"/>
                        <w:rPr>
                          <w:b/>
                          <w:color w:val="17365D"/>
                          <w:lang w:val="ca-ES"/>
                        </w:rPr>
                      </w:pPr>
                      <w:r w:rsidRPr="00F8410B">
                        <w:rPr>
                          <w:b/>
                          <w:color w:val="17365D"/>
                          <w:lang w:val="ca-ES"/>
                        </w:rPr>
                        <w:t>Uni</w:t>
                      </w:r>
                      <w:r w:rsidR="00F8410B">
                        <w:rPr>
                          <w:b/>
                          <w:color w:val="17365D"/>
                          <w:lang w:val="ca-ES"/>
                        </w:rPr>
                        <w:t>tat</w:t>
                      </w:r>
                      <w:r w:rsidRPr="00F8410B">
                        <w:rPr>
                          <w:b/>
                          <w:color w:val="17365D"/>
                          <w:lang w:val="ca-ES"/>
                        </w:rPr>
                        <w:t xml:space="preserve">s </w:t>
                      </w:r>
                      <w:r w:rsidR="00F8410B" w:rsidRPr="00F8410B">
                        <w:rPr>
                          <w:b/>
                          <w:color w:val="17365D"/>
                          <w:lang w:val="ca-ES"/>
                        </w:rPr>
                        <w:t>Bàsiques</w:t>
                      </w:r>
                    </w:p>
                  </w:txbxContent>
                </v:textbox>
              </v:rect>
            </w:pict>
          </mc:Fallback>
        </mc:AlternateContent>
      </w:r>
      <w:r w:rsidRPr="001A34AB">
        <w:rPr>
          <w:noProof/>
          <w:lang w:val="ca-ES" w:eastAsia="ca-ES"/>
        </w:rPr>
        <mc:AlternateContent>
          <mc:Choice Requires="wps">
            <w:drawing>
              <wp:anchor distT="0" distB="0" distL="114300" distR="114300" simplePos="0" relativeHeight="251714560" behindDoc="0" locked="0" layoutInCell="1" allowOverlap="1" wp14:anchorId="39DDE9DC" wp14:editId="11617D22">
                <wp:simplePos x="0" y="0"/>
                <wp:positionH relativeFrom="column">
                  <wp:posOffset>367665</wp:posOffset>
                </wp:positionH>
                <wp:positionV relativeFrom="paragraph">
                  <wp:posOffset>10795</wp:posOffset>
                </wp:positionV>
                <wp:extent cx="4709795" cy="1073150"/>
                <wp:effectExtent l="0" t="0" r="0" b="0"/>
                <wp:wrapNone/>
                <wp:docPr id="15" name="AutoShape 2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9795" cy="1073150"/>
                        </a:xfrm>
                        <a:prstGeom prst="roundRect">
                          <a:avLst>
                            <a:gd name="adj" fmla="val 16667"/>
                          </a:avLst>
                        </a:prstGeom>
                        <a:solidFill>
                          <a:srgbClr val="DBE5F1"/>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278470" id="AutoShape 2483" o:spid="_x0000_s1026" style="position:absolute;margin-left:28.95pt;margin-top:.85pt;width:370.85pt;height:8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geOQIAAGUEAAAOAAAAZHJzL2Uyb0RvYy54bWysVNtu2zAMfR+wfxD0vthOc2mMOkWXtsOA&#10;bivW7QMUSY61yaJGKXG6rx8tJ12yvQ3Lg0Ca1CEPD5Wr631r2U5jMOAqXoxyzrSToIzbVPzrl/s3&#10;l5yFKJwSFpyu+LMO/Hr5+tVV50s9hgas0sgIxIWy8xVvYvRllgXZ6FaEEXjtKFgDtiKSi5tMoegI&#10;vbXZOM9nWQeoPILUIdDX2yHIlwm/rrWMn+o66Mhsxam3mE5M57o/s+WVKDcofGPkoQ3xD120wjgq&#10;+gJ1K6JgWzR/QbVGIgSo40hCm0FdG6kTB2JT5H+weWqE14kLDSf4lzGF/wcrP+4ekRlF2k05c6Il&#10;jW62EVJpNp5cXvQj6nwoKfPJP2JPMvgHkN8Dc7BqhNvoG0ToGi0UNVb0+dnZhd4JdJWtuw+gqICg&#10;Amla+xrbHpDmwPZJlOcXUfQ+MkkfJ/N8MV9Qc5JiRT6/KKZJtkyUx+seQ3ynoWW9UXGErVOfSfpU&#10;Q+weQkzSqAM/ob5xVreWhN4Jy4rZbDZPXYvykEzYR8zEF6xR98ba5OBmvbLI6GrFb9/eTe8HyjSW&#10;0zTrWFfxxXQ8TV2cxcIpRJ5+h/pnaYlHWtB+tndOJTsKYweburTuMOx+voNOa1DPNGuEYdfpbZLR&#10;AP7krKM9r3j4sRWoObPvHem1KCaT/mEkZzKdj8nB08j6NCKcJKiKR84GcxWHx7T1aDYNVSoSXQf9&#10;EtUmHpdh6OrQLO0yWWeP5dRPWb//HZa/AAAA//8DAFBLAwQUAAYACAAAACEAziHh2N0AAAAIAQAA&#10;DwAAAGRycy9kb3ducmV2LnhtbEyPwU7DMBBE70j9B2uRuFGnIGoS4lQVUCH11lABRzdekqjxOord&#10;Nv37bk9wnJ3R7Jt8MbpOHHEIrScNs2kCAqnytqVaw/Zzdf8MIkRD1nSeUMMZAyyKyU1uMutPtMFj&#10;GWvBJRQyo6GJsc+kDFWDzoSp75HY+/WDM5HlUEs7mBOXu04+JMlcOtMSf2hMj68NVvvy4DQs375+&#10;tmtv31UazuXm+3Gl4sdM67vbcfkCIuIY/8JwxWd0KJhp5w9kg+g0PKmUk3xXINhWaToHsbvqRIEs&#10;cvl/QHEBAAD//wMAUEsBAi0AFAAGAAgAAAAhALaDOJL+AAAA4QEAABMAAAAAAAAAAAAAAAAAAAAA&#10;AFtDb250ZW50X1R5cGVzXS54bWxQSwECLQAUAAYACAAAACEAOP0h/9YAAACUAQAACwAAAAAAAAAA&#10;AAAAAAAvAQAAX3JlbHMvLnJlbHNQSwECLQAUAAYACAAAACEAE664HjkCAABlBAAADgAAAAAAAAAA&#10;AAAAAAAuAgAAZHJzL2Uyb0RvYy54bWxQSwECLQAUAAYACAAAACEAziHh2N0AAAAIAQAADwAAAAAA&#10;AAAAAAAAAACTBAAAZHJzL2Rvd25yZXYueG1sUEsFBgAAAAAEAAQA8wAAAJ0FAAAAAA==&#10;" fillcolor="#dbe5f1"/>
            </w:pict>
          </mc:Fallback>
        </mc:AlternateContent>
      </w:r>
    </w:p>
    <w:p w14:paraId="760EBF14" w14:textId="77777777" w:rsidR="008F59E4" w:rsidRPr="001A34AB" w:rsidRDefault="00250F10" w:rsidP="00DB3DF0">
      <w:pPr>
        <w:rPr>
          <w:lang w:val="ca-ES"/>
        </w:rPr>
      </w:pPr>
      <w:r w:rsidRPr="001A34AB">
        <w:rPr>
          <w:noProof/>
          <w:lang w:val="ca-ES" w:eastAsia="ca-ES"/>
        </w:rPr>
        <mc:AlternateContent>
          <mc:Choice Requires="wpg">
            <w:drawing>
              <wp:anchor distT="0" distB="0" distL="114300" distR="114300" simplePos="0" relativeHeight="251728896" behindDoc="0" locked="0" layoutInCell="1" allowOverlap="1" wp14:anchorId="640A3D84" wp14:editId="77E6EBAF">
                <wp:simplePos x="0" y="0"/>
                <wp:positionH relativeFrom="column">
                  <wp:posOffset>2729865</wp:posOffset>
                </wp:positionH>
                <wp:positionV relativeFrom="paragraph">
                  <wp:posOffset>121920</wp:posOffset>
                </wp:positionV>
                <wp:extent cx="711835" cy="653415"/>
                <wp:effectExtent l="0" t="0" r="0" b="0"/>
                <wp:wrapNone/>
                <wp:docPr id="12" name="Group 2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653415"/>
                          <a:chOff x="2877" y="7112"/>
                          <a:chExt cx="1121" cy="1029"/>
                        </a:xfrm>
                      </wpg:grpSpPr>
                      <wps:wsp>
                        <wps:cNvPr id="13" name="Oval 2497"/>
                        <wps:cNvSpPr>
                          <a:spLocks noChangeArrowheads="1"/>
                        </wps:cNvSpPr>
                        <wps:spPr bwMode="auto">
                          <a:xfrm>
                            <a:off x="2932" y="7112"/>
                            <a:ext cx="1026" cy="1029"/>
                          </a:xfrm>
                          <a:prstGeom prst="ellipse">
                            <a:avLst/>
                          </a:prstGeom>
                          <a:solidFill>
                            <a:srgbClr val="B8CCE4"/>
                          </a:solidFill>
                          <a:ln w="31750">
                            <a:solidFill>
                              <a:srgbClr val="365F9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4" name="Rectangle 2498"/>
                        <wps:cNvSpPr>
                          <a:spLocks noChangeArrowheads="1"/>
                        </wps:cNvSpPr>
                        <wps:spPr bwMode="auto">
                          <a:xfrm>
                            <a:off x="2877" y="7482"/>
                            <a:ext cx="112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B4D08F2" w14:textId="230277A8" w:rsidR="00D22DF5" w:rsidRPr="00E53865" w:rsidRDefault="00F8410B" w:rsidP="00A96039">
                              <w:pPr>
                                <w:pStyle w:val="Sinespaciado"/>
                                <w:rPr>
                                  <w:b/>
                                </w:rPr>
                              </w:pPr>
                              <w:r w:rsidRPr="00E05939">
                                <w:rPr>
                                  <w:b/>
                                  <w:lang w:val="ca-ES"/>
                                </w:rPr>
                                <w:t>Suport</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A3D84" id="Group 2496" o:spid="_x0000_s1192" style="position:absolute;left:0;text-align:left;margin-left:214.95pt;margin-top:9.6pt;width:56.05pt;height:51.45pt;z-index:251728896" coordorigin="2877,7112" coordsize="1121,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oX9gIAANkHAAAOAAAAZHJzL2Uyb0RvYy54bWy8Vdtu2zAMfR+wfxD0vvoSJ3GMOkWXXjCg&#10;W4t1+wDFli+YLHmSEqf7+lGS7VyKXdANfRFIUaLIw0Pq/GLXMLSlUtWCpzg48zGiPBN5zcsUf/1y&#10;8y7GSGnCc8IEpyl+ogpfLN++Oe/ahIaiEiynEoETrpKuTXGldZt4nsoq2hB1JlrKwVgI2RANqiy9&#10;XJIOvDfMC31/5nVC5q0UGVUKdq+cES+t/6Kgmb4vCkU1YimG2LRdpV3XZvWW5yQpJWmrOuvDIC+I&#10;oiE1h0dHV1dEE7SR9TNXTZ1JoUShzzLReKIo6ozaHCCbwD/J5laKTWtzKZOubEeYANoTnF7sNvu0&#10;fZCozqF2IUacNFAj+ywKo8XMwNO1ZQKnbmX72D5IlyOIdyL7psDsndqNXrrDaN19FDl4JBstLDy7&#10;QjbGBSSOdrYKT2MV6E6jDDbnQRBPphhlYJpNJ1EwdVXKKiiluRXG8zlGYIWT4WC77m/DVuDuBn64&#10;MFaPJO5ZG2ofmskLGKf2oKp/A/WxIi21tVIGrgHUyQDq/ZYwg+ncYWoPDYAqhybiYlURXtJLKUVX&#10;UZJDTIFNwQQLXt0FoyioxR/hDRcTKOoRUAPIAM7sFzCRpJVK31LRICOkmDJWt8okRxKyvVPagTqc&#10;MttKsDq/qRmziizXKyYRZJzi9/FqdR31dTg6xjjqUjwJ5lPfuj4yqkMfk9n0ZuGAOHkKGoTnEA5J&#10;DFzXvaxJzZwMtWfcmKmdBX3sA4COBGuRPwGYUrjhAMMMhErIHxh1MBhSrL5viKQYsQ8cCrIIoshM&#10;EqtE03kIijy0rA8thGfgKsUaIyeutJs+m1bWZQUvBTZ5Li6hR4raYmvic1HZ/rI8fS3CRgNhP8Ps&#10;BDIyalgbvyZrx/aO4r69R9aOzT3xj3v7GWklhP87xnJh6Gqp4xgybvScgWnh2swhr3frnZ2TsR1H&#10;+xL9NXGC2PdH4vSKI06vOOL0yn8kjp178H/YUdj/deaDOtQt0fY/8vInAAAA//8DAFBLAwQUAAYA&#10;CAAAACEAWPaVjOAAAAAKAQAADwAAAGRycy9kb3ducmV2LnhtbEyPQUvDQBCF74L/YRnBm91kbcWk&#10;2ZRS1FMR2grS2zaZJqHZ2ZDdJum/dzzpcd77ePNetppsKwbsfeNIQzyLQCAVrmyo0vB1eH96BeGD&#10;odK0jlDDDT2s8vu7zKSlG2mHwz5UgkPIp0ZDHUKXSumLGq3xM9chsXd2vTWBz76SZW9GDretVFH0&#10;Iq1piD/UpsNNjcVlf7UaPkYzrp/jt2F7OW9ux8Pi83sbo9aPD9N6CSLgFP5g+K3P1SHnTid3pdKL&#10;VsNcJQmjbCQKBAOLueJxJxaUikHmmfw/If8BAAD//wMAUEsBAi0AFAAGAAgAAAAhALaDOJL+AAAA&#10;4QEAABMAAAAAAAAAAAAAAAAAAAAAAFtDb250ZW50X1R5cGVzXS54bWxQSwECLQAUAAYACAAAACEA&#10;OP0h/9YAAACUAQAACwAAAAAAAAAAAAAAAAAvAQAAX3JlbHMvLnJlbHNQSwECLQAUAAYACAAAACEA&#10;4K2aF/YCAADZBwAADgAAAAAAAAAAAAAAAAAuAgAAZHJzL2Uyb0RvYy54bWxQSwECLQAUAAYACAAA&#10;ACEAWPaVjOAAAAAKAQAADwAAAAAAAAAAAAAAAABQBQAAZHJzL2Rvd25yZXYueG1sUEsFBgAAAAAE&#10;AAQA8wAAAF0GAAAAAA==&#10;">
                <v:oval id="Oval 2497" o:spid="_x0000_s1193" style="position:absolute;left:2932;top:7112;width:1026;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6euwQAAANsAAAAPAAAAZHJzL2Rvd25yZXYueG1sRE9La8JA&#10;EL4X+h+WKXirm7YgNXUjUqgUkUJjDj0O2clDd2dDdk3iv3cLgrf5+J6zWk/WiIF63zpW8DJPQBCX&#10;TrdcKygOX8/vIHxA1mgck4ILeVhnjw8rTLUb+ZeGPNQihrBPUUETQpdK6cuGLPq564gjV7neYoiw&#10;r6XucYzh1sjXJFlIiy3HhgY7+myoPOVnq0AebfU3bXeYuOOSWP8Y3hdGqdnTtPkAEWgKd/HN/a3j&#10;/Df4/yUeILMrAAAA//8DAFBLAQItABQABgAIAAAAIQDb4fbL7gAAAIUBAAATAAAAAAAAAAAAAAAA&#10;AAAAAABbQ29udGVudF9UeXBlc10ueG1sUEsBAi0AFAAGAAgAAAAhAFr0LFu/AAAAFQEAAAsAAAAA&#10;AAAAAAAAAAAAHwEAAF9yZWxzLy5yZWxzUEsBAi0AFAAGAAgAAAAhALhzp67BAAAA2wAAAA8AAAAA&#10;AAAAAAAAAAAABwIAAGRycy9kb3ducmV2LnhtbFBLBQYAAAAAAwADALcAAAD1AgAAAAA=&#10;" fillcolor="#b8cce4" strokecolor="#365f91" strokeweight="2.5pt">
                  <v:shadow color="#868686"/>
                </v:oval>
                <v:rect id="Rectangle 2498" o:spid="_x0000_s1194" style="position:absolute;left:2877;top:7482;width:112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IPVwQAAANsAAAAPAAAAZHJzL2Rvd25yZXYueG1sRE9NawIx&#10;EL0X/A9hBG81q4jKapQiCIqnbltpb8Nm3KzdTJYk6u6/bwqF3ubxPme97Wwj7uRD7VjBZJyBIC6d&#10;rrlS8P62f16CCBFZY+OYFPQUYLsZPK0x1+7Br3QvYiVSCIccFZgY21zKUBqyGMauJU7cxXmLMUFf&#10;Se3xkcJtI6dZNpcWa04NBlvaGSq/i5tVcKVFffv6mH8ez6fFdeb7Qpq2V2o07F5WICJ18V/85z7o&#10;NH8Gv7+kA+TmBwAA//8DAFBLAQItABQABgAIAAAAIQDb4fbL7gAAAIUBAAATAAAAAAAAAAAAAAAA&#10;AAAAAABbQ29udGVudF9UeXBlc10ueG1sUEsBAi0AFAAGAAgAAAAhAFr0LFu/AAAAFQEAAAsAAAAA&#10;AAAAAAAAAAAAHwEAAF9yZWxzLy5yZWxzUEsBAi0AFAAGAAgAAAAhAF7cg9XBAAAA2wAAAA8AAAAA&#10;AAAAAAAAAAAABwIAAGRycy9kb3ducmV2LnhtbFBLBQYAAAAAAwADALcAAAD1AgAAAAA=&#10;" filled="f" stroked="f" strokecolor="white">
                  <v:textbox inset=".5mm,.5mm,.5mm,.5mm">
                    <w:txbxContent>
                      <w:p w14:paraId="0B4D08F2" w14:textId="230277A8" w:rsidR="00D22DF5" w:rsidRPr="00E53865" w:rsidRDefault="00F8410B" w:rsidP="00A96039">
                        <w:pPr>
                          <w:pStyle w:val="Sinespaciado"/>
                          <w:rPr>
                            <w:b/>
                          </w:rPr>
                        </w:pPr>
                        <w:r w:rsidRPr="00E05939">
                          <w:rPr>
                            <w:b/>
                            <w:lang w:val="ca-ES"/>
                          </w:rPr>
                          <w:t>Suport</w:t>
                        </w:r>
                      </w:p>
                    </w:txbxContent>
                  </v:textbox>
                </v:rect>
              </v:group>
            </w:pict>
          </mc:Fallback>
        </mc:AlternateContent>
      </w:r>
      <w:r w:rsidRPr="001A34AB">
        <w:rPr>
          <w:noProof/>
          <w:lang w:val="ca-ES" w:eastAsia="ca-ES"/>
        </w:rPr>
        <mc:AlternateContent>
          <mc:Choice Requires="wps">
            <w:drawing>
              <wp:anchor distT="0" distB="0" distL="114300" distR="114300" simplePos="0" relativeHeight="251724800" behindDoc="0" locked="0" layoutInCell="1" allowOverlap="1" wp14:anchorId="70EC86A4" wp14:editId="3CF63B56">
                <wp:simplePos x="0" y="0"/>
                <wp:positionH relativeFrom="column">
                  <wp:posOffset>4255770</wp:posOffset>
                </wp:positionH>
                <wp:positionV relativeFrom="paragraph">
                  <wp:posOffset>121920</wp:posOffset>
                </wp:positionV>
                <wp:extent cx="651510" cy="653415"/>
                <wp:effectExtent l="0" t="0" r="0" b="0"/>
                <wp:wrapNone/>
                <wp:docPr id="11" name="Oval 2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 cy="653415"/>
                        </a:xfrm>
                        <a:prstGeom prst="ellipse">
                          <a:avLst/>
                        </a:prstGeom>
                        <a:solidFill>
                          <a:srgbClr val="B8CCE4"/>
                        </a:solidFill>
                        <a:ln w="31750" cap="rnd">
                          <a:solidFill>
                            <a:srgbClr val="365F91"/>
                          </a:solidFill>
                          <a:prstDash val="sysDot"/>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20A40A" id="Oval 2494" o:spid="_x0000_s1026" style="position:absolute;margin-left:335.1pt;margin-top:9.6pt;width:51.3pt;height:51.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5PAIAAGMEAAAOAAAAZHJzL2Uyb0RvYy54bWysVMFu2zAMvQ/YPwi6r46TOG2NOkWXtMOA&#10;bi3Q7QMYWY6FyaImKXGyrx8lJ1na3YZdBNKkHh8fKd/c7jrNttJ5habi+cWIM2kE1sqsK/7928OH&#10;K858AFODRiMrvpee387fv7vpbSnH2KKupWMEYnzZ24q3Idgyy7xoZQf+Aq00FGzQdRDIdeusdtAT&#10;eqez8Wg0y3p0tXUopPf0dTkE+TzhN40U4alpvAxMV5y4hXS6dK7imc1voFw7sK0SBxrwDyw6UIaK&#10;nqCWEIBtnPoLqlPCoccmXAjsMmwaJWTqgbrJR2+6eWnBytQLiePtSSb//2DF1+2zY6qm2eWcGeho&#10;Rk9b0Gw8vZ5GdXrrS0p6sc8u9uftI4ofnhlctGDW8s457FsJNXHKY3726kJ0PF1lq/4L1oQNm4BJ&#10;qF3jughIErBdmsf+NA+5C0zQx1mRFzlNTVBoVkymeZEqQHm8bJ0PnyR2LBoVl1or66NiUML20YfI&#10;B8pjVuKPWtUPSuvkuPVqoR2jfiv+8WqxuE8t0xV/nqYN6ys+yS+LyAVoS52pU5FXaf4cbTIrHq4H&#10;Qd6gRTZL8O1Q1e/9EsOwhg43pk4LGQW9P9gBlB5s4qVN5C3TYh/6O0o8jGqF9Z7kdjhsOr1MMlp0&#10;vzjracsr7n9uwEnO9GdDI7vOp9P4LJIzLS7H5LjzyOo8AkYQVMUDZ4O5CMNT2lin1i1VypMsBu9o&#10;zI1K+kd+A6vDctAmp7EcXl18Kud+yvrzb5j/BgAA//8DAFBLAwQUAAYACAAAACEApm4O1dwAAAAK&#10;AQAADwAAAGRycy9kb3ducmV2LnhtbEyPzU7DMBCE70i8g7VI3KgdgxoIcSqEigTHtnB34yUO+Cey&#10;3Ta8PcuJnla7M5r9pl3N3rEjpjzGoKBaCGAY+mjGMCh4373c3APLRQejXQyo4AczrLrLi1Y3Jp7C&#10;Bo/bMjAKCbnRCmwpU8N57i16nRdxwkDaZ0xeF1rTwE3SJwr3jkshltzrMdAHqyd8tth/bw9ewfLj&#10;dnO3tmP/tnsVae2E+6qwUur6an56BFZwLv9m+MMndOiIaR8PwWTmKKMWkqwkPNAkQ11L6rKng5QV&#10;8K7l5xW6XwAAAP//AwBQSwECLQAUAAYACAAAACEAtoM4kv4AAADhAQAAEwAAAAAAAAAAAAAAAAAA&#10;AAAAW0NvbnRlbnRfVHlwZXNdLnhtbFBLAQItABQABgAIAAAAIQA4/SH/1gAAAJQBAAALAAAAAAAA&#10;AAAAAAAAAC8BAABfcmVscy8ucmVsc1BLAQItABQABgAIAAAAIQBZ/xj5PAIAAGMEAAAOAAAAAAAA&#10;AAAAAAAAAC4CAABkcnMvZTJvRG9jLnhtbFBLAQItABQABgAIAAAAIQCmbg7V3AAAAAoBAAAPAAAA&#10;AAAAAAAAAAAAAJYEAABkcnMvZG93bnJldi54bWxQSwUGAAAAAAQABADzAAAAnwUAAAAA&#10;" fillcolor="#b8cce4" strokecolor="#365f91" strokeweight="2.5pt">
                <v:stroke dashstyle="1 1" endcap="round"/>
                <v:shadow color="#868686"/>
              </v:oval>
            </w:pict>
          </mc:Fallback>
        </mc:AlternateContent>
      </w:r>
      <w:r w:rsidRPr="001A34AB">
        <w:rPr>
          <w:noProof/>
          <w:lang w:val="ca-ES" w:eastAsia="ca-ES"/>
        </w:rPr>
        <mc:AlternateContent>
          <mc:Choice Requires="wps">
            <w:drawing>
              <wp:anchor distT="0" distB="0" distL="114300" distR="114300" simplePos="0" relativeHeight="251722752" behindDoc="0" locked="0" layoutInCell="1" allowOverlap="1" wp14:anchorId="4D4F3286" wp14:editId="7252282D">
                <wp:simplePos x="0" y="0"/>
                <wp:positionH relativeFrom="column">
                  <wp:posOffset>3507740</wp:posOffset>
                </wp:positionH>
                <wp:positionV relativeFrom="paragraph">
                  <wp:posOffset>121920</wp:posOffset>
                </wp:positionV>
                <wp:extent cx="651510" cy="653415"/>
                <wp:effectExtent l="0" t="0" r="0" b="0"/>
                <wp:wrapNone/>
                <wp:docPr id="10" name="Oval 2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 cy="653415"/>
                        </a:xfrm>
                        <a:prstGeom prst="ellipse">
                          <a:avLst/>
                        </a:prstGeom>
                        <a:solidFill>
                          <a:srgbClr val="B8CCE4"/>
                        </a:solidFill>
                        <a:ln w="31750" cap="rnd">
                          <a:solidFill>
                            <a:srgbClr val="365F91"/>
                          </a:solidFill>
                          <a:prstDash val="sysDot"/>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E13DA" id="Oval 2493" o:spid="_x0000_s1026" style="position:absolute;margin-left:276.2pt;margin-top:9.6pt;width:51.3pt;height:51.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RVPAIAAGMEAAAOAAAAZHJzL2Uyb0RvYy54bWysVMFu2zAMvQ/YPwi6L46TOG2NOkWXNMOA&#10;bi3Q7QMYWY6FyZJGKXGyry8lp1263YZdBNKkHh8fKV/fHDrN9hK9sqbi+WjMmTTC1spsK/792/rD&#10;JWc+gKlBWyMrfpSe3yzev7vuXSkntrW6lsgIxPiydxVvQ3BllnnRyg78yDppKNhY7CCQi9usRugJ&#10;vdPZZDyeZ73F2qEV0nv6uhqCfJHwm0aK8NA0XgamK07cQjoxnZt4ZotrKLcIrlXiRAP+gUUHylDR&#10;V6gVBGA7VH9BdUqg9bYJI2G7zDaNEjL1QN3k4z+6eWrBydQLiePdq0z+/8GKr/tHZKqm2ZE8Bjqa&#10;0cMeNJvMrqZRnd75kpKe3CPG/ry7t+KHZ8YuWzBbeYto+1ZCTZzymJ+9uRAdT1fZpv9ia8KGXbBJ&#10;qEODXQQkCdghzeP4Og95CEzQx3mRF5GWoNC8mM7yIlWA8uWyQx8+SduxaFRcaq2cj4pBCft7HyIf&#10;KF+yEn+rVb1WWicHt5ulRkb9Vvzj5XJ5NzsV8Odp2rC+4tP8oohcgLYUTZ2KvEnz52jTebG+GgQh&#10;0c7RIpsV+Hao6o9+ZUOsCiXanamTFQW9O9kBlB5sakWbmCjTYp/6e5F4GNXG1keSG+2w6fQyyWgt&#10;/uKspy2vuP+5A5Sc6c+GRnaVz2bxWSRnVlxMyMHzyOY8AkYQVMUDZ4O5DMNT2jlU25Yq5UkWY29p&#10;zI1K+kd+A6vTctAmp7GcXl18Kud+yvr9b1g8AwAA//8DAFBLAwQUAAYACAAAACEAkEjESNwAAAAK&#10;AQAADwAAAGRycy9kb3ducmV2LnhtbEyPzU7DMBCE70i8g7VI3Kgd00Q0xKkQKhIc28LdjbdxwD9R&#10;7Lbh7VlOcNyZT7MzzXr2jp1xSkMMCoqFAIahi2YIvYL3/cvdA7CUdTDaxYAKvjHBur2+anRt4iVs&#10;8bzLPaOQkGqtwOY81pynzqLXaRFHDOQd4+R1pnPquZn0hcK941KIins9BPpg9YjPFruv3ckrqD7u&#10;t8uNHbq3/auYNk64zwILpW5v5qdHYBnn/AfDb32qDi11OsRTMIk5BWUpl4SSsZLACKjKksYdSJCy&#10;AN42/P+E9gcAAP//AwBQSwECLQAUAAYACAAAACEAtoM4kv4AAADhAQAAEwAAAAAAAAAAAAAAAAAA&#10;AAAAW0NvbnRlbnRfVHlwZXNdLnhtbFBLAQItABQABgAIAAAAIQA4/SH/1gAAAJQBAAALAAAAAAAA&#10;AAAAAAAAAC8BAABfcmVscy8ucmVsc1BLAQItABQABgAIAAAAIQBIusRVPAIAAGMEAAAOAAAAAAAA&#10;AAAAAAAAAC4CAABkcnMvZTJvRG9jLnhtbFBLAQItABQABgAIAAAAIQCQSMRI3AAAAAoBAAAPAAAA&#10;AAAAAAAAAAAAAJYEAABkcnMvZG93bnJldi54bWxQSwUGAAAAAAQABADzAAAAnwUAAAAA&#10;" fillcolor="#b8cce4" strokecolor="#365f91" strokeweight="2.5pt">
                <v:stroke dashstyle="1 1" endcap="round"/>
                <v:shadow color="#868686"/>
              </v:oval>
            </w:pict>
          </mc:Fallback>
        </mc:AlternateContent>
      </w:r>
      <w:r w:rsidRPr="001A34AB">
        <w:rPr>
          <w:noProof/>
          <w:lang w:val="ca-ES" w:eastAsia="ca-ES"/>
        </w:rPr>
        <mc:AlternateContent>
          <mc:Choice Requires="wpg">
            <w:drawing>
              <wp:anchor distT="0" distB="0" distL="114300" distR="114300" simplePos="0" relativeHeight="251720704" behindDoc="0" locked="0" layoutInCell="1" allowOverlap="1" wp14:anchorId="54DC3CF5" wp14:editId="201B7187">
                <wp:simplePos x="0" y="0"/>
                <wp:positionH relativeFrom="column">
                  <wp:posOffset>1984375</wp:posOffset>
                </wp:positionH>
                <wp:positionV relativeFrom="paragraph">
                  <wp:posOffset>121920</wp:posOffset>
                </wp:positionV>
                <wp:extent cx="711835" cy="653415"/>
                <wp:effectExtent l="0" t="0" r="0" b="0"/>
                <wp:wrapNone/>
                <wp:docPr id="7" name="Group 2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653415"/>
                          <a:chOff x="2877" y="7112"/>
                          <a:chExt cx="1121" cy="1029"/>
                        </a:xfrm>
                      </wpg:grpSpPr>
                      <wps:wsp>
                        <wps:cNvPr id="8" name="Oval 2491"/>
                        <wps:cNvSpPr>
                          <a:spLocks noChangeArrowheads="1"/>
                        </wps:cNvSpPr>
                        <wps:spPr bwMode="auto">
                          <a:xfrm>
                            <a:off x="2932" y="7112"/>
                            <a:ext cx="1026" cy="1029"/>
                          </a:xfrm>
                          <a:prstGeom prst="ellipse">
                            <a:avLst/>
                          </a:prstGeom>
                          <a:solidFill>
                            <a:srgbClr val="B8CCE4"/>
                          </a:solidFill>
                          <a:ln w="31750">
                            <a:solidFill>
                              <a:srgbClr val="365F9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9" name="Rectangle 2492"/>
                        <wps:cNvSpPr>
                          <a:spLocks noChangeArrowheads="1"/>
                        </wps:cNvSpPr>
                        <wps:spPr bwMode="auto">
                          <a:xfrm>
                            <a:off x="2877" y="7482"/>
                            <a:ext cx="112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7F8653A" w14:textId="34491FE8" w:rsidR="00D22DF5" w:rsidRPr="00E53865" w:rsidRDefault="00D22DF5" w:rsidP="00A96039">
                              <w:pPr>
                                <w:pStyle w:val="Sinespaciado"/>
                                <w:rPr>
                                  <w:b/>
                                </w:rPr>
                              </w:pPr>
                              <w:r>
                                <w:rPr>
                                  <w:b/>
                                </w:rPr>
                                <w:t>Segur</w:t>
                              </w:r>
                              <w:r w:rsidR="00F8410B">
                                <w:rPr>
                                  <w:b/>
                                </w:rPr>
                                <w:t>etat</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DC3CF5" id="Group 2490" o:spid="_x0000_s1195" style="position:absolute;left:0;text-align:left;margin-left:156.25pt;margin-top:9.6pt;width:56.05pt;height:51.45pt;z-index:251720704" coordorigin="2877,7112" coordsize="1121,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W7+AIAANYHAAAOAAAAZHJzL2Uyb0RvYy54bWy8Vdtu2zAMfR+wfxD0vvqSm2PEKbr0ggHd&#10;WqzbByi2fMFkSZOUON3Xj5IcN0mxDesuL4IoUhR5eEgtznctQ1uqdCN4hqOzECPKc1E0vMrw50/X&#10;bxKMtCG8IExwmuFHqvH58vWrRSdTGotasIIqBE64TjuZ4doYmQaBzmvaEn0mJOWgLIVqiQFRVUGh&#10;SAfeWxbEYTgNOqEKqUROtYbTS6/ES+e/LGlu7spSU4NYhiE241bl1rVdg+WCpJUism7yPgzygiha&#10;0nB4dHB1SQxBG9U8c9U2uRJalOYsF20gyrLJqcsBsonCk2xulNhIl0uVdpUcYAJoT3B6sdv8w/Ze&#10;oabI8AwjTlookXsVxeO5Q6eTVQpGN0o+yHvlU4Ttrci/aAAvONVbufLGaN29FwV4JBsjHDq7UrXW&#10;BeSNdq4Ij0MR6M6gHA5nUZSMJhjloJpORuNo4ouU11BJeytOZhAraMEy3uuu+ttwFPm7URjPrTYg&#10;qX/WhdqHZvkBhNNPmOo/w/ShJpK6UmkLV48pkN9jerclzEIa2Yjs02Czx1N7MBEXq5rwil4oJbqa&#10;kgJCcvYQ+MEFK2goxS/Rjeej+ASnPcaAzfQHKJFUKm1uqGiR3WSYMtZIbXMjKdneauMx3VvZYy1Y&#10;U1w3jDlBVesVUwgyzvDbZLW6GvdlODJjHHUZHkWzSehcHyn1oY/RdHLtgYNSHplBe/ACwiGpheuq&#10;3xvSML8He8atmrpJ0Me+B9AXYi2KRwBTCT8aYJTBphbqG0YdjIUM668boihG7B2Hgsyj8djOESeM&#10;J7MYBHWoWR9qCM/BVYYNRn67Mn72bKRqqhpeilzyXFxAi5SNw9bG56Ny7eVo+p/4Ot/z9SMMTuAi&#10;o5a0rsmOOAh1+FekHZp7nPTNPZB2aO1ReNzZzzirIPyfEZYLy1bHHE+Q4aCnjGs522UeeLNb79yQ&#10;TKb7Bv5N3kRJGA686QXPm17wvOmFv8gbN/Xg83CDsP/o7O90KDuePX3Hy+8AAAD//wMAUEsDBBQA&#10;BgAIAAAAIQAul6qj4AAAAAoBAAAPAAAAZHJzL2Rvd25yZXYueG1sTI9NT8MwDIbvSPyHyEjcWNrs&#10;Q1CaTtMEnCYkNiTELWu8tlrjVE3Wdv8ec4Kj/T56/ThfT64VA/ah8aQhnSUgkEpvG6o0fB5eHx5B&#10;hGjImtYTarhigHVxe5ObzPqRPnDYx0pwCYXMaKhj7DIpQ1mjM2HmOyTOTr53JvLYV9L2ZuRy10qV&#10;JCvpTEN8oTYdbmssz/uL0/A2mnEzT1+G3fm0vX4flu9fuxS1vr+bNs8gIk7xD4ZffVaHgp2O/kI2&#10;iFbDPFVLRjl4UiAYWKjFCsSRF0qlIItc/n+h+AEAAP//AwBQSwECLQAUAAYACAAAACEAtoM4kv4A&#10;AADhAQAAEwAAAAAAAAAAAAAAAAAAAAAAW0NvbnRlbnRfVHlwZXNdLnhtbFBLAQItABQABgAIAAAA&#10;IQA4/SH/1gAAAJQBAAALAAAAAAAAAAAAAAAAAC8BAABfcmVscy8ucmVsc1BLAQItABQABgAIAAAA&#10;IQAxSJW7+AIAANYHAAAOAAAAAAAAAAAAAAAAAC4CAABkcnMvZTJvRG9jLnhtbFBLAQItABQABgAI&#10;AAAAIQAul6qj4AAAAAoBAAAPAAAAAAAAAAAAAAAAAFIFAABkcnMvZG93bnJldi54bWxQSwUGAAAA&#10;AAQABADzAAAAXwYAAAAA&#10;">
                <v:oval id="Oval 2491" o:spid="_x0000_s1196" style="position:absolute;left:2932;top:7112;width:1026;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D5BuwAAANoAAAAPAAAAZHJzL2Rvd25yZXYueG1sRE+7CsIw&#10;FN0F/yFcwU1THUSrUURQRETwMThemmtbTW5KE7X+vRkEx8N5zxaNNeJFtS8dKxj0ExDEmdMl5wou&#10;53VvDMIHZI3GMSn4kIfFvN2aYardm4/0OoVcxBD2KSooQqhSKX1WkEXfdxVx5G6uthgirHOpa3zH&#10;cGvkMElG0mLJsaHAilYFZY/T0yqQd3u7NpsdJu4+IdYHw/uLUarbaZZTEIGa8Bf/3FutIG6NV+IN&#10;kPMvAAAA//8DAFBLAQItABQABgAIAAAAIQDb4fbL7gAAAIUBAAATAAAAAAAAAAAAAAAAAAAAAABb&#10;Q29udGVudF9UeXBlc10ueG1sUEsBAi0AFAAGAAgAAAAhAFr0LFu/AAAAFQEAAAsAAAAAAAAAAAAA&#10;AAAAHwEAAF9yZWxzLy5yZWxzUEsBAi0AFAAGAAgAAAAhAC7cPkG7AAAA2gAAAA8AAAAAAAAAAAAA&#10;AAAABwIAAGRycy9kb3ducmV2LnhtbFBLBQYAAAAAAwADALcAAADvAgAAAAA=&#10;" fillcolor="#b8cce4" strokecolor="#365f91" strokeweight="2.5pt">
                  <v:shadow color="#868686"/>
                </v:oval>
                <v:rect id="Rectangle 2492" o:spid="_x0000_s1197" style="position:absolute;left:2877;top:7482;width:112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SRmwwAAANoAAAAPAAAAZHJzL2Rvd25yZXYueG1sRI9PawIx&#10;FMTvBb9DeIK3mq2ItlujiCAonrr9g94em9fN2s3LkkTd/famUOhxmJnfMItVZxtxJR9qxwqexhkI&#10;4tLpmisFH+/bx2cQISJrbByTgp4CrJaDhwXm2t34ja5FrESCcMhRgYmxzaUMpSGLYexa4uR9O28x&#10;JukrqT3eEtw2cpJlM2mx5rRgsKWNofKnuFgFZ5rXl9Pn7Lj/OszPU98X0rS9UqNht34FEamL/+G/&#10;9k4reIHfK+kGyOUdAAD//wMAUEsBAi0AFAAGAAgAAAAhANvh9svuAAAAhQEAABMAAAAAAAAAAAAA&#10;AAAAAAAAAFtDb250ZW50X1R5cGVzXS54bWxQSwECLQAUAAYACAAAACEAWvQsW78AAAAVAQAACwAA&#10;AAAAAAAAAAAAAAAfAQAAX3JlbHMvLnJlbHNQSwECLQAUAAYACAAAACEACM0kZsMAAADaAAAADwAA&#10;AAAAAAAAAAAAAAAHAgAAZHJzL2Rvd25yZXYueG1sUEsFBgAAAAADAAMAtwAAAPcCAAAAAA==&#10;" filled="f" stroked="f" strokecolor="white">
                  <v:textbox inset=".5mm,.5mm,.5mm,.5mm">
                    <w:txbxContent>
                      <w:p w14:paraId="77F8653A" w14:textId="34491FE8" w:rsidR="00D22DF5" w:rsidRPr="00E53865" w:rsidRDefault="00D22DF5" w:rsidP="00A96039">
                        <w:pPr>
                          <w:pStyle w:val="Sinespaciado"/>
                          <w:rPr>
                            <w:b/>
                          </w:rPr>
                        </w:pPr>
                        <w:r>
                          <w:rPr>
                            <w:b/>
                          </w:rPr>
                          <w:t>Segur</w:t>
                        </w:r>
                        <w:r w:rsidR="00F8410B">
                          <w:rPr>
                            <w:b/>
                          </w:rPr>
                          <w:t>etat</w:t>
                        </w:r>
                      </w:p>
                    </w:txbxContent>
                  </v:textbox>
                </v:rect>
              </v:group>
            </w:pict>
          </mc:Fallback>
        </mc:AlternateContent>
      </w:r>
      <w:r w:rsidRPr="001A34AB">
        <w:rPr>
          <w:noProof/>
          <w:lang w:val="ca-ES" w:eastAsia="ca-ES"/>
        </w:rPr>
        <mc:AlternateContent>
          <mc:Choice Requires="wpg">
            <w:drawing>
              <wp:anchor distT="0" distB="0" distL="114300" distR="114300" simplePos="0" relativeHeight="251718656" behindDoc="0" locked="0" layoutInCell="1" allowOverlap="1" wp14:anchorId="57DEF872" wp14:editId="1FEE144B">
                <wp:simplePos x="0" y="0"/>
                <wp:positionH relativeFrom="column">
                  <wp:posOffset>1225550</wp:posOffset>
                </wp:positionH>
                <wp:positionV relativeFrom="paragraph">
                  <wp:posOffset>121920</wp:posOffset>
                </wp:positionV>
                <wp:extent cx="711835" cy="653415"/>
                <wp:effectExtent l="0" t="0" r="0" b="0"/>
                <wp:wrapNone/>
                <wp:docPr id="4" name="Group 2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653415"/>
                          <a:chOff x="2877" y="7112"/>
                          <a:chExt cx="1121" cy="1029"/>
                        </a:xfrm>
                      </wpg:grpSpPr>
                      <wps:wsp>
                        <wps:cNvPr id="5" name="Oval 2488"/>
                        <wps:cNvSpPr>
                          <a:spLocks noChangeArrowheads="1"/>
                        </wps:cNvSpPr>
                        <wps:spPr bwMode="auto">
                          <a:xfrm>
                            <a:off x="2932" y="7112"/>
                            <a:ext cx="1026" cy="1029"/>
                          </a:xfrm>
                          <a:prstGeom prst="ellipse">
                            <a:avLst/>
                          </a:prstGeom>
                          <a:solidFill>
                            <a:srgbClr val="B8CCE4"/>
                          </a:solidFill>
                          <a:ln w="31750">
                            <a:solidFill>
                              <a:srgbClr val="365F9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 name="Rectangle 2489"/>
                        <wps:cNvSpPr>
                          <a:spLocks noChangeArrowheads="1"/>
                        </wps:cNvSpPr>
                        <wps:spPr bwMode="auto">
                          <a:xfrm>
                            <a:off x="2877" y="7482"/>
                            <a:ext cx="112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B103B02" w14:textId="25B4312F" w:rsidR="00D22DF5" w:rsidRPr="00E05939" w:rsidRDefault="00D22DF5" w:rsidP="00A96039">
                              <w:pPr>
                                <w:pStyle w:val="Sinespaciado"/>
                                <w:rPr>
                                  <w:b/>
                                  <w:lang w:val="ca-ES"/>
                                </w:rPr>
                              </w:pPr>
                              <w:r w:rsidRPr="00E05939">
                                <w:rPr>
                                  <w:b/>
                                  <w:lang w:val="ca-ES"/>
                                </w:rPr>
                                <w:t>Sanit</w:t>
                              </w:r>
                              <w:r w:rsidR="00F8410B" w:rsidRPr="00E05939">
                                <w:rPr>
                                  <w:b/>
                                  <w:lang w:val="ca-ES"/>
                                </w:rPr>
                                <w:t>à</w:t>
                              </w:r>
                              <w:r w:rsidRPr="00E05939">
                                <w:rPr>
                                  <w:b/>
                                  <w:lang w:val="ca-ES"/>
                                </w:rPr>
                                <w:t>ria</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EF872" id="Group 2487" o:spid="_x0000_s1198" style="position:absolute;left:0;text-align:left;margin-left:96.5pt;margin-top:9.6pt;width:56.05pt;height:51.45pt;z-index:251718656" coordorigin="2877,7112" coordsize="1121,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ctA+gIAANYHAAAOAAAAZHJzL2Uyb0RvYy54bWy8Vdtu2zAMfR+wfxD0vvoSJ3GMOkWXXjCg&#10;W4t1+wDFli+YLGmSEqf7+lGS46YpdkF3eRFIUaLIw0Pq9GzXMbSlSreC5zg6CTGivBBly+scf/50&#10;9SbFSBvCS8IEpzl+oBqfLV+/Ou1lRmPRCFZShcAJ11kvc9wYI7Mg0EVDO6JPhKQcjJVQHTGgqjoo&#10;FenBe8eCOAxnQS9UKZUoqNawe+GNeOn8VxUtzG1VaWoQyzHEZtyq3Lq2a7A8JVmtiGzaYgiDvCCK&#10;jrQcHh1dXRBD0Ea1z1x1baGEFpU5KUQXiKpqC+pygGyi8CibayU20uVSZ30tR5gA2iOcXuy2+LC9&#10;U6gtc5xgxEkHJXKvojhJ5xadXtYZHLpW8l7eKZ8iiDei+KLBHBzbrV77w2jdvxcleCQbIxw6u0p1&#10;1gXkjXauCA9jEejOoAI251GUTqYYFWCaTSdJNPVFKhqopL0Vp/M5RmCFk/Hedjnchq3I343CeGGt&#10;Acn8sy7UITSbFxBOP2Kq/wzT+4ZI6kqlLVwDppCGx/R2S5iFNPWQujN7PLUHE3Gxagiv6blSom8o&#10;KSGkyGVgYwWn/oJVNJTil+jGi0l8hNMeY8Bm9gOUSCaVNtdUdMgKOaaMtVLb3EhGtjfaeEz3p+y2&#10;Fqwtr1rGnKLq9YopBBnn+G26Wl0mQxmeHGMc9TmeRPNp6Fw/MepDH5PZ9GrhgTh6CtqDlxAOySxc&#10;l4NsSMu8DKVn3JqpmwRD7HsAPQfWonwAMJXwowFGGQiNUN8w6mEs5Fh/3RBFMWLvOBRkESWJnSNO&#10;SabzGBR1aFkfWggvwFWODUZeXBk/ezZStXUDL0UueS7OoUWq1mFr4/NRufZyNP1PfAVSeL5+hMEJ&#10;XGTUkta10RMOQh3+FWnH5k7SoblH0o6tPQmfdvYzzioI/2eE5cKy1THHE2TcGCgDs8J3mQfe7NY7&#10;NyT3M3Ffod/mTZSG4cibQfG8GRTPm0H5i7xxUw8+DzcIh4/O/k6HuuPZ43e8/A4AAP//AwBQSwME&#10;FAAGAAgAAAAhAEB3Dy3fAAAACgEAAA8AAABkcnMvZG93bnJldi54bWxMj0FLw0AQhe+C/2EZwZvd&#10;bEJFYzalFPVUBFtBvE2z0yQ0uxuy2yT9905Peps383jzvWI1206MNITWOw1qkYAgV3nTulrD1/7t&#10;4QlEiOgMdt6RhgsFWJW3NwXmxk/uk8ZdrAWHuJCjhibGPpcyVA1ZDAvfk+Pb0Q8WI8uhlmbAicNt&#10;J9MkeZQWW8cfGuxp01B12p2thvcJp3WmXsft6bi5/OyXH99bRVrf383rFxCR5vhnhis+o0PJTAd/&#10;diaIjvVzxl3idUhBsCFLlgrEgRdpqkCWhfxfofwFAAD//wMAUEsBAi0AFAAGAAgAAAAhALaDOJL+&#10;AAAA4QEAABMAAAAAAAAAAAAAAAAAAAAAAFtDb250ZW50X1R5cGVzXS54bWxQSwECLQAUAAYACAAA&#10;ACEAOP0h/9YAAACUAQAACwAAAAAAAAAAAAAAAAAvAQAAX3JlbHMvLnJlbHNQSwECLQAUAAYACAAA&#10;ACEA/cnLQPoCAADWBwAADgAAAAAAAAAAAAAAAAAuAgAAZHJzL2Uyb0RvYy54bWxQSwECLQAUAAYA&#10;CAAAACEAQHcPLd8AAAAKAQAADwAAAAAAAAAAAAAAAABUBQAAZHJzL2Rvd25yZXYueG1sUEsFBgAA&#10;AAAEAAQA8wAAAGAGAAAAAA==&#10;">
                <v:oval id="Oval 2488" o:spid="_x0000_s1199" style="position:absolute;left:2932;top:7112;width:1026;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ZHfwQAAANoAAAAPAAAAZHJzL2Rvd25yZXYueG1sRI9Ba8JA&#10;FITvBf/D8oTe6saCUqOriNAiRQqNOXh8ZJ9JdPdtyG6T+O/dguBxmJlvmNVmsEZ01PrasYLpJAFB&#10;XDhdc6kgP36+fYDwAVmjcUwKbuRhsx69rDDVrudf6rJQighhn6KCKoQmldIXFVn0E9cQR+/sWosh&#10;yraUusU+wq2R70kylxZrjgsVNrSrqLhmf1aBvNjzafj6xsRdFsT6x/AhN0q9joftEkSgITzDj/Ze&#10;K5jB/5V4A+T6DgAA//8DAFBLAQItABQABgAIAAAAIQDb4fbL7gAAAIUBAAATAAAAAAAAAAAAAAAA&#10;AAAAAABbQ29udGVudF9UeXBlc10ueG1sUEsBAi0AFAAGAAgAAAAhAFr0LFu/AAAAFQEAAAsAAAAA&#10;AAAAAAAAAAAAHwEAAF9yZWxzLy5yZWxzUEsBAi0AFAAGAAgAAAAhAMDdkd/BAAAA2gAAAA8AAAAA&#10;AAAAAAAAAAAABwIAAGRycy9kb3ducmV2LnhtbFBLBQYAAAAAAwADALcAAAD1AgAAAAA=&#10;" fillcolor="#b8cce4" strokecolor="#365f91" strokeweight="2.5pt">
                  <v:shadow color="#868686"/>
                </v:oval>
                <v:rect id="Rectangle 2489" o:spid="_x0000_s1200" style="position:absolute;left:2877;top:7482;width:112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rAUwwAAANoAAAAPAAAAZHJzL2Rvd25yZXYueG1sRI9BawIx&#10;FITvBf9DeIK3mrXIWlajSKFQ8dStLfX22Dw3q5uXJYm6+++bQqHHYWa+YVab3rbiRj40jhXMphkI&#10;4srphmsFh4/Xx2cQISJrbB2TgoECbNajhxUW2t35nW5lrEWCcChQgYmxK6QMlSGLYeo64uSdnLcY&#10;k/S11B7vCW5b+ZRlubTYcFow2NGLoepSXq2CMy2a6/Ez/9597RfnuR9KabpBqcm43y5BROrjf/iv&#10;/aYV5PB7Jd0Auf4BAAD//wMAUEsBAi0AFAAGAAgAAAAhANvh9svuAAAAhQEAABMAAAAAAAAAAAAA&#10;AAAAAAAAAFtDb250ZW50X1R5cGVzXS54bWxQSwECLQAUAAYACAAAACEAWvQsW78AAAAVAQAACwAA&#10;AAAAAAAAAAAAAAAfAQAAX3JlbHMvLnJlbHNQSwECLQAUAAYACAAAACEAeVKwFMMAAADaAAAADwAA&#10;AAAAAAAAAAAAAAAHAgAAZHJzL2Rvd25yZXYueG1sUEsFBgAAAAADAAMAtwAAAPcCAAAAAA==&#10;" filled="f" stroked="f" strokecolor="white">
                  <v:textbox inset=".5mm,.5mm,.5mm,.5mm">
                    <w:txbxContent>
                      <w:p w14:paraId="1B103B02" w14:textId="25B4312F" w:rsidR="00D22DF5" w:rsidRPr="00E05939" w:rsidRDefault="00D22DF5" w:rsidP="00A96039">
                        <w:pPr>
                          <w:pStyle w:val="Sinespaciado"/>
                          <w:rPr>
                            <w:b/>
                            <w:lang w:val="ca-ES"/>
                          </w:rPr>
                        </w:pPr>
                        <w:r w:rsidRPr="00E05939">
                          <w:rPr>
                            <w:b/>
                            <w:lang w:val="ca-ES"/>
                          </w:rPr>
                          <w:t>Sanit</w:t>
                        </w:r>
                        <w:r w:rsidR="00F8410B" w:rsidRPr="00E05939">
                          <w:rPr>
                            <w:b/>
                            <w:lang w:val="ca-ES"/>
                          </w:rPr>
                          <w:t>à</w:t>
                        </w:r>
                        <w:r w:rsidRPr="00E05939">
                          <w:rPr>
                            <w:b/>
                            <w:lang w:val="ca-ES"/>
                          </w:rPr>
                          <w:t>ria</w:t>
                        </w:r>
                      </w:p>
                    </w:txbxContent>
                  </v:textbox>
                </v:rect>
              </v:group>
            </w:pict>
          </mc:Fallback>
        </mc:AlternateContent>
      </w:r>
      <w:r w:rsidRPr="001A34AB">
        <w:rPr>
          <w:noProof/>
          <w:lang w:val="ca-ES" w:eastAsia="ca-ES"/>
        </w:rPr>
        <mc:AlternateContent>
          <mc:Choice Requires="wpg">
            <w:drawing>
              <wp:anchor distT="0" distB="0" distL="114300" distR="114300" simplePos="0" relativeHeight="251716608" behindDoc="0" locked="0" layoutInCell="1" allowOverlap="1" wp14:anchorId="0B8D43C9" wp14:editId="456E34E2">
                <wp:simplePos x="0" y="0"/>
                <wp:positionH relativeFrom="column">
                  <wp:posOffset>483235</wp:posOffset>
                </wp:positionH>
                <wp:positionV relativeFrom="paragraph">
                  <wp:posOffset>121920</wp:posOffset>
                </wp:positionV>
                <wp:extent cx="711835" cy="653415"/>
                <wp:effectExtent l="0" t="0" r="0" b="0"/>
                <wp:wrapNone/>
                <wp:docPr id="1" name="Group 2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653415"/>
                          <a:chOff x="2877" y="7112"/>
                          <a:chExt cx="1121" cy="1029"/>
                        </a:xfrm>
                      </wpg:grpSpPr>
                      <wps:wsp>
                        <wps:cNvPr id="2" name="Oval 2485"/>
                        <wps:cNvSpPr>
                          <a:spLocks noChangeArrowheads="1"/>
                        </wps:cNvSpPr>
                        <wps:spPr bwMode="auto">
                          <a:xfrm>
                            <a:off x="2932" y="7112"/>
                            <a:ext cx="1026" cy="1029"/>
                          </a:xfrm>
                          <a:prstGeom prst="ellipse">
                            <a:avLst/>
                          </a:prstGeom>
                          <a:solidFill>
                            <a:srgbClr val="B8CCE4"/>
                          </a:solidFill>
                          <a:ln w="31750">
                            <a:solidFill>
                              <a:srgbClr val="365F9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 name="Rectangle 2486"/>
                        <wps:cNvSpPr>
                          <a:spLocks noChangeArrowheads="1"/>
                        </wps:cNvSpPr>
                        <wps:spPr bwMode="auto">
                          <a:xfrm>
                            <a:off x="2877" y="7482"/>
                            <a:ext cx="112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EB5FD12" w14:textId="4E338B06" w:rsidR="00D22DF5" w:rsidRPr="00E53865" w:rsidRDefault="00D22DF5" w:rsidP="00A96039">
                              <w:pPr>
                                <w:pStyle w:val="Sinespaciado"/>
                                <w:rPr>
                                  <w:b/>
                                </w:rPr>
                              </w:pPr>
                              <w:r w:rsidRPr="00E53865">
                                <w:rPr>
                                  <w:b/>
                                </w:rPr>
                                <w:t>Intervenció</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8D43C9" id="Group 2484" o:spid="_x0000_s1201" style="position:absolute;left:0;text-align:left;margin-left:38.05pt;margin-top:9.6pt;width:56.05pt;height:51.45pt;z-index:251716608" coordorigin="2877,7112" coordsize="1121,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t/59wIAANYHAAAOAAAAZHJzL2Uyb0RvYy54bWy8VVlv3CAQfq/U/4B4b3zs5bXijdLNoUpp&#10;EzXtD2BtfKgYKLDxpr++A9jO7kZt1fR4QQwDc3zzzXB6tmsZeqBKN4JnODoJMaI8F0XDqwx//nT1&#10;JsFIG8ILwgSnGX6kGp+tXr867WRKY1ELVlCFwAjXaSczXBsj0yDQeU1bok+EpByUpVAtMSCqKigU&#10;6cB6y4I4DOdBJ1Qhlcip1nB64ZV45eyXJc3NbVlqahDLMMRm3KrcurFrsDolaaWIrJu8D4O8IIqW&#10;NBycjqYuiCFoq5pnptomV0KL0pzkog1EWTY5dTlANlF4lM21ElvpcqnSrpIjTADtEU4vNpt/eLhT&#10;qCmgdhhx0kKJnFcUT5OpRaeTVQqXrpW8l3fKpwjbG5F/0aAOjvVWrvxltOneiwIskq0RDp1dqVpr&#10;AvJGO1eEx7EIdGdQDoeLKEomM4xyUM1nk2k080XKa6ikfRUniwVGoIWb8aC77F/DESRi30ZhvLTa&#10;gKTerQu1D83mBYTTT5jqP8P0viaSulJpC1ePaTxgevtAmIXU5WJdw50BT+3BRFysa8Ireq6U6GpK&#10;CggpchkcPLCChlL8Et14OQH/BzgNGAM28x+gRFKptLmmokV2k2HKWCO1zY2k5OFGG4/pcMsea8Ga&#10;4qphzAmq2qyZQpBxht8m6/Wl4xGU4eAa46jL8CRazEJn+kCp921M5rOrpQfiyAa0By8gHJJauC77&#10;vSEN83vwybhVUzcJ+tgHAD0HNqJ4BDCV8KMBRhlsaqG+YdTBWMiw/rolimLE3nEoyDKaTu0cccJ0&#10;tohBUPuazb6G8BxMZdhg5Ldr42fPVqqmqsFT5JLn4hxapGwctjY+H5VrL0fT/8TXycDXjzA4gYuM&#10;WtLOLQkPOAh1+FekHZt7mvTNPZJ2bO1JeNjZzzirIPyfEZYLy1bHHE+Q8aCnDMwK32U+cbPb7NyQ&#10;TJIBi9/kTZSE4cibXvC86QXPm174i7xxUw8+DzcI+4/O/k77suPZ03e8+g4AAP//AwBQSwMEFAAG&#10;AAgAAAAhANojCfzfAAAACQEAAA8AAABkcnMvZG93bnJldi54bWxMj0FLw0AQhe+C/2EZwZvdJGJN&#10;02xKKeqpCG0F8TbNTpPQ7G7IbpP03zs96e3NvMebb/LVZFoxUO8bZxXEswgE2dLpxlYKvg7vTykI&#10;H9BqbJ0lBVfysCru73LMtBvtjoZ9qASXWJ+hgjqELpPSlzUZ9DPXkWXv5HqDgce+krrHkctNK5Mo&#10;mkuDjeULNXa0qak87y9GwceI4/o5fhu259Pm+nN4+fzexqTU48O0XoIINIW/MNzwGR0KZjq6i9Ve&#10;tApe5zEneb9IQNz8NGVxZJEkMcgil/8/KH4BAAD//wMAUEsBAi0AFAAGAAgAAAAhALaDOJL+AAAA&#10;4QEAABMAAAAAAAAAAAAAAAAAAAAAAFtDb250ZW50X1R5cGVzXS54bWxQSwECLQAUAAYACAAAACEA&#10;OP0h/9YAAACUAQAACwAAAAAAAAAAAAAAAAAvAQAAX3JlbHMvLnJlbHNQSwECLQAUAAYACAAAACEA&#10;F97f+fcCAADWBwAADgAAAAAAAAAAAAAAAAAuAgAAZHJzL2Uyb0RvYy54bWxQSwECLQAUAAYACAAA&#10;ACEA2iMJ/N8AAAAJAQAADwAAAAAAAAAAAAAAAABRBQAAZHJzL2Rvd25yZXYueG1sUEsFBgAAAAAE&#10;AAQA8wAAAF0GAAAAAA==&#10;">
                <v:oval id="Oval 2485" o:spid="_x0000_s1202" style="position:absolute;left:2932;top:7112;width:1026;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AmrwQAAANoAAAAPAAAAZHJzL2Rvd25yZXYueG1sRI9Ba8JA&#10;FITvgv9heUJvujGHYqOriGARKQWjB4+P7DOJ7r4N2W2S/vuuIPQ4zMw3zGozWCM6an3tWMF8loAg&#10;LpyuuVRwOe+nCxA+IGs0jknBL3nYrMejFWba9XyiLg+liBD2GSqoQmgyKX1RkUU/cw1x9G6utRii&#10;bEupW+wj3BqZJsm7tFhzXKiwoV1FxSP/sQrk3d6uw+cRE3f/INbfhr8uRqm3ybBdggg0hP/wq33Q&#10;ClJ4Xok3QK7/AAAA//8DAFBLAQItABQABgAIAAAAIQDb4fbL7gAAAIUBAAATAAAAAAAAAAAAAAAA&#10;AAAAAABbQ29udGVudF9UeXBlc10ueG1sUEsBAi0AFAAGAAgAAAAhAFr0LFu/AAAAFQEAAAsAAAAA&#10;AAAAAAAAAAAAHwEAAF9yZWxzLy5yZWxzUEsBAi0AFAAGAAgAAAAhAE80CavBAAAA2gAAAA8AAAAA&#10;AAAAAAAAAAAABwIAAGRycy9kb3ducmV2LnhtbFBLBQYAAAAAAwADALcAAAD1AgAAAAA=&#10;" fillcolor="#b8cce4" strokecolor="#365f91" strokeweight="2.5pt">
                  <v:shadow color="#868686"/>
                </v:oval>
                <v:rect id="Rectangle 2486" o:spid="_x0000_s1203" style="position:absolute;left:2877;top:7482;width:112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ROMxAAAANoAAAAPAAAAZHJzL2Rvd25yZXYueG1sRI9bawIx&#10;FITfBf9DOIW+1WwvqKxGkUKhpU+uF/TtsDndrN2cLEnU3X/fCAUfh5n5hpkvO9uIC/lQO1bwPMpA&#10;EJdO11wp2G4+nqYgQkTW2DgmBT0FWC6Ggznm2l15TZciViJBOOSowMTY5lKG0pDFMHItcfJ+nLcY&#10;k/SV1B6vCW4b+ZJlY2mx5rRgsKV3Q+VvcbYKTjSpz8fd+PC1/56c3nxfSNP2Sj0+dKsZiEhdvIf/&#10;259awSvcrqQbIBd/AAAA//8DAFBLAQItABQABgAIAAAAIQDb4fbL7gAAAIUBAAATAAAAAAAAAAAA&#10;AAAAAAAAAABbQ29udGVudF9UeXBlc10ueG1sUEsBAi0AFAAGAAgAAAAhAFr0LFu/AAAAFQEAAAsA&#10;AAAAAAAAAAAAAAAAHwEAAF9yZWxzLy5yZWxzUEsBAi0AFAAGAAgAAAAhAGklE4zEAAAA2gAAAA8A&#10;AAAAAAAAAAAAAAAABwIAAGRycy9kb3ducmV2LnhtbFBLBQYAAAAAAwADALcAAAD4AgAAAAA=&#10;" filled="f" stroked="f" strokecolor="white">
                  <v:textbox inset=".5mm,.5mm,.5mm,.5mm">
                    <w:txbxContent>
                      <w:p w14:paraId="1EB5FD12" w14:textId="4E338B06" w:rsidR="00D22DF5" w:rsidRPr="00E53865" w:rsidRDefault="00D22DF5" w:rsidP="00A96039">
                        <w:pPr>
                          <w:pStyle w:val="Sinespaciado"/>
                          <w:rPr>
                            <w:b/>
                          </w:rPr>
                        </w:pPr>
                        <w:r w:rsidRPr="00E53865">
                          <w:rPr>
                            <w:b/>
                          </w:rPr>
                          <w:t>Intervenció</w:t>
                        </w:r>
                      </w:p>
                    </w:txbxContent>
                  </v:textbox>
                </v:rect>
              </v:group>
            </w:pict>
          </mc:Fallback>
        </mc:AlternateContent>
      </w:r>
    </w:p>
    <w:p w14:paraId="2EC54AA4" w14:textId="77777777" w:rsidR="008F59E4" w:rsidRPr="001A34AB" w:rsidRDefault="008F59E4" w:rsidP="00DB3DF0">
      <w:pPr>
        <w:rPr>
          <w:lang w:val="ca-ES"/>
        </w:rPr>
      </w:pPr>
    </w:p>
    <w:p w14:paraId="61CD5077" w14:textId="77777777" w:rsidR="008F59E4" w:rsidRPr="001A34AB" w:rsidRDefault="008F59E4" w:rsidP="00DB3DF0">
      <w:pPr>
        <w:rPr>
          <w:lang w:val="ca-ES"/>
        </w:rPr>
      </w:pPr>
    </w:p>
    <w:p w14:paraId="1C94CBBC" w14:textId="77777777" w:rsidR="00DB3DF0" w:rsidRPr="001A34AB" w:rsidRDefault="00DB3DF0" w:rsidP="00DB3DF0">
      <w:pPr>
        <w:rPr>
          <w:lang w:val="ca-ES"/>
        </w:rPr>
      </w:pPr>
    </w:p>
    <w:p w14:paraId="1358B15C" w14:textId="77777777" w:rsidR="004A3AAC" w:rsidRPr="001A34AB" w:rsidRDefault="004A3AAC" w:rsidP="004A3AAC">
      <w:pPr>
        <w:rPr>
          <w:lang w:val="ca-ES"/>
        </w:rPr>
      </w:pPr>
    </w:p>
    <w:p w14:paraId="4C98C387" w14:textId="77777777" w:rsidR="00FC3603" w:rsidRPr="001A34AB" w:rsidRDefault="00FC3603" w:rsidP="00D00CB7">
      <w:pPr>
        <w:rPr>
          <w:lang w:val="ca-ES"/>
        </w:rPr>
      </w:pPr>
    </w:p>
    <w:p w14:paraId="1B91F939" w14:textId="77777777" w:rsidR="00D00CB7" w:rsidRPr="001A34AB" w:rsidRDefault="00D00CB7" w:rsidP="00D00CB7">
      <w:pPr>
        <w:rPr>
          <w:lang w:val="ca-ES"/>
        </w:rPr>
      </w:pPr>
    </w:p>
    <w:p w14:paraId="543015B4" w14:textId="77777777" w:rsidR="00E05939" w:rsidRDefault="00E05939">
      <w:pPr>
        <w:jc w:val="left"/>
        <w:rPr>
          <w:b/>
          <w:color w:val="31849B"/>
          <w:sz w:val="28"/>
          <w:lang w:val="ca-ES"/>
        </w:rPr>
      </w:pPr>
      <w:r>
        <w:rPr>
          <w:lang w:val="ca-ES"/>
        </w:rPr>
        <w:br w:type="page"/>
      </w:r>
    </w:p>
    <w:p w14:paraId="4A12B7C1" w14:textId="6B8E7BCB" w:rsidR="00881110" w:rsidRPr="001A34AB" w:rsidRDefault="00881110" w:rsidP="00111233">
      <w:pPr>
        <w:pStyle w:val="Ttulo2"/>
        <w:rPr>
          <w:lang w:val="ca-ES"/>
        </w:rPr>
      </w:pPr>
      <w:r w:rsidRPr="001A34AB">
        <w:rPr>
          <w:lang w:val="ca-ES"/>
        </w:rPr>
        <w:lastRenderedPageBreak/>
        <w:t xml:space="preserve">5.4. </w:t>
      </w:r>
      <w:r w:rsidR="00A37153" w:rsidRPr="001A34AB">
        <w:rPr>
          <w:lang w:val="ca-ES"/>
        </w:rPr>
        <w:t>Procediment</w:t>
      </w:r>
      <w:r w:rsidR="0028625D" w:rsidRPr="001A34AB">
        <w:rPr>
          <w:lang w:val="ca-ES"/>
        </w:rPr>
        <w:t xml:space="preserve"> de</w:t>
      </w:r>
      <w:r w:rsidRPr="001A34AB">
        <w:rPr>
          <w:lang w:val="ca-ES"/>
        </w:rPr>
        <w:t xml:space="preserve"> </w:t>
      </w:r>
      <w:r w:rsidR="00A37153">
        <w:rPr>
          <w:lang w:val="ca-ES"/>
        </w:rPr>
        <w:t>A</w:t>
      </w:r>
      <w:r w:rsidR="00A37153" w:rsidRPr="001A34AB">
        <w:rPr>
          <w:lang w:val="ca-ES"/>
        </w:rPr>
        <w:t>ctuació</w:t>
      </w:r>
    </w:p>
    <w:p w14:paraId="4B203BDB" w14:textId="77777777" w:rsidR="00881110" w:rsidRPr="001A34AB" w:rsidRDefault="00881110" w:rsidP="00881110">
      <w:pPr>
        <w:tabs>
          <w:tab w:val="left" w:pos="576"/>
        </w:tabs>
        <w:ind w:left="576" w:hanging="576"/>
        <w:rPr>
          <w:rFonts w:cs="Arial"/>
          <w:lang w:val="ca-ES"/>
        </w:rPr>
      </w:pPr>
    </w:p>
    <w:p w14:paraId="2EA52B1C" w14:textId="77777777" w:rsidR="00881110" w:rsidRPr="001A34AB" w:rsidRDefault="00881110" w:rsidP="00111233">
      <w:pPr>
        <w:pStyle w:val="Ttulo3"/>
        <w:rPr>
          <w:lang w:val="ca-ES"/>
        </w:rPr>
      </w:pPr>
      <w:r w:rsidRPr="001A34AB">
        <w:rPr>
          <w:lang w:val="ca-ES"/>
        </w:rPr>
        <w:t>5.4.1. En cas de preemergència:</w:t>
      </w:r>
    </w:p>
    <w:p w14:paraId="11738FE4" w14:textId="77777777" w:rsidR="00FE6360" w:rsidRPr="001A34AB" w:rsidRDefault="00FE6360" w:rsidP="00881110">
      <w:pPr>
        <w:tabs>
          <w:tab w:val="left" w:pos="576"/>
          <w:tab w:val="left" w:pos="864"/>
        </w:tabs>
        <w:rPr>
          <w:rFonts w:cs="Arial"/>
          <w:lang w:val="ca-ES"/>
        </w:rPr>
      </w:pPr>
    </w:p>
    <w:p w14:paraId="1963D295" w14:textId="00CEE3FD" w:rsidR="002E1E23" w:rsidRPr="001A34AB" w:rsidRDefault="002E1E23" w:rsidP="00D00CB7">
      <w:pPr>
        <w:pStyle w:val="Subttulo"/>
        <w:rPr>
          <w:lang w:val="ca-ES"/>
        </w:rPr>
      </w:pPr>
      <w:r w:rsidRPr="001A34AB">
        <w:rPr>
          <w:lang w:val="ca-ES"/>
        </w:rPr>
        <w:t xml:space="preserve">El pla detallarà els recursos municipals que s'alertaran en cas de preemergència així com la resta de mesures preventives que hagen d'adoptar-se </w:t>
      </w:r>
      <w:r w:rsidR="00E05939">
        <w:rPr>
          <w:lang w:val="ca-ES"/>
        </w:rPr>
        <w:t>(</w:t>
      </w:r>
      <w:r w:rsidRPr="001A34AB">
        <w:rPr>
          <w:lang w:val="ca-ES"/>
        </w:rPr>
        <w:t>com per exemple interrompre la celebració d'actes esportius o lúdic-festius així com impedir l'acampada i l'estacionament d</w:t>
      </w:r>
      <w:r w:rsidR="00D00CB7" w:rsidRPr="001A34AB">
        <w:rPr>
          <w:lang w:val="ca-ES"/>
        </w:rPr>
        <w:t>e vehicles en zones de risc</w:t>
      </w:r>
      <w:r w:rsidR="00E05939">
        <w:rPr>
          <w:lang w:val="ca-ES"/>
        </w:rPr>
        <w:t>) d’acord amb els risc que afecten al municipi</w:t>
      </w:r>
      <w:r w:rsidR="00D00CB7" w:rsidRPr="001A34AB">
        <w:rPr>
          <w:lang w:val="ca-ES"/>
        </w:rPr>
        <w:t>.</w:t>
      </w:r>
      <w:r w:rsidR="00E05939">
        <w:rPr>
          <w:lang w:val="ca-ES"/>
        </w:rPr>
        <w:t xml:space="preserve"> Caldrà concretar aquest apartat, recordat que la finalitat del PTM és servir com instrument d’organització i gestió en cas d’emergència. </w:t>
      </w:r>
    </w:p>
    <w:p w14:paraId="25924CD0" w14:textId="77777777" w:rsidR="002E1E23" w:rsidRPr="001A34AB" w:rsidRDefault="002E1E23" w:rsidP="00D00CB7">
      <w:pPr>
        <w:rPr>
          <w:lang w:val="ca-ES"/>
        </w:rPr>
      </w:pPr>
    </w:p>
    <w:p w14:paraId="78998141" w14:textId="77777777" w:rsidR="00881110" w:rsidRPr="001A34AB" w:rsidRDefault="00A37153" w:rsidP="00881110">
      <w:pPr>
        <w:rPr>
          <w:rFonts w:cs="Arial"/>
          <w:lang w:val="ca-ES"/>
        </w:rPr>
      </w:pPr>
      <w:r>
        <w:rPr>
          <w:rFonts w:cs="Arial"/>
          <w:lang w:val="ca-ES"/>
        </w:rPr>
        <w:t xml:space="preserve">El Director del </w:t>
      </w:r>
      <w:r w:rsidR="00881110" w:rsidRPr="001A34AB">
        <w:rPr>
          <w:rFonts w:cs="Arial"/>
          <w:lang w:val="ca-ES"/>
        </w:rPr>
        <w:t>PTM podrà convocar preventivament a aquells membres del Comité Assessor que considere, així com al responsable del Gabinet d'Informació.</w:t>
      </w:r>
    </w:p>
    <w:p w14:paraId="34009592" w14:textId="77777777" w:rsidR="00FE6360" w:rsidRPr="001A34AB" w:rsidRDefault="00FE6360" w:rsidP="00881110">
      <w:pPr>
        <w:rPr>
          <w:rFonts w:cs="Arial"/>
          <w:lang w:val="ca-ES"/>
        </w:rPr>
      </w:pPr>
    </w:p>
    <w:p w14:paraId="1576DEBA" w14:textId="77777777" w:rsidR="00272862" w:rsidRPr="001A34AB" w:rsidRDefault="00272862" w:rsidP="00272862">
      <w:pPr>
        <w:rPr>
          <w:rFonts w:cs="Arial"/>
          <w:lang w:val="ca-ES"/>
        </w:rPr>
      </w:pPr>
      <w:r w:rsidRPr="001A34AB">
        <w:rPr>
          <w:rFonts w:cs="Arial"/>
          <w:lang w:val="ca-ES"/>
        </w:rPr>
        <w:t>El Centre de Comunicacions recaptarà dades sobre el desenvolupament de la situació de preemergència i proporc</w:t>
      </w:r>
      <w:r w:rsidR="00A37153">
        <w:rPr>
          <w:rFonts w:cs="Arial"/>
          <w:lang w:val="ca-ES"/>
        </w:rPr>
        <w:t xml:space="preserve">ionarà informació de retorn al </w:t>
      </w:r>
      <w:r w:rsidRPr="001A34AB">
        <w:rPr>
          <w:rFonts w:cs="Arial"/>
          <w:lang w:val="ca-ES"/>
        </w:rPr>
        <w:t>CCE</w:t>
      </w:r>
      <w:r w:rsidR="00D00CB7" w:rsidRPr="001A34AB">
        <w:rPr>
          <w:rFonts w:cs="Arial"/>
          <w:lang w:val="ca-ES"/>
        </w:rPr>
        <w:t xml:space="preserve"> Generalitat</w:t>
      </w:r>
      <w:r w:rsidRPr="001A34AB">
        <w:rPr>
          <w:rFonts w:cs="Arial"/>
          <w:lang w:val="ca-ES"/>
        </w:rPr>
        <w:t>.</w:t>
      </w:r>
    </w:p>
    <w:p w14:paraId="0C4B5380" w14:textId="77777777" w:rsidR="00D00CB7" w:rsidRPr="001A34AB" w:rsidRDefault="00D00CB7" w:rsidP="00272862">
      <w:pPr>
        <w:rPr>
          <w:rFonts w:cs="Arial"/>
          <w:lang w:val="ca-ES"/>
        </w:rPr>
      </w:pPr>
    </w:p>
    <w:p w14:paraId="40CF0561" w14:textId="77777777" w:rsidR="00881110" w:rsidRPr="001A34AB" w:rsidRDefault="00881110" w:rsidP="00111233">
      <w:pPr>
        <w:pStyle w:val="Ttulo3"/>
        <w:rPr>
          <w:lang w:val="ca-ES"/>
        </w:rPr>
      </w:pPr>
      <w:r w:rsidRPr="001A34AB">
        <w:rPr>
          <w:lang w:val="ca-ES"/>
        </w:rPr>
        <w:t>5.4.2. En cas d'emergència:</w:t>
      </w:r>
    </w:p>
    <w:p w14:paraId="610E36B3" w14:textId="77777777" w:rsidR="00FE6360" w:rsidRPr="001A34AB" w:rsidRDefault="00FE6360" w:rsidP="00881110">
      <w:pPr>
        <w:rPr>
          <w:rFonts w:cs="Arial"/>
          <w:lang w:val="ca-ES"/>
        </w:rPr>
      </w:pPr>
    </w:p>
    <w:p w14:paraId="79555068" w14:textId="77777777" w:rsidR="00272862" w:rsidRPr="001A34AB" w:rsidRDefault="00272862" w:rsidP="00D00CB7">
      <w:pPr>
        <w:pStyle w:val="Ttulo4"/>
        <w:rPr>
          <w:lang w:val="ca-ES"/>
        </w:rPr>
      </w:pPr>
      <w:r w:rsidRPr="001A34AB">
        <w:rPr>
          <w:lang w:val="ca-ES"/>
        </w:rPr>
        <w:t>Emergència Nivell I</w:t>
      </w:r>
    </w:p>
    <w:p w14:paraId="58FAAEC0" w14:textId="77777777" w:rsidR="00272862" w:rsidRPr="001A34AB" w:rsidRDefault="00272862" w:rsidP="00881110">
      <w:pPr>
        <w:rPr>
          <w:rFonts w:cs="Arial"/>
          <w:lang w:val="ca-ES"/>
        </w:rPr>
      </w:pPr>
    </w:p>
    <w:p w14:paraId="240ED717" w14:textId="77777777" w:rsidR="00272862" w:rsidRPr="001A34AB" w:rsidRDefault="00A37153" w:rsidP="00881110">
      <w:pPr>
        <w:rPr>
          <w:rFonts w:cs="Arial"/>
          <w:lang w:val="ca-ES"/>
        </w:rPr>
      </w:pPr>
      <w:r>
        <w:rPr>
          <w:rFonts w:cs="Arial"/>
          <w:lang w:val="ca-ES"/>
        </w:rPr>
        <w:t xml:space="preserve">El Director del </w:t>
      </w:r>
      <w:r w:rsidR="00272862" w:rsidRPr="001A34AB">
        <w:rPr>
          <w:rFonts w:cs="Arial"/>
          <w:lang w:val="ca-ES"/>
        </w:rPr>
        <w:t xml:space="preserve">PTM establirà els recursos municipals que han </w:t>
      </w:r>
      <w:proofErr w:type="spellStart"/>
      <w:r w:rsidR="00272862" w:rsidRPr="001A34AB">
        <w:rPr>
          <w:rFonts w:cs="Arial"/>
          <w:lang w:val="ca-ES"/>
        </w:rPr>
        <w:t>d'intervindre</w:t>
      </w:r>
      <w:proofErr w:type="spellEnd"/>
      <w:r w:rsidR="00272862" w:rsidRPr="001A34AB">
        <w:rPr>
          <w:rFonts w:cs="Arial"/>
          <w:lang w:val="ca-ES"/>
        </w:rPr>
        <w:t xml:space="preserve"> en funció del tipus d'emergència. Aquests recursos seran mobilitzats pel Centre de Comunicacions. Els recursos actuants s'organitzaran en el terreny sobre la base de les Unitats Bàsiques descrites en l'apartat </w:t>
      </w:r>
      <w:r w:rsidR="002E1E23" w:rsidRPr="001A34AB">
        <w:rPr>
          <w:rFonts w:cs="Arial"/>
          <w:lang w:val="ca-ES"/>
        </w:rPr>
        <w:t>corresponent</w:t>
      </w:r>
      <w:r w:rsidR="00272862" w:rsidRPr="001A34AB">
        <w:rPr>
          <w:rFonts w:cs="Arial"/>
          <w:lang w:val="ca-ES"/>
        </w:rPr>
        <w:t>. Els Coordinador</w:t>
      </w:r>
      <w:r w:rsidR="005A461B" w:rsidRPr="001A34AB">
        <w:rPr>
          <w:rFonts w:cs="Arial"/>
          <w:lang w:val="ca-ES"/>
        </w:rPr>
        <w:t>s</w:t>
      </w:r>
      <w:r w:rsidR="00272862" w:rsidRPr="001A34AB">
        <w:rPr>
          <w:rFonts w:cs="Arial"/>
          <w:lang w:val="ca-ES"/>
        </w:rPr>
        <w:t xml:space="preserve"> de les Unitats Bàsiques s'integraran en el Lloc de Comandament Avançat que estarà a càrrec del respons</w:t>
      </w:r>
      <w:r>
        <w:rPr>
          <w:rFonts w:cs="Arial"/>
          <w:lang w:val="ca-ES"/>
        </w:rPr>
        <w:t xml:space="preserve">able designat pel director del </w:t>
      </w:r>
      <w:r w:rsidR="00272862" w:rsidRPr="001A34AB">
        <w:rPr>
          <w:rFonts w:cs="Arial"/>
          <w:lang w:val="ca-ES"/>
        </w:rPr>
        <w:t>PTM</w:t>
      </w:r>
    </w:p>
    <w:p w14:paraId="685E50F0" w14:textId="77777777" w:rsidR="00272862" w:rsidRPr="001A34AB" w:rsidRDefault="00272862" w:rsidP="00881110">
      <w:pPr>
        <w:rPr>
          <w:rFonts w:cs="Arial"/>
          <w:lang w:val="ca-ES"/>
        </w:rPr>
      </w:pPr>
    </w:p>
    <w:p w14:paraId="05540140" w14:textId="77777777" w:rsidR="005A461B" w:rsidRPr="001A34AB" w:rsidRDefault="005A461B" w:rsidP="00881110">
      <w:pPr>
        <w:rPr>
          <w:rFonts w:cs="Arial"/>
          <w:lang w:val="ca-ES"/>
        </w:rPr>
      </w:pPr>
      <w:r w:rsidRPr="001A34AB">
        <w:rPr>
          <w:rFonts w:cs="Arial"/>
          <w:lang w:val="ca-ES"/>
        </w:rPr>
        <w:t>El Centre de Comunicacions alertarà de forma preventiva als components de</w:t>
      </w:r>
      <w:r w:rsidR="00A37153">
        <w:rPr>
          <w:rFonts w:cs="Arial"/>
          <w:lang w:val="ca-ES"/>
        </w:rPr>
        <w:t xml:space="preserve">l CECOPAL que el director del </w:t>
      </w:r>
      <w:r w:rsidRPr="001A34AB">
        <w:rPr>
          <w:rFonts w:cs="Arial"/>
          <w:lang w:val="ca-ES"/>
        </w:rPr>
        <w:t>PTM estime convenient i transmetrà la informació sobre el dese</w:t>
      </w:r>
      <w:r w:rsidR="00A37153">
        <w:rPr>
          <w:rFonts w:cs="Arial"/>
          <w:lang w:val="ca-ES"/>
        </w:rPr>
        <w:t xml:space="preserve">nvolupament de l'emergència al </w:t>
      </w:r>
      <w:r w:rsidRPr="001A34AB">
        <w:rPr>
          <w:rFonts w:cs="Arial"/>
          <w:lang w:val="ca-ES"/>
        </w:rPr>
        <w:t>CCE.</w:t>
      </w:r>
    </w:p>
    <w:p w14:paraId="02C0A39C" w14:textId="77777777" w:rsidR="005A461B" w:rsidRPr="001A34AB" w:rsidRDefault="005A461B" w:rsidP="00881110">
      <w:pPr>
        <w:rPr>
          <w:rFonts w:cs="Arial"/>
          <w:lang w:val="ca-ES"/>
        </w:rPr>
      </w:pPr>
    </w:p>
    <w:p w14:paraId="3351435B" w14:textId="77777777" w:rsidR="005A461B" w:rsidRPr="001A34AB" w:rsidRDefault="00A37153" w:rsidP="00881110">
      <w:pPr>
        <w:rPr>
          <w:rFonts w:cs="Arial"/>
          <w:lang w:val="ca-ES"/>
        </w:rPr>
      </w:pPr>
      <w:r>
        <w:rPr>
          <w:rFonts w:cs="Arial"/>
          <w:lang w:val="ca-ES"/>
        </w:rPr>
        <w:t xml:space="preserve">El Director del </w:t>
      </w:r>
      <w:r w:rsidR="005A461B" w:rsidRPr="001A34AB">
        <w:rPr>
          <w:rFonts w:cs="Arial"/>
          <w:lang w:val="ca-ES"/>
        </w:rPr>
        <w:t xml:space="preserve">PTM valorarà les mesures de protecció a la població que han d'adoptar-se així com la necessitat d'informar a aquesta. </w:t>
      </w:r>
    </w:p>
    <w:p w14:paraId="4F91CFEE" w14:textId="77777777" w:rsidR="005A461B" w:rsidRPr="001A34AB" w:rsidRDefault="005A461B" w:rsidP="00881110">
      <w:pPr>
        <w:rPr>
          <w:rFonts w:cs="Arial"/>
          <w:lang w:val="ca-ES"/>
        </w:rPr>
      </w:pPr>
    </w:p>
    <w:p w14:paraId="27E2AE16" w14:textId="77777777" w:rsidR="00D40154" w:rsidRPr="001A34AB" w:rsidRDefault="00A37153" w:rsidP="00881110">
      <w:pPr>
        <w:rPr>
          <w:rFonts w:cs="Arial"/>
          <w:lang w:val="ca-ES"/>
        </w:rPr>
      </w:pPr>
      <w:r>
        <w:rPr>
          <w:rFonts w:cs="Arial"/>
          <w:lang w:val="ca-ES"/>
        </w:rPr>
        <w:t xml:space="preserve">El Director del </w:t>
      </w:r>
      <w:r w:rsidR="00D40154" w:rsidRPr="001A34AB">
        <w:rPr>
          <w:rFonts w:cs="Arial"/>
          <w:lang w:val="ca-ES"/>
        </w:rPr>
        <w:t>PTM so</w:t>
      </w:r>
      <w:r>
        <w:rPr>
          <w:rFonts w:cs="Arial"/>
          <w:lang w:val="ca-ES"/>
        </w:rPr>
        <w:t xml:space="preserve">l·licitarà en cas necessari al </w:t>
      </w:r>
      <w:r w:rsidR="00D40154" w:rsidRPr="001A34AB">
        <w:rPr>
          <w:rFonts w:cs="Arial"/>
          <w:lang w:val="ca-ES"/>
        </w:rPr>
        <w:t>CCE la mobilització de recursos externs que, en s'integraran en les Unitats Bàsiques previstes en el present Pla.</w:t>
      </w:r>
    </w:p>
    <w:p w14:paraId="3E3D468D" w14:textId="77777777" w:rsidR="00D40154" w:rsidRPr="001A34AB" w:rsidRDefault="00D40154" w:rsidP="00881110">
      <w:pPr>
        <w:rPr>
          <w:rFonts w:cs="Arial"/>
          <w:lang w:val="ca-ES"/>
        </w:rPr>
      </w:pPr>
    </w:p>
    <w:p w14:paraId="4FC870C7" w14:textId="77777777" w:rsidR="005A461B" w:rsidRPr="001A34AB" w:rsidRDefault="005A461B" w:rsidP="00D00CB7">
      <w:pPr>
        <w:pStyle w:val="Ttulo4"/>
        <w:rPr>
          <w:lang w:val="ca-ES"/>
        </w:rPr>
      </w:pPr>
      <w:r w:rsidRPr="001A34AB">
        <w:rPr>
          <w:lang w:val="ca-ES"/>
        </w:rPr>
        <w:t>Emergències Nivell II.</w:t>
      </w:r>
    </w:p>
    <w:p w14:paraId="579B6F2A" w14:textId="77777777" w:rsidR="005A461B" w:rsidRPr="001A34AB" w:rsidRDefault="005A461B" w:rsidP="00881110">
      <w:pPr>
        <w:rPr>
          <w:rFonts w:cs="Arial"/>
          <w:lang w:val="ca-ES"/>
        </w:rPr>
      </w:pPr>
    </w:p>
    <w:p w14:paraId="0104752E" w14:textId="77777777" w:rsidR="005A461B" w:rsidRPr="001A34AB" w:rsidRDefault="005A461B" w:rsidP="00881110">
      <w:pPr>
        <w:rPr>
          <w:rFonts w:cs="Arial"/>
          <w:lang w:val="ca-ES"/>
        </w:rPr>
      </w:pPr>
      <w:r w:rsidRPr="001A34AB">
        <w:rPr>
          <w:rFonts w:cs="Arial"/>
          <w:lang w:val="ca-ES"/>
        </w:rPr>
        <w:t>A més de les actuacions descrites en el cas anterior, declarada l'emergència</w:t>
      </w:r>
      <w:r w:rsidR="00A37153">
        <w:rPr>
          <w:rFonts w:cs="Arial"/>
          <w:lang w:val="ca-ES"/>
        </w:rPr>
        <w:t xml:space="preserve"> de nivell II, el director del </w:t>
      </w:r>
      <w:r w:rsidRPr="001A34AB">
        <w:rPr>
          <w:rFonts w:cs="Arial"/>
          <w:lang w:val="ca-ES"/>
        </w:rPr>
        <w:t>PTM a través del Centre de Comunicac</w:t>
      </w:r>
      <w:r w:rsidR="00A37153">
        <w:rPr>
          <w:rFonts w:cs="Arial"/>
          <w:lang w:val="ca-ES"/>
        </w:rPr>
        <w:t xml:space="preserve">ions convocarà als membres del </w:t>
      </w:r>
      <w:r w:rsidRPr="001A34AB">
        <w:rPr>
          <w:rFonts w:cs="Arial"/>
          <w:lang w:val="ca-ES"/>
        </w:rPr>
        <w:t>CECOPAL que considere necessaris.</w:t>
      </w:r>
    </w:p>
    <w:p w14:paraId="23100DCD" w14:textId="77777777" w:rsidR="005A461B" w:rsidRPr="001A34AB" w:rsidRDefault="005A461B" w:rsidP="00881110">
      <w:pPr>
        <w:rPr>
          <w:rFonts w:cs="Arial"/>
          <w:lang w:val="ca-ES"/>
        </w:rPr>
      </w:pPr>
    </w:p>
    <w:p w14:paraId="39EE2BC5" w14:textId="77777777" w:rsidR="005A461B" w:rsidRPr="001A34AB" w:rsidRDefault="00A37153" w:rsidP="00881110">
      <w:pPr>
        <w:rPr>
          <w:rFonts w:cs="Arial"/>
          <w:lang w:val="ca-ES"/>
        </w:rPr>
      </w:pPr>
      <w:r>
        <w:rPr>
          <w:rFonts w:cs="Arial"/>
          <w:lang w:val="ca-ES"/>
        </w:rPr>
        <w:t xml:space="preserve">Des del </w:t>
      </w:r>
      <w:r w:rsidR="005A461B" w:rsidRPr="001A34AB">
        <w:rPr>
          <w:rFonts w:cs="Arial"/>
          <w:lang w:val="ca-ES"/>
        </w:rPr>
        <w:t>CECOPAL s'exerciran les següents funcions:</w:t>
      </w:r>
    </w:p>
    <w:p w14:paraId="0111EFB0" w14:textId="77777777" w:rsidR="005A461B" w:rsidRPr="001A34AB" w:rsidRDefault="005A461B" w:rsidP="00881110">
      <w:pPr>
        <w:rPr>
          <w:rFonts w:cs="Arial"/>
          <w:lang w:val="ca-ES"/>
        </w:rPr>
      </w:pPr>
    </w:p>
    <w:p w14:paraId="2824D6E8" w14:textId="77777777" w:rsidR="005A461B" w:rsidRPr="001A34AB" w:rsidRDefault="005A461B" w:rsidP="00E12856">
      <w:pPr>
        <w:numPr>
          <w:ilvl w:val="0"/>
          <w:numId w:val="33"/>
        </w:numPr>
        <w:rPr>
          <w:lang w:val="ca-ES"/>
        </w:rPr>
      </w:pPr>
      <w:r w:rsidRPr="001A34AB">
        <w:rPr>
          <w:lang w:val="ca-ES"/>
        </w:rPr>
        <w:t>Coordinar l'actuació dels recursos i serveis municipals mobilitzats.</w:t>
      </w:r>
    </w:p>
    <w:p w14:paraId="28553CF4" w14:textId="77777777" w:rsidR="005A461B" w:rsidRPr="001A34AB" w:rsidRDefault="005A461B" w:rsidP="00E12856">
      <w:pPr>
        <w:numPr>
          <w:ilvl w:val="0"/>
          <w:numId w:val="33"/>
        </w:numPr>
        <w:rPr>
          <w:lang w:val="ca-ES"/>
        </w:rPr>
      </w:pPr>
      <w:r w:rsidRPr="001A34AB">
        <w:rPr>
          <w:lang w:val="ca-ES"/>
        </w:rPr>
        <w:t>Atenció i Alberg de les persones evacuades.</w:t>
      </w:r>
    </w:p>
    <w:p w14:paraId="6910243C" w14:textId="77777777" w:rsidR="005A461B" w:rsidRPr="001A34AB" w:rsidRDefault="005A461B" w:rsidP="00E12856">
      <w:pPr>
        <w:numPr>
          <w:ilvl w:val="0"/>
          <w:numId w:val="33"/>
        </w:numPr>
        <w:rPr>
          <w:lang w:val="ca-ES"/>
        </w:rPr>
      </w:pPr>
      <w:r w:rsidRPr="001A34AB">
        <w:rPr>
          <w:lang w:val="ca-ES"/>
        </w:rPr>
        <w:t>Suport logístic als recursos d'intervenció mobilitzats</w:t>
      </w:r>
    </w:p>
    <w:p w14:paraId="2B4AEDD9" w14:textId="77777777" w:rsidR="00545D41" w:rsidRPr="001A34AB" w:rsidRDefault="00545D41" w:rsidP="00881110">
      <w:pPr>
        <w:rPr>
          <w:rFonts w:cs="Arial"/>
          <w:lang w:val="ca-ES"/>
        </w:rPr>
      </w:pPr>
    </w:p>
    <w:p w14:paraId="74936A1B" w14:textId="77777777" w:rsidR="00D00CB7" w:rsidRPr="001A34AB" w:rsidRDefault="00A37153" w:rsidP="00D00CB7">
      <w:pPr>
        <w:rPr>
          <w:lang w:val="ca-ES"/>
        </w:rPr>
      </w:pPr>
      <w:r>
        <w:rPr>
          <w:lang w:val="ca-ES"/>
        </w:rPr>
        <w:t xml:space="preserve">El </w:t>
      </w:r>
      <w:r w:rsidR="00D00CB7" w:rsidRPr="001A34AB">
        <w:rPr>
          <w:lang w:val="ca-ES"/>
        </w:rPr>
        <w:t xml:space="preserve">CCE </w:t>
      </w:r>
      <w:r>
        <w:rPr>
          <w:lang w:val="ca-ES"/>
        </w:rPr>
        <w:t xml:space="preserve">Generalitat, a sol·licitud del </w:t>
      </w:r>
      <w:r w:rsidR="00D00CB7" w:rsidRPr="001A34AB">
        <w:rPr>
          <w:lang w:val="ca-ES"/>
        </w:rPr>
        <w:t>CECOPAL mobilitzarà recursos de suport.</w:t>
      </w:r>
    </w:p>
    <w:p w14:paraId="565A8A90" w14:textId="77777777" w:rsidR="00D00CB7" w:rsidRPr="001A34AB" w:rsidRDefault="00D00CB7" w:rsidP="00881110">
      <w:pPr>
        <w:rPr>
          <w:rFonts w:cs="Arial"/>
          <w:lang w:val="ca-ES"/>
        </w:rPr>
      </w:pPr>
    </w:p>
    <w:p w14:paraId="6A82A0C9" w14:textId="77777777" w:rsidR="005A461B" w:rsidRPr="001A34AB" w:rsidRDefault="005A461B" w:rsidP="00D00CB7">
      <w:pPr>
        <w:pStyle w:val="Ttulo4"/>
        <w:rPr>
          <w:lang w:val="ca-ES"/>
        </w:rPr>
      </w:pPr>
      <w:r w:rsidRPr="001A34AB">
        <w:rPr>
          <w:lang w:val="ca-ES"/>
        </w:rPr>
        <w:t>Emergències Nivell III</w:t>
      </w:r>
    </w:p>
    <w:p w14:paraId="305F1D21" w14:textId="77777777" w:rsidR="005A461B" w:rsidRPr="001A34AB" w:rsidRDefault="005A461B" w:rsidP="00881110">
      <w:pPr>
        <w:rPr>
          <w:rFonts w:cs="Arial"/>
          <w:lang w:val="ca-ES"/>
        </w:rPr>
      </w:pPr>
    </w:p>
    <w:p w14:paraId="4BED5A39" w14:textId="77777777" w:rsidR="00545D41" w:rsidRPr="001A34AB" w:rsidRDefault="00545D41" w:rsidP="00E12856">
      <w:pPr>
        <w:numPr>
          <w:ilvl w:val="0"/>
          <w:numId w:val="35"/>
        </w:numPr>
        <w:rPr>
          <w:rFonts w:cs="Arial"/>
          <w:lang w:val="ca-ES"/>
        </w:rPr>
      </w:pPr>
      <w:r w:rsidRPr="001A34AB">
        <w:rPr>
          <w:rFonts w:cs="Arial"/>
          <w:b/>
          <w:lang w:val="ca-ES"/>
        </w:rPr>
        <w:t>Quan el Nivell III es declare per l'activació d'un pla d'àmbit superior:</w:t>
      </w:r>
      <w:r w:rsidR="00B535B5" w:rsidRPr="001A34AB">
        <w:rPr>
          <w:rFonts w:cs="Arial"/>
          <w:b/>
          <w:lang w:val="ca-ES"/>
        </w:rPr>
        <w:t xml:space="preserve"> </w:t>
      </w:r>
      <w:r w:rsidR="00A37153">
        <w:rPr>
          <w:rFonts w:cs="Arial"/>
          <w:lang w:val="ca-ES"/>
        </w:rPr>
        <w:t xml:space="preserve">El Director del </w:t>
      </w:r>
      <w:r w:rsidRPr="001A34AB">
        <w:rPr>
          <w:rFonts w:cs="Arial"/>
          <w:lang w:val="ca-ES"/>
        </w:rPr>
        <w:t>PTM, per pròpia iniciativa o a requeriment del Director del Pla d'àmbit superior, valorarà la</w:t>
      </w:r>
      <w:r w:rsidR="00A37153">
        <w:rPr>
          <w:rFonts w:cs="Arial"/>
          <w:lang w:val="ca-ES"/>
        </w:rPr>
        <w:t xml:space="preserve"> conveniència de constituir el </w:t>
      </w:r>
      <w:r w:rsidRPr="001A34AB">
        <w:rPr>
          <w:rFonts w:cs="Arial"/>
          <w:lang w:val="ca-ES"/>
        </w:rPr>
        <w:t>CECOPAL, que en cas de constituir-se actuarà com a òrgan de suport de l'estructura de resposta establida en el Pla d'àmbit superior.</w:t>
      </w:r>
    </w:p>
    <w:p w14:paraId="6BAB1160" w14:textId="77777777" w:rsidR="00545D41" w:rsidRPr="001A34AB" w:rsidRDefault="00545D41" w:rsidP="00E12856">
      <w:pPr>
        <w:numPr>
          <w:ilvl w:val="0"/>
          <w:numId w:val="35"/>
        </w:numPr>
        <w:rPr>
          <w:rFonts w:cs="Arial"/>
          <w:lang w:val="ca-ES"/>
        </w:rPr>
      </w:pPr>
      <w:r w:rsidRPr="001A34AB">
        <w:rPr>
          <w:rFonts w:cs="Arial"/>
          <w:b/>
          <w:lang w:val="ca-ES"/>
        </w:rPr>
        <w:t xml:space="preserve">Quan el Nivell III es declare per </w:t>
      </w:r>
      <w:r w:rsidR="00E859A2" w:rsidRPr="001A34AB">
        <w:rPr>
          <w:b/>
          <w:lang w:val="ca-ES"/>
        </w:rPr>
        <w:t>insuficiència de recursos municipals per a la gestió de l'emergència que fan necessària l'activació d'un pla</w:t>
      </w:r>
      <w:r w:rsidR="00A37153">
        <w:rPr>
          <w:b/>
          <w:lang w:val="ca-ES"/>
        </w:rPr>
        <w:t xml:space="preserve"> d'àmbit superior per part del </w:t>
      </w:r>
      <w:r w:rsidR="00E859A2" w:rsidRPr="001A34AB">
        <w:rPr>
          <w:b/>
          <w:lang w:val="ca-ES"/>
        </w:rPr>
        <w:t>CCE</w:t>
      </w:r>
      <w:r w:rsidRPr="001A34AB">
        <w:rPr>
          <w:rFonts w:cs="Arial"/>
          <w:b/>
          <w:lang w:val="ca-ES"/>
        </w:rPr>
        <w:t>:</w:t>
      </w:r>
      <w:r w:rsidR="00B535B5" w:rsidRPr="001A34AB">
        <w:rPr>
          <w:rFonts w:cs="Arial"/>
          <w:lang w:val="ca-ES"/>
        </w:rPr>
        <w:t xml:space="preserve"> </w:t>
      </w:r>
      <w:r w:rsidR="00D40154" w:rsidRPr="001A34AB">
        <w:rPr>
          <w:rFonts w:cs="Arial"/>
          <w:lang w:val="ca-ES"/>
        </w:rPr>
        <w:t xml:space="preserve">El Director del PTM, a través del Centre de </w:t>
      </w:r>
      <w:r w:rsidR="00A37153">
        <w:rPr>
          <w:rFonts w:cs="Arial"/>
          <w:lang w:val="ca-ES"/>
        </w:rPr>
        <w:t xml:space="preserve">Comunicacions, sol·licitarà al </w:t>
      </w:r>
      <w:r w:rsidR="00D40154" w:rsidRPr="001A34AB">
        <w:rPr>
          <w:rFonts w:cs="Arial"/>
          <w:lang w:val="ca-ES"/>
        </w:rPr>
        <w:t>CCE l'activació del pla d'àmbit superior.</w:t>
      </w:r>
    </w:p>
    <w:p w14:paraId="1CC67375" w14:textId="77777777" w:rsidR="00545D41" w:rsidRPr="001A34AB" w:rsidRDefault="00545D41" w:rsidP="00881110">
      <w:pPr>
        <w:rPr>
          <w:rFonts w:cs="Arial"/>
          <w:lang w:val="ca-ES"/>
        </w:rPr>
      </w:pPr>
    </w:p>
    <w:p w14:paraId="0448126B" w14:textId="77777777" w:rsidR="00545D41" w:rsidRPr="001A34AB" w:rsidRDefault="00D40154" w:rsidP="00545D41">
      <w:pPr>
        <w:rPr>
          <w:lang w:val="ca-ES"/>
        </w:rPr>
      </w:pPr>
      <w:r w:rsidRPr="001A34AB">
        <w:rPr>
          <w:rFonts w:cs="Arial"/>
          <w:lang w:val="ca-ES"/>
        </w:rPr>
        <w:t xml:space="preserve">Una vegada activat el Pla d'àmbit superior, els recursos mobilitzats fins al moment i organitzats en les Unitats Bàsiques descrites anteriorment s'integraran en l'estructura de resposta prevista en el pla d'àmbit superior activat, d'acord amb </w:t>
      </w:r>
      <w:r w:rsidR="00545D41" w:rsidRPr="001A34AB">
        <w:rPr>
          <w:lang w:val="ca-ES"/>
        </w:rPr>
        <w:t>els següents criteris:</w:t>
      </w:r>
    </w:p>
    <w:p w14:paraId="5BF74E37" w14:textId="77777777" w:rsidR="00545D41" w:rsidRPr="001A34AB" w:rsidRDefault="00545D41" w:rsidP="00545D41">
      <w:pPr>
        <w:rPr>
          <w:lang w:val="ca-ES"/>
        </w:rPr>
      </w:pPr>
    </w:p>
    <w:p w14:paraId="3980686D" w14:textId="77777777" w:rsidR="00545D41" w:rsidRPr="001A34AB" w:rsidRDefault="00545D41" w:rsidP="00E12856">
      <w:pPr>
        <w:numPr>
          <w:ilvl w:val="0"/>
          <w:numId w:val="34"/>
        </w:numPr>
        <w:tabs>
          <w:tab w:val="clear" w:pos="360"/>
          <w:tab w:val="num" w:pos="927"/>
        </w:tabs>
        <w:ind w:left="927"/>
        <w:rPr>
          <w:lang w:val="ca-ES"/>
        </w:rPr>
      </w:pPr>
      <w:r w:rsidRPr="001A34AB">
        <w:rPr>
          <w:lang w:val="ca-ES"/>
        </w:rPr>
        <w:t>La Policia Local s'integrarà en la Unitat Bàsica de Seguretat.</w:t>
      </w:r>
    </w:p>
    <w:p w14:paraId="0E32EC47" w14:textId="77777777" w:rsidR="00545D41" w:rsidRPr="001A34AB" w:rsidRDefault="00545D41" w:rsidP="00E12856">
      <w:pPr>
        <w:numPr>
          <w:ilvl w:val="0"/>
          <w:numId w:val="34"/>
        </w:numPr>
        <w:tabs>
          <w:tab w:val="clear" w:pos="360"/>
          <w:tab w:val="num" w:pos="927"/>
        </w:tabs>
        <w:ind w:left="927"/>
        <w:rPr>
          <w:lang w:val="ca-ES"/>
        </w:rPr>
      </w:pPr>
      <w:r w:rsidRPr="001A34AB">
        <w:rPr>
          <w:lang w:val="ca-ES"/>
        </w:rPr>
        <w:t>El personal amb funcions de proveïment, reparacions i obres, s'integrarà en la Unitat Bàsica de Suport Logístic.</w:t>
      </w:r>
    </w:p>
    <w:p w14:paraId="529F08A1" w14:textId="77777777" w:rsidR="00545D41" w:rsidRPr="001A34AB" w:rsidRDefault="00545D41" w:rsidP="00E12856">
      <w:pPr>
        <w:numPr>
          <w:ilvl w:val="0"/>
          <w:numId w:val="34"/>
        </w:numPr>
        <w:tabs>
          <w:tab w:val="clear" w:pos="360"/>
          <w:tab w:val="num" w:pos="927"/>
        </w:tabs>
        <w:ind w:left="927"/>
        <w:rPr>
          <w:lang w:val="ca-ES"/>
        </w:rPr>
      </w:pPr>
      <w:r w:rsidRPr="001A34AB">
        <w:rPr>
          <w:lang w:val="ca-ES"/>
        </w:rPr>
        <w:t xml:space="preserve">El personal voluntari s'integrarà en la Unitat Bàsica que designe el Director del </w:t>
      </w:r>
      <w:r w:rsidR="00D40154" w:rsidRPr="001A34AB">
        <w:rPr>
          <w:lang w:val="ca-ES"/>
        </w:rPr>
        <w:t>Pla activat</w:t>
      </w:r>
      <w:r w:rsidRPr="001A34AB">
        <w:rPr>
          <w:lang w:val="ca-ES"/>
        </w:rPr>
        <w:t xml:space="preserve">, fonamentalment en  la de Suport Logístic per a col·laborar en labors d'avituallament i en el de </w:t>
      </w:r>
      <w:r w:rsidR="00A37153">
        <w:rPr>
          <w:lang w:val="ca-ES"/>
        </w:rPr>
        <w:t>A</w:t>
      </w:r>
      <w:r w:rsidR="00CB6D76" w:rsidRPr="001A34AB">
        <w:rPr>
          <w:lang w:val="ca-ES"/>
        </w:rPr>
        <w:t>lberg i Assistència</w:t>
      </w:r>
      <w:r w:rsidRPr="001A34AB">
        <w:rPr>
          <w:lang w:val="ca-ES"/>
        </w:rPr>
        <w:t xml:space="preserve"> en els Centres de Recepció d'Evacuats.</w:t>
      </w:r>
    </w:p>
    <w:p w14:paraId="3A1AE21A" w14:textId="77777777" w:rsidR="00103B34" w:rsidRPr="001A34AB" w:rsidRDefault="00103B34" w:rsidP="00871898">
      <w:pPr>
        <w:rPr>
          <w:rFonts w:cs="Arial"/>
          <w:lang w:val="ca-ES"/>
        </w:rPr>
      </w:pPr>
      <w:bookmarkStart w:id="24" w:name="_Toc436564419"/>
    </w:p>
    <w:p w14:paraId="3460E294" w14:textId="77777777" w:rsidR="00D00CB7" w:rsidRPr="001A34AB" w:rsidRDefault="00D00CB7" w:rsidP="00871898">
      <w:pPr>
        <w:rPr>
          <w:rFonts w:cs="Arial"/>
          <w:lang w:val="ca-ES"/>
        </w:rPr>
      </w:pPr>
    </w:p>
    <w:p w14:paraId="03E10729" w14:textId="77777777" w:rsidR="00695812" w:rsidRPr="001A34AB" w:rsidRDefault="00695812" w:rsidP="00D97F3B">
      <w:pPr>
        <w:pStyle w:val="Ttulo2"/>
        <w:rPr>
          <w:lang w:val="ca-ES"/>
        </w:rPr>
      </w:pPr>
      <w:bookmarkStart w:id="25" w:name="_Toc436564421"/>
      <w:bookmarkEnd w:id="24"/>
      <w:r w:rsidRPr="001A34AB">
        <w:rPr>
          <w:lang w:val="ca-ES"/>
        </w:rPr>
        <w:t>5.5.</w:t>
      </w:r>
      <w:r w:rsidRPr="001A34AB">
        <w:rPr>
          <w:lang w:val="ca-ES"/>
        </w:rPr>
        <w:tab/>
        <w:t>R</w:t>
      </w:r>
      <w:r w:rsidR="00D97F3B" w:rsidRPr="001A34AB">
        <w:rPr>
          <w:lang w:val="ca-ES"/>
        </w:rPr>
        <w:t>eposició</w:t>
      </w:r>
      <w:r w:rsidRPr="001A34AB">
        <w:rPr>
          <w:lang w:val="ca-ES"/>
        </w:rPr>
        <w:t xml:space="preserve"> </w:t>
      </w:r>
      <w:r w:rsidR="00D97F3B" w:rsidRPr="001A34AB">
        <w:rPr>
          <w:lang w:val="ca-ES"/>
        </w:rPr>
        <w:t>de</w:t>
      </w:r>
      <w:r w:rsidRPr="001A34AB">
        <w:rPr>
          <w:lang w:val="ca-ES"/>
        </w:rPr>
        <w:t xml:space="preserve"> </w:t>
      </w:r>
      <w:r w:rsidR="00D97F3B" w:rsidRPr="001A34AB">
        <w:rPr>
          <w:lang w:val="ca-ES"/>
        </w:rPr>
        <w:t>Serveis</w:t>
      </w:r>
      <w:r w:rsidRPr="001A34AB">
        <w:rPr>
          <w:lang w:val="ca-ES"/>
        </w:rPr>
        <w:t xml:space="preserve"> </w:t>
      </w:r>
      <w:r w:rsidR="00A37153" w:rsidRPr="001A34AB">
        <w:rPr>
          <w:lang w:val="ca-ES"/>
        </w:rPr>
        <w:t>Bàsics</w:t>
      </w:r>
      <w:r w:rsidRPr="001A34AB">
        <w:rPr>
          <w:lang w:val="ca-ES"/>
        </w:rPr>
        <w:t xml:space="preserve"> </w:t>
      </w:r>
      <w:r w:rsidR="00D97F3B" w:rsidRPr="001A34AB">
        <w:rPr>
          <w:lang w:val="ca-ES"/>
        </w:rPr>
        <w:t>i</w:t>
      </w:r>
      <w:r w:rsidRPr="001A34AB">
        <w:rPr>
          <w:lang w:val="ca-ES"/>
        </w:rPr>
        <w:t xml:space="preserve"> </w:t>
      </w:r>
      <w:r w:rsidR="00D97F3B" w:rsidRPr="001A34AB">
        <w:rPr>
          <w:lang w:val="ca-ES"/>
        </w:rPr>
        <w:t>volta</w:t>
      </w:r>
      <w:r w:rsidRPr="001A34AB">
        <w:rPr>
          <w:lang w:val="ca-ES"/>
        </w:rPr>
        <w:t xml:space="preserve"> </w:t>
      </w:r>
      <w:r w:rsidR="00D97F3B" w:rsidRPr="001A34AB">
        <w:rPr>
          <w:lang w:val="ca-ES"/>
        </w:rPr>
        <w:t xml:space="preserve"> </w:t>
      </w:r>
      <w:bookmarkEnd w:id="25"/>
      <w:r w:rsidR="00D97F3B" w:rsidRPr="001A34AB">
        <w:rPr>
          <w:lang w:val="ca-ES"/>
        </w:rPr>
        <w:t>a la normalitat</w:t>
      </w:r>
    </w:p>
    <w:p w14:paraId="6ADC56A1" w14:textId="77777777" w:rsidR="00695812" w:rsidRPr="001A34AB" w:rsidRDefault="00695812" w:rsidP="00111233">
      <w:pPr>
        <w:rPr>
          <w:lang w:val="ca-ES"/>
        </w:rPr>
      </w:pPr>
      <w:bookmarkStart w:id="26" w:name="_Toc436564422"/>
    </w:p>
    <w:p w14:paraId="21F45B2C" w14:textId="77777777" w:rsidR="00695812" w:rsidRPr="001A34AB" w:rsidRDefault="00695812" w:rsidP="00111233">
      <w:pPr>
        <w:pStyle w:val="Ttulo3"/>
        <w:rPr>
          <w:lang w:val="ca-ES"/>
        </w:rPr>
      </w:pPr>
      <w:r w:rsidRPr="001A34AB">
        <w:rPr>
          <w:lang w:val="ca-ES"/>
        </w:rPr>
        <w:t>5.5.1.</w:t>
      </w:r>
      <w:r w:rsidRPr="001A34AB">
        <w:rPr>
          <w:lang w:val="ca-ES"/>
        </w:rPr>
        <w:tab/>
        <w:t>Reposició de serveis bàsics</w:t>
      </w:r>
      <w:bookmarkEnd w:id="26"/>
    </w:p>
    <w:p w14:paraId="365A640D" w14:textId="77777777" w:rsidR="00695812" w:rsidRPr="001A34AB" w:rsidRDefault="00695812" w:rsidP="00695812">
      <w:pPr>
        <w:tabs>
          <w:tab w:val="left" w:pos="284"/>
        </w:tabs>
        <w:ind w:left="510" w:hanging="510"/>
        <w:rPr>
          <w:lang w:val="ca-ES"/>
        </w:rPr>
      </w:pPr>
    </w:p>
    <w:p w14:paraId="44BD21FC" w14:textId="77777777" w:rsidR="00695812" w:rsidRPr="001A34AB" w:rsidRDefault="00695812" w:rsidP="00695812">
      <w:pPr>
        <w:rPr>
          <w:lang w:val="ca-ES"/>
        </w:rPr>
      </w:pPr>
      <w:r w:rsidRPr="001A34AB">
        <w:rPr>
          <w:lang w:val="ca-ES"/>
        </w:rPr>
        <w:t>En situacions d'emergència pot produir-se el tall en el funcionament o subministrament de serveis bàsics municipals.</w:t>
      </w:r>
    </w:p>
    <w:p w14:paraId="26CDA387" w14:textId="77777777" w:rsidR="00695812" w:rsidRPr="001A34AB" w:rsidRDefault="00695812" w:rsidP="00695812">
      <w:pPr>
        <w:rPr>
          <w:lang w:val="ca-ES"/>
        </w:rPr>
      </w:pPr>
    </w:p>
    <w:p w14:paraId="3A0749DC" w14:textId="77777777" w:rsidR="00695812" w:rsidRPr="001A34AB" w:rsidRDefault="00695812" w:rsidP="00695812">
      <w:pPr>
        <w:rPr>
          <w:lang w:val="ca-ES"/>
        </w:rPr>
      </w:pPr>
      <w:r w:rsidRPr="001A34AB">
        <w:rPr>
          <w:lang w:val="ca-ES"/>
        </w:rPr>
        <w:t>S'inclouen en aquest tipus de serveis els següents:</w:t>
      </w:r>
    </w:p>
    <w:p w14:paraId="44A95244" w14:textId="77777777" w:rsidR="00695812" w:rsidRPr="001A34AB" w:rsidRDefault="00695812" w:rsidP="00695812">
      <w:pPr>
        <w:tabs>
          <w:tab w:val="left" w:pos="284"/>
          <w:tab w:val="left" w:pos="568"/>
          <w:tab w:val="left" w:pos="852"/>
          <w:tab w:val="left" w:pos="1136"/>
          <w:tab w:val="left" w:pos="1420"/>
        </w:tabs>
        <w:ind w:left="1530" w:hanging="1530"/>
        <w:rPr>
          <w:lang w:val="ca-ES"/>
        </w:rPr>
      </w:pPr>
    </w:p>
    <w:p w14:paraId="2EC5D046" w14:textId="77777777" w:rsidR="00695812" w:rsidRPr="001A34AB" w:rsidRDefault="00695812" w:rsidP="00E12856">
      <w:pPr>
        <w:numPr>
          <w:ilvl w:val="0"/>
          <w:numId w:val="19"/>
        </w:numPr>
        <w:rPr>
          <w:lang w:val="ca-ES"/>
        </w:rPr>
      </w:pPr>
      <w:r w:rsidRPr="001A34AB">
        <w:rPr>
          <w:lang w:val="ca-ES"/>
        </w:rPr>
        <w:t>Subministrament d'aigua potable</w:t>
      </w:r>
    </w:p>
    <w:p w14:paraId="75D3D189" w14:textId="77777777" w:rsidR="00695812" w:rsidRPr="001A34AB" w:rsidRDefault="00695812" w:rsidP="00E12856">
      <w:pPr>
        <w:numPr>
          <w:ilvl w:val="0"/>
          <w:numId w:val="19"/>
        </w:numPr>
        <w:rPr>
          <w:lang w:val="ca-ES"/>
        </w:rPr>
      </w:pPr>
      <w:r w:rsidRPr="001A34AB">
        <w:rPr>
          <w:lang w:val="ca-ES"/>
        </w:rPr>
        <w:t>Subministrament elèctric</w:t>
      </w:r>
    </w:p>
    <w:p w14:paraId="5A1A793E" w14:textId="77777777" w:rsidR="00695812" w:rsidRPr="001A34AB" w:rsidRDefault="00695812" w:rsidP="00E12856">
      <w:pPr>
        <w:numPr>
          <w:ilvl w:val="0"/>
          <w:numId w:val="19"/>
        </w:numPr>
        <w:rPr>
          <w:lang w:val="ca-ES"/>
        </w:rPr>
      </w:pPr>
      <w:r w:rsidRPr="001A34AB">
        <w:rPr>
          <w:lang w:val="ca-ES"/>
        </w:rPr>
        <w:t>Servei telefònic</w:t>
      </w:r>
    </w:p>
    <w:p w14:paraId="44AA1EC2" w14:textId="77777777" w:rsidR="0060011D" w:rsidRPr="001A34AB" w:rsidRDefault="0060011D" w:rsidP="00E12856">
      <w:pPr>
        <w:numPr>
          <w:ilvl w:val="0"/>
          <w:numId w:val="19"/>
        </w:numPr>
        <w:rPr>
          <w:lang w:val="ca-ES"/>
        </w:rPr>
      </w:pPr>
      <w:r w:rsidRPr="001A34AB">
        <w:rPr>
          <w:lang w:val="ca-ES"/>
        </w:rPr>
        <w:t>Subministrament de gas</w:t>
      </w:r>
    </w:p>
    <w:p w14:paraId="4D6ACD25" w14:textId="77777777" w:rsidR="007060FC" w:rsidRPr="001A34AB" w:rsidRDefault="007060FC" w:rsidP="00695812">
      <w:pPr>
        <w:rPr>
          <w:lang w:val="ca-ES"/>
        </w:rPr>
      </w:pPr>
    </w:p>
    <w:p w14:paraId="154CE806" w14:textId="77777777" w:rsidR="00695812" w:rsidRPr="001A34AB" w:rsidRDefault="00695812" w:rsidP="00695812">
      <w:pPr>
        <w:rPr>
          <w:lang w:val="ca-ES"/>
        </w:rPr>
      </w:pPr>
      <w:r w:rsidRPr="001A34AB">
        <w:rPr>
          <w:lang w:val="ca-ES"/>
        </w:rPr>
        <w:t xml:space="preserve">Correspon al </w:t>
      </w:r>
      <w:r w:rsidR="004A4D77" w:rsidRPr="001A34AB">
        <w:rPr>
          <w:lang w:val="ca-ES"/>
        </w:rPr>
        <w:t>CECOPAL</w:t>
      </w:r>
      <w:r w:rsidRPr="001A34AB">
        <w:rPr>
          <w:lang w:val="ca-ES"/>
        </w:rPr>
        <w:t>, coordinar les labors i actuacions tendents a la reposició dels serveis bàsics.</w:t>
      </w:r>
    </w:p>
    <w:p w14:paraId="426DF104" w14:textId="77777777" w:rsidR="00695812" w:rsidRPr="001A34AB" w:rsidRDefault="00695812" w:rsidP="00695812">
      <w:pPr>
        <w:tabs>
          <w:tab w:val="left" w:pos="284"/>
          <w:tab w:val="left" w:pos="568"/>
          <w:tab w:val="left" w:pos="852"/>
          <w:tab w:val="left" w:pos="1136"/>
          <w:tab w:val="left" w:pos="1420"/>
        </w:tabs>
        <w:ind w:left="1530" w:hanging="1530"/>
        <w:rPr>
          <w:lang w:val="ca-ES"/>
        </w:rPr>
      </w:pPr>
    </w:p>
    <w:p w14:paraId="0EC40132" w14:textId="77777777" w:rsidR="00695812" w:rsidRPr="001A34AB" w:rsidRDefault="00695812" w:rsidP="00695812">
      <w:pPr>
        <w:rPr>
          <w:lang w:val="ca-ES"/>
        </w:rPr>
      </w:pPr>
      <w:r w:rsidRPr="001A34AB">
        <w:rPr>
          <w:lang w:val="ca-ES"/>
        </w:rPr>
        <w:t>Donada la titularitat municipal del subministrament d'aigua potable, la reposició del servei es realitzarà amb la intervenció de la Unitat de Suport, on s'integra entre uns altres l'encarregat de l'aigua en el municipi, així com els components de la brigada d'obres.</w:t>
      </w:r>
    </w:p>
    <w:p w14:paraId="106E8D5F" w14:textId="77777777" w:rsidR="00695812" w:rsidRPr="001A34AB" w:rsidRDefault="00695812" w:rsidP="00695812">
      <w:pPr>
        <w:rPr>
          <w:lang w:val="ca-ES"/>
        </w:rPr>
      </w:pPr>
    </w:p>
    <w:p w14:paraId="7C321D72" w14:textId="77777777" w:rsidR="00695812" w:rsidRPr="001A34AB" w:rsidRDefault="00695812" w:rsidP="00695812">
      <w:pPr>
        <w:rPr>
          <w:lang w:val="ca-ES"/>
        </w:rPr>
      </w:pPr>
      <w:r w:rsidRPr="001A34AB">
        <w:rPr>
          <w:lang w:val="ca-ES"/>
        </w:rPr>
        <w:lastRenderedPageBreak/>
        <w:t>Per al restabliment del subministrament elèctric i del servei</w:t>
      </w:r>
      <w:r w:rsidR="00A37153">
        <w:rPr>
          <w:lang w:val="ca-ES"/>
        </w:rPr>
        <w:t xml:space="preserve"> telefònic, se sol·licitarà al </w:t>
      </w:r>
      <w:r w:rsidRPr="001A34AB">
        <w:rPr>
          <w:lang w:val="ca-ES"/>
        </w:rPr>
        <w:t>CCE el contacte amb les companyies pertinents, establint-se des d'aquest l'ordre de prioritats, quan existisquen diversos municipis afectats.</w:t>
      </w:r>
    </w:p>
    <w:p w14:paraId="29A09780" w14:textId="77777777" w:rsidR="00695812" w:rsidRPr="001A34AB" w:rsidRDefault="00695812" w:rsidP="00695812">
      <w:pPr>
        <w:rPr>
          <w:lang w:val="ca-ES"/>
        </w:rPr>
      </w:pPr>
    </w:p>
    <w:p w14:paraId="10E0D15C" w14:textId="77777777" w:rsidR="00695812" w:rsidRPr="001A34AB" w:rsidRDefault="00A37153" w:rsidP="00695812">
      <w:pPr>
        <w:rPr>
          <w:lang w:val="ca-ES"/>
        </w:rPr>
      </w:pPr>
      <w:r>
        <w:rPr>
          <w:lang w:val="ca-ES"/>
        </w:rPr>
        <w:t xml:space="preserve">El </w:t>
      </w:r>
      <w:r w:rsidR="00695812" w:rsidRPr="001A34AB">
        <w:rPr>
          <w:lang w:val="ca-ES"/>
        </w:rPr>
        <w:t>CCE mant</w:t>
      </w:r>
      <w:r>
        <w:rPr>
          <w:lang w:val="ca-ES"/>
        </w:rPr>
        <w:t xml:space="preserve">indrà informat al Director del </w:t>
      </w:r>
      <w:r w:rsidR="00695812" w:rsidRPr="001A34AB">
        <w:rPr>
          <w:lang w:val="ca-ES"/>
        </w:rPr>
        <w:t>PTM de les actuacions que desenvolupen les diferents companyies.</w:t>
      </w:r>
    </w:p>
    <w:p w14:paraId="1BCC7151" w14:textId="77777777" w:rsidR="00695812" w:rsidRPr="001A34AB" w:rsidRDefault="00695812" w:rsidP="00695812">
      <w:pPr>
        <w:rPr>
          <w:lang w:val="ca-ES"/>
        </w:rPr>
      </w:pPr>
    </w:p>
    <w:p w14:paraId="0D24016D" w14:textId="77777777" w:rsidR="00695812" w:rsidRPr="001A34AB" w:rsidRDefault="00695812" w:rsidP="00695812">
      <w:pPr>
        <w:rPr>
          <w:lang w:val="ca-ES"/>
        </w:rPr>
      </w:pPr>
      <w:r w:rsidRPr="001A34AB">
        <w:rPr>
          <w:lang w:val="ca-ES"/>
        </w:rPr>
        <w:t>El Director del</w:t>
      </w:r>
      <w:r w:rsidR="00A37153">
        <w:rPr>
          <w:lang w:val="ca-ES"/>
        </w:rPr>
        <w:t xml:space="preserve"> </w:t>
      </w:r>
      <w:r w:rsidR="0060011D" w:rsidRPr="001A34AB">
        <w:rPr>
          <w:lang w:val="ca-ES"/>
        </w:rPr>
        <w:t>PT</w:t>
      </w:r>
      <w:r w:rsidR="00A37153">
        <w:rPr>
          <w:lang w:val="ca-ES"/>
        </w:rPr>
        <w:t>M</w:t>
      </w:r>
      <w:r w:rsidRPr="001A34AB">
        <w:rPr>
          <w:lang w:val="ca-ES"/>
        </w:rPr>
        <w:t xml:space="preserve"> informarà la població de les actuacions que es desenvolupen en el restabliment dels serveis afectats.</w:t>
      </w:r>
    </w:p>
    <w:p w14:paraId="395773A3" w14:textId="77777777" w:rsidR="00500C61" w:rsidRPr="001A34AB" w:rsidRDefault="00500C61" w:rsidP="00695812">
      <w:pPr>
        <w:rPr>
          <w:lang w:val="ca-ES"/>
        </w:rPr>
      </w:pPr>
    </w:p>
    <w:p w14:paraId="6AFC012A" w14:textId="77777777" w:rsidR="00695812" w:rsidRPr="001A34AB" w:rsidRDefault="00695812" w:rsidP="00695812">
      <w:pPr>
        <w:rPr>
          <w:lang w:val="ca-ES"/>
        </w:rPr>
      </w:pPr>
      <w:r w:rsidRPr="001A34AB">
        <w:rPr>
          <w:lang w:val="ca-ES"/>
        </w:rPr>
        <w:t>En cas</w:t>
      </w:r>
      <w:r w:rsidR="00A37153">
        <w:rPr>
          <w:lang w:val="ca-ES"/>
        </w:rPr>
        <w:t xml:space="preserve"> necessari, se sol·licitarà al </w:t>
      </w:r>
      <w:r w:rsidRPr="001A34AB">
        <w:rPr>
          <w:lang w:val="ca-ES"/>
        </w:rPr>
        <w:t>CCE les solucions per a proveir de serveis alternatius al municipi, d'acord amb el que s'estableix en el Pla Territorial d'Emergència de la Comunitat.</w:t>
      </w:r>
    </w:p>
    <w:p w14:paraId="60C59700" w14:textId="77777777" w:rsidR="00695812" w:rsidRPr="001A34AB" w:rsidRDefault="00695812" w:rsidP="00695812">
      <w:pPr>
        <w:tabs>
          <w:tab w:val="left" w:pos="284"/>
          <w:tab w:val="left" w:pos="568"/>
          <w:tab w:val="left" w:pos="852"/>
          <w:tab w:val="left" w:pos="1136"/>
          <w:tab w:val="left" w:pos="1420"/>
        </w:tabs>
        <w:ind w:left="1530" w:hanging="1530"/>
        <w:rPr>
          <w:lang w:val="ca-ES"/>
        </w:rPr>
      </w:pPr>
    </w:p>
    <w:p w14:paraId="173EC6D3" w14:textId="77777777" w:rsidR="00695812" w:rsidRPr="001A34AB" w:rsidRDefault="00695812" w:rsidP="00111233">
      <w:pPr>
        <w:pStyle w:val="Ttulo3"/>
        <w:rPr>
          <w:lang w:val="ca-ES"/>
        </w:rPr>
      </w:pPr>
      <w:bookmarkStart w:id="27" w:name="_Toc436564423"/>
      <w:r w:rsidRPr="001A34AB">
        <w:rPr>
          <w:lang w:val="ca-ES"/>
        </w:rPr>
        <w:t>5.5.2.</w:t>
      </w:r>
      <w:r w:rsidRPr="001A34AB">
        <w:rPr>
          <w:lang w:val="ca-ES"/>
        </w:rPr>
        <w:tab/>
      </w:r>
      <w:r w:rsidR="00EA1709">
        <w:rPr>
          <w:lang w:val="ca-ES"/>
        </w:rPr>
        <w:t>Tornada</w:t>
      </w:r>
      <w:r w:rsidRPr="001A34AB">
        <w:rPr>
          <w:lang w:val="ca-ES"/>
        </w:rPr>
        <w:t xml:space="preserve"> a la normalitat</w:t>
      </w:r>
      <w:bookmarkEnd w:id="27"/>
    </w:p>
    <w:p w14:paraId="5E5E4EBD" w14:textId="77777777" w:rsidR="00695812" w:rsidRPr="001A34AB" w:rsidRDefault="00695812" w:rsidP="00695812">
      <w:pPr>
        <w:tabs>
          <w:tab w:val="left" w:pos="284"/>
        </w:tabs>
        <w:ind w:left="510" w:hanging="510"/>
        <w:rPr>
          <w:lang w:val="ca-ES"/>
        </w:rPr>
      </w:pPr>
    </w:p>
    <w:p w14:paraId="62FF8A71" w14:textId="77777777" w:rsidR="00695812" w:rsidRPr="001A34AB" w:rsidRDefault="00695812" w:rsidP="00695812">
      <w:pPr>
        <w:rPr>
          <w:lang w:val="ca-ES"/>
        </w:rPr>
      </w:pPr>
      <w:r w:rsidRPr="001A34AB">
        <w:rPr>
          <w:lang w:val="ca-ES"/>
        </w:rPr>
        <w:t xml:space="preserve">La volta a la normalitat </w:t>
      </w:r>
      <w:r w:rsidR="00A37153" w:rsidRPr="001A34AB">
        <w:rPr>
          <w:lang w:val="ca-ES"/>
        </w:rPr>
        <w:t>compren</w:t>
      </w:r>
      <w:r w:rsidRPr="001A34AB">
        <w:rPr>
          <w:lang w:val="ca-ES"/>
        </w:rPr>
        <w:t xml:space="preserve"> tres etapes, que dependran de la gravetat de l'emergència patida.</w:t>
      </w:r>
    </w:p>
    <w:p w14:paraId="006EEC78" w14:textId="77777777" w:rsidR="00695812" w:rsidRPr="001A34AB" w:rsidRDefault="00695812" w:rsidP="00695812">
      <w:pPr>
        <w:rPr>
          <w:lang w:val="ca-ES"/>
        </w:rPr>
      </w:pPr>
    </w:p>
    <w:p w14:paraId="3A725BC9" w14:textId="77777777" w:rsidR="00695812" w:rsidRPr="001A34AB" w:rsidRDefault="00695812" w:rsidP="00695812">
      <w:pPr>
        <w:rPr>
          <w:lang w:val="ca-ES"/>
        </w:rPr>
      </w:pPr>
      <w:r w:rsidRPr="001A34AB">
        <w:rPr>
          <w:lang w:val="ca-ES"/>
        </w:rPr>
        <w:t>La primera etapa consistirà en la valoració de danys que es realitzarà, segons el que s'estableix en la legislació vigent per:</w:t>
      </w:r>
    </w:p>
    <w:p w14:paraId="5037FD98" w14:textId="77777777" w:rsidR="00695812" w:rsidRPr="001A34AB" w:rsidRDefault="00695812" w:rsidP="00695812">
      <w:pPr>
        <w:tabs>
          <w:tab w:val="left" w:pos="284"/>
          <w:tab w:val="left" w:pos="568"/>
          <w:tab w:val="left" w:pos="852"/>
          <w:tab w:val="left" w:pos="1136"/>
          <w:tab w:val="left" w:pos="1420"/>
        </w:tabs>
        <w:ind w:left="1530" w:hanging="1530"/>
        <w:rPr>
          <w:lang w:val="ca-ES"/>
        </w:rPr>
      </w:pPr>
    </w:p>
    <w:p w14:paraId="0F0891C7" w14:textId="77777777" w:rsidR="00695812" w:rsidRPr="001A34AB" w:rsidRDefault="00A37153" w:rsidP="00E12856">
      <w:pPr>
        <w:numPr>
          <w:ilvl w:val="0"/>
          <w:numId w:val="20"/>
        </w:numPr>
        <w:rPr>
          <w:lang w:val="ca-ES"/>
        </w:rPr>
      </w:pPr>
      <w:r>
        <w:rPr>
          <w:lang w:val="ca-ES"/>
        </w:rPr>
        <w:t>El</w:t>
      </w:r>
      <w:r w:rsidR="00695812" w:rsidRPr="001A34AB">
        <w:rPr>
          <w:lang w:val="ca-ES"/>
        </w:rPr>
        <w:t xml:space="preserve">s serveis tècnics de l'Ajuntament, per als béns afectats de titularitat municipal. </w:t>
      </w:r>
    </w:p>
    <w:p w14:paraId="56CD45CD" w14:textId="77777777" w:rsidR="00695812" w:rsidRPr="001A34AB" w:rsidRDefault="00A37153" w:rsidP="00E12856">
      <w:pPr>
        <w:numPr>
          <w:ilvl w:val="0"/>
          <w:numId w:val="20"/>
        </w:numPr>
        <w:rPr>
          <w:lang w:val="ca-ES"/>
        </w:rPr>
      </w:pPr>
      <w:r>
        <w:rPr>
          <w:lang w:val="ca-ES"/>
        </w:rPr>
        <w:t>El</w:t>
      </w:r>
      <w:r w:rsidR="00695812" w:rsidRPr="001A34AB">
        <w:rPr>
          <w:lang w:val="ca-ES"/>
        </w:rPr>
        <w:t>s particulars, amb l'ajuda de l'Ajuntament, per als béns d'entitat privada.</w:t>
      </w:r>
    </w:p>
    <w:p w14:paraId="1BFBA064" w14:textId="77777777" w:rsidR="00695812" w:rsidRPr="001A34AB" w:rsidRDefault="00695812" w:rsidP="00695812">
      <w:pPr>
        <w:tabs>
          <w:tab w:val="left" w:pos="284"/>
          <w:tab w:val="left" w:pos="568"/>
          <w:tab w:val="left" w:pos="852"/>
          <w:tab w:val="left" w:pos="1136"/>
          <w:tab w:val="left" w:pos="1420"/>
        </w:tabs>
        <w:ind w:left="1530" w:hanging="1530"/>
        <w:rPr>
          <w:lang w:val="ca-ES"/>
        </w:rPr>
      </w:pPr>
    </w:p>
    <w:p w14:paraId="1F44EAC8" w14:textId="77777777" w:rsidR="00695812" w:rsidRPr="001A34AB" w:rsidRDefault="00695812" w:rsidP="00695812">
      <w:pPr>
        <w:rPr>
          <w:lang w:val="ca-ES"/>
        </w:rPr>
      </w:pPr>
      <w:r w:rsidRPr="001A34AB">
        <w:rPr>
          <w:lang w:val="ca-ES"/>
        </w:rPr>
        <w:t>La segona etapa la constitueixen aquelles actuacions que tenen per objecte:</w:t>
      </w:r>
    </w:p>
    <w:p w14:paraId="31EFB4F4" w14:textId="77777777" w:rsidR="00695812" w:rsidRPr="001A34AB" w:rsidRDefault="00695812" w:rsidP="00695812">
      <w:pPr>
        <w:tabs>
          <w:tab w:val="left" w:pos="284"/>
          <w:tab w:val="left" w:pos="568"/>
          <w:tab w:val="left" w:pos="852"/>
          <w:tab w:val="left" w:pos="1136"/>
          <w:tab w:val="left" w:pos="1420"/>
        </w:tabs>
        <w:ind w:left="1530" w:hanging="1530"/>
        <w:rPr>
          <w:lang w:val="ca-ES"/>
        </w:rPr>
      </w:pPr>
    </w:p>
    <w:p w14:paraId="53FDB441" w14:textId="77777777" w:rsidR="00695812" w:rsidRPr="001A34AB" w:rsidRDefault="00A37153" w:rsidP="00E12856">
      <w:pPr>
        <w:numPr>
          <w:ilvl w:val="0"/>
          <w:numId w:val="21"/>
        </w:numPr>
        <w:rPr>
          <w:lang w:val="ca-ES"/>
        </w:rPr>
      </w:pPr>
      <w:r w:rsidRPr="001A34AB">
        <w:rPr>
          <w:lang w:val="ca-ES"/>
        </w:rPr>
        <w:t>Reconstrucció</w:t>
      </w:r>
      <w:r w:rsidR="00695812" w:rsidRPr="001A34AB">
        <w:rPr>
          <w:lang w:val="ca-ES"/>
        </w:rPr>
        <w:t xml:space="preserve"> de les infraestructures</w:t>
      </w:r>
    </w:p>
    <w:p w14:paraId="46F9039F" w14:textId="77777777" w:rsidR="00695812" w:rsidRPr="001A34AB" w:rsidRDefault="00A37153" w:rsidP="00E12856">
      <w:pPr>
        <w:numPr>
          <w:ilvl w:val="0"/>
          <w:numId w:val="21"/>
        </w:numPr>
        <w:rPr>
          <w:lang w:val="ca-ES"/>
        </w:rPr>
      </w:pPr>
      <w:r w:rsidRPr="001A34AB">
        <w:rPr>
          <w:lang w:val="ca-ES"/>
        </w:rPr>
        <w:t>Reparació</w:t>
      </w:r>
      <w:r w:rsidR="00695812" w:rsidRPr="001A34AB">
        <w:rPr>
          <w:lang w:val="ca-ES"/>
        </w:rPr>
        <w:t xml:space="preserve"> de danys</w:t>
      </w:r>
    </w:p>
    <w:p w14:paraId="5A0CB4B7" w14:textId="77777777" w:rsidR="00695812" w:rsidRPr="001A34AB" w:rsidRDefault="00A37153" w:rsidP="00E12856">
      <w:pPr>
        <w:numPr>
          <w:ilvl w:val="0"/>
          <w:numId w:val="21"/>
        </w:numPr>
        <w:rPr>
          <w:lang w:val="ca-ES"/>
        </w:rPr>
      </w:pPr>
      <w:r>
        <w:rPr>
          <w:lang w:val="ca-ES"/>
        </w:rPr>
        <w:t>Netej</w:t>
      </w:r>
      <w:r w:rsidR="00695812" w:rsidRPr="001A34AB">
        <w:rPr>
          <w:lang w:val="ca-ES"/>
        </w:rPr>
        <w:t>a de zones afectades</w:t>
      </w:r>
    </w:p>
    <w:p w14:paraId="347DB509" w14:textId="77777777" w:rsidR="00695812" w:rsidRPr="001A34AB" w:rsidRDefault="00A37153" w:rsidP="00E12856">
      <w:pPr>
        <w:numPr>
          <w:ilvl w:val="0"/>
          <w:numId w:val="21"/>
        </w:numPr>
        <w:rPr>
          <w:lang w:val="ca-ES"/>
        </w:rPr>
      </w:pPr>
      <w:r w:rsidRPr="001A34AB">
        <w:rPr>
          <w:lang w:val="ca-ES"/>
        </w:rPr>
        <w:t>Reposició</w:t>
      </w:r>
      <w:r w:rsidR="00695812" w:rsidRPr="001A34AB">
        <w:rPr>
          <w:lang w:val="ca-ES"/>
        </w:rPr>
        <w:t xml:space="preserve"> de serveis no bàsics</w:t>
      </w:r>
    </w:p>
    <w:p w14:paraId="5596EAF7" w14:textId="77777777" w:rsidR="00695812" w:rsidRPr="001A34AB" w:rsidRDefault="00695812" w:rsidP="00695812">
      <w:pPr>
        <w:tabs>
          <w:tab w:val="left" w:pos="284"/>
          <w:tab w:val="left" w:pos="568"/>
          <w:tab w:val="left" w:pos="852"/>
          <w:tab w:val="left" w:pos="1136"/>
          <w:tab w:val="left" w:pos="1420"/>
        </w:tabs>
        <w:ind w:left="1530" w:hanging="1530"/>
        <w:rPr>
          <w:lang w:val="ca-ES"/>
        </w:rPr>
      </w:pPr>
    </w:p>
    <w:p w14:paraId="19C0F7A0" w14:textId="77777777" w:rsidR="00695812" w:rsidRPr="001A34AB" w:rsidRDefault="00695812" w:rsidP="00695812">
      <w:pPr>
        <w:rPr>
          <w:lang w:val="ca-ES"/>
        </w:rPr>
      </w:pPr>
      <w:r w:rsidRPr="001A34AB">
        <w:rPr>
          <w:lang w:val="ca-ES"/>
        </w:rPr>
        <w:t>La reconstrucció d'infraestructures serà a càrrec dels organismes que ostenten la titularitat d'aquestes.</w:t>
      </w:r>
    </w:p>
    <w:p w14:paraId="1AE86C33" w14:textId="77777777" w:rsidR="00695812" w:rsidRPr="001A34AB" w:rsidRDefault="00695812" w:rsidP="00695812">
      <w:pPr>
        <w:tabs>
          <w:tab w:val="left" w:pos="284"/>
          <w:tab w:val="left" w:pos="568"/>
          <w:tab w:val="left" w:pos="852"/>
          <w:tab w:val="left" w:pos="1136"/>
          <w:tab w:val="left" w:pos="1420"/>
        </w:tabs>
        <w:ind w:left="1530" w:hanging="1530"/>
        <w:rPr>
          <w:lang w:val="ca-ES"/>
        </w:rPr>
      </w:pPr>
    </w:p>
    <w:p w14:paraId="618BA768" w14:textId="77777777" w:rsidR="00695812" w:rsidRPr="001A34AB" w:rsidRDefault="00695812" w:rsidP="00695812">
      <w:pPr>
        <w:rPr>
          <w:lang w:val="ca-ES"/>
        </w:rPr>
      </w:pPr>
      <w:r w:rsidRPr="001A34AB">
        <w:rPr>
          <w:lang w:val="ca-ES"/>
        </w:rPr>
        <w:t>La Unitat de Suport intervindrà en les tasques esmentades, podent sol·licitar al CCE l'ajuda dels recursos supramunicipals, si resultaren insuficients els d'àmbit municipal.</w:t>
      </w:r>
    </w:p>
    <w:p w14:paraId="45A23A8A" w14:textId="77777777" w:rsidR="00695812" w:rsidRPr="001A34AB" w:rsidRDefault="00695812" w:rsidP="00695812">
      <w:pPr>
        <w:tabs>
          <w:tab w:val="left" w:pos="284"/>
          <w:tab w:val="left" w:pos="568"/>
          <w:tab w:val="left" w:pos="852"/>
          <w:tab w:val="left" w:pos="1136"/>
          <w:tab w:val="left" w:pos="1420"/>
        </w:tabs>
        <w:ind w:left="1530" w:hanging="1530"/>
        <w:rPr>
          <w:lang w:val="ca-ES"/>
        </w:rPr>
      </w:pPr>
    </w:p>
    <w:p w14:paraId="7BACA056" w14:textId="77777777" w:rsidR="00695812" w:rsidRPr="001A34AB" w:rsidRDefault="00695812" w:rsidP="00695812">
      <w:pPr>
        <w:rPr>
          <w:lang w:val="ca-ES"/>
        </w:rPr>
      </w:pPr>
      <w:r w:rsidRPr="001A34AB">
        <w:rPr>
          <w:lang w:val="ca-ES"/>
        </w:rPr>
        <w:t xml:space="preserve">Finalment la tercera etapa </w:t>
      </w:r>
      <w:r w:rsidR="00A37153" w:rsidRPr="001A34AB">
        <w:rPr>
          <w:lang w:val="ca-ES"/>
        </w:rPr>
        <w:t>compren</w:t>
      </w:r>
      <w:r w:rsidRPr="001A34AB">
        <w:rPr>
          <w:lang w:val="ca-ES"/>
        </w:rPr>
        <w:t>:</w:t>
      </w:r>
    </w:p>
    <w:p w14:paraId="28900C23" w14:textId="77777777" w:rsidR="00695812" w:rsidRPr="001A34AB" w:rsidRDefault="00695812" w:rsidP="00695812">
      <w:pPr>
        <w:tabs>
          <w:tab w:val="left" w:pos="284"/>
          <w:tab w:val="left" w:pos="568"/>
          <w:tab w:val="left" w:pos="852"/>
          <w:tab w:val="left" w:pos="1136"/>
          <w:tab w:val="left" w:pos="1420"/>
        </w:tabs>
        <w:ind w:left="1530" w:hanging="1530"/>
        <w:rPr>
          <w:lang w:val="ca-ES"/>
        </w:rPr>
      </w:pPr>
    </w:p>
    <w:p w14:paraId="392E6F29" w14:textId="77777777" w:rsidR="00695812" w:rsidRPr="001A34AB" w:rsidRDefault="009B4E56" w:rsidP="00E12856">
      <w:pPr>
        <w:numPr>
          <w:ilvl w:val="0"/>
          <w:numId w:val="22"/>
        </w:numPr>
        <w:rPr>
          <w:lang w:val="ca-ES"/>
        </w:rPr>
      </w:pPr>
      <w:r w:rsidRPr="001A34AB">
        <w:rPr>
          <w:lang w:val="ca-ES"/>
        </w:rPr>
        <w:t>P</w:t>
      </w:r>
      <w:r w:rsidR="00695812" w:rsidRPr="001A34AB">
        <w:rPr>
          <w:lang w:val="ca-ES"/>
        </w:rPr>
        <w:t>ag</w:t>
      </w:r>
      <w:r w:rsidR="00A37153">
        <w:rPr>
          <w:lang w:val="ca-ES"/>
        </w:rPr>
        <w:t>ament</w:t>
      </w:r>
      <w:r w:rsidR="00695812" w:rsidRPr="001A34AB">
        <w:rPr>
          <w:lang w:val="ca-ES"/>
        </w:rPr>
        <w:t xml:space="preserve"> dels serveis mobilitzats</w:t>
      </w:r>
    </w:p>
    <w:p w14:paraId="456B4692" w14:textId="77777777" w:rsidR="00695812" w:rsidRPr="001A34AB" w:rsidRDefault="00A37153" w:rsidP="00E12856">
      <w:pPr>
        <w:numPr>
          <w:ilvl w:val="0"/>
          <w:numId w:val="22"/>
        </w:numPr>
        <w:rPr>
          <w:lang w:val="ca-ES"/>
        </w:rPr>
      </w:pPr>
      <w:r w:rsidRPr="001A34AB">
        <w:rPr>
          <w:lang w:val="ca-ES"/>
        </w:rPr>
        <w:t>Tramitació</w:t>
      </w:r>
      <w:r w:rsidR="00695812" w:rsidRPr="001A34AB">
        <w:rPr>
          <w:lang w:val="ca-ES"/>
        </w:rPr>
        <w:t xml:space="preserve"> d'indemnitzacions</w:t>
      </w:r>
      <w:r w:rsidR="003306D1" w:rsidRPr="001A34AB">
        <w:rPr>
          <w:lang w:val="ca-ES"/>
        </w:rPr>
        <w:t xml:space="preserve"> i subvencions</w:t>
      </w:r>
    </w:p>
    <w:p w14:paraId="3F7F1E3D" w14:textId="77777777" w:rsidR="00695812" w:rsidRPr="001A34AB" w:rsidRDefault="00695812" w:rsidP="00695812">
      <w:pPr>
        <w:rPr>
          <w:lang w:val="ca-ES"/>
        </w:rPr>
      </w:pPr>
      <w:bookmarkStart w:id="28" w:name="_Toc436564424"/>
    </w:p>
    <w:p w14:paraId="0AB7E3C7" w14:textId="77777777" w:rsidR="00D00CB7" w:rsidRPr="001A34AB" w:rsidRDefault="00D00CB7" w:rsidP="00695812">
      <w:pPr>
        <w:rPr>
          <w:lang w:val="ca-ES"/>
        </w:rPr>
      </w:pPr>
    </w:p>
    <w:p w14:paraId="1EF7C897" w14:textId="77777777" w:rsidR="000761B7" w:rsidRDefault="000761B7">
      <w:pPr>
        <w:jc w:val="left"/>
        <w:rPr>
          <w:b/>
          <w:color w:val="31849B"/>
          <w:sz w:val="28"/>
          <w:lang w:val="ca-ES"/>
        </w:rPr>
      </w:pPr>
      <w:r>
        <w:rPr>
          <w:lang w:val="ca-ES"/>
        </w:rPr>
        <w:br w:type="page"/>
      </w:r>
    </w:p>
    <w:p w14:paraId="4BAA060F" w14:textId="22D70912" w:rsidR="008834AF" w:rsidRPr="001A34AB" w:rsidRDefault="00695812" w:rsidP="006253F4">
      <w:pPr>
        <w:pStyle w:val="Ttulo2"/>
        <w:rPr>
          <w:lang w:val="ca-ES"/>
        </w:rPr>
      </w:pPr>
      <w:r w:rsidRPr="001A34AB">
        <w:rPr>
          <w:lang w:val="ca-ES"/>
        </w:rPr>
        <w:lastRenderedPageBreak/>
        <w:t>5.6</w:t>
      </w:r>
      <w:r w:rsidRPr="001A34AB">
        <w:rPr>
          <w:lang w:val="ca-ES"/>
        </w:rPr>
        <w:tab/>
      </w:r>
      <w:r w:rsidR="008834AF" w:rsidRPr="001A34AB">
        <w:rPr>
          <w:lang w:val="ca-ES"/>
        </w:rPr>
        <w:t>Mesures de protecció a la població</w:t>
      </w:r>
    </w:p>
    <w:bookmarkEnd w:id="28"/>
    <w:p w14:paraId="54B75333" w14:textId="77777777" w:rsidR="00695812" w:rsidRPr="001A34AB" w:rsidRDefault="00695812" w:rsidP="00695812">
      <w:pPr>
        <w:tabs>
          <w:tab w:val="left" w:pos="576"/>
        </w:tabs>
        <w:rPr>
          <w:lang w:val="ca-ES"/>
        </w:rPr>
      </w:pPr>
    </w:p>
    <w:p w14:paraId="4166B92F" w14:textId="77777777" w:rsidR="00A70A73" w:rsidRPr="00A70A73" w:rsidRDefault="00A70A73" w:rsidP="00A70A73">
      <w:pPr>
        <w:tabs>
          <w:tab w:val="left" w:pos="576"/>
        </w:tabs>
        <w:rPr>
          <w:lang w:val="ca-ES"/>
        </w:rPr>
      </w:pPr>
      <w:r w:rsidRPr="00A70A73">
        <w:rPr>
          <w:lang w:val="ca-ES"/>
        </w:rPr>
        <w:t>Es consideren mesures de protecció a la població les actuacions previstes en el present Pla, amb la finalitat d'evitar o atenuar les conseqüències que per a la població tenen la situació de risc generada per l'emergència.</w:t>
      </w:r>
    </w:p>
    <w:p w14:paraId="1DD6E82A" w14:textId="77777777" w:rsidR="00A70A73" w:rsidRPr="00A70A73" w:rsidRDefault="00A70A73" w:rsidP="00A70A73">
      <w:pPr>
        <w:tabs>
          <w:tab w:val="left" w:pos="576"/>
        </w:tabs>
        <w:rPr>
          <w:lang w:val="ca-ES"/>
        </w:rPr>
      </w:pPr>
    </w:p>
    <w:p w14:paraId="22E46235" w14:textId="1CDB22E8" w:rsidR="00A70A73" w:rsidRPr="00A70A73" w:rsidRDefault="00A70A73" w:rsidP="00A70A73">
      <w:pPr>
        <w:tabs>
          <w:tab w:val="left" w:pos="576"/>
        </w:tabs>
        <w:rPr>
          <w:lang w:val="ca-ES"/>
        </w:rPr>
      </w:pPr>
      <w:r w:rsidRPr="00A70A73">
        <w:rPr>
          <w:lang w:val="ca-ES"/>
        </w:rPr>
        <w:t>Les mesures de protecció per a la població es concreten en la preparació prèvia de la mateixa mitjançant informació i sensibilització sobre mesures d'autoprotecció, o bé, el seu avís o posada en marxa en cas que preventivament es decidisca el confinament o evacuació davant una possible evolució negativa de l'emergència.</w:t>
      </w:r>
    </w:p>
    <w:p w14:paraId="2E9854E9" w14:textId="77777777" w:rsidR="00A70A73" w:rsidRPr="00A70A73" w:rsidRDefault="00A70A73" w:rsidP="00A70A73">
      <w:pPr>
        <w:tabs>
          <w:tab w:val="left" w:pos="576"/>
        </w:tabs>
        <w:rPr>
          <w:lang w:val="ca-ES"/>
        </w:rPr>
      </w:pPr>
    </w:p>
    <w:p w14:paraId="24FE3754" w14:textId="77777777" w:rsidR="00A70A73" w:rsidRPr="00A70A73" w:rsidRDefault="00A70A73" w:rsidP="00A70A73">
      <w:pPr>
        <w:tabs>
          <w:tab w:val="left" w:pos="576"/>
        </w:tabs>
        <w:rPr>
          <w:lang w:val="ca-ES"/>
        </w:rPr>
      </w:pPr>
      <w:r w:rsidRPr="00A70A73">
        <w:rPr>
          <w:lang w:val="ca-ES"/>
        </w:rPr>
        <w:t>Les mesures de protecció a la població comprenen:</w:t>
      </w:r>
    </w:p>
    <w:p w14:paraId="479D4C56" w14:textId="77777777" w:rsidR="00A70A73" w:rsidRPr="00A70A73" w:rsidRDefault="00A70A73" w:rsidP="00A70A73">
      <w:pPr>
        <w:tabs>
          <w:tab w:val="left" w:pos="576"/>
        </w:tabs>
        <w:rPr>
          <w:lang w:val="ca-ES"/>
        </w:rPr>
      </w:pPr>
    </w:p>
    <w:p w14:paraId="78864945" w14:textId="6187FC6A" w:rsidR="00A70A73" w:rsidRPr="00A70A73" w:rsidRDefault="00A70A73" w:rsidP="00A70A73">
      <w:pPr>
        <w:numPr>
          <w:ilvl w:val="0"/>
          <w:numId w:val="22"/>
        </w:numPr>
        <w:rPr>
          <w:lang w:val="ca-ES"/>
        </w:rPr>
      </w:pPr>
      <w:r w:rsidRPr="00A70A73">
        <w:rPr>
          <w:b/>
          <w:bCs/>
          <w:lang w:val="ca-ES"/>
        </w:rPr>
        <w:t>Control d'accessos</w:t>
      </w:r>
      <w:r w:rsidRPr="00A70A73">
        <w:rPr>
          <w:lang w:val="ca-ES"/>
        </w:rPr>
        <w:t xml:space="preserve">: El control d'accessos ha de realitzar-se en les zones danyades o amenaçades, i s'estendrà tant a les persones com als vehicles, de manera que </w:t>
      </w:r>
      <w:proofErr w:type="spellStart"/>
      <w:r w:rsidRPr="00A70A73">
        <w:rPr>
          <w:lang w:val="ca-ES"/>
        </w:rPr>
        <w:t>s'impedisca</w:t>
      </w:r>
      <w:proofErr w:type="spellEnd"/>
      <w:r w:rsidRPr="00A70A73">
        <w:rPr>
          <w:lang w:val="ca-ES"/>
        </w:rPr>
        <w:t xml:space="preserve"> el seu passe a zones de perill i es facilite així mateix l'actuació dels col·lectius implicats en l'emergència. Pot ser necessària la reordenació de zones pròximes per a facilitar l'arribada de nous recursos.</w:t>
      </w:r>
    </w:p>
    <w:p w14:paraId="52B5C796" w14:textId="77777777" w:rsidR="00A70A73" w:rsidRPr="00A70A73" w:rsidRDefault="00A70A73" w:rsidP="00A70A73">
      <w:pPr>
        <w:tabs>
          <w:tab w:val="left" w:pos="576"/>
        </w:tabs>
        <w:rPr>
          <w:lang w:val="ca-ES"/>
        </w:rPr>
      </w:pPr>
    </w:p>
    <w:p w14:paraId="22B6B882" w14:textId="421BEAE3" w:rsidR="00A70A73" w:rsidRPr="00A70A73" w:rsidRDefault="00A70A73" w:rsidP="00A70A73">
      <w:pPr>
        <w:numPr>
          <w:ilvl w:val="0"/>
          <w:numId w:val="22"/>
        </w:numPr>
        <w:rPr>
          <w:lang w:val="ca-ES"/>
        </w:rPr>
      </w:pPr>
      <w:r w:rsidRPr="00A70A73">
        <w:rPr>
          <w:b/>
          <w:bCs/>
          <w:lang w:val="ca-ES"/>
        </w:rPr>
        <w:t>Avís a la població</w:t>
      </w:r>
      <w:r w:rsidRPr="00A70A73">
        <w:rPr>
          <w:lang w:val="ca-ES"/>
        </w:rPr>
        <w:t>: Al llarg de tot el temps que dure el risc hauran de donar-se avisos periòdics a la població afectada o susceptible de ser afectada. Amb la finalitat d'alertar a la població i informar-la sobre l'actuació més convenient en cada cas i sobre l'adopció de les mesures de protecció adequades.</w:t>
      </w:r>
    </w:p>
    <w:p w14:paraId="56D12619" w14:textId="77777777" w:rsidR="00A70A73" w:rsidRPr="00A70A73" w:rsidRDefault="00A70A73" w:rsidP="00A70A73">
      <w:pPr>
        <w:tabs>
          <w:tab w:val="left" w:pos="576"/>
        </w:tabs>
        <w:rPr>
          <w:lang w:val="ca-ES"/>
        </w:rPr>
      </w:pPr>
    </w:p>
    <w:p w14:paraId="30AF62E0" w14:textId="07A93A11" w:rsidR="00A70A73" w:rsidRPr="00A70A73" w:rsidRDefault="00A70A73" w:rsidP="00A70A73">
      <w:pPr>
        <w:numPr>
          <w:ilvl w:val="0"/>
          <w:numId w:val="22"/>
        </w:numPr>
        <w:rPr>
          <w:lang w:val="ca-ES"/>
        </w:rPr>
      </w:pPr>
      <w:r w:rsidRPr="00A70A73">
        <w:rPr>
          <w:b/>
          <w:bCs/>
          <w:lang w:val="ca-ES"/>
        </w:rPr>
        <w:t>Mesures d'autoprotecció personal</w:t>
      </w:r>
      <w:r w:rsidRPr="00A70A73">
        <w:rPr>
          <w:lang w:val="ca-ES"/>
        </w:rPr>
        <w:t xml:space="preserve">: són aquelles mesures senzilles que poden ser dutes a terme per la pròpia població. </w:t>
      </w:r>
    </w:p>
    <w:p w14:paraId="53710464" w14:textId="77777777" w:rsidR="00A70A73" w:rsidRPr="00A70A73" w:rsidRDefault="00A70A73" w:rsidP="00A70A73">
      <w:pPr>
        <w:tabs>
          <w:tab w:val="left" w:pos="576"/>
        </w:tabs>
        <w:rPr>
          <w:lang w:val="ca-ES"/>
        </w:rPr>
      </w:pPr>
    </w:p>
    <w:p w14:paraId="31C24213" w14:textId="6C8C4768" w:rsidR="00A70A73" w:rsidRPr="00A70A73" w:rsidRDefault="00A70A73" w:rsidP="00A70A73">
      <w:pPr>
        <w:numPr>
          <w:ilvl w:val="0"/>
          <w:numId w:val="22"/>
        </w:numPr>
        <w:rPr>
          <w:lang w:val="ca-ES"/>
        </w:rPr>
      </w:pPr>
      <w:r w:rsidRPr="00A70A73">
        <w:rPr>
          <w:b/>
          <w:bCs/>
          <w:lang w:val="ca-ES"/>
        </w:rPr>
        <w:t>Confinament</w:t>
      </w:r>
      <w:r w:rsidRPr="00A70A73">
        <w:rPr>
          <w:lang w:val="ca-ES"/>
        </w:rPr>
        <w:t>: aquesta mesura consisteix en el refugi de la població en els seus propis domicilis, recintes o habitacles pròxims en el moment d'anunciar-se l'adopció de la mesura. Aquesta mesura ha de complementar-se amb les mesures d'autoprotecció personal.</w:t>
      </w:r>
    </w:p>
    <w:p w14:paraId="046DB344" w14:textId="77777777" w:rsidR="00A70A73" w:rsidRPr="00A70A73" w:rsidRDefault="00A70A73" w:rsidP="00A70A73">
      <w:pPr>
        <w:tabs>
          <w:tab w:val="left" w:pos="576"/>
        </w:tabs>
        <w:rPr>
          <w:lang w:val="ca-ES"/>
        </w:rPr>
      </w:pPr>
    </w:p>
    <w:p w14:paraId="7F82DB71" w14:textId="74925F9E" w:rsidR="00A70A73" w:rsidRPr="00A70A73" w:rsidRDefault="00A70A73" w:rsidP="00A70A73">
      <w:pPr>
        <w:numPr>
          <w:ilvl w:val="0"/>
          <w:numId w:val="22"/>
        </w:numPr>
        <w:rPr>
          <w:lang w:val="ca-ES"/>
        </w:rPr>
      </w:pPr>
      <w:r w:rsidRPr="00A70A73">
        <w:rPr>
          <w:b/>
          <w:bCs/>
          <w:lang w:val="ca-ES"/>
        </w:rPr>
        <w:t>Disgregació o aïllament</w:t>
      </w:r>
      <w:r w:rsidRPr="00A70A73">
        <w:rPr>
          <w:lang w:val="ca-ES"/>
        </w:rPr>
        <w:t>: consisteix en una evacuació fraccionada que busca la separació física dels col·lectius evacuats en funció del risc que un d'ells puga tindre per als altres. Aquesta separació es realitza des d'un punt de vista estrictament sanitari (epidèmies).</w:t>
      </w:r>
    </w:p>
    <w:p w14:paraId="5A29708A" w14:textId="77777777" w:rsidR="00A70A73" w:rsidRPr="00A70A73" w:rsidRDefault="00A70A73" w:rsidP="00A70A73">
      <w:pPr>
        <w:tabs>
          <w:tab w:val="left" w:pos="576"/>
        </w:tabs>
        <w:rPr>
          <w:lang w:val="ca-ES"/>
        </w:rPr>
      </w:pPr>
    </w:p>
    <w:p w14:paraId="02CF4CF5" w14:textId="606DFEB0" w:rsidR="00A70A73" w:rsidRPr="00A70A73" w:rsidRDefault="00A70A73" w:rsidP="00A70A73">
      <w:pPr>
        <w:numPr>
          <w:ilvl w:val="0"/>
          <w:numId w:val="22"/>
        </w:numPr>
        <w:rPr>
          <w:lang w:val="ca-ES"/>
        </w:rPr>
      </w:pPr>
      <w:r w:rsidRPr="00A70A73">
        <w:rPr>
          <w:b/>
          <w:bCs/>
          <w:lang w:val="ca-ES"/>
        </w:rPr>
        <w:t>Allunyament</w:t>
      </w:r>
      <w:r w:rsidRPr="00A70A73">
        <w:rPr>
          <w:lang w:val="ca-ES"/>
        </w:rPr>
        <w:t>: consisteix en el trasllat de la població des de posicions exposades a llocs segurs, generalment poc distants, utilitzant els seus propis mitjans.</w:t>
      </w:r>
    </w:p>
    <w:p w14:paraId="65C7F8EA" w14:textId="77777777" w:rsidR="00A70A73" w:rsidRPr="00A70A73" w:rsidRDefault="00A70A73" w:rsidP="00A70A73">
      <w:pPr>
        <w:tabs>
          <w:tab w:val="left" w:pos="576"/>
        </w:tabs>
        <w:rPr>
          <w:lang w:val="ca-ES"/>
        </w:rPr>
      </w:pPr>
    </w:p>
    <w:p w14:paraId="233CE5C5" w14:textId="3C26B466" w:rsidR="00A70A73" w:rsidRPr="00A70A73" w:rsidRDefault="00A70A73" w:rsidP="00A70A73">
      <w:pPr>
        <w:numPr>
          <w:ilvl w:val="0"/>
          <w:numId w:val="22"/>
        </w:numPr>
        <w:rPr>
          <w:lang w:val="ca-ES"/>
        </w:rPr>
      </w:pPr>
      <w:r w:rsidRPr="00A70A73">
        <w:rPr>
          <w:b/>
          <w:bCs/>
          <w:lang w:val="ca-ES"/>
        </w:rPr>
        <w:t>Evacuació</w:t>
      </w:r>
      <w:r w:rsidRPr="00A70A73">
        <w:rPr>
          <w:lang w:val="ca-ES"/>
        </w:rPr>
        <w:t>: consisteix en el trasllat de la població que es troba en la zona de risc cap a zones segures. Es tracta d'una mesura definitiva, que per norma general es prolongarà en el temps, per la qual cosa caldrà preveure allotjament i atenció de la població afectada. Es justifica únicament si el perill al qual està exposada la població és gran. A l'hora de decidir una evacuació, cal avaluar les condicions específiques del sinistre i valorar els avantatges enfront dels inconvenients que aquesta comporta.</w:t>
      </w:r>
    </w:p>
    <w:p w14:paraId="494EEC97" w14:textId="77777777" w:rsidR="00552CD4" w:rsidRPr="00A70A73" w:rsidRDefault="00552CD4" w:rsidP="00695812">
      <w:pPr>
        <w:tabs>
          <w:tab w:val="left" w:pos="576"/>
        </w:tabs>
        <w:rPr>
          <w:lang w:val="ca-ES"/>
        </w:rPr>
      </w:pPr>
    </w:p>
    <w:p w14:paraId="73D74048" w14:textId="77777777" w:rsidR="008834AF" w:rsidRPr="001A34AB" w:rsidRDefault="008834AF" w:rsidP="00111233">
      <w:pPr>
        <w:pStyle w:val="Ttulo3"/>
        <w:rPr>
          <w:lang w:val="ca-ES"/>
        </w:rPr>
      </w:pPr>
      <w:r w:rsidRPr="001A34AB">
        <w:rPr>
          <w:lang w:val="ca-ES"/>
        </w:rPr>
        <w:lastRenderedPageBreak/>
        <w:t>5.6.1.</w:t>
      </w:r>
      <w:r w:rsidRPr="001A34AB">
        <w:rPr>
          <w:lang w:val="ca-ES"/>
        </w:rPr>
        <w:tab/>
        <w:t>Evacuació</w:t>
      </w:r>
    </w:p>
    <w:p w14:paraId="23CA0BC9" w14:textId="77777777" w:rsidR="008834AF" w:rsidRPr="001A34AB" w:rsidRDefault="008834AF" w:rsidP="00695812">
      <w:pPr>
        <w:tabs>
          <w:tab w:val="left" w:pos="576"/>
        </w:tabs>
        <w:rPr>
          <w:lang w:val="ca-ES"/>
        </w:rPr>
      </w:pPr>
    </w:p>
    <w:p w14:paraId="1932DACA" w14:textId="77777777" w:rsidR="00695812" w:rsidRPr="001A34AB" w:rsidRDefault="00695812" w:rsidP="00695812">
      <w:pPr>
        <w:rPr>
          <w:lang w:val="ca-ES"/>
        </w:rPr>
      </w:pPr>
      <w:r w:rsidRPr="001A34AB">
        <w:rPr>
          <w:lang w:val="ca-ES"/>
        </w:rPr>
        <w:t xml:space="preserve">Per la importància que té l'evacuació en tota situació d'emergència, es </w:t>
      </w:r>
      <w:r w:rsidR="00314292" w:rsidRPr="001A34AB">
        <w:rPr>
          <w:lang w:val="ca-ES"/>
        </w:rPr>
        <w:t>descriuen a continuació els seus aspectes més rellevants:</w:t>
      </w:r>
    </w:p>
    <w:p w14:paraId="4F0036C6" w14:textId="77777777" w:rsidR="00DE6FAA" w:rsidRPr="001A34AB" w:rsidRDefault="00DE6FAA" w:rsidP="00695812">
      <w:pPr>
        <w:tabs>
          <w:tab w:val="left" w:pos="576"/>
        </w:tabs>
        <w:ind w:left="576" w:hanging="576"/>
        <w:rPr>
          <w:lang w:val="ca-ES"/>
        </w:rPr>
      </w:pPr>
    </w:p>
    <w:p w14:paraId="56421708" w14:textId="77777777" w:rsidR="00695812" w:rsidRPr="001A34AB" w:rsidRDefault="00695812" w:rsidP="00111233">
      <w:pPr>
        <w:pStyle w:val="Ttulo3"/>
        <w:rPr>
          <w:lang w:val="ca-ES"/>
        </w:rPr>
      </w:pPr>
      <w:r w:rsidRPr="001A34AB">
        <w:rPr>
          <w:lang w:val="ca-ES"/>
        </w:rPr>
        <w:t>5.6.</w:t>
      </w:r>
      <w:r w:rsidR="008834AF" w:rsidRPr="001A34AB">
        <w:rPr>
          <w:lang w:val="ca-ES"/>
        </w:rPr>
        <w:t>2</w:t>
      </w:r>
      <w:r w:rsidRPr="001A34AB">
        <w:rPr>
          <w:lang w:val="ca-ES"/>
        </w:rPr>
        <w:t>. Ordre d'evacuació</w:t>
      </w:r>
    </w:p>
    <w:p w14:paraId="407A6439" w14:textId="77777777" w:rsidR="00695812" w:rsidRPr="001A34AB" w:rsidRDefault="00695812" w:rsidP="00111233">
      <w:pPr>
        <w:rPr>
          <w:lang w:val="ca-ES"/>
        </w:rPr>
      </w:pPr>
    </w:p>
    <w:p w14:paraId="3263C223" w14:textId="77777777" w:rsidR="00695812" w:rsidRPr="001A34AB" w:rsidRDefault="00695812" w:rsidP="00695812">
      <w:pPr>
        <w:rPr>
          <w:lang w:val="ca-ES"/>
        </w:rPr>
      </w:pPr>
      <w:r w:rsidRPr="001A34AB">
        <w:rPr>
          <w:rFonts w:cs="Arial"/>
          <w:lang w:val="ca-ES"/>
        </w:rPr>
        <w:t>Davant una situació d'imminent gravetat, el Director del PTM</w:t>
      </w:r>
      <w:r w:rsidRPr="001A34AB">
        <w:rPr>
          <w:lang w:val="ca-ES"/>
        </w:rPr>
        <w:t xml:space="preserve"> assumirà la decisió d'ordenar l'evacuació.</w:t>
      </w:r>
    </w:p>
    <w:p w14:paraId="381B93FA" w14:textId="77777777" w:rsidR="00695812" w:rsidRPr="001A34AB" w:rsidRDefault="00695812" w:rsidP="00695812">
      <w:pPr>
        <w:rPr>
          <w:lang w:val="ca-ES"/>
        </w:rPr>
      </w:pPr>
    </w:p>
    <w:p w14:paraId="1508C0CE" w14:textId="77777777" w:rsidR="00695812" w:rsidRPr="001A34AB" w:rsidRDefault="00695812" w:rsidP="00695812">
      <w:pPr>
        <w:rPr>
          <w:lang w:val="ca-ES"/>
        </w:rPr>
      </w:pPr>
      <w:r w:rsidRPr="001A34AB">
        <w:rPr>
          <w:lang w:val="ca-ES"/>
        </w:rPr>
        <w:t xml:space="preserve">Si </w:t>
      </w:r>
      <w:r w:rsidR="008834AF" w:rsidRPr="001A34AB">
        <w:rPr>
          <w:lang w:val="ca-ES"/>
        </w:rPr>
        <w:t xml:space="preserve">s'haguera activat un pla d'àmbit superior i no </w:t>
      </w:r>
      <w:proofErr w:type="spellStart"/>
      <w:r w:rsidR="008834AF" w:rsidRPr="001A34AB">
        <w:rPr>
          <w:lang w:val="ca-ES"/>
        </w:rPr>
        <w:t>existira</w:t>
      </w:r>
      <w:proofErr w:type="spellEnd"/>
      <w:r w:rsidR="008834AF" w:rsidRPr="001A34AB">
        <w:rPr>
          <w:lang w:val="ca-ES"/>
        </w:rPr>
        <w:t xml:space="preserve"> </w:t>
      </w:r>
      <w:r w:rsidRPr="001A34AB">
        <w:rPr>
          <w:lang w:val="ca-ES"/>
        </w:rPr>
        <w:t>perill imminent</w:t>
      </w:r>
      <w:r w:rsidR="008834AF" w:rsidRPr="001A34AB">
        <w:rPr>
          <w:lang w:val="ca-ES"/>
        </w:rPr>
        <w:t>,</w:t>
      </w:r>
      <w:r w:rsidRPr="001A34AB">
        <w:rPr>
          <w:lang w:val="ca-ES"/>
        </w:rPr>
        <w:t xml:space="preserve"> el Director del PTM </w:t>
      </w:r>
      <w:r w:rsidR="008834AF" w:rsidRPr="001A34AB">
        <w:rPr>
          <w:lang w:val="ca-ES"/>
        </w:rPr>
        <w:t>transmetrà al</w:t>
      </w:r>
      <w:r w:rsidR="00A37153">
        <w:rPr>
          <w:lang w:val="ca-ES"/>
        </w:rPr>
        <w:t xml:space="preserve"> </w:t>
      </w:r>
      <w:r w:rsidRPr="001A34AB">
        <w:rPr>
          <w:lang w:val="ca-ES"/>
        </w:rPr>
        <w:t xml:space="preserve">CCE </w:t>
      </w:r>
      <w:r w:rsidR="008834AF" w:rsidRPr="001A34AB">
        <w:rPr>
          <w:lang w:val="ca-ES"/>
        </w:rPr>
        <w:t xml:space="preserve">la necessitat de l'adopció d'aquesta mesura, sent el director del Pla d'àmbit superior el </w:t>
      </w:r>
      <w:r w:rsidR="00552CD4" w:rsidRPr="001A34AB">
        <w:rPr>
          <w:lang w:val="ca-ES"/>
        </w:rPr>
        <w:t>responsable de dur-la a terme</w:t>
      </w:r>
      <w:r w:rsidRPr="001A34AB">
        <w:rPr>
          <w:lang w:val="ca-ES"/>
        </w:rPr>
        <w:t>.</w:t>
      </w:r>
    </w:p>
    <w:p w14:paraId="0BD9504B" w14:textId="77777777" w:rsidR="00695812" w:rsidRPr="001A34AB" w:rsidRDefault="00695812" w:rsidP="00695812">
      <w:pPr>
        <w:rPr>
          <w:lang w:val="ca-ES"/>
        </w:rPr>
      </w:pPr>
    </w:p>
    <w:p w14:paraId="2AE9FC3A" w14:textId="77777777" w:rsidR="00695812" w:rsidRPr="001A34AB" w:rsidRDefault="00695812" w:rsidP="00695812">
      <w:pPr>
        <w:rPr>
          <w:lang w:val="ca-ES"/>
        </w:rPr>
      </w:pPr>
      <w:r w:rsidRPr="001A34AB">
        <w:rPr>
          <w:lang w:val="ca-ES"/>
        </w:rPr>
        <w:t>Si s'activa un Pla d'àmbit superior, el responsable de donar l'ordre d'evacuació, serà el Director del Pla activat.</w:t>
      </w:r>
    </w:p>
    <w:p w14:paraId="6D7E12A3" w14:textId="77777777" w:rsidR="00695812" w:rsidRPr="001A34AB" w:rsidRDefault="00695812" w:rsidP="00E859A2">
      <w:pPr>
        <w:rPr>
          <w:lang w:val="ca-ES"/>
        </w:rPr>
      </w:pPr>
    </w:p>
    <w:p w14:paraId="189DE1B1" w14:textId="77777777" w:rsidR="00695812" w:rsidRPr="001A34AB" w:rsidRDefault="00695812" w:rsidP="00695812">
      <w:pPr>
        <w:rPr>
          <w:lang w:val="ca-ES"/>
        </w:rPr>
      </w:pPr>
      <w:r w:rsidRPr="001A34AB">
        <w:rPr>
          <w:lang w:val="ca-ES"/>
        </w:rPr>
        <w:t>En tots els casos, el Director del PTM amb els mitjans municipals en primera instància, coordinarà i dirigirà l'evacuació.</w:t>
      </w:r>
    </w:p>
    <w:p w14:paraId="7BE7FB1E" w14:textId="77777777" w:rsidR="003548A9" w:rsidRPr="001A34AB" w:rsidRDefault="003548A9" w:rsidP="00695812">
      <w:pPr>
        <w:rPr>
          <w:lang w:val="ca-ES"/>
        </w:rPr>
      </w:pPr>
    </w:p>
    <w:p w14:paraId="0D99BA78" w14:textId="77777777" w:rsidR="00695812" w:rsidRPr="001A34AB" w:rsidRDefault="00695812" w:rsidP="00111233">
      <w:pPr>
        <w:pStyle w:val="Ttulo3"/>
        <w:rPr>
          <w:lang w:val="ca-ES"/>
        </w:rPr>
      </w:pPr>
      <w:r w:rsidRPr="001A34AB">
        <w:rPr>
          <w:lang w:val="ca-ES"/>
        </w:rPr>
        <w:t>5.6.</w:t>
      </w:r>
      <w:r w:rsidR="00552CD4" w:rsidRPr="001A34AB">
        <w:rPr>
          <w:lang w:val="ca-ES"/>
        </w:rPr>
        <w:t>3</w:t>
      </w:r>
      <w:r w:rsidRPr="001A34AB">
        <w:rPr>
          <w:lang w:val="ca-ES"/>
        </w:rPr>
        <w:t>. Avís a la població</w:t>
      </w:r>
    </w:p>
    <w:p w14:paraId="5D9337C7" w14:textId="77777777" w:rsidR="00695812" w:rsidRPr="001A34AB" w:rsidRDefault="00695812" w:rsidP="00695812">
      <w:pPr>
        <w:rPr>
          <w:lang w:val="ca-ES"/>
        </w:rPr>
      </w:pPr>
    </w:p>
    <w:p w14:paraId="73CFB13F" w14:textId="29EFD547" w:rsidR="00695812" w:rsidRPr="001A34AB" w:rsidRDefault="00695812" w:rsidP="00D00CB7">
      <w:pPr>
        <w:pStyle w:val="Subttulo"/>
        <w:rPr>
          <w:lang w:val="ca-ES"/>
        </w:rPr>
      </w:pPr>
      <w:r w:rsidRPr="001A34AB">
        <w:rPr>
          <w:lang w:val="ca-ES"/>
        </w:rPr>
        <w:t>Es descriu a</w:t>
      </w:r>
      <w:r w:rsidR="00A37153">
        <w:rPr>
          <w:lang w:val="ca-ES"/>
        </w:rPr>
        <w:t>c</w:t>
      </w:r>
      <w:r w:rsidR="00EC15A0" w:rsidRPr="001A34AB">
        <w:rPr>
          <w:lang w:val="ca-ES"/>
        </w:rPr>
        <w:t>í</w:t>
      </w:r>
      <w:r w:rsidRPr="001A34AB">
        <w:rPr>
          <w:lang w:val="ca-ES"/>
        </w:rPr>
        <w:t xml:space="preserve"> la manera </w:t>
      </w:r>
      <w:r w:rsidR="00E05939">
        <w:rPr>
          <w:lang w:val="ca-ES"/>
        </w:rPr>
        <w:t>concreta</w:t>
      </w:r>
      <w:r w:rsidRPr="001A34AB">
        <w:rPr>
          <w:lang w:val="ca-ES"/>
        </w:rPr>
        <w:t xml:space="preserve"> que té el municipi per a avisar a la població davant una emergència</w:t>
      </w:r>
      <w:r w:rsidR="00E05939">
        <w:rPr>
          <w:lang w:val="ca-ES"/>
        </w:rPr>
        <w:t xml:space="preserve">, cal particularitzar els avisos en els diferents nuclis de població o per a les diferents situacions d’emergència segons els riscs que afecten al municipi. </w:t>
      </w:r>
    </w:p>
    <w:p w14:paraId="01CFA392" w14:textId="77777777" w:rsidR="003548A9" w:rsidRPr="001A34AB" w:rsidRDefault="003548A9" w:rsidP="00695812">
      <w:pPr>
        <w:ind w:left="567" w:hanging="567"/>
        <w:rPr>
          <w:lang w:val="ca-ES"/>
        </w:rPr>
      </w:pPr>
    </w:p>
    <w:p w14:paraId="15C2B7E3" w14:textId="77777777" w:rsidR="00695812" w:rsidRPr="001A34AB" w:rsidRDefault="00695812" w:rsidP="00111233">
      <w:pPr>
        <w:pStyle w:val="Ttulo3"/>
        <w:rPr>
          <w:lang w:val="ca-ES"/>
        </w:rPr>
      </w:pPr>
      <w:r w:rsidRPr="001A34AB">
        <w:rPr>
          <w:lang w:val="ca-ES"/>
        </w:rPr>
        <w:t>5.6.</w:t>
      </w:r>
      <w:r w:rsidR="00552CD4" w:rsidRPr="001A34AB">
        <w:rPr>
          <w:lang w:val="ca-ES"/>
        </w:rPr>
        <w:t>4</w:t>
      </w:r>
      <w:r w:rsidR="006253F4" w:rsidRPr="001A34AB">
        <w:rPr>
          <w:lang w:val="ca-ES"/>
        </w:rPr>
        <w:t>. Punt de concentració</w:t>
      </w:r>
    </w:p>
    <w:p w14:paraId="6A153A82" w14:textId="77777777" w:rsidR="00695812" w:rsidRPr="001A34AB" w:rsidRDefault="00695812" w:rsidP="00695812">
      <w:pPr>
        <w:rPr>
          <w:rFonts w:cs="Arial"/>
          <w:lang w:val="ca-ES"/>
        </w:rPr>
      </w:pPr>
    </w:p>
    <w:p w14:paraId="4B72832A" w14:textId="77777777" w:rsidR="00695812" w:rsidRPr="001A34AB" w:rsidRDefault="00067350" w:rsidP="00D00CB7">
      <w:pPr>
        <w:pStyle w:val="Subttulo"/>
        <w:rPr>
          <w:lang w:val="ca-ES"/>
        </w:rPr>
      </w:pPr>
      <w:bookmarkStart w:id="29" w:name="_Hlk79681907"/>
      <w:r w:rsidRPr="001A34AB">
        <w:rPr>
          <w:lang w:val="ca-ES"/>
        </w:rPr>
        <w:t>Es descriu ací</w:t>
      </w:r>
      <w:r w:rsidR="00695812" w:rsidRPr="001A34AB">
        <w:rPr>
          <w:lang w:val="ca-ES"/>
        </w:rPr>
        <w:t xml:space="preserve"> els punts </w:t>
      </w:r>
      <w:r w:rsidR="00A37153">
        <w:rPr>
          <w:lang w:val="ca-ES"/>
        </w:rPr>
        <w:t>idonis</w:t>
      </w:r>
      <w:r w:rsidR="00695812" w:rsidRPr="001A34AB">
        <w:rPr>
          <w:lang w:val="ca-ES"/>
        </w:rPr>
        <w:t xml:space="preserve"> per</w:t>
      </w:r>
      <w:r w:rsidR="00A37153">
        <w:rPr>
          <w:lang w:val="ca-ES"/>
        </w:rPr>
        <w:t xml:space="preserve"> a </w:t>
      </w:r>
      <w:r w:rsidR="00695812" w:rsidRPr="001A34AB">
        <w:rPr>
          <w:lang w:val="ca-ES"/>
        </w:rPr>
        <w:t>què la població acudisca per a ser objecte d'una evacuació. Els punts reflectits hauran d'anar numerats per a la seua localització en la</w:t>
      </w:r>
      <w:r w:rsidR="003E4BA6">
        <w:rPr>
          <w:lang w:val="ca-ES"/>
        </w:rPr>
        <w:t xml:space="preserve"> </w:t>
      </w:r>
      <w:r w:rsidR="003E4BA6" w:rsidRPr="001A34AB">
        <w:rPr>
          <w:lang w:val="ca-ES"/>
        </w:rPr>
        <w:t>cartografia</w:t>
      </w:r>
    </w:p>
    <w:bookmarkEnd w:id="29"/>
    <w:p w14:paraId="031EB85B" w14:textId="77777777" w:rsidR="00DE6FAA" w:rsidRPr="001A34AB" w:rsidRDefault="00DE6FAA" w:rsidP="00695812">
      <w:pPr>
        <w:rPr>
          <w:rFonts w:cs="Arial"/>
          <w:lang w:val="ca-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2477"/>
      </w:tblGrid>
      <w:tr w:rsidR="006253F4" w:rsidRPr="001A34AB" w14:paraId="786DDCF3" w14:textId="77777777" w:rsidTr="006253F4">
        <w:trPr>
          <w:jc w:val="center"/>
        </w:trPr>
        <w:tc>
          <w:tcPr>
            <w:tcW w:w="4820" w:type="dxa"/>
            <w:tcBorders>
              <w:bottom w:val="single" w:sz="4" w:space="0" w:color="auto"/>
            </w:tcBorders>
            <w:shd w:val="clear" w:color="auto" w:fill="C2D69B"/>
            <w:vAlign w:val="center"/>
          </w:tcPr>
          <w:p w14:paraId="4C932338" w14:textId="77777777" w:rsidR="006253F4" w:rsidRPr="001A34AB" w:rsidRDefault="006253F4" w:rsidP="00E83D1A">
            <w:pPr>
              <w:spacing w:before="40" w:after="40"/>
              <w:jc w:val="left"/>
              <w:rPr>
                <w:rFonts w:ascii="Tahoma" w:hAnsi="Tahoma" w:cs="Tahoma"/>
                <w:b/>
                <w:sz w:val="18"/>
                <w:szCs w:val="18"/>
                <w:lang w:val="ca-ES"/>
              </w:rPr>
            </w:pPr>
            <w:r w:rsidRPr="001A34AB">
              <w:rPr>
                <w:rFonts w:ascii="Tahoma" w:hAnsi="Tahoma" w:cs="Tahoma"/>
                <w:b/>
                <w:sz w:val="18"/>
                <w:szCs w:val="18"/>
                <w:lang w:val="ca-ES"/>
              </w:rPr>
              <w:t>Ubicació</w:t>
            </w:r>
          </w:p>
        </w:tc>
        <w:tc>
          <w:tcPr>
            <w:tcW w:w="2477" w:type="dxa"/>
            <w:tcBorders>
              <w:bottom w:val="single" w:sz="4" w:space="0" w:color="auto"/>
            </w:tcBorders>
            <w:shd w:val="clear" w:color="auto" w:fill="C2D69B"/>
            <w:vAlign w:val="center"/>
          </w:tcPr>
          <w:p w14:paraId="43BB02F9" w14:textId="0D7BC12C" w:rsidR="006253F4" w:rsidRPr="001A34AB" w:rsidRDefault="006253F4" w:rsidP="00E83D1A">
            <w:pPr>
              <w:spacing w:before="40" w:after="40"/>
              <w:jc w:val="center"/>
              <w:rPr>
                <w:rFonts w:ascii="Tahoma" w:hAnsi="Tahoma" w:cs="Tahoma"/>
                <w:b/>
                <w:sz w:val="18"/>
                <w:szCs w:val="18"/>
                <w:lang w:val="ca-ES"/>
              </w:rPr>
            </w:pPr>
            <w:r w:rsidRPr="001A34AB">
              <w:rPr>
                <w:rFonts w:ascii="Tahoma" w:hAnsi="Tahoma" w:cs="Tahoma"/>
                <w:b/>
                <w:sz w:val="18"/>
                <w:szCs w:val="18"/>
                <w:lang w:val="ca-ES"/>
              </w:rPr>
              <w:t xml:space="preserve">Referència en </w:t>
            </w:r>
            <w:r w:rsidR="000761B7">
              <w:rPr>
                <w:rFonts w:ascii="Tahoma" w:hAnsi="Tahoma" w:cs="Tahoma"/>
                <w:b/>
                <w:sz w:val="18"/>
                <w:szCs w:val="18"/>
                <w:lang w:val="ca-ES"/>
              </w:rPr>
              <w:t>la cartografia</w:t>
            </w:r>
          </w:p>
        </w:tc>
      </w:tr>
      <w:tr w:rsidR="006253F4" w:rsidRPr="001A34AB" w14:paraId="021B5D38" w14:textId="77777777" w:rsidTr="006253F4">
        <w:trPr>
          <w:jc w:val="center"/>
        </w:trPr>
        <w:tc>
          <w:tcPr>
            <w:tcW w:w="4820" w:type="dxa"/>
            <w:shd w:val="clear" w:color="auto" w:fill="FFFFFF"/>
          </w:tcPr>
          <w:p w14:paraId="29C255F5" w14:textId="77777777" w:rsidR="006253F4" w:rsidRPr="001A34AB" w:rsidRDefault="006253F4" w:rsidP="006253F4">
            <w:pPr>
              <w:rPr>
                <w:rFonts w:ascii="Tahoma" w:hAnsi="Tahoma" w:cs="Tahoma"/>
                <w:i/>
                <w:sz w:val="18"/>
                <w:szCs w:val="18"/>
                <w:lang w:val="ca-ES"/>
              </w:rPr>
            </w:pPr>
          </w:p>
        </w:tc>
        <w:tc>
          <w:tcPr>
            <w:tcW w:w="2477" w:type="dxa"/>
            <w:shd w:val="clear" w:color="auto" w:fill="FFFFFF"/>
          </w:tcPr>
          <w:p w14:paraId="1F685F43" w14:textId="77777777" w:rsidR="006253F4" w:rsidRPr="001A34AB" w:rsidRDefault="006253F4" w:rsidP="006253F4">
            <w:pPr>
              <w:rPr>
                <w:rFonts w:ascii="Tahoma" w:hAnsi="Tahoma" w:cs="Tahoma"/>
                <w:i/>
                <w:sz w:val="18"/>
                <w:szCs w:val="18"/>
                <w:lang w:val="ca-ES"/>
              </w:rPr>
            </w:pPr>
          </w:p>
        </w:tc>
      </w:tr>
      <w:tr w:rsidR="006253F4" w:rsidRPr="001A34AB" w14:paraId="45969B9C" w14:textId="77777777" w:rsidTr="006253F4">
        <w:trPr>
          <w:jc w:val="center"/>
        </w:trPr>
        <w:tc>
          <w:tcPr>
            <w:tcW w:w="4820" w:type="dxa"/>
            <w:shd w:val="clear" w:color="auto" w:fill="FFFFFF"/>
          </w:tcPr>
          <w:p w14:paraId="6ED3D295" w14:textId="77777777" w:rsidR="006253F4" w:rsidRPr="001A34AB" w:rsidRDefault="006253F4" w:rsidP="006253F4">
            <w:pPr>
              <w:rPr>
                <w:rFonts w:ascii="Tahoma" w:hAnsi="Tahoma" w:cs="Tahoma"/>
                <w:i/>
                <w:sz w:val="18"/>
                <w:szCs w:val="18"/>
                <w:lang w:val="ca-ES"/>
              </w:rPr>
            </w:pPr>
          </w:p>
        </w:tc>
        <w:tc>
          <w:tcPr>
            <w:tcW w:w="2477" w:type="dxa"/>
            <w:shd w:val="clear" w:color="auto" w:fill="FFFFFF"/>
          </w:tcPr>
          <w:p w14:paraId="4F428289" w14:textId="77777777" w:rsidR="006253F4" w:rsidRPr="001A34AB" w:rsidRDefault="006253F4" w:rsidP="006253F4">
            <w:pPr>
              <w:rPr>
                <w:rFonts w:ascii="Tahoma" w:hAnsi="Tahoma" w:cs="Tahoma"/>
                <w:i/>
                <w:sz w:val="18"/>
                <w:szCs w:val="18"/>
                <w:lang w:val="ca-ES"/>
              </w:rPr>
            </w:pPr>
          </w:p>
        </w:tc>
      </w:tr>
      <w:tr w:rsidR="006253F4" w:rsidRPr="001A34AB" w14:paraId="6D4425A5" w14:textId="77777777" w:rsidTr="006253F4">
        <w:trPr>
          <w:jc w:val="center"/>
        </w:trPr>
        <w:tc>
          <w:tcPr>
            <w:tcW w:w="4820" w:type="dxa"/>
            <w:shd w:val="clear" w:color="auto" w:fill="FFFFFF"/>
          </w:tcPr>
          <w:p w14:paraId="3DDC8158" w14:textId="77777777" w:rsidR="006253F4" w:rsidRPr="001A34AB" w:rsidRDefault="006253F4" w:rsidP="006253F4">
            <w:pPr>
              <w:rPr>
                <w:rFonts w:ascii="Tahoma" w:hAnsi="Tahoma" w:cs="Tahoma"/>
                <w:i/>
                <w:sz w:val="18"/>
                <w:szCs w:val="18"/>
                <w:lang w:val="ca-ES"/>
              </w:rPr>
            </w:pPr>
          </w:p>
        </w:tc>
        <w:tc>
          <w:tcPr>
            <w:tcW w:w="2477" w:type="dxa"/>
            <w:shd w:val="clear" w:color="auto" w:fill="FFFFFF"/>
          </w:tcPr>
          <w:p w14:paraId="4F5AE65C" w14:textId="77777777" w:rsidR="006253F4" w:rsidRPr="001A34AB" w:rsidRDefault="006253F4" w:rsidP="006253F4">
            <w:pPr>
              <w:rPr>
                <w:rFonts w:ascii="Tahoma" w:hAnsi="Tahoma" w:cs="Tahoma"/>
                <w:i/>
                <w:sz w:val="18"/>
                <w:szCs w:val="18"/>
                <w:lang w:val="ca-ES"/>
              </w:rPr>
            </w:pPr>
          </w:p>
        </w:tc>
      </w:tr>
      <w:tr w:rsidR="006253F4" w:rsidRPr="001A34AB" w14:paraId="7E05DA59" w14:textId="77777777" w:rsidTr="006253F4">
        <w:trPr>
          <w:jc w:val="center"/>
        </w:trPr>
        <w:tc>
          <w:tcPr>
            <w:tcW w:w="4820" w:type="dxa"/>
            <w:shd w:val="clear" w:color="auto" w:fill="FFFFFF"/>
          </w:tcPr>
          <w:p w14:paraId="6A651D0E" w14:textId="77777777" w:rsidR="006253F4" w:rsidRPr="001A34AB" w:rsidRDefault="006253F4" w:rsidP="006253F4">
            <w:pPr>
              <w:rPr>
                <w:rFonts w:ascii="Tahoma" w:hAnsi="Tahoma" w:cs="Tahoma"/>
                <w:i/>
                <w:sz w:val="18"/>
                <w:szCs w:val="18"/>
                <w:lang w:val="ca-ES"/>
              </w:rPr>
            </w:pPr>
          </w:p>
        </w:tc>
        <w:tc>
          <w:tcPr>
            <w:tcW w:w="2477" w:type="dxa"/>
            <w:shd w:val="clear" w:color="auto" w:fill="FFFFFF"/>
          </w:tcPr>
          <w:p w14:paraId="44189480" w14:textId="77777777" w:rsidR="006253F4" w:rsidRPr="001A34AB" w:rsidRDefault="006253F4" w:rsidP="006253F4">
            <w:pPr>
              <w:rPr>
                <w:rFonts w:ascii="Tahoma" w:hAnsi="Tahoma" w:cs="Tahoma"/>
                <w:i/>
                <w:sz w:val="18"/>
                <w:szCs w:val="18"/>
                <w:lang w:val="ca-ES"/>
              </w:rPr>
            </w:pPr>
          </w:p>
        </w:tc>
      </w:tr>
      <w:tr w:rsidR="006253F4" w:rsidRPr="001A34AB" w14:paraId="3C64A717" w14:textId="77777777" w:rsidTr="006253F4">
        <w:trPr>
          <w:jc w:val="center"/>
        </w:trPr>
        <w:tc>
          <w:tcPr>
            <w:tcW w:w="4820" w:type="dxa"/>
            <w:shd w:val="clear" w:color="auto" w:fill="FFFFFF"/>
          </w:tcPr>
          <w:p w14:paraId="41967F18" w14:textId="77777777" w:rsidR="006253F4" w:rsidRPr="001A34AB" w:rsidRDefault="006253F4" w:rsidP="006253F4">
            <w:pPr>
              <w:rPr>
                <w:rFonts w:ascii="Tahoma" w:hAnsi="Tahoma" w:cs="Tahoma"/>
                <w:i/>
                <w:sz w:val="18"/>
                <w:szCs w:val="18"/>
                <w:lang w:val="ca-ES"/>
              </w:rPr>
            </w:pPr>
          </w:p>
        </w:tc>
        <w:tc>
          <w:tcPr>
            <w:tcW w:w="2477" w:type="dxa"/>
            <w:shd w:val="clear" w:color="auto" w:fill="FFFFFF"/>
          </w:tcPr>
          <w:p w14:paraId="459691D0" w14:textId="77777777" w:rsidR="006253F4" w:rsidRPr="001A34AB" w:rsidRDefault="006253F4" w:rsidP="006253F4">
            <w:pPr>
              <w:rPr>
                <w:rFonts w:ascii="Tahoma" w:hAnsi="Tahoma" w:cs="Tahoma"/>
                <w:i/>
                <w:sz w:val="18"/>
                <w:szCs w:val="18"/>
                <w:lang w:val="ca-ES"/>
              </w:rPr>
            </w:pPr>
          </w:p>
        </w:tc>
      </w:tr>
    </w:tbl>
    <w:p w14:paraId="7C6ADE9D" w14:textId="77777777" w:rsidR="006253F4" w:rsidRPr="001A34AB" w:rsidRDefault="006253F4" w:rsidP="00695812">
      <w:pPr>
        <w:rPr>
          <w:rFonts w:cs="Arial"/>
          <w:lang w:val="ca-ES"/>
        </w:rPr>
      </w:pPr>
    </w:p>
    <w:p w14:paraId="2AEB3542" w14:textId="77777777" w:rsidR="00695812" w:rsidRPr="001A34AB" w:rsidRDefault="00695812" w:rsidP="00111233">
      <w:pPr>
        <w:pStyle w:val="Ttulo3"/>
        <w:rPr>
          <w:lang w:val="ca-ES"/>
        </w:rPr>
      </w:pPr>
      <w:r w:rsidRPr="001A34AB">
        <w:rPr>
          <w:lang w:val="ca-ES"/>
        </w:rPr>
        <w:t>5.6.</w:t>
      </w:r>
      <w:r w:rsidR="00552CD4" w:rsidRPr="001A34AB">
        <w:rPr>
          <w:lang w:val="ca-ES"/>
        </w:rPr>
        <w:t>5</w:t>
      </w:r>
      <w:r w:rsidRPr="001A34AB">
        <w:rPr>
          <w:lang w:val="ca-ES"/>
        </w:rPr>
        <w:t>. Mitjans de transport:</w:t>
      </w:r>
    </w:p>
    <w:p w14:paraId="1C66E125" w14:textId="5B8BF035" w:rsidR="00695812" w:rsidRDefault="00695812" w:rsidP="00111233">
      <w:pPr>
        <w:rPr>
          <w:lang w:val="ca-ES"/>
        </w:rPr>
      </w:pPr>
    </w:p>
    <w:p w14:paraId="36059A42" w14:textId="164B26B5" w:rsidR="00A70A73" w:rsidRPr="001A34AB" w:rsidRDefault="00A70A73" w:rsidP="00A70A73">
      <w:pPr>
        <w:pStyle w:val="Subttulo"/>
        <w:rPr>
          <w:lang w:val="ca-ES"/>
        </w:rPr>
      </w:pPr>
      <w:bookmarkStart w:id="30" w:name="_Hlk79682029"/>
      <w:r w:rsidRPr="001A34AB">
        <w:rPr>
          <w:lang w:val="ca-ES"/>
        </w:rPr>
        <w:t xml:space="preserve">Es descriu ací els </w:t>
      </w:r>
      <w:r>
        <w:rPr>
          <w:lang w:val="ca-ES"/>
        </w:rPr>
        <w:t>mitjans de transport que pot facilitar el municipi per a realitzar l’evacuació de la població. Caldrà particularitzar la redacció d’aquest apartat en el sentit indicat.</w:t>
      </w:r>
    </w:p>
    <w:p w14:paraId="228B1B50" w14:textId="77777777" w:rsidR="00A70A73" w:rsidRPr="001A34AB" w:rsidRDefault="00A70A73" w:rsidP="00111233">
      <w:pPr>
        <w:rPr>
          <w:lang w:val="ca-ES"/>
        </w:rPr>
      </w:pPr>
    </w:p>
    <w:bookmarkEnd w:id="30"/>
    <w:p w14:paraId="31D81CD0" w14:textId="5BEA28D3" w:rsidR="00695812" w:rsidRPr="001A34AB" w:rsidRDefault="00695812" w:rsidP="00695812">
      <w:pPr>
        <w:rPr>
          <w:lang w:val="ca-ES"/>
        </w:rPr>
      </w:pPr>
      <w:r w:rsidRPr="001A34AB">
        <w:rPr>
          <w:rFonts w:cs="Arial"/>
          <w:lang w:val="ca-ES"/>
        </w:rPr>
        <w:t>Per a un transport immediat es farà ús dels vehicles existents en</w:t>
      </w:r>
      <w:r w:rsidRPr="001A34AB">
        <w:rPr>
          <w:lang w:val="ca-ES"/>
        </w:rPr>
        <w:t xml:space="preserve"> el municipi, fins a la recepció d'altre</w:t>
      </w:r>
      <w:r w:rsidR="003E4BA6">
        <w:rPr>
          <w:lang w:val="ca-ES"/>
        </w:rPr>
        <w:t xml:space="preserve">s mitjans que es faciliten pel </w:t>
      </w:r>
      <w:r w:rsidRPr="001A34AB">
        <w:rPr>
          <w:lang w:val="ca-ES"/>
        </w:rPr>
        <w:t>CCE.</w:t>
      </w:r>
    </w:p>
    <w:p w14:paraId="4AD61F45" w14:textId="77777777" w:rsidR="00695812" w:rsidRPr="001A34AB" w:rsidRDefault="00695812" w:rsidP="00695812">
      <w:pPr>
        <w:tabs>
          <w:tab w:val="left" w:pos="576"/>
        </w:tabs>
        <w:ind w:left="576" w:hanging="576"/>
        <w:rPr>
          <w:lang w:val="ca-ES"/>
        </w:rPr>
      </w:pPr>
    </w:p>
    <w:p w14:paraId="137A6D64" w14:textId="77777777" w:rsidR="00695812" w:rsidRPr="001A34AB" w:rsidRDefault="00695812" w:rsidP="00695812">
      <w:pPr>
        <w:rPr>
          <w:lang w:val="ca-ES"/>
        </w:rPr>
      </w:pPr>
      <w:r w:rsidRPr="001A34AB">
        <w:rPr>
          <w:lang w:val="ca-ES"/>
        </w:rPr>
        <w:lastRenderedPageBreak/>
        <w:t>L'helicòpter de la</w:t>
      </w:r>
      <w:r w:rsidR="003E4BA6">
        <w:rPr>
          <w:lang w:val="ca-ES"/>
        </w:rPr>
        <w:t xml:space="preserve"> Generali</w:t>
      </w:r>
      <w:r w:rsidR="00CB6D76" w:rsidRPr="001A34AB">
        <w:rPr>
          <w:lang w:val="ca-ES"/>
        </w:rPr>
        <w:t>t</w:t>
      </w:r>
      <w:r w:rsidR="003E4BA6">
        <w:rPr>
          <w:lang w:val="ca-ES"/>
        </w:rPr>
        <w:t>a</w:t>
      </w:r>
      <w:r w:rsidRPr="001A34AB">
        <w:rPr>
          <w:lang w:val="ca-ES"/>
        </w:rPr>
        <w:t>t Valen</w:t>
      </w:r>
      <w:r w:rsidR="003E4BA6">
        <w:rPr>
          <w:lang w:val="ca-ES"/>
        </w:rPr>
        <w:t xml:space="preserve">ciana podrà ser sol·licitat al </w:t>
      </w:r>
      <w:r w:rsidRPr="001A34AB">
        <w:rPr>
          <w:lang w:val="ca-ES"/>
        </w:rPr>
        <w:t>CCE per a un trasllat urgent, realitzant en aquest cas l'evacuació des dels voltants de l'emergència,  si això és factible, o des dels punts d'aterratge d'helicòpters reflectits a continuació:</w:t>
      </w:r>
    </w:p>
    <w:p w14:paraId="5AC34834" w14:textId="77777777" w:rsidR="00695812" w:rsidRPr="001A34AB" w:rsidRDefault="00695812" w:rsidP="00695812">
      <w:pPr>
        <w:rPr>
          <w:lang w:val="ca-ES"/>
        </w:rPr>
      </w:pPr>
    </w:p>
    <w:p w14:paraId="5F9155E9" w14:textId="77777777" w:rsidR="002877EB" w:rsidRDefault="00695812" w:rsidP="00D00CB7">
      <w:pPr>
        <w:pStyle w:val="Subttulo"/>
        <w:rPr>
          <w:lang w:val="ca-ES"/>
        </w:rPr>
      </w:pPr>
      <w:r w:rsidRPr="001A34AB">
        <w:rPr>
          <w:lang w:val="ca-ES"/>
        </w:rPr>
        <w:t>Es descriu a</w:t>
      </w:r>
      <w:r w:rsidR="003E4BA6">
        <w:rPr>
          <w:lang w:val="ca-ES"/>
        </w:rPr>
        <w:t>c</w:t>
      </w:r>
      <w:r w:rsidR="007517C5" w:rsidRPr="001A34AB">
        <w:rPr>
          <w:lang w:val="ca-ES"/>
        </w:rPr>
        <w:t>í</w:t>
      </w:r>
      <w:r w:rsidRPr="001A34AB">
        <w:rPr>
          <w:lang w:val="ca-ES"/>
        </w:rPr>
        <w:t xml:space="preserve"> els punt</w:t>
      </w:r>
      <w:r w:rsidR="003E4BA6">
        <w:rPr>
          <w:lang w:val="ca-ES"/>
        </w:rPr>
        <w:t xml:space="preserve">s </w:t>
      </w:r>
      <w:r w:rsidR="003E4BA6" w:rsidRPr="001A34AB">
        <w:rPr>
          <w:lang w:val="ca-ES"/>
        </w:rPr>
        <w:t>idon</w:t>
      </w:r>
      <w:r w:rsidR="003E4BA6">
        <w:rPr>
          <w:lang w:val="ca-ES"/>
        </w:rPr>
        <w:t>i</w:t>
      </w:r>
      <w:r w:rsidR="003E4BA6" w:rsidRPr="001A34AB">
        <w:rPr>
          <w:lang w:val="ca-ES"/>
        </w:rPr>
        <w:t>s</w:t>
      </w:r>
      <w:r w:rsidRPr="001A34AB">
        <w:rPr>
          <w:lang w:val="ca-ES"/>
        </w:rPr>
        <w:t xml:space="preserve"> per a l'aterratge de</w:t>
      </w:r>
      <w:r w:rsidR="003E4BA6">
        <w:rPr>
          <w:lang w:val="ca-ES"/>
        </w:rPr>
        <w:t xml:space="preserve"> </w:t>
      </w:r>
      <w:r w:rsidR="003E4BA6" w:rsidRPr="001A34AB">
        <w:rPr>
          <w:lang w:val="ca-ES"/>
        </w:rPr>
        <w:t>l</w:t>
      </w:r>
      <w:r w:rsidR="003E4BA6">
        <w:rPr>
          <w:lang w:val="ca-ES"/>
        </w:rPr>
        <w:t>’</w:t>
      </w:r>
      <w:r w:rsidR="003E4BA6" w:rsidRPr="001A34AB">
        <w:rPr>
          <w:lang w:val="ca-ES"/>
        </w:rPr>
        <w:t>helicòpter</w:t>
      </w:r>
      <w:r w:rsidRPr="001A34AB">
        <w:rPr>
          <w:lang w:val="ca-ES"/>
        </w:rPr>
        <w:t>. Cal evitar proximitat a</w:t>
      </w:r>
      <w:r w:rsidR="003E4BA6">
        <w:rPr>
          <w:lang w:val="ca-ES"/>
        </w:rPr>
        <w:t xml:space="preserve"> </w:t>
      </w:r>
      <w:r w:rsidR="003E4BA6" w:rsidRPr="001A34AB">
        <w:rPr>
          <w:lang w:val="ca-ES"/>
        </w:rPr>
        <w:t>línies</w:t>
      </w:r>
      <w:r w:rsidR="003E4BA6">
        <w:rPr>
          <w:lang w:val="ca-ES"/>
        </w:rPr>
        <w:t xml:space="preserve"> elèctriques</w:t>
      </w:r>
      <w:r w:rsidR="00A70A73">
        <w:rPr>
          <w:lang w:val="ca-ES"/>
        </w:rPr>
        <w:t xml:space="preserve">, que siguen de fàcil accés </w:t>
      </w:r>
      <w:r w:rsidR="003E4BA6">
        <w:rPr>
          <w:lang w:val="ca-ES"/>
        </w:rPr>
        <w:t xml:space="preserve">i </w:t>
      </w:r>
      <w:r w:rsidRPr="001A34AB">
        <w:rPr>
          <w:lang w:val="ca-ES"/>
        </w:rPr>
        <w:t>procur</w:t>
      </w:r>
      <w:r w:rsidR="007517C5" w:rsidRPr="001A34AB">
        <w:rPr>
          <w:lang w:val="ca-ES"/>
        </w:rPr>
        <w:t>a</w:t>
      </w:r>
      <w:r w:rsidR="003E4BA6">
        <w:rPr>
          <w:lang w:val="ca-ES"/>
        </w:rPr>
        <w:t xml:space="preserve">r que es troben </w:t>
      </w:r>
      <w:r w:rsidR="003E4BA6" w:rsidRPr="001A34AB">
        <w:rPr>
          <w:lang w:val="ca-ES"/>
        </w:rPr>
        <w:t>homogèniament</w:t>
      </w:r>
      <w:r w:rsidRPr="001A34AB">
        <w:rPr>
          <w:lang w:val="ca-ES"/>
        </w:rPr>
        <w:t xml:space="preserve"> distribuïts pels </w:t>
      </w:r>
      <w:r w:rsidR="003E4BA6" w:rsidRPr="001A34AB">
        <w:rPr>
          <w:lang w:val="ca-ES"/>
        </w:rPr>
        <w:t>nuclis</w:t>
      </w:r>
      <w:r w:rsidRPr="001A34AB">
        <w:rPr>
          <w:lang w:val="ca-ES"/>
        </w:rPr>
        <w:t xml:space="preserve"> de població. </w:t>
      </w:r>
    </w:p>
    <w:p w14:paraId="61D593F5" w14:textId="524059CA" w:rsidR="002877EB" w:rsidRPr="002877EB" w:rsidRDefault="002877EB" w:rsidP="002877EB">
      <w:pPr>
        <w:pStyle w:val="Subttulo"/>
        <w:rPr>
          <w:lang w:val="ca-ES"/>
        </w:rPr>
      </w:pPr>
      <w:r w:rsidRPr="002877EB">
        <w:rPr>
          <w:lang w:val="ca-ES"/>
        </w:rPr>
        <w:t>Requisits òptims a complir per les zones d'aterratge d'helicòpters són els següents: zona plana de 30x30 metres (pendent màxima del 3%), no haurà de tindre materials solts, no hauran d'haver-hi obstacles en un pendent del 8% al voltant de la zona</w:t>
      </w:r>
      <w:r>
        <w:rPr>
          <w:lang w:val="ca-ES"/>
        </w:rPr>
        <w:t>.</w:t>
      </w:r>
    </w:p>
    <w:p w14:paraId="10B5D98C" w14:textId="50E5EC9E" w:rsidR="00695812" w:rsidRPr="001A34AB" w:rsidRDefault="00695812" w:rsidP="00D00CB7">
      <w:pPr>
        <w:pStyle w:val="Subttulo"/>
        <w:rPr>
          <w:lang w:val="ca-ES"/>
        </w:rPr>
      </w:pPr>
      <w:r w:rsidRPr="001A34AB">
        <w:rPr>
          <w:lang w:val="ca-ES"/>
        </w:rPr>
        <w:t>Els punts reflectits hauran d'anar numerats per a la seua localització en la</w:t>
      </w:r>
      <w:r w:rsidR="003E4BA6">
        <w:rPr>
          <w:lang w:val="ca-ES"/>
        </w:rPr>
        <w:t xml:space="preserve"> </w:t>
      </w:r>
      <w:r w:rsidR="00185E2A" w:rsidRPr="001A34AB">
        <w:rPr>
          <w:lang w:val="ca-ES"/>
        </w:rPr>
        <w:t>cartografia</w:t>
      </w:r>
    </w:p>
    <w:p w14:paraId="2B677D7E" w14:textId="77777777" w:rsidR="00695812" w:rsidRPr="001A34AB" w:rsidRDefault="00695812" w:rsidP="00D00CB7">
      <w:pPr>
        <w:rPr>
          <w:lang w:val="ca-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2477"/>
      </w:tblGrid>
      <w:tr w:rsidR="006253F4" w:rsidRPr="001A34AB" w14:paraId="546F8C77" w14:textId="77777777" w:rsidTr="006253F4">
        <w:trPr>
          <w:jc w:val="center"/>
        </w:trPr>
        <w:tc>
          <w:tcPr>
            <w:tcW w:w="4820" w:type="dxa"/>
            <w:tcBorders>
              <w:bottom w:val="single" w:sz="4" w:space="0" w:color="auto"/>
            </w:tcBorders>
            <w:shd w:val="clear" w:color="auto" w:fill="C2D69B"/>
            <w:vAlign w:val="center"/>
          </w:tcPr>
          <w:p w14:paraId="3C461601" w14:textId="77777777" w:rsidR="006253F4" w:rsidRPr="001A34AB" w:rsidRDefault="006253F4" w:rsidP="00E83D1A">
            <w:pPr>
              <w:spacing w:before="40" w:after="40"/>
              <w:jc w:val="left"/>
              <w:rPr>
                <w:rFonts w:ascii="Tahoma" w:hAnsi="Tahoma" w:cs="Tahoma"/>
                <w:b/>
                <w:sz w:val="18"/>
                <w:szCs w:val="18"/>
                <w:lang w:val="ca-ES"/>
              </w:rPr>
            </w:pPr>
            <w:r w:rsidRPr="001A34AB">
              <w:rPr>
                <w:rFonts w:ascii="Tahoma" w:hAnsi="Tahoma" w:cs="Tahoma"/>
                <w:b/>
                <w:sz w:val="18"/>
                <w:szCs w:val="18"/>
                <w:lang w:val="ca-ES"/>
              </w:rPr>
              <w:t>Ubicació</w:t>
            </w:r>
          </w:p>
        </w:tc>
        <w:tc>
          <w:tcPr>
            <w:tcW w:w="2477" w:type="dxa"/>
            <w:tcBorders>
              <w:bottom w:val="single" w:sz="4" w:space="0" w:color="auto"/>
            </w:tcBorders>
            <w:shd w:val="clear" w:color="auto" w:fill="C2D69B"/>
            <w:vAlign w:val="center"/>
          </w:tcPr>
          <w:p w14:paraId="67C6E5EC" w14:textId="2CCB0168" w:rsidR="006253F4" w:rsidRPr="001A34AB" w:rsidRDefault="00A70A73" w:rsidP="00E83D1A">
            <w:pPr>
              <w:spacing w:before="40" w:after="40"/>
              <w:jc w:val="center"/>
              <w:rPr>
                <w:rFonts w:ascii="Tahoma" w:hAnsi="Tahoma" w:cs="Tahoma"/>
                <w:b/>
                <w:sz w:val="18"/>
                <w:szCs w:val="18"/>
                <w:lang w:val="ca-ES"/>
              </w:rPr>
            </w:pPr>
            <w:r w:rsidRPr="001A34AB">
              <w:rPr>
                <w:rFonts w:ascii="Tahoma" w:hAnsi="Tahoma" w:cs="Tahoma"/>
                <w:b/>
                <w:sz w:val="18"/>
                <w:szCs w:val="18"/>
                <w:lang w:val="ca-ES"/>
              </w:rPr>
              <w:t xml:space="preserve">Referència en </w:t>
            </w:r>
            <w:r>
              <w:rPr>
                <w:rFonts w:ascii="Tahoma" w:hAnsi="Tahoma" w:cs="Tahoma"/>
                <w:b/>
                <w:sz w:val="18"/>
                <w:szCs w:val="18"/>
                <w:lang w:val="ca-ES"/>
              </w:rPr>
              <w:t>la cartografia</w:t>
            </w:r>
          </w:p>
        </w:tc>
      </w:tr>
      <w:tr w:rsidR="006253F4" w:rsidRPr="001A34AB" w14:paraId="47002F99" w14:textId="77777777" w:rsidTr="006253F4">
        <w:trPr>
          <w:jc w:val="center"/>
        </w:trPr>
        <w:tc>
          <w:tcPr>
            <w:tcW w:w="4820" w:type="dxa"/>
            <w:shd w:val="clear" w:color="auto" w:fill="FFFFFF"/>
          </w:tcPr>
          <w:p w14:paraId="566C8320" w14:textId="77777777" w:rsidR="006253F4" w:rsidRPr="001A34AB" w:rsidRDefault="006253F4" w:rsidP="006253F4">
            <w:pPr>
              <w:rPr>
                <w:rFonts w:ascii="Tahoma" w:hAnsi="Tahoma" w:cs="Tahoma"/>
                <w:i/>
                <w:sz w:val="18"/>
                <w:szCs w:val="18"/>
                <w:lang w:val="ca-ES"/>
              </w:rPr>
            </w:pPr>
          </w:p>
        </w:tc>
        <w:tc>
          <w:tcPr>
            <w:tcW w:w="2477" w:type="dxa"/>
            <w:shd w:val="clear" w:color="auto" w:fill="FFFFFF"/>
          </w:tcPr>
          <w:p w14:paraId="1BEF50EC" w14:textId="77777777" w:rsidR="006253F4" w:rsidRPr="001A34AB" w:rsidRDefault="006253F4" w:rsidP="006253F4">
            <w:pPr>
              <w:rPr>
                <w:rFonts w:ascii="Tahoma" w:hAnsi="Tahoma" w:cs="Tahoma"/>
                <w:i/>
                <w:sz w:val="18"/>
                <w:szCs w:val="18"/>
                <w:lang w:val="ca-ES"/>
              </w:rPr>
            </w:pPr>
          </w:p>
        </w:tc>
      </w:tr>
      <w:tr w:rsidR="006253F4" w:rsidRPr="001A34AB" w14:paraId="33DE38A9" w14:textId="77777777" w:rsidTr="006253F4">
        <w:trPr>
          <w:jc w:val="center"/>
        </w:trPr>
        <w:tc>
          <w:tcPr>
            <w:tcW w:w="4820" w:type="dxa"/>
            <w:shd w:val="clear" w:color="auto" w:fill="FFFFFF"/>
          </w:tcPr>
          <w:p w14:paraId="6D2ECD75" w14:textId="77777777" w:rsidR="006253F4" w:rsidRPr="001A34AB" w:rsidRDefault="006253F4" w:rsidP="006253F4">
            <w:pPr>
              <w:rPr>
                <w:rFonts w:ascii="Tahoma" w:hAnsi="Tahoma" w:cs="Tahoma"/>
                <w:i/>
                <w:sz w:val="18"/>
                <w:szCs w:val="18"/>
                <w:lang w:val="ca-ES"/>
              </w:rPr>
            </w:pPr>
          </w:p>
        </w:tc>
        <w:tc>
          <w:tcPr>
            <w:tcW w:w="2477" w:type="dxa"/>
            <w:shd w:val="clear" w:color="auto" w:fill="FFFFFF"/>
          </w:tcPr>
          <w:p w14:paraId="378CE948" w14:textId="77777777" w:rsidR="006253F4" w:rsidRPr="001A34AB" w:rsidRDefault="006253F4" w:rsidP="006253F4">
            <w:pPr>
              <w:rPr>
                <w:rFonts w:ascii="Tahoma" w:hAnsi="Tahoma" w:cs="Tahoma"/>
                <w:i/>
                <w:sz w:val="18"/>
                <w:szCs w:val="18"/>
                <w:lang w:val="ca-ES"/>
              </w:rPr>
            </w:pPr>
          </w:p>
        </w:tc>
      </w:tr>
      <w:tr w:rsidR="006253F4" w:rsidRPr="001A34AB" w14:paraId="51BC9474" w14:textId="77777777" w:rsidTr="006253F4">
        <w:trPr>
          <w:jc w:val="center"/>
        </w:trPr>
        <w:tc>
          <w:tcPr>
            <w:tcW w:w="4820" w:type="dxa"/>
            <w:shd w:val="clear" w:color="auto" w:fill="FFFFFF"/>
          </w:tcPr>
          <w:p w14:paraId="6F308C80" w14:textId="77777777" w:rsidR="006253F4" w:rsidRPr="001A34AB" w:rsidRDefault="006253F4" w:rsidP="006253F4">
            <w:pPr>
              <w:rPr>
                <w:rFonts w:ascii="Tahoma" w:hAnsi="Tahoma" w:cs="Tahoma"/>
                <w:i/>
                <w:sz w:val="18"/>
                <w:szCs w:val="18"/>
                <w:lang w:val="ca-ES"/>
              </w:rPr>
            </w:pPr>
          </w:p>
        </w:tc>
        <w:tc>
          <w:tcPr>
            <w:tcW w:w="2477" w:type="dxa"/>
            <w:shd w:val="clear" w:color="auto" w:fill="FFFFFF"/>
          </w:tcPr>
          <w:p w14:paraId="348AF3ED" w14:textId="77777777" w:rsidR="006253F4" w:rsidRPr="001A34AB" w:rsidRDefault="006253F4" w:rsidP="006253F4">
            <w:pPr>
              <w:rPr>
                <w:rFonts w:ascii="Tahoma" w:hAnsi="Tahoma" w:cs="Tahoma"/>
                <w:i/>
                <w:sz w:val="18"/>
                <w:szCs w:val="18"/>
                <w:lang w:val="ca-ES"/>
              </w:rPr>
            </w:pPr>
          </w:p>
        </w:tc>
      </w:tr>
      <w:tr w:rsidR="006253F4" w:rsidRPr="001A34AB" w14:paraId="2BF307AE" w14:textId="77777777" w:rsidTr="006253F4">
        <w:trPr>
          <w:jc w:val="center"/>
        </w:trPr>
        <w:tc>
          <w:tcPr>
            <w:tcW w:w="4820" w:type="dxa"/>
            <w:shd w:val="clear" w:color="auto" w:fill="FFFFFF"/>
          </w:tcPr>
          <w:p w14:paraId="4A97F950" w14:textId="77777777" w:rsidR="006253F4" w:rsidRPr="001A34AB" w:rsidRDefault="006253F4" w:rsidP="006253F4">
            <w:pPr>
              <w:rPr>
                <w:rFonts w:ascii="Tahoma" w:hAnsi="Tahoma" w:cs="Tahoma"/>
                <w:i/>
                <w:sz w:val="18"/>
                <w:szCs w:val="18"/>
                <w:lang w:val="ca-ES"/>
              </w:rPr>
            </w:pPr>
          </w:p>
        </w:tc>
        <w:tc>
          <w:tcPr>
            <w:tcW w:w="2477" w:type="dxa"/>
            <w:shd w:val="clear" w:color="auto" w:fill="FFFFFF"/>
          </w:tcPr>
          <w:p w14:paraId="43443D5E" w14:textId="77777777" w:rsidR="006253F4" w:rsidRPr="001A34AB" w:rsidRDefault="006253F4" w:rsidP="006253F4">
            <w:pPr>
              <w:rPr>
                <w:rFonts w:ascii="Tahoma" w:hAnsi="Tahoma" w:cs="Tahoma"/>
                <w:i/>
                <w:sz w:val="18"/>
                <w:szCs w:val="18"/>
                <w:lang w:val="ca-ES"/>
              </w:rPr>
            </w:pPr>
          </w:p>
        </w:tc>
      </w:tr>
      <w:tr w:rsidR="006253F4" w:rsidRPr="001A34AB" w14:paraId="181D01B5" w14:textId="77777777" w:rsidTr="006253F4">
        <w:trPr>
          <w:jc w:val="center"/>
        </w:trPr>
        <w:tc>
          <w:tcPr>
            <w:tcW w:w="4820" w:type="dxa"/>
            <w:shd w:val="clear" w:color="auto" w:fill="FFFFFF"/>
          </w:tcPr>
          <w:p w14:paraId="257A7175" w14:textId="77777777" w:rsidR="006253F4" w:rsidRPr="001A34AB" w:rsidRDefault="006253F4" w:rsidP="006253F4">
            <w:pPr>
              <w:rPr>
                <w:rFonts w:ascii="Tahoma" w:hAnsi="Tahoma" w:cs="Tahoma"/>
                <w:i/>
                <w:sz w:val="18"/>
                <w:szCs w:val="18"/>
                <w:lang w:val="ca-ES"/>
              </w:rPr>
            </w:pPr>
          </w:p>
        </w:tc>
        <w:tc>
          <w:tcPr>
            <w:tcW w:w="2477" w:type="dxa"/>
            <w:shd w:val="clear" w:color="auto" w:fill="FFFFFF"/>
          </w:tcPr>
          <w:p w14:paraId="655F67C6" w14:textId="77777777" w:rsidR="006253F4" w:rsidRPr="001A34AB" w:rsidRDefault="006253F4" w:rsidP="006253F4">
            <w:pPr>
              <w:rPr>
                <w:rFonts w:ascii="Tahoma" w:hAnsi="Tahoma" w:cs="Tahoma"/>
                <w:i/>
                <w:sz w:val="18"/>
                <w:szCs w:val="18"/>
                <w:lang w:val="ca-ES"/>
              </w:rPr>
            </w:pPr>
          </w:p>
        </w:tc>
      </w:tr>
    </w:tbl>
    <w:p w14:paraId="2BD72A03" w14:textId="77777777" w:rsidR="006253F4" w:rsidRPr="001A34AB" w:rsidRDefault="006253F4" w:rsidP="00695812">
      <w:pPr>
        <w:rPr>
          <w:color w:val="17365D"/>
          <w:lang w:val="ca-ES"/>
        </w:rPr>
      </w:pPr>
    </w:p>
    <w:p w14:paraId="787383D6" w14:textId="77777777" w:rsidR="00695812" w:rsidRPr="001A34AB" w:rsidRDefault="00695812" w:rsidP="00111233">
      <w:pPr>
        <w:pStyle w:val="Ttulo3"/>
        <w:rPr>
          <w:lang w:val="ca-ES"/>
        </w:rPr>
      </w:pPr>
      <w:r w:rsidRPr="001A34AB">
        <w:rPr>
          <w:lang w:val="ca-ES"/>
        </w:rPr>
        <w:t>5.6.</w:t>
      </w:r>
      <w:r w:rsidR="00552CD4" w:rsidRPr="001A34AB">
        <w:rPr>
          <w:lang w:val="ca-ES"/>
        </w:rPr>
        <w:t>6</w:t>
      </w:r>
      <w:r w:rsidRPr="001A34AB">
        <w:rPr>
          <w:lang w:val="ca-ES"/>
        </w:rPr>
        <w:t>. Alberg d'evacuats:</w:t>
      </w:r>
    </w:p>
    <w:p w14:paraId="0295A547" w14:textId="77777777" w:rsidR="00695812" w:rsidRPr="001A34AB" w:rsidRDefault="00695812" w:rsidP="00695812">
      <w:pPr>
        <w:rPr>
          <w:rFonts w:cs="Arial"/>
          <w:lang w:val="ca-ES"/>
        </w:rPr>
      </w:pPr>
    </w:p>
    <w:p w14:paraId="25009C67" w14:textId="6F6A16E8" w:rsidR="002877EB" w:rsidRDefault="002877EB" w:rsidP="002877EB">
      <w:pPr>
        <w:pStyle w:val="Subttulo"/>
        <w:rPr>
          <w:lang w:val="ca-ES"/>
        </w:rPr>
      </w:pPr>
      <w:r>
        <w:rPr>
          <w:lang w:val="ca-ES"/>
        </w:rPr>
        <w:t xml:space="preserve">S’inclourà en aquest apartat un llistat dels llocs destinats a alberg d’evacuats (normalment d’altres municipis afectats per l’emergència). Caldrà indicar quin serà el centre d’alberg prioritari. </w:t>
      </w:r>
    </w:p>
    <w:p w14:paraId="54EB4486" w14:textId="4BC6CF04" w:rsidR="002877EB" w:rsidRPr="001A34AB" w:rsidRDefault="002877EB" w:rsidP="002877EB">
      <w:pPr>
        <w:pStyle w:val="Subttulo"/>
        <w:rPr>
          <w:lang w:val="ca-ES"/>
        </w:rPr>
      </w:pPr>
      <w:r w:rsidRPr="001A34AB">
        <w:rPr>
          <w:lang w:val="ca-ES"/>
        </w:rPr>
        <w:t>Els punts reflectits hauran d'anar numerats per a la seua localització en la</w:t>
      </w:r>
      <w:r>
        <w:rPr>
          <w:lang w:val="ca-ES"/>
        </w:rPr>
        <w:t xml:space="preserve"> </w:t>
      </w:r>
      <w:r w:rsidRPr="001A34AB">
        <w:rPr>
          <w:lang w:val="ca-ES"/>
        </w:rPr>
        <w:t>cartografia</w:t>
      </w:r>
    </w:p>
    <w:p w14:paraId="45D9464C" w14:textId="77777777" w:rsidR="002877EB" w:rsidRDefault="002877EB" w:rsidP="00D00CB7">
      <w:pPr>
        <w:pStyle w:val="Subttulo"/>
        <w:rPr>
          <w:lang w:val="ca-ES"/>
        </w:rPr>
      </w:pPr>
    </w:p>
    <w:p w14:paraId="4FEEF3DD" w14:textId="1C28BD1E" w:rsidR="002877EB" w:rsidRDefault="002877EB" w:rsidP="00D00CB7">
      <w:pPr>
        <w:pStyle w:val="Subttulo"/>
        <w:rPr>
          <w:lang w:val="ca-ES"/>
        </w:rPr>
      </w:pPr>
      <w:r>
        <w:rPr>
          <w:lang w:val="ca-ES"/>
        </w:rPr>
        <w:t>En el catàleg de mitjans i recursos e</w:t>
      </w:r>
      <w:r w:rsidR="00695812" w:rsidRPr="001A34AB">
        <w:rPr>
          <w:lang w:val="ca-ES"/>
        </w:rPr>
        <w:t>s descriu</w:t>
      </w:r>
      <w:r w:rsidR="003E4BA6">
        <w:rPr>
          <w:lang w:val="ca-ES"/>
        </w:rPr>
        <w:t xml:space="preserve">rà els llocs que poden </w:t>
      </w:r>
      <w:r w:rsidR="009B4E56" w:rsidRPr="001A34AB">
        <w:rPr>
          <w:lang w:val="ca-ES"/>
        </w:rPr>
        <w:t>servi</w:t>
      </w:r>
      <w:r w:rsidR="00695812" w:rsidRPr="001A34AB">
        <w:rPr>
          <w:lang w:val="ca-ES"/>
        </w:rPr>
        <w:t>r per a albergar a la població evacuada</w:t>
      </w:r>
      <w:r>
        <w:rPr>
          <w:lang w:val="ca-ES"/>
        </w:rPr>
        <w:t>, caldrà incloure una taula amb les següents dades: nom, localització, persona responsable de facilitar l’accés, capacitat per a persones gitades (mínim 2 m</w:t>
      </w:r>
      <w:r w:rsidRPr="002877EB">
        <w:rPr>
          <w:vertAlign w:val="superscript"/>
          <w:lang w:val="ca-ES"/>
        </w:rPr>
        <w:t>2</w:t>
      </w:r>
      <w:r>
        <w:rPr>
          <w:lang w:val="ca-ES"/>
        </w:rPr>
        <w:t>/persona), existència de banys, de cuina, etc.</w:t>
      </w:r>
    </w:p>
    <w:p w14:paraId="062A57FD" w14:textId="77777777" w:rsidR="00695812" w:rsidRPr="001A34AB" w:rsidRDefault="00695812" w:rsidP="00695812">
      <w:pPr>
        <w:rPr>
          <w:rFonts w:cs="Arial"/>
          <w:lang w:val="ca-ES"/>
        </w:rPr>
      </w:pPr>
    </w:p>
    <w:p w14:paraId="217E292D" w14:textId="77777777" w:rsidR="00695812" w:rsidRPr="001A34AB" w:rsidRDefault="00695812" w:rsidP="00695812">
      <w:pPr>
        <w:tabs>
          <w:tab w:val="left" w:pos="576"/>
          <w:tab w:val="left" w:pos="852"/>
          <w:tab w:val="left" w:pos="1136"/>
          <w:tab w:val="left" w:pos="1420"/>
        </w:tabs>
        <w:ind w:left="1530" w:hanging="1530"/>
        <w:rPr>
          <w:lang w:val="ca-ES"/>
        </w:rPr>
      </w:pPr>
      <w:r w:rsidRPr="001A34AB">
        <w:rPr>
          <w:lang w:val="ca-ES"/>
        </w:rPr>
        <w:t xml:space="preserve">Les dades de localització figuren en </w:t>
      </w:r>
      <w:r w:rsidR="00C80DD7" w:rsidRPr="001A34AB">
        <w:rPr>
          <w:lang w:val="ca-ES"/>
        </w:rPr>
        <w:t>el catàleg</w:t>
      </w:r>
      <w:r w:rsidRPr="001A34AB">
        <w:rPr>
          <w:lang w:val="ca-ES"/>
        </w:rPr>
        <w:t xml:space="preserve"> de mitjans i recursos.</w:t>
      </w:r>
    </w:p>
    <w:p w14:paraId="47F2DF06" w14:textId="77777777" w:rsidR="00D00CB7" w:rsidRPr="001A34AB" w:rsidRDefault="00D00CB7" w:rsidP="00D00CB7">
      <w:pPr>
        <w:rPr>
          <w:lang w:val="ca-ES"/>
        </w:rPr>
      </w:pPr>
    </w:p>
    <w:p w14:paraId="4B62B1B6" w14:textId="77777777" w:rsidR="00695812" w:rsidRPr="001A34AB" w:rsidRDefault="00695812" w:rsidP="00111233">
      <w:pPr>
        <w:pStyle w:val="Ttulo3"/>
        <w:rPr>
          <w:lang w:val="ca-ES"/>
        </w:rPr>
      </w:pPr>
      <w:r w:rsidRPr="001A34AB">
        <w:rPr>
          <w:lang w:val="ca-ES"/>
        </w:rPr>
        <w:t>5.6.</w:t>
      </w:r>
      <w:r w:rsidR="00552CD4" w:rsidRPr="001A34AB">
        <w:rPr>
          <w:lang w:val="ca-ES"/>
        </w:rPr>
        <w:t>7</w:t>
      </w:r>
      <w:r w:rsidR="00B11415" w:rsidRPr="001A34AB">
        <w:rPr>
          <w:lang w:val="ca-ES"/>
        </w:rPr>
        <w:t xml:space="preserve">. Dades evacuació </w:t>
      </w:r>
      <w:r w:rsidR="00F952FF" w:rsidRPr="001A34AB">
        <w:rPr>
          <w:lang w:val="ca-ES"/>
        </w:rPr>
        <w:t xml:space="preserve">dels </w:t>
      </w:r>
      <w:r w:rsidR="003E4BA6" w:rsidRPr="001A34AB">
        <w:rPr>
          <w:lang w:val="ca-ES"/>
        </w:rPr>
        <w:t>nuclis</w:t>
      </w:r>
      <w:r w:rsidRPr="001A34AB">
        <w:rPr>
          <w:lang w:val="ca-ES"/>
        </w:rPr>
        <w:t xml:space="preserve"> </w:t>
      </w:r>
    </w:p>
    <w:p w14:paraId="2448665D" w14:textId="77777777" w:rsidR="00695812" w:rsidRPr="001A34AB" w:rsidRDefault="00695812" w:rsidP="00695812">
      <w:pPr>
        <w:rPr>
          <w:lang w:val="ca-ES"/>
        </w:rPr>
      </w:pPr>
    </w:p>
    <w:p w14:paraId="088BD00F" w14:textId="7FC292D8" w:rsidR="00695812" w:rsidRPr="001A34AB" w:rsidRDefault="00695812" w:rsidP="00D00CB7">
      <w:pPr>
        <w:pStyle w:val="Subttulo"/>
        <w:rPr>
          <w:lang w:val="ca-ES"/>
        </w:rPr>
      </w:pPr>
      <w:r w:rsidRPr="001A34AB">
        <w:rPr>
          <w:lang w:val="ca-ES"/>
        </w:rPr>
        <w:t xml:space="preserve">Per la seua importància </w:t>
      </w:r>
      <w:r w:rsidR="00E1746D">
        <w:rPr>
          <w:lang w:val="ca-ES"/>
        </w:rPr>
        <w:t>davant</w:t>
      </w:r>
      <w:r w:rsidRPr="001A34AB">
        <w:rPr>
          <w:lang w:val="ca-ES"/>
        </w:rPr>
        <w:t xml:space="preserve"> d'una </w:t>
      </w:r>
      <w:r w:rsidR="009B4E56" w:rsidRPr="001A34AB">
        <w:rPr>
          <w:lang w:val="ca-ES"/>
        </w:rPr>
        <w:t xml:space="preserve">evacuació </w:t>
      </w:r>
      <w:r w:rsidR="003E4BA6">
        <w:rPr>
          <w:lang w:val="ca-ES"/>
        </w:rPr>
        <w:t>cal</w:t>
      </w:r>
      <w:r w:rsidR="009B4E56" w:rsidRPr="001A34AB">
        <w:rPr>
          <w:lang w:val="ca-ES"/>
        </w:rPr>
        <w:t xml:space="preserve"> descr</w:t>
      </w:r>
      <w:r w:rsidR="007517C5" w:rsidRPr="001A34AB">
        <w:rPr>
          <w:lang w:val="ca-ES"/>
        </w:rPr>
        <w:t>i</w:t>
      </w:r>
      <w:r w:rsidR="003E4BA6">
        <w:rPr>
          <w:lang w:val="ca-ES"/>
        </w:rPr>
        <w:t>ure</w:t>
      </w:r>
      <w:r w:rsidRPr="001A34AB">
        <w:rPr>
          <w:lang w:val="ca-ES"/>
        </w:rPr>
        <w:t xml:space="preserve"> les principals característiques dels </w:t>
      </w:r>
      <w:r w:rsidR="008B5182">
        <w:rPr>
          <w:lang w:val="ca-ES"/>
        </w:rPr>
        <w:t xml:space="preserve">diferents </w:t>
      </w:r>
      <w:r w:rsidR="003E4BA6" w:rsidRPr="001A34AB">
        <w:rPr>
          <w:lang w:val="ca-ES"/>
        </w:rPr>
        <w:t>nuclis</w:t>
      </w:r>
      <w:r w:rsidR="00D00CB7" w:rsidRPr="001A34AB">
        <w:rPr>
          <w:lang w:val="ca-ES"/>
        </w:rPr>
        <w:t xml:space="preserve"> habitats</w:t>
      </w:r>
      <w:r w:rsidR="008B5182">
        <w:rPr>
          <w:lang w:val="ca-ES"/>
        </w:rPr>
        <w:t xml:space="preserve"> del municipi</w:t>
      </w:r>
      <w:r w:rsidR="00D00CB7" w:rsidRPr="001A34AB">
        <w:rPr>
          <w:lang w:val="ca-ES"/>
        </w:rPr>
        <w:t xml:space="preserve">. </w:t>
      </w:r>
      <w:r w:rsidR="008B5182">
        <w:rPr>
          <w:lang w:val="ca-ES"/>
        </w:rPr>
        <w:t xml:space="preserve">En el cas de cascs urbans de grans dimensions / població, caldrà fer una divisió per barris o sectors amb l’objectiu de facilitar l’evacuació. </w:t>
      </w:r>
      <w:r w:rsidRPr="001A34AB">
        <w:rPr>
          <w:lang w:val="ca-ES"/>
        </w:rPr>
        <w:t xml:space="preserve">Es </w:t>
      </w:r>
      <w:r w:rsidR="008B5182">
        <w:rPr>
          <w:lang w:val="ca-ES"/>
        </w:rPr>
        <w:t>detallarà</w:t>
      </w:r>
      <w:r w:rsidRPr="001A34AB">
        <w:rPr>
          <w:lang w:val="ca-ES"/>
        </w:rPr>
        <w:t xml:space="preserve"> per a cad</w:t>
      </w:r>
      <w:r w:rsidR="00D00CB7" w:rsidRPr="001A34AB">
        <w:rPr>
          <w:lang w:val="ca-ES"/>
        </w:rPr>
        <w:t>a</w:t>
      </w:r>
      <w:r w:rsidR="003E4BA6">
        <w:rPr>
          <w:lang w:val="ca-ES"/>
        </w:rPr>
        <w:t>scú</w:t>
      </w:r>
      <w:r w:rsidR="00D00CB7" w:rsidRPr="001A34AB">
        <w:rPr>
          <w:lang w:val="ca-ES"/>
        </w:rPr>
        <w:t xml:space="preserve"> d'ells</w:t>
      </w:r>
      <w:r w:rsidR="008B5182">
        <w:rPr>
          <w:lang w:val="ca-ES"/>
        </w:rPr>
        <w:t xml:space="preserve"> la següent informació, així com qualsevol altra que siga útil per a facilitar la correcta i ràpida evacuació.</w:t>
      </w:r>
    </w:p>
    <w:p w14:paraId="76B993DB" w14:textId="77777777" w:rsidR="00D00CB7" w:rsidRPr="001A34AB" w:rsidRDefault="00D00CB7" w:rsidP="00D00CB7">
      <w:pPr>
        <w:rPr>
          <w:lang w:val="ca-ES"/>
        </w:rPr>
      </w:pPr>
    </w:p>
    <w:p w14:paraId="647EFC8B" w14:textId="2D614C41" w:rsidR="008B5182" w:rsidRPr="008B5182" w:rsidRDefault="008B5182" w:rsidP="008B5182">
      <w:pPr>
        <w:numPr>
          <w:ilvl w:val="0"/>
          <w:numId w:val="22"/>
        </w:numPr>
        <w:rPr>
          <w:b/>
          <w:bCs/>
          <w:lang w:val="ca-ES"/>
        </w:rPr>
      </w:pPr>
      <w:r w:rsidRPr="008B5182">
        <w:rPr>
          <w:b/>
          <w:bCs/>
          <w:lang w:val="ca-ES"/>
        </w:rPr>
        <w:t>Nom nucli habitat / instal·lació:</w:t>
      </w:r>
    </w:p>
    <w:p w14:paraId="76AB5B60" w14:textId="2543BD1C" w:rsidR="008B5182" w:rsidRPr="008B5182" w:rsidRDefault="008B5182" w:rsidP="008B5182">
      <w:pPr>
        <w:numPr>
          <w:ilvl w:val="0"/>
          <w:numId w:val="22"/>
        </w:numPr>
        <w:rPr>
          <w:b/>
          <w:bCs/>
          <w:lang w:val="ca-ES"/>
        </w:rPr>
      </w:pPr>
      <w:r w:rsidRPr="008B5182">
        <w:rPr>
          <w:b/>
          <w:bCs/>
          <w:lang w:val="ca-ES"/>
        </w:rPr>
        <w:t>N</w:t>
      </w:r>
      <w:r>
        <w:rPr>
          <w:b/>
          <w:bCs/>
          <w:lang w:val="ca-ES"/>
        </w:rPr>
        <w:t>om</w:t>
      </w:r>
      <w:r w:rsidRPr="008B5182">
        <w:rPr>
          <w:b/>
          <w:bCs/>
          <w:lang w:val="ca-ES"/>
        </w:rPr>
        <w:t xml:space="preserve"> d'edificis o població</w:t>
      </w:r>
    </w:p>
    <w:p w14:paraId="26DD6DE2" w14:textId="62D9739D" w:rsidR="008B5182" w:rsidRPr="008B5182" w:rsidRDefault="008B5182" w:rsidP="008B5182">
      <w:pPr>
        <w:numPr>
          <w:ilvl w:val="0"/>
          <w:numId w:val="22"/>
        </w:numPr>
        <w:rPr>
          <w:b/>
          <w:bCs/>
          <w:lang w:val="ca-ES"/>
        </w:rPr>
      </w:pPr>
      <w:r w:rsidRPr="008B5182">
        <w:rPr>
          <w:b/>
          <w:bCs/>
          <w:lang w:val="ca-ES"/>
        </w:rPr>
        <w:t>Principals vies d'accés i d'evacuació: problemàtiques</w:t>
      </w:r>
    </w:p>
    <w:p w14:paraId="17CD4242" w14:textId="517E2B97" w:rsidR="008B5182" w:rsidRPr="008B5182" w:rsidRDefault="008B5182" w:rsidP="008B5182">
      <w:pPr>
        <w:numPr>
          <w:ilvl w:val="0"/>
          <w:numId w:val="22"/>
        </w:numPr>
        <w:rPr>
          <w:b/>
          <w:bCs/>
          <w:lang w:val="ca-ES"/>
        </w:rPr>
      </w:pPr>
      <w:r w:rsidRPr="008B5182">
        <w:rPr>
          <w:b/>
          <w:bCs/>
          <w:lang w:val="ca-ES"/>
        </w:rPr>
        <w:t>Punt de reunió o trobada per a l'evacuació:</w:t>
      </w:r>
    </w:p>
    <w:p w14:paraId="38739892" w14:textId="71A7F6D3" w:rsidR="008B5182" w:rsidRPr="008B5182" w:rsidRDefault="008B5182" w:rsidP="008B5182">
      <w:pPr>
        <w:numPr>
          <w:ilvl w:val="0"/>
          <w:numId w:val="22"/>
        </w:numPr>
        <w:rPr>
          <w:b/>
          <w:bCs/>
          <w:lang w:val="ca-ES"/>
        </w:rPr>
      </w:pPr>
      <w:r w:rsidRPr="008B5182">
        <w:rPr>
          <w:b/>
          <w:bCs/>
          <w:lang w:val="ca-ES"/>
        </w:rPr>
        <w:t>Població vulnerable:</w:t>
      </w:r>
    </w:p>
    <w:p w14:paraId="45B0F487" w14:textId="60B4368C" w:rsidR="008B5182" w:rsidRPr="008B5182" w:rsidRDefault="008B5182" w:rsidP="008B5182">
      <w:pPr>
        <w:numPr>
          <w:ilvl w:val="0"/>
          <w:numId w:val="22"/>
        </w:numPr>
        <w:rPr>
          <w:b/>
          <w:bCs/>
          <w:lang w:val="ca-ES"/>
        </w:rPr>
      </w:pPr>
      <w:r w:rsidRPr="008B5182">
        <w:rPr>
          <w:b/>
          <w:bCs/>
          <w:lang w:val="ca-ES"/>
        </w:rPr>
        <w:t>Sistemes d'avisos:</w:t>
      </w:r>
    </w:p>
    <w:p w14:paraId="5895F1C8" w14:textId="4057226A" w:rsidR="009B4E56" w:rsidRPr="008B5182" w:rsidRDefault="008B5182" w:rsidP="008B5182">
      <w:pPr>
        <w:numPr>
          <w:ilvl w:val="0"/>
          <w:numId w:val="22"/>
        </w:numPr>
        <w:rPr>
          <w:b/>
          <w:bCs/>
          <w:lang w:val="ca-ES"/>
        </w:rPr>
      </w:pPr>
      <w:r w:rsidRPr="008B5182">
        <w:rPr>
          <w:b/>
          <w:bCs/>
          <w:lang w:val="ca-ES"/>
        </w:rPr>
        <w:t>Persona de contacte:</w:t>
      </w:r>
    </w:p>
    <w:p w14:paraId="0B697DD8" w14:textId="77777777" w:rsidR="00D00CB7" w:rsidRPr="001A34AB" w:rsidRDefault="00D00CB7" w:rsidP="00695812">
      <w:pPr>
        <w:rPr>
          <w:lang w:val="ca-ES"/>
        </w:rPr>
      </w:pPr>
    </w:p>
    <w:p w14:paraId="690D886E" w14:textId="77777777" w:rsidR="00695812" w:rsidRPr="001A34AB" w:rsidRDefault="00695812" w:rsidP="009B4E56">
      <w:pPr>
        <w:pStyle w:val="Ttulo2"/>
        <w:rPr>
          <w:lang w:val="ca-ES"/>
        </w:rPr>
      </w:pPr>
      <w:bookmarkStart w:id="31" w:name="_Toc436564425"/>
      <w:r w:rsidRPr="001A34AB">
        <w:rPr>
          <w:lang w:val="ca-ES"/>
        </w:rPr>
        <w:t>5.7</w:t>
      </w:r>
      <w:r w:rsidRPr="001A34AB">
        <w:rPr>
          <w:lang w:val="ca-ES"/>
        </w:rPr>
        <w:tab/>
        <w:t>I</w:t>
      </w:r>
      <w:r w:rsidR="003E4BA6">
        <w:rPr>
          <w:lang w:val="ca-ES"/>
        </w:rPr>
        <w:t>nformació</w:t>
      </w:r>
      <w:r w:rsidRPr="001A34AB">
        <w:rPr>
          <w:lang w:val="ca-ES"/>
        </w:rPr>
        <w:t xml:space="preserve"> </w:t>
      </w:r>
      <w:r w:rsidR="009B4E56" w:rsidRPr="001A34AB">
        <w:rPr>
          <w:lang w:val="ca-ES"/>
        </w:rPr>
        <w:t xml:space="preserve">a la </w:t>
      </w:r>
      <w:bookmarkEnd w:id="31"/>
      <w:r w:rsidR="009B4E56" w:rsidRPr="001A34AB">
        <w:rPr>
          <w:lang w:val="ca-ES"/>
        </w:rPr>
        <w:t>població</w:t>
      </w:r>
    </w:p>
    <w:p w14:paraId="4737D04F" w14:textId="77777777" w:rsidR="00695812" w:rsidRPr="001A34AB" w:rsidRDefault="00695812" w:rsidP="00695812">
      <w:pPr>
        <w:rPr>
          <w:lang w:val="ca-ES"/>
        </w:rPr>
      </w:pPr>
    </w:p>
    <w:p w14:paraId="433F3333" w14:textId="77777777" w:rsidR="00695812" w:rsidRPr="001A34AB" w:rsidRDefault="00695812" w:rsidP="00695812">
      <w:pPr>
        <w:rPr>
          <w:lang w:val="ca-ES"/>
        </w:rPr>
      </w:pPr>
      <w:r w:rsidRPr="001A34AB">
        <w:rPr>
          <w:lang w:val="ca-ES"/>
        </w:rPr>
        <w:t xml:space="preserve">La informació a la població ha d'entendre's com </w:t>
      </w:r>
      <w:r w:rsidRPr="001A34AB">
        <w:rPr>
          <w:i/>
          <w:lang w:val="ca-ES"/>
        </w:rPr>
        <w:t>una política informativa</w:t>
      </w:r>
      <w:r w:rsidRPr="001A34AB">
        <w:rPr>
          <w:lang w:val="ca-ES"/>
        </w:rPr>
        <w:t xml:space="preserve"> orientada a:</w:t>
      </w:r>
    </w:p>
    <w:p w14:paraId="6A9C16D3" w14:textId="77777777" w:rsidR="00695812" w:rsidRPr="001A34AB" w:rsidRDefault="00695812" w:rsidP="00695812">
      <w:pPr>
        <w:tabs>
          <w:tab w:val="left" w:pos="284"/>
        </w:tabs>
        <w:ind w:left="510" w:hanging="510"/>
        <w:rPr>
          <w:lang w:val="ca-ES"/>
        </w:rPr>
      </w:pPr>
    </w:p>
    <w:p w14:paraId="01247AB1" w14:textId="77777777" w:rsidR="00695812" w:rsidRPr="001A34AB" w:rsidRDefault="00695812" w:rsidP="00E12856">
      <w:pPr>
        <w:numPr>
          <w:ilvl w:val="0"/>
          <w:numId w:val="23"/>
        </w:numPr>
        <w:rPr>
          <w:lang w:val="ca-ES"/>
        </w:rPr>
      </w:pPr>
      <w:r w:rsidRPr="001A34AB">
        <w:rPr>
          <w:lang w:val="ca-ES"/>
        </w:rPr>
        <w:t>Realitzar campanyes d'informació preventiva sobre els riscos al fet que la població està exposada i informació sobre el present Pla</w:t>
      </w:r>
      <w:r w:rsidR="00CB6D76" w:rsidRPr="001A34AB">
        <w:rPr>
          <w:lang w:val="ca-ES"/>
        </w:rPr>
        <w:t>.</w:t>
      </w:r>
      <w:r w:rsidRPr="001A34AB">
        <w:rPr>
          <w:lang w:val="ca-ES"/>
        </w:rPr>
        <w:t xml:space="preserve"> </w:t>
      </w:r>
    </w:p>
    <w:p w14:paraId="6F838A33" w14:textId="77777777" w:rsidR="00695812" w:rsidRPr="001A34AB" w:rsidRDefault="00695812" w:rsidP="00E12856">
      <w:pPr>
        <w:numPr>
          <w:ilvl w:val="0"/>
          <w:numId w:val="23"/>
        </w:numPr>
        <w:rPr>
          <w:lang w:val="ca-ES"/>
        </w:rPr>
      </w:pPr>
      <w:r w:rsidRPr="001A34AB">
        <w:rPr>
          <w:lang w:val="ca-ES"/>
        </w:rPr>
        <w:t>En cas de preemergència/emergència, facilitar informació sobre aquesta, mitjançant missatges d'alerta i recomanacions a seguir per la població.</w:t>
      </w:r>
    </w:p>
    <w:p w14:paraId="2459C5AF" w14:textId="77777777" w:rsidR="00695812" w:rsidRPr="001A34AB" w:rsidRDefault="00695812" w:rsidP="00695812">
      <w:pPr>
        <w:tabs>
          <w:tab w:val="left" w:pos="284"/>
        </w:tabs>
        <w:ind w:left="510" w:hanging="510"/>
        <w:rPr>
          <w:lang w:val="ca-ES"/>
        </w:rPr>
      </w:pPr>
    </w:p>
    <w:p w14:paraId="23019308" w14:textId="77777777" w:rsidR="00695812" w:rsidRPr="001A34AB" w:rsidRDefault="00695812" w:rsidP="00695812">
      <w:pPr>
        <w:rPr>
          <w:lang w:val="ca-ES"/>
        </w:rPr>
      </w:pPr>
      <w:r w:rsidRPr="001A34AB">
        <w:rPr>
          <w:lang w:val="ca-ES"/>
        </w:rPr>
        <w:t xml:space="preserve">En situacions greus, és essencial que la població </w:t>
      </w:r>
      <w:proofErr w:type="spellStart"/>
      <w:r w:rsidRPr="001A34AB">
        <w:rPr>
          <w:lang w:val="ca-ES"/>
        </w:rPr>
        <w:t>conega</w:t>
      </w:r>
      <w:proofErr w:type="spellEnd"/>
      <w:r w:rsidRPr="001A34AB">
        <w:rPr>
          <w:lang w:val="ca-ES"/>
        </w:rPr>
        <w:t xml:space="preserve"> com és la situació a cada moment i l'evolució previsible, a fi de que:</w:t>
      </w:r>
    </w:p>
    <w:p w14:paraId="0E726630" w14:textId="77777777" w:rsidR="00695812" w:rsidRPr="001A34AB" w:rsidRDefault="00695812" w:rsidP="00695812">
      <w:pPr>
        <w:rPr>
          <w:lang w:val="ca-ES"/>
        </w:rPr>
      </w:pPr>
    </w:p>
    <w:p w14:paraId="55C6EF77" w14:textId="77777777" w:rsidR="00695812" w:rsidRPr="001A34AB" w:rsidRDefault="00695812" w:rsidP="00E12856">
      <w:pPr>
        <w:numPr>
          <w:ilvl w:val="0"/>
          <w:numId w:val="24"/>
        </w:numPr>
        <w:rPr>
          <w:lang w:val="ca-ES"/>
        </w:rPr>
      </w:pPr>
      <w:r w:rsidRPr="001A34AB">
        <w:rPr>
          <w:lang w:val="ca-ES"/>
        </w:rPr>
        <w:t>Puga actuar en conseqüència</w:t>
      </w:r>
    </w:p>
    <w:p w14:paraId="4BDD92A1" w14:textId="77777777" w:rsidR="00695812" w:rsidRPr="001A34AB" w:rsidRDefault="00695812" w:rsidP="00E12856">
      <w:pPr>
        <w:numPr>
          <w:ilvl w:val="0"/>
          <w:numId w:val="24"/>
        </w:numPr>
        <w:rPr>
          <w:lang w:val="ca-ES"/>
        </w:rPr>
      </w:pPr>
      <w:r w:rsidRPr="001A34AB">
        <w:rPr>
          <w:lang w:val="ca-ES"/>
        </w:rPr>
        <w:t>S'eviten l'aparició de falses notícies que alarmen sense motiu a la població.</w:t>
      </w:r>
    </w:p>
    <w:p w14:paraId="0E4F01A2" w14:textId="77777777" w:rsidR="00695812" w:rsidRPr="001A34AB" w:rsidRDefault="00695812" w:rsidP="00695812">
      <w:pPr>
        <w:tabs>
          <w:tab w:val="left" w:pos="576"/>
          <w:tab w:val="left" w:pos="864"/>
          <w:tab w:val="left" w:pos="1136"/>
          <w:tab w:val="left" w:pos="1420"/>
        </w:tabs>
        <w:ind w:left="1530" w:hanging="1530"/>
        <w:rPr>
          <w:lang w:val="ca-ES"/>
        </w:rPr>
      </w:pPr>
    </w:p>
    <w:p w14:paraId="07FE60D9" w14:textId="77777777" w:rsidR="00695812" w:rsidRPr="001A34AB" w:rsidRDefault="00695812" w:rsidP="00695812">
      <w:pPr>
        <w:rPr>
          <w:lang w:val="ca-ES"/>
        </w:rPr>
      </w:pPr>
      <w:r w:rsidRPr="001A34AB">
        <w:rPr>
          <w:lang w:val="ca-ES"/>
        </w:rPr>
        <w:t xml:space="preserve">El Gabinet d'Informació serà el responsable de difondre la informació a la població, elaborada en el </w:t>
      </w:r>
      <w:r w:rsidR="003E4BA6">
        <w:rPr>
          <w:lang w:val="ca-ES"/>
        </w:rPr>
        <w:t xml:space="preserve">CECOPAL en coordinació amb el </w:t>
      </w:r>
      <w:r w:rsidRPr="001A34AB">
        <w:rPr>
          <w:lang w:val="ca-ES"/>
        </w:rPr>
        <w:t>CCE.</w:t>
      </w:r>
    </w:p>
    <w:p w14:paraId="44D612C3" w14:textId="77777777" w:rsidR="00695812" w:rsidRPr="001A34AB" w:rsidRDefault="00695812" w:rsidP="00695812">
      <w:pPr>
        <w:rPr>
          <w:lang w:val="ca-ES"/>
        </w:rPr>
      </w:pPr>
    </w:p>
    <w:p w14:paraId="639AA9F0" w14:textId="77777777" w:rsidR="00695812" w:rsidRPr="001A34AB" w:rsidRDefault="00695812" w:rsidP="00695812">
      <w:pPr>
        <w:rPr>
          <w:lang w:val="ca-ES"/>
        </w:rPr>
      </w:pPr>
      <w:r w:rsidRPr="001A34AB">
        <w:rPr>
          <w:lang w:val="ca-ES"/>
        </w:rPr>
        <w:t>Es transmetran missatges d'alerta i recomanacions a seguir per la població segons el tipus d'emergència.</w:t>
      </w:r>
    </w:p>
    <w:p w14:paraId="3F7659FE" w14:textId="77777777" w:rsidR="00695812" w:rsidRPr="001A34AB" w:rsidRDefault="00695812" w:rsidP="00695812">
      <w:pPr>
        <w:rPr>
          <w:lang w:val="ca-ES"/>
        </w:rPr>
      </w:pPr>
    </w:p>
    <w:p w14:paraId="3A673E24" w14:textId="77777777" w:rsidR="00695812" w:rsidRPr="001A34AB" w:rsidRDefault="00695812" w:rsidP="00695812">
      <w:pPr>
        <w:rPr>
          <w:lang w:val="ca-ES"/>
        </w:rPr>
      </w:pPr>
      <w:r w:rsidRPr="001A34AB">
        <w:rPr>
          <w:lang w:val="ca-ES"/>
        </w:rPr>
        <w:t xml:space="preserve">La informació a la població es </w:t>
      </w:r>
      <w:r w:rsidR="006253F4" w:rsidRPr="001A34AB">
        <w:rPr>
          <w:lang w:val="ca-ES"/>
        </w:rPr>
        <w:t xml:space="preserve">podrà </w:t>
      </w:r>
      <w:r w:rsidRPr="001A34AB">
        <w:rPr>
          <w:lang w:val="ca-ES"/>
        </w:rPr>
        <w:t>realitzar mitjançant el cotxe de la Policia Local proveït de megafonia mòbil.</w:t>
      </w:r>
    </w:p>
    <w:p w14:paraId="25C7AEE4" w14:textId="77777777" w:rsidR="00695812" w:rsidRPr="001A34AB" w:rsidRDefault="00695812" w:rsidP="00695812">
      <w:pPr>
        <w:rPr>
          <w:lang w:val="ca-ES"/>
        </w:rPr>
      </w:pPr>
    </w:p>
    <w:p w14:paraId="788D2310" w14:textId="77777777" w:rsidR="00695812" w:rsidRPr="001A34AB" w:rsidRDefault="00695812" w:rsidP="00695812">
      <w:pPr>
        <w:rPr>
          <w:lang w:val="ca-ES"/>
        </w:rPr>
      </w:pPr>
      <w:r w:rsidRPr="001A34AB">
        <w:rPr>
          <w:lang w:val="ca-ES"/>
        </w:rPr>
        <w:t>No es poden establir uns itineraris d'informació a causa del desconeixement de les característiques de l'emergència, per la qual cosa s'establiran moments abans, començant en primer lloc en els voltants d'aquesta.</w:t>
      </w:r>
    </w:p>
    <w:p w14:paraId="59870C88" w14:textId="77777777" w:rsidR="00695812" w:rsidRPr="001A34AB" w:rsidRDefault="00695812" w:rsidP="00695812">
      <w:pPr>
        <w:rPr>
          <w:lang w:val="ca-ES"/>
        </w:rPr>
      </w:pPr>
    </w:p>
    <w:p w14:paraId="2CF890A7" w14:textId="77777777" w:rsidR="004267A2" w:rsidRPr="001A34AB" w:rsidRDefault="00695812" w:rsidP="00DE6FAA">
      <w:pPr>
        <w:rPr>
          <w:lang w:val="ca-ES"/>
        </w:rPr>
      </w:pPr>
      <w:r w:rsidRPr="001A34AB">
        <w:rPr>
          <w:lang w:val="ca-ES"/>
        </w:rPr>
        <w:t xml:space="preserve">En el cas que </w:t>
      </w:r>
      <w:proofErr w:type="spellStart"/>
      <w:r w:rsidRPr="001A34AB">
        <w:rPr>
          <w:lang w:val="ca-ES"/>
        </w:rPr>
        <w:t>s'active</w:t>
      </w:r>
      <w:proofErr w:type="spellEnd"/>
      <w:r w:rsidRPr="001A34AB">
        <w:rPr>
          <w:lang w:val="ca-ES"/>
        </w:rPr>
        <w:t xml:space="preserve"> un Pla d'àmbit superior, la</w:t>
      </w:r>
      <w:r w:rsidR="003E4BA6">
        <w:rPr>
          <w:lang w:val="ca-ES"/>
        </w:rPr>
        <w:t xml:space="preserve"> informació serà facilitada al </w:t>
      </w:r>
      <w:r w:rsidRPr="001A34AB">
        <w:rPr>
          <w:lang w:val="ca-ES"/>
        </w:rPr>
        <w:t>CECOPA</w:t>
      </w:r>
      <w:r w:rsidR="003E4BA6">
        <w:rPr>
          <w:lang w:val="ca-ES"/>
        </w:rPr>
        <w:t xml:space="preserve">L pel Gabinet d'Informació del </w:t>
      </w:r>
      <w:r w:rsidRPr="001A34AB">
        <w:rPr>
          <w:lang w:val="ca-ES"/>
        </w:rPr>
        <w:t>CCE.</w:t>
      </w:r>
    </w:p>
    <w:p w14:paraId="56D228F0" w14:textId="77777777" w:rsidR="00D00CB7" w:rsidRPr="001A34AB" w:rsidRDefault="00076F1E" w:rsidP="00D00CB7">
      <w:pPr>
        <w:pStyle w:val="Ttulo1"/>
        <w:jc w:val="right"/>
        <w:rPr>
          <w:sz w:val="144"/>
          <w:szCs w:val="144"/>
          <w:lang w:val="ca-ES"/>
        </w:rPr>
      </w:pPr>
      <w:r w:rsidRPr="001A34AB">
        <w:rPr>
          <w:lang w:val="ca-ES"/>
        </w:rPr>
        <w:br w:type="page"/>
      </w:r>
      <w:r w:rsidRPr="001A34AB">
        <w:rPr>
          <w:sz w:val="144"/>
          <w:szCs w:val="144"/>
          <w:lang w:val="ca-ES"/>
        </w:rPr>
        <w:lastRenderedPageBreak/>
        <w:t>6.</w:t>
      </w:r>
    </w:p>
    <w:p w14:paraId="577969F6" w14:textId="3405C6F8" w:rsidR="00D00CB7" w:rsidRPr="001A34AB" w:rsidRDefault="003548A9" w:rsidP="00D00CB7">
      <w:pPr>
        <w:pStyle w:val="Ttulo1"/>
        <w:jc w:val="right"/>
        <w:rPr>
          <w:lang w:val="ca-ES"/>
        </w:rPr>
      </w:pPr>
      <w:r w:rsidRPr="001A34AB">
        <w:rPr>
          <w:lang w:val="ca-ES"/>
        </w:rPr>
        <w:t xml:space="preserve">Integració del </w:t>
      </w:r>
      <w:r w:rsidR="00626F24">
        <w:rPr>
          <w:lang w:val="ca-ES"/>
        </w:rPr>
        <w:t>PTM</w:t>
      </w:r>
      <w:r w:rsidRPr="001A34AB">
        <w:rPr>
          <w:lang w:val="ca-ES"/>
        </w:rPr>
        <w:t xml:space="preserve"> en el Pla Territorial</w:t>
      </w:r>
    </w:p>
    <w:p w14:paraId="67E2D5FC" w14:textId="77777777" w:rsidR="00076F1E" w:rsidRPr="001A34AB" w:rsidRDefault="003E4BA6" w:rsidP="00D00CB7">
      <w:pPr>
        <w:pStyle w:val="Ttulo1"/>
        <w:jc w:val="right"/>
        <w:rPr>
          <w:lang w:val="ca-ES"/>
        </w:rPr>
      </w:pPr>
      <w:r>
        <w:rPr>
          <w:lang w:val="ca-ES"/>
        </w:rPr>
        <w:t>d’E</w:t>
      </w:r>
      <w:r w:rsidRPr="001A34AB">
        <w:rPr>
          <w:lang w:val="ca-ES"/>
        </w:rPr>
        <w:t>mergència</w:t>
      </w:r>
      <w:r w:rsidR="00076F1E" w:rsidRPr="001A34AB">
        <w:rPr>
          <w:lang w:val="ca-ES"/>
        </w:rPr>
        <w:t xml:space="preserve"> de la Comunitat Valenciana</w:t>
      </w:r>
    </w:p>
    <w:p w14:paraId="043819AA" w14:textId="77777777" w:rsidR="004267A2" w:rsidRPr="001A34AB" w:rsidRDefault="004267A2" w:rsidP="00D00CB7">
      <w:pPr>
        <w:rPr>
          <w:lang w:val="ca-ES"/>
        </w:rPr>
      </w:pPr>
    </w:p>
    <w:p w14:paraId="773D3E8F" w14:textId="77777777" w:rsidR="006253F4" w:rsidRPr="001A34AB" w:rsidRDefault="006253F4" w:rsidP="00F75D97">
      <w:pPr>
        <w:pStyle w:val="Sangra2detindependiente"/>
        <w:ind w:left="0" w:firstLine="0"/>
        <w:rPr>
          <w:rFonts w:cs="Arial"/>
          <w:szCs w:val="24"/>
          <w:lang w:val="ca-ES"/>
        </w:rPr>
      </w:pPr>
      <w:r w:rsidRPr="001A34AB">
        <w:rPr>
          <w:rFonts w:cs="Arial"/>
          <w:szCs w:val="24"/>
          <w:lang w:val="ca-ES"/>
        </w:rPr>
        <w:t>El present Pla s'integra en el Pla Territorial d'Emergència de la Comunitat Valenciana tenint en compte els següents criteris de coordinació:</w:t>
      </w:r>
    </w:p>
    <w:p w14:paraId="0395EFCF" w14:textId="77777777" w:rsidR="006253F4" w:rsidRPr="001A34AB" w:rsidRDefault="006253F4" w:rsidP="00F75D97">
      <w:pPr>
        <w:pStyle w:val="Sangra2detindependiente"/>
        <w:ind w:left="0" w:firstLine="0"/>
        <w:rPr>
          <w:rFonts w:cs="Arial"/>
          <w:szCs w:val="24"/>
          <w:lang w:val="ca-ES"/>
        </w:rPr>
      </w:pPr>
    </w:p>
    <w:p w14:paraId="2A1D956B" w14:textId="77777777" w:rsidR="00842404" w:rsidRPr="001A34AB" w:rsidRDefault="00842404" w:rsidP="00E12856">
      <w:pPr>
        <w:pStyle w:val="Sangra2detindependiente"/>
        <w:numPr>
          <w:ilvl w:val="0"/>
          <w:numId w:val="36"/>
        </w:numPr>
        <w:rPr>
          <w:rFonts w:cs="Arial"/>
          <w:szCs w:val="24"/>
          <w:lang w:val="ca-ES"/>
        </w:rPr>
      </w:pPr>
      <w:r w:rsidRPr="001A34AB">
        <w:rPr>
          <w:rFonts w:cs="Arial"/>
          <w:szCs w:val="24"/>
          <w:lang w:val="ca-ES"/>
        </w:rPr>
        <w:t>El PTM està elaborat segons l'estructura operativa descrita en el Pla Territorial d'Emergència de la Comunitat Valenciana.</w:t>
      </w:r>
    </w:p>
    <w:p w14:paraId="4BF9ECB5" w14:textId="77777777" w:rsidR="006253F4" w:rsidRPr="001A34AB" w:rsidRDefault="006253F4" w:rsidP="00E12856">
      <w:pPr>
        <w:pStyle w:val="Sangra2detindependiente"/>
        <w:numPr>
          <w:ilvl w:val="0"/>
          <w:numId w:val="36"/>
        </w:numPr>
        <w:rPr>
          <w:rFonts w:cs="Arial"/>
          <w:szCs w:val="24"/>
          <w:lang w:val="ca-ES"/>
        </w:rPr>
      </w:pPr>
      <w:r w:rsidRPr="001A34AB">
        <w:rPr>
          <w:rFonts w:cs="Arial"/>
          <w:szCs w:val="24"/>
          <w:lang w:val="ca-ES"/>
        </w:rPr>
        <w:t>Quan els recursos contemplats en el present pla són insuficients per a la resolució de l'emergència, està prevista la declaració de l'emergència de nivell III que suposa l'activació d'un pla d'àmbit superior.</w:t>
      </w:r>
      <w:r w:rsidR="00842404" w:rsidRPr="001A34AB">
        <w:rPr>
          <w:rFonts w:cs="Arial"/>
          <w:szCs w:val="24"/>
          <w:lang w:val="ca-ES"/>
        </w:rPr>
        <w:t xml:space="preserve"> En aquest cas, els recursos locals s'integren en l'estructura de resposta prevista en el citat pla.</w:t>
      </w:r>
    </w:p>
    <w:p w14:paraId="4DFAB67E" w14:textId="77777777" w:rsidR="006253F4" w:rsidRPr="001A34AB" w:rsidRDefault="003E4BA6" w:rsidP="00E12856">
      <w:pPr>
        <w:pStyle w:val="Sangra2detindependiente"/>
        <w:numPr>
          <w:ilvl w:val="0"/>
          <w:numId w:val="36"/>
        </w:numPr>
        <w:rPr>
          <w:rFonts w:cs="Arial"/>
          <w:szCs w:val="24"/>
          <w:lang w:val="ca-ES"/>
        </w:rPr>
      </w:pPr>
      <w:r>
        <w:rPr>
          <w:rFonts w:cs="Arial"/>
          <w:szCs w:val="24"/>
          <w:lang w:val="ca-ES"/>
        </w:rPr>
        <w:t xml:space="preserve">El </w:t>
      </w:r>
      <w:r w:rsidR="006253F4" w:rsidRPr="001A34AB">
        <w:rPr>
          <w:rFonts w:cs="Arial"/>
          <w:szCs w:val="24"/>
          <w:lang w:val="ca-ES"/>
        </w:rPr>
        <w:t>PTM preveu els procediments operatius a adoptar en cas que la preemergència o</w:t>
      </w:r>
      <w:r>
        <w:rPr>
          <w:rFonts w:cs="Arial"/>
          <w:szCs w:val="24"/>
          <w:lang w:val="ca-ES"/>
        </w:rPr>
        <w:t xml:space="preserve"> emergència siga declarada pel </w:t>
      </w:r>
      <w:r w:rsidR="006253F4" w:rsidRPr="001A34AB">
        <w:rPr>
          <w:rFonts w:cs="Arial"/>
          <w:szCs w:val="24"/>
          <w:lang w:val="ca-ES"/>
        </w:rPr>
        <w:t xml:space="preserve">CCE quan </w:t>
      </w:r>
      <w:proofErr w:type="spellStart"/>
      <w:r w:rsidR="006253F4" w:rsidRPr="001A34AB">
        <w:rPr>
          <w:rFonts w:cs="Arial"/>
          <w:szCs w:val="24"/>
          <w:lang w:val="ca-ES"/>
        </w:rPr>
        <w:t>s'active</w:t>
      </w:r>
      <w:proofErr w:type="spellEnd"/>
      <w:r w:rsidR="006253F4" w:rsidRPr="001A34AB">
        <w:rPr>
          <w:rFonts w:cs="Arial"/>
          <w:szCs w:val="24"/>
          <w:lang w:val="ca-ES"/>
        </w:rPr>
        <w:t xml:space="preserve"> un pla d'àmbit superior. </w:t>
      </w:r>
    </w:p>
    <w:p w14:paraId="2637D857" w14:textId="77777777" w:rsidR="00842404" w:rsidRPr="001A34AB" w:rsidRDefault="003E4BA6" w:rsidP="00E12856">
      <w:pPr>
        <w:pStyle w:val="Sangra2detindependiente"/>
        <w:numPr>
          <w:ilvl w:val="0"/>
          <w:numId w:val="36"/>
        </w:numPr>
        <w:rPr>
          <w:rFonts w:cs="Arial"/>
          <w:szCs w:val="24"/>
          <w:lang w:val="ca-ES"/>
        </w:rPr>
      </w:pPr>
      <w:r>
        <w:rPr>
          <w:rFonts w:cs="Arial"/>
          <w:szCs w:val="24"/>
          <w:lang w:val="ca-ES"/>
        </w:rPr>
        <w:t xml:space="preserve">El </w:t>
      </w:r>
      <w:r w:rsidR="00842404" w:rsidRPr="001A34AB">
        <w:rPr>
          <w:rFonts w:cs="Arial"/>
          <w:szCs w:val="24"/>
          <w:lang w:val="ca-ES"/>
        </w:rPr>
        <w:t>PTM preveu la informació de retorn sobre l</w:t>
      </w:r>
      <w:r>
        <w:rPr>
          <w:rFonts w:cs="Arial"/>
          <w:szCs w:val="24"/>
          <w:lang w:val="ca-ES"/>
        </w:rPr>
        <w:t xml:space="preserve">'evolució de l'emergència al </w:t>
      </w:r>
      <w:r w:rsidR="00842404" w:rsidRPr="001A34AB">
        <w:rPr>
          <w:rFonts w:cs="Arial"/>
          <w:szCs w:val="24"/>
          <w:lang w:val="ca-ES"/>
        </w:rPr>
        <w:t>CCE.</w:t>
      </w:r>
    </w:p>
    <w:p w14:paraId="47734FE8" w14:textId="77777777" w:rsidR="00076F1E" w:rsidRPr="001A34AB" w:rsidRDefault="00076F1E" w:rsidP="00F75D97">
      <w:pPr>
        <w:pStyle w:val="Sangra2detindependiente"/>
        <w:ind w:left="0" w:firstLine="0"/>
        <w:rPr>
          <w:rFonts w:cs="Arial"/>
          <w:szCs w:val="24"/>
          <w:lang w:val="ca-ES"/>
        </w:rPr>
      </w:pPr>
    </w:p>
    <w:p w14:paraId="2DCD4A01" w14:textId="77777777" w:rsidR="00076F1E" w:rsidRPr="001A34AB" w:rsidRDefault="00076F1E" w:rsidP="00F75D97">
      <w:pPr>
        <w:pStyle w:val="Sangra2detindependiente"/>
        <w:ind w:left="0" w:firstLine="0"/>
        <w:rPr>
          <w:rFonts w:cs="Arial"/>
          <w:szCs w:val="24"/>
          <w:lang w:val="ca-ES"/>
        </w:rPr>
      </w:pPr>
    </w:p>
    <w:p w14:paraId="379CD038" w14:textId="77777777" w:rsidR="00D00CB7" w:rsidRPr="001A34AB" w:rsidRDefault="003548A9" w:rsidP="00D00CB7">
      <w:pPr>
        <w:pStyle w:val="Ttulo1"/>
        <w:jc w:val="right"/>
        <w:rPr>
          <w:sz w:val="144"/>
          <w:szCs w:val="144"/>
          <w:lang w:val="ca-ES"/>
        </w:rPr>
      </w:pPr>
      <w:r w:rsidRPr="001A34AB">
        <w:rPr>
          <w:rFonts w:cs="Arial"/>
          <w:sz w:val="144"/>
          <w:szCs w:val="144"/>
          <w:lang w:val="ca-ES"/>
        </w:rPr>
        <w:br w:type="page"/>
      </w:r>
      <w:r w:rsidR="00F01D2B" w:rsidRPr="001A34AB">
        <w:rPr>
          <w:sz w:val="144"/>
          <w:szCs w:val="144"/>
          <w:lang w:val="ca-ES"/>
        </w:rPr>
        <w:lastRenderedPageBreak/>
        <w:t>7</w:t>
      </w:r>
      <w:r w:rsidR="000F654E" w:rsidRPr="001A34AB">
        <w:rPr>
          <w:sz w:val="144"/>
          <w:szCs w:val="144"/>
          <w:lang w:val="ca-ES"/>
        </w:rPr>
        <w:t>.</w:t>
      </w:r>
    </w:p>
    <w:p w14:paraId="15ECD59B" w14:textId="77777777" w:rsidR="00D00CB7" w:rsidRPr="001A34AB" w:rsidRDefault="000F654E" w:rsidP="00D00CB7">
      <w:pPr>
        <w:pStyle w:val="Ttulo1"/>
        <w:jc w:val="right"/>
        <w:rPr>
          <w:lang w:val="ca-ES"/>
        </w:rPr>
      </w:pPr>
      <w:r w:rsidRPr="001A34AB">
        <w:rPr>
          <w:lang w:val="ca-ES"/>
        </w:rPr>
        <w:t xml:space="preserve">Implantació i manteniment </w:t>
      </w:r>
    </w:p>
    <w:p w14:paraId="39CB45F2" w14:textId="77777777" w:rsidR="000F654E" w:rsidRPr="001A34AB" w:rsidRDefault="000F654E" w:rsidP="00D00CB7">
      <w:pPr>
        <w:pStyle w:val="Ttulo1"/>
        <w:jc w:val="right"/>
        <w:rPr>
          <w:lang w:val="ca-ES"/>
        </w:rPr>
      </w:pPr>
      <w:r w:rsidRPr="001A34AB">
        <w:rPr>
          <w:lang w:val="ca-ES"/>
        </w:rPr>
        <w:t>de l'operativitat del Pla</w:t>
      </w:r>
    </w:p>
    <w:p w14:paraId="464715F4" w14:textId="77777777" w:rsidR="00B11415" w:rsidRPr="001A34AB" w:rsidRDefault="00B11415" w:rsidP="00E41D39">
      <w:pPr>
        <w:rPr>
          <w:i/>
          <w:lang w:val="ca-ES"/>
        </w:rPr>
      </w:pPr>
    </w:p>
    <w:p w14:paraId="311325D9" w14:textId="77777777" w:rsidR="00626F24" w:rsidRDefault="000F654E" w:rsidP="00D00CB7">
      <w:pPr>
        <w:pStyle w:val="Subttulo"/>
        <w:rPr>
          <w:lang w:val="ca-ES"/>
        </w:rPr>
      </w:pPr>
      <w:r w:rsidRPr="001A34AB">
        <w:rPr>
          <w:lang w:val="ca-ES"/>
        </w:rPr>
        <w:t>Una vegada aprovat el</w:t>
      </w:r>
      <w:r w:rsidR="003E4BA6">
        <w:rPr>
          <w:lang w:val="ca-ES"/>
        </w:rPr>
        <w:t xml:space="preserve"> </w:t>
      </w:r>
      <w:r w:rsidR="008931FA" w:rsidRPr="001A34AB">
        <w:rPr>
          <w:lang w:val="ca-ES"/>
        </w:rPr>
        <w:t>PT</w:t>
      </w:r>
      <w:r w:rsidR="003E4BA6">
        <w:rPr>
          <w:lang w:val="ca-ES"/>
        </w:rPr>
        <w:t>M</w:t>
      </w:r>
      <w:r w:rsidRPr="001A34AB">
        <w:rPr>
          <w:lang w:val="ca-ES"/>
        </w:rPr>
        <w:t xml:space="preserve"> pel Ple de l'Ajuntament, </w:t>
      </w:r>
      <w:r w:rsidR="00626F24">
        <w:rPr>
          <w:lang w:val="ca-ES"/>
        </w:rPr>
        <w:t xml:space="preserve">que s’ha de fer previ el tràmit d’informació pública, caldrà </w:t>
      </w:r>
      <w:r w:rsidRPr="001A34AB">
        <w:rPr>
          <w:lang w:val="ca-ES"/>
        </w:rPr>
        <w:t>remetr</w:t>
      </w:r>
      <w:r w:rsidR="00626F24">
        <w:rPr>
          <w:lang w:val="ca-ES"/>
        </w:rPr>
        <w:t xml:space="preserve">e’l </w:t>
      </w:r>
      <w:r w:rsidRPr="001A34AB">
        <w:rPr>
          <w:lang w:val="ca-ES"/>
        </w:rPr>
        <w:t>al</w:t>
      </w:r>
      <w:r w:rsidR="008931FA" w:rsidRPr="001A34AB">
        <w:rPr>
          <w:lang w:val="ca-ES"/>
        </w:rPr>
        <w:t xml:space="preserve"> </w:t>
      </w:r>
      <w:r w:rsidR="00626F24">
        <w:rPr>
          <w:lang w:val="ca-ES"/>
        </w:rPr>
        <w:t xml:space="preserve">Servei de Planificació de la Subdirecció General d’Emergències de l’Agència Valenciana de Seguretat i Resposta a les Emergències, sol·licitant la </w:t>
      </w:r>
      <w:r w:rsidRPr="001A34AB">
        <w:rPr>
          <w:lang w:val="ca-ES"/>
        </w:rPr>
        <w:t>seua homologació per la Comissió de Protecció Civil de la</w:t>
      </w:r>
      <w:r w:rsidR="003E4BA6">
        <w:rPr>
          <w:lang w:val="ca-ES"/>
        </w:rPr>
        <w:t xml:space="preserve"> </w:t>
      </w:r>
      <w:r w:rsidR="008931FA" w:rsidRPr="001A34AB">
        <w:rPr>
          <w:lang w:val="ca-ES"/>
        </w:rPr>
        <w:t>Comun</w:t>
      </w:r>
      <w:r w:rsidR="003E4BA6">
        <w:rPr>
          <w:lang w:val="ca-ES"/>
        </w:rPr>
        <w:t>i</w:t>
      </w:r>
      <w:r w:rsidR="008931FA" w:rsidRPr="001A34AB">
        <w:rPr>
          <w:lang w:val="ca-ES"/>
        </w:rPr>
        <w:t>t</w:t>
      </w:r>
      <w:r w:rsidR="003E4BA6">
        <w:rPr>
          <w:lang w:val="ca-ES"/>
        </w:rPr>
        <w:t>a</w:t>
      </w:r>
      <w:r w:rsidR="008931FA" w:rsidRPr="001A34AB">
        <w:rPr>
          <w:lang w:val="ca-ES"/>
        </w:rPr>
        <w:t>t Valenciana</w:t>
      </w:r>
      <w:r w:rsidR="00626F24">
        <w:rPr>
          <w:lang w:val="ca-ES"/>
        </w:rPr>
        <w:t xml:space="preserve">. </w:t>
      </w:r>
    </w:p>
    <w:p w14:paraId="3021FE98" w14:textId="4226E88D" w:rsidR="000F654E" w:rsidRPr="001A34AB" w:rsidRDefault="00626F24" w:rsidP="00D00CB7">
      <w:pPr>
        <w:pStyle w:val="Subttulo"/>
        <w:rPr>
          <w:lang w:val="ca-ES"/>
        </w:rPr>
      </w:pPr>
      <w:r>
        <w:rPr>
          <w:lang w:val="ca-ES"/>
        </w:rPr>
        <w:t>Es recomana que, abans de l’aprovació del PTM per part del ple, es posen en contacte amb el Servei de Planificació per a la supervisió del pla, amb l’objectiu de facilitar la seua posterior homologació.</w:t>
      </w:r>
    </w:p>
    <w:p w14:paraId="2330D59A" w14:textId="77777777" w:rsidR="000F654E" w:rsidRPr="001A34AB" w:rsidRDefault="000F654E" w:rsidP="000F654E">
      <w:pPr>
        <w:rPr>
          <w:lang w:val="ca-ES"/>
        </w:rPr>
      </w:pPr>
    </w:p>
    <w:p w14:paraId="5F8D77A6" w14:textId="58F9F340" w:rsidR="000F654E" w:rsidRPr="001A34AB" w:rsidRDefault="000F654E" w:rsidP="000F654E">
      <w:pPr>
        <w:rPr>
          <w:lang w:val="ca-ES"/>
        </w:rPr>
      </w:pPr>
      <w:r w:rsidRPr="001A34AB">
        <w:rPr>
          <w:lang w:val="ca-ES"/>
        </w:rPr>
        <w:t xml:space="preserve">A partir de l'homologació </w:t>
      </w:r>
      <w:r w:rsidR="00626F24">
        <w:rPr>
          <w:lang w:val="ca-ES"/>
        </w:rPr>
        <w:t xml:space="preserve">del PTM </w:t>
      </w:r>
      <w:r w:rsidRPr="001A34AB">
        <w:rPr>
          <w:lang w:val="ca-ES"/>
        </w:rPr>
        <w:t xml:space="preserve">s'iniciarà la </w:t>
      </w:r>
      <w:r w:rsidR="00626F24">
        <w:rPr>
          <w:lang w:val="ca-ES"/>
        </w:rPr>
        <w:t xml:space="preserve">seua </w:t>
      </w:r>
      <w:r w:rsidRPr="001A34AB">
        <w:rPr>
          <w:lang w:val="ca-ES"/>
        </w:rPr>
        <w:t>implantació.</w:t>
      </w:r>
      <w:r w:rsidR="00626F24">
        <w:rPr>
          <w:lang w:val="ca-ES"/>
        </w:rPr>
        <w:t xml:space="preserve"> </w:t>
      </w:r>
      <w:r w:rsidR="003E4BA6">
        <w:rPr>
          <w:lang w:val="ca-ES"/>
        </w:rPr>
        <w:t>Per</w:t>
      </w:r>
      <w:r w:rsidR="00626F24">
        <w:rPr>
          <w:lang w:val="ca-ES"/>
        </w:rPr>
        <w:t xml:space="preserve"> a </w:t>
      </w:r>
      <w:r w:rsidR="003E4BA6">
        <w:rPr>
          <w:lang w:val="ca-ES"/>
        </w:rPr>
        <w:t>qu</w:t>
      </w:r>
      <w:r w:rsidR="00626F24">
        <w:rPr>
          <w:lang w:val="ca-ES"/>
        </w:rPr>
        <w:t>e</w:t>
      </w:r>
      <w:r w:rsidR="003E4BA6">
        <w:rPr>
          <w:lang w:val="ca-ES"/>
        </w:rPr>
        <w:t xml:space="preserve"> el </w:t>
      </w:r>
      <w:r w:rsidRPr="001A34AB">
        <w:rPr>
          <w:lang w:val="ca-ES"/>
        </w:rPr>
        <w:t>PTM siga operatiu, és necessari que el personal intervinent, tinga coneixement profund dels mecanismes i actuacions planificades i assignades.</w:t>
      </w:r>
    </w:p>
    <w:p w14:paraId="5133F5F8" w14:textId="77777777" w:rsidR="000F654E" w:rsidRPr="001A34AB" w:rsidRDefault="000F654E" w:rsidP="000F654E">
      <w:pPr>
        <w:rPr>
          <w:lang w:val="ca-ES"/>
        </w:rPr>
      </w:pPr>
    </w:p>
    <w:p w14:paraId="516FFCB1" w14:textId="77777777" w:rsidR="000F654E" w:rsidRPr="001A34AB" w:rsidRDefault="000F654E" w:rsidP="000F654E">
      <w:pPr>
        <w:rPr>
          <w:lang w:val="ca-ES"/>
        </w:rPr>
      </w:pPr>
      <w:r w:rsidRPr="001A34AB">
        <w:rPr>
          <w:lang w:val="ca-ES"/>
        </w:rPr>
        <w:t>Aquesta fase d'informació i assumpció d'actuacions es denomina implantació.</w:t>
      </w:r>
    </w:p>
    <w:p w14:paraId="503DE4B9" w14:textId="77777777" w:rsidR="000F654E" w:rsidRPr="001A34AB" w:rsidRDefault="000F654E" w:rsidP="000F654E">
      <w:pPr>
        <w:rPr>
          <w:lang w:val="ca-ES"/>
        </w:rPr>
      </w:pPr>
    </w:p>
    <w:p w14:paraId="717C5F8D" w14:textId="77777777" w:rsidR="000F654E" w:rsidRPr="001A34AB" w:rsidRDefault="000F654E" w:rsidP="000F654E">
      <w:pPr>
        <w:rPr>
          <w:lang w:val="ca-ES"/>
        </w:rPr>
      </w:pPr>
      <w:r w:rsidRPr="001A34AB">
        <w:rPr>
          <w:lang w:val="ca-ES"/>
        </w:rPr>
        <w:t xml:space="preserve">L'Ajuntament promourà les actuacions necessàries per a la seua implantació i el manteniment de la seua operativitat. Així mateix portarà un inventari de la població crítica (aquella que per les seues pròpies característiques és susceptible d'un major grau d'afectació davant qualsevol situació de risc) que no ha sigut reflectit anteriorment en l'apartat de població pel seu caràcter altament variable. </w:t>
      </w:r>
    </w:p>
    <w:p w14:paraId="4B6A95F7" w14:textId="77777777" w:rsidR="000F654E" w:rsidRPr="001A34AB" w:rsidRDefault="000F654E" w:rsidP="000F654E">
      <w:pPr>
        <w:rPr>
          <w:lang w:val="ca-ES"/>
        </w:rPr>
      </w:pPr>
    </w:p>
    <w:p w14:paraId="5307F461" w14:textId="77777777" w:rsidR="000F654E" w:rsidRPr="001A34AB" w:rsidRDefault="000F654E" w:rsidP="000F654E">
      <w:pPr>
        <w:rPr>
          <w:lang w:val="ca-ES"/>
        </w:rPr>
      </w:pPr>
      <w:r w:rsidRPr="001A34AB">
        <w:rPr>
          <w:lang w:val="ca-ES"/>
        </w:rPr>
        <w:t>Després de l'homologació del Pla s'establirà una planificació anual d'activitats que hagen de desenvolupar-se, tant pel que fa a dotació d'infraestructures, divulgació i simulacres, com a l'actualització i revisió periòdica d'aquest.</w:t>
      </w:r>
    </w:p>
    <w:p w14:paraId="73370A4C" w14:textId="77777777" w:rsidR="000F654E" w:rsidRPr="001A34AB" w:rsidRDefault="000F654E" w:rsidP="000F654E">
      <w:pPr>
        <w:rPr>
          <w:lang w:val="ca-ES"/>
        </w:rPr>
      </w:pPr>
    </w:p>
    <w:p w14:paraId="2192F661" w14:textId="77777777" w:rsidR="00D00CB7" w:rsidRPr="001A34AB" w:rsidRDefault="00D00CB7" w:rsidP="000F654E">
      <w:pPr>
        <w:rPr>
          <w:lang w:val="ca-ES"/>
        </w:rPr>
      </w:pPr>
    </w:p>
    <w:p w14:paraId="1E02A8F4" w14:textId="77777777" w:rsidR="000F654E" w:rsidRPr="001A34AB" w:rsidRDefault="00834D57" w:rsidP="000F654E">
      <w:pPr>
        <w:pStyle w:val="Ttulo2"/>
        <w:rPr>
          <w:lang w:val="ca-ES"/>
        </w:rPr>
      </w:pPr>
      <w:bookmarkStart w:id="32" w:name="_Toc436564427"/>
      <w:r w:rsidRPr="001A34AB">
        <w:rPr>
          <w:lang w:val="ca-ES"/>
        </w:rPr>
        <w:t>7</w:t>
      </w:r>
      <w:r w:rsidR="000F654E" w:rsidRPr="001A34AB">
        <w:rPr>
          <w:lang w:val="ca-ES"/>
        </w:rPr>
        <w:t>.1.</w:t>
      </w:r>
      <w:r w:rsidR="000F654E" w:rsidRPr="001A34AB">
        <w:rPr>
          <w:lang w:val="ca-ES"/>
        </w:rPr>
        <w:tab/>
        <w:t>I</w:t>
      </w:r>
      <w:bookmarkEnd w:id="32"/>
      <w:r w:rsidR="000F654E" w:rsidRPr="001A34AB">
        <w:rPr>
          <w:lang w:val="ca-ES"/>
        </w:rPr>
        <w:t>mplantació</w:t>
      </w:r>
    </w:p>
    <w:p w14:paraId="67185794" w14:textId="77777777" w:rsidR="000F654E" w:rsidRPr="001A34AB" w:rsidRDefault="000F654E" w:rsidP="000F654E">
      <w:pPr>
        <w:rPr>
          <w:lang w:val="ca-ES"/>
        </w:rPr>
      </w:pPr>
    </w:p>
    <w:p w14:paraId="2BE4B8C9" w14:textId="77777777" w:rsidR="00842404" w:rsidRPr="001A34AB" w:rsidRDefault="00842404" w:rsidP="00842404">
      <w:pPr>
        <w:pStyle w:val="Ttulo3"/>
        <w:rPr>
          <w:lang w:val="ca-ES"/>
        </w:rPr>
      </w:pPr>
      <w:bookmarkStart w:id="33" w:name="_Toc436564428"/>
      <w:r w:rsidRPr="001A34AB">
        <w:rPr>
          <w:lang w:val="ca-ES"/>
        </w:rPr>
        <w:t>7.1.1. Fases de la implantació</w:t>
      </w:r>
    </w:p>
    <w:p w14:paraId="0091BFB4" w14:textId="77777777" w:rsidR="00842404" w:rsidRPr="001A34AB" w:rsidRDefault="00842404" w:rsidP="00842404">
      <w:pPr>
        <w:rPr>
          <w:lang w:val="ca-ES"/>
        </w:rPr>
      </w:pPr>
    </w:p>
    <w:p w14:paraId="72741735" w14:textId="77777777" w:rsidR="00842404" w:rsidRPr="001A34AB" w:rsidRDefault="00842404" w:rsidP="00842404">
      <w:pPr>
        <w:rPr>
          <w:lang w:val="ca-ES"/>
        </w:rPr>
      </w:pPr>
      <w:r w:rsidRPr="001A34AB">
        <w:rPr>
          <w:lang w:val="ca-ES"/>
        </w:rPr>
        <w:t>Les fases en les quals s'aborden durant la implantació són les següents:</w:t>
      </w:r>
    </w:p>
    <w:p w14:paraId="6AAB3CA5" w14:textId="77777777" w:rsidR="00842404" w:rsidRPr="001A34AB" w:rsidRDefault="00842404" w:rsidP="00842404">
      <w:pPr>
        <w:rPr>
          <w:lang w:val="ca-ES"/>
        </w:rPr>
      </w:pPr>
    </w:p>
    <w:p w14:paraId="46427D01" w14:textId="77777777" w:rsidR="00842404" w:rsidRPr="001A34AB" w:rsidRDefault="00842404" w:rsidP="00E12856">
      <w:pPr>
        <w:numPr>
          <w:ilvl w:val="0"/>
          <w:numId w:val="37"/>
        </w:numPr>
        <w:rPr>
          <w:lang w:val="ca-ES"/>
        </w:rPr>
      </w:pPr>
      <w:r w:rsidRPr="001A34AB">
        <w:rPr>
          <w:lang w:val="ca-ES"/>
        </w:rPr>
        <w:t>Verificació de la infraestructura del Pla</w:t>
      </w:r>
    </w:p>
    <w:p w14:paraId="7FC25AE3" w14:textId="77777777" w:rsidR="00842404" w:rsidRPr="001A34AB" w:rsidRDefault="00842404" w:rsidP="00E12856">
      <w:pPr>
        <w:numPr>
          <w:ilvl w:val="0"/>
          <w:numId w:val="37"/>
        </w:numPr>
        <w:rPr>
          <w:lang w:val="ca-ES"/>
        </w:rPr>
      </w:pPr>
      <w:r w:rsidRPr="001A34AB">
        <w:rPr>
          <w:lang w:val="ca-ES"/>
        </w:rPr>
        <w:t>Difusió</w:t>
      </w:r>
    </w:p>
    <w:p w14:paraId="5E25BA43" w14:textId="77777777" w:rsidR="00842404" w:rsidRPr="001A34AB" w:rsidRDefault="00842404" w:rsidP="00E12856">
      <w:pPr>
        <w:numPr>
          <w:ilvl w:val="0"/>
          <w:numId w:val="37"/>
        </w:numPr>
        <w:rPr>
          <w:lang w:val="ca-ES"/>
        </w:rPr>
      </w:pPr>
      <w:r w:rsidRPr="001A34AB">
        <w:rPr>
          <w:lang w:val="ca-ES"/>
        </w:rPr>
        <w:t>Formació i ensinistrament</w:t>
      </w:r>
    </w:p>
    <w:p w14:paraId="686789A8" w14:textId="77777777" w:rsidR="00842404" w:rsidRPr="001A34AB" w:rsidRDefault="00842404" w:rsidP="00E12856">
      <w:pPr>
        <w:numPr>
          <w:ilvl w:val="0"/>
          <w:numId w:val="37"/>
        </w:numPr>
        <w:rPr>
          <w:lang w:val="ca-ES"/>
        </w:rPr>
      </w:pPr>
      <w:r w:rsidRPr="001A34AB">
        <w:rPr>
          <w:lang w:val="ca-ES"/>
        </w:rPr>
        <w:t>Simulacre</w:t>
      </w:r>
    </w:p>
    <w:p w14:paraId="6718F2C2" w14:textId="77777777" w:rsidR="00842404" w:rsidRPr="001A34AB" w:rsidRDefault="00842404" w:rsidP="00D00CB7">
      <w:pPr>
        <w:rPr>
          <w:lang w:val="ca-ES"/>
        </w:rPr>
      </w:pPr>
    </w:p>
    <w:p w14:paraId="4325D890" w14:textId="77777777" w:rsidR="00842404" w:rsidRPr="001A34AB" w:rsidRDefault="00842404" w:rsidP="00842404">
      <w:pPr>
        <w:rPr>
          <w:lang w:val="ca-ES"/>
        </w:rPr>
      </w:pPr>
      <w:r w:rsidRPr="001A34AB">
        <w:rPr>
          <w:lang w:val="ca-ES"/>
        </w:rPr>
        <w:lastRenderedPageBreak/>
        <w:t>En els tres mesos següents a l'homologació del Pla, es desenvoluparan les fases d'implantació del mateix entre el personal implicat:</w:t>
      </w:r>
    </w:p>
    <w:p w14:paraId="1DF1EF38" w14:textId="77777777" w:rsidR="00842404" w:rsidRPr="001A34AB" w:rsidRDefault="00842404" w:rsidP="00842404">
      <w:pPr>
        <w:tabs>
          <w:tab w:val="left" w:pos="284"/>
          <w:tab w:val="left" w:pos="568"/>
          <w:tab w:val="left" w:pos="852"/>
        </w:tabs>
        <w:ind w:left="1020" w:hanging="1020"/>
        <w:rPr>
          <w:lang w:val="ca-ES"/>
        </w:rPr>
      </w:pPr>
    </w:p>
    <w:p w14:paraId="65730830" w14:textId="77777777" w:rsidR="00842404" w:rsidRPr="001A34AB" w:rsidRDefault="003E4BA6" w:rsidP="00E12856">
      <w:pPr>
        <w:numPr>
          <w:ilvl w:val="0"/>
          <w:numId w:val="26"/>
        </w:numPr>
        <w:rPr>
          <w:lang w:val="ca-ES"/>
        </w:rPr>
      </w:pPr>
      <w:r>
        <w:rPr>
          <w:lang w:val="ca-ES"/>
        </w:rPr>
        <w:t xml:space="preserve">Personal del </w:t>
      </w:r>
      <w:r w:rsidR="00842404" w:rsidRPr="001A34AB">
        <w:rPr>
          <w:lang w:val="ca-ES"/>
        </w:rPr>
        <w:t>CECOPAL (Director del Pla, Comité Assessor i Gabinet d'Informació) i personal del Centre de Comunicacions.</w:t>
      </w:r>
    </w:p>
    <w:p w14:paraId="090E1945" w14:textId="77777777" w:rsidR="00842404" w:rsidRPr="001A34AB" w:rsidRDefault="00842404" w:rsidP="00E12856">
      <w:pPr>
        <w:numPr>
          <w:ilvl w:val="0"/>
          <w:numId w:val="26"/>
        </w:numPr>
        <w:rPr>
          <w:lang w:val="ca-ES"/>
        </w:rPr>
      </w:pPr>
      <w:r w:rsidRPr="001A34AB">
        <w:rPr>
          <w:lang w:val="ca-ES"/>
        </w:rPr>
        <w:t>Personal implicat en les Unitats Bàsiques.</w:t>
      </w:r>
    </w:p>
    <w:p w14:paraId="7CEC1AE5" w14:textId="77777777" w:rsidR="00842404" w:rsidRPr="001A34AB" w:rsidRDefault="00842404" w:rsidP="00842404">
      <w:pPr>
        <w:rPr>
          <w:lang w:val="ca-ES"/>
        </w:rPr>
      </w:pPr>
    </w:p>
    <w:p w14:paraId="08D0B131" w14:textId="77777777" w:rsidR="000F654E" w:rsidRPr="001A34AB" w:rsidRDefault="00834D57" w:rsidP="00842404">
      <w:pPr>
        <w:pStyle w:val="Ttulo3"/>
        <w:rPr>
          <w:lang w:val="ca-ES"/>
        </w:rPr>
      </w:pPr>
      <w:r w:rsidRPr="001A34AB">
        <w:rPr>
          <w:lang w:val="ca-ES"/>
        </w:rPr>
        <w:t>7</w:t>
      </w:r>
      <w:r w:rsidR="000F654E" w:rsidRPr="001A34AB">
        <w:rPr>
          <w:lang w:val="ca-ES"/>
        </w:rPr>
        <w:t>.1.</w:t>
      </w:r>
      <w:r w:rsidR="00842404" w:rsidRPr="001A34AB">
        <w:rPr>
          <w:lang w:val="ca-ES"/>
        </w:rPr>
        <w:t>2</w:t>
      </w:r>
      <w:r w:rsidR="000F654E" w:rsidRPr="001A34AB">
        <w:rPr>
          <w:lang w:val="ca-ES"/>
        </w:rPr>
        <w:t>.</w:t>
      </w:r>
      <w:r w:rsidR="000F654E" w:rsidRPr="001A34AB">
        <w:rPr>
          <w:lang w:val="ca-ES"/>
        </w:rPr>
        <w:tab/>
        <w:t>Verificació de la infraestructura</w:t>
      </w:r>
      <w:bookmarkEnd w:id="33"/>
    </w:p>
    <w:p w14:paraId="492A4ACA" w14:textId="77777777" w:rsidR="000F654E" w:rsidRPr="001A34AB" w:rsidRDefault="000F654E" w:rsidP="000F654E">
      <w:pPr>
        <w:rPr>
          <w:lang w:val="ca-ES"/>
        </w:rPr>
      </w:pPr>
    </w:p>
    <w:p w14:paraId="768404BE" w14:textId="77777777" w:rsidR="000F654E" w:rsidRPr="001A34AB" w:rsidRDefault="000F654E" w:rsidP="000F654E">
      <w:pPr>
        <w:rPr>
          <w:lang w:val="ca-ES"/>
        </w:rPr>
      </w:pPr>
      <w:r w:rsidRPr="001A34AB">
        <w:rPr>
          <w:lang w:val="ca-ES"/>
        </w:rPr>
        <w:t>Prèviament a la posada en marxa del Pla, l'Ajuntament verificarà l'existència i idoneïtat de funcionalitat de les infraestructures bàsiques necessàries per al seu funcionament i especialment:</w:t>
      </w:r>
    </w:p>
    <w:p w14:paraId="41B6D34D" w14:textId="77777777" w:rsidR="000F654E" w:rsidRPr="001A34AB" w:rsidRDefault="000F654E" w:rsidP="000F654E">
      <w:pPr>
        <w:tabs>
          <w:tab w:val="left" w:pos="284"/>
          <w:tab w:val="left" w:pos="568"/>
          <w:tab w:val="left" w:pos="852"/>
        </w:tabs>
        <w:ind w:left="1020" w:hanging="1020"/>
        <w:rPr>
          <w:lang w:val="ca-ES"/>
        </w:rPr>
      </w:pPr>
    </w:p>
    <w:p w14:paraId="1DD50891" w14:textId="77777777" w:rsidR="000F654E" w:rsidRPr="001A34AB" w:rsidRDefault="000F654E" w:rsidP="00E12856">
      <w:pPr>
        <w:numPr>
          <w:ilvl w:val="0"/>
          <w:numId w:val="25"/>
        </w:numPr>
        <w:rPr>
          <w:lang w:val="ca-ES"/>
        </w:rPr>
      </w:pPr>
      <w:r w:rsidRPr="001A34AB">
        <w:rPr>
          <w:lang w:val="ca-ES"/>
        </w:rPr>
        <w:t>Sistemes de comunicació entre serveis</w:t>
      </w:r>
    </w:p>
    <w:p w14:paraId="10B6631E" w14:textId="77777777" w:rsidR="000F654E" w:rsidRPr="001A34AB" w:rsidRDefault="000F654E" w:rsidP="00E12856">
      <w:pPr>
        <w:numPr>
          <w:ilvl w:val="0"/>
          <w:numId w:val="25"/>
        </w:numPr>
        <w:rPr>
          <w:lang w:val="ca-ES"/>
        </w:rPr>
      </w:pPr>
      <w:r w:rsidRPr="001A34AB">
        <w:rPr>
          <w:lang w:val="ca-ES"/>
        </w:rPr>
        <w:t>Dotació</w:t>
      </w:r>
      <w:r w:rsidR="003E4BA6">
        <w:rPr>
          <w:lang w:val="ca-ES"/>
        </w:rPr>
        <w:t xml:space="preserve"> de mitjans necessaris al </w:t>
      </w:r>
      <w:r w:rsidRPr="001A34AB">
        <w:rPr>
          <w:lang w:val="ca-ES"/>
        </w:rPr>
        <w:t>CECOPAL</w:t>
      </w:r>
    </w:p>
    <w:p w14:paraId="40053177" w14:textId="77777777" w:rsidR="000F654E" w:rsidRPr="001A34AB" w:rsidRDefault="000F654E" w:rsidP="00E12856">
      <w:pPr>
        <w:numPr>
          <w:ilvl w:val="0"/>
          <w:numId w:val="25"/>
        </w:numPr>
        <w:rPr>
          <w:lang w:val="ca-ES"/>
        </w:rPr>
      </w:pPr>
      <w:r w:rsidRPr="001A34AB">
        <w:rPr>
          <w:lang w:val="ca-ES"/>
        </w:rPr>
        <w:t>Sistemes d'avisos a la població (dotació de mitjans als Policies Locals).</w:t>
      </w:r>
    </w:p>
    <w:p w14:paraId="22478B95" w14:textId="77777777" w:rsidR="000F654E" w:rsidRPr="001A34AB" w:rsidRDefault="000F654E" w:rsidP="00111233">
      <w:pPr>
        <w:rPr>
          <w:lang w:val="ca-ES"/>
        </w:rPr>
      </w:pPr>
      <w:bookmarkStart w:id="34" w:name="_Toc436564429"/>
    </w:p>
    <w:p w14:paraId="2DC29571" w14:textId="77777777" w:rsidR="000F654E" w:rsidRPr="001A34AB" w:rsidRDefault="00834D57" w:rsidP="00111233">
      <w:pPr>
        <w:pStyle w:val="Ttulo3"/>
        <w:rPr>
          <w:lang w:val="ca-ES"/>
        </w:rPr>
      </w:pPr>
      <w:r w:rsidRPr="001A34AB">
        <w:rPr>
          <w:lang w:val="ca-ES"/>
        </w:rPr>
        <w:t>7</w:t>
      </w:r>
      <w:r w:rsidR="000F654E" w:rsidRPr="001A34AB">
        <w:rPr>
          <w:lang w:val="ca-ES"/>
        </w:rPr>
        <w:t>.1.</w:t>
      </w:r>
      <w:r w:rsidR="00842404" w:rsidRPr="001A34AB">
        <w:rPr>
          <w:lang w:val="ca-ES"/>
        </w:rPr>
        <w:t>3</w:t>
      </w:r>
      <w:r w:rsidR="000F654E" w:rsidRPr="001A34AB">
        <w:rPr>
          <w:lang w:val="ca-ES"/>
        </w:rPr>
        <w:t>.</w:t>
      </w:r>
      <w:r w:rsidR="000F654E" w:rsidRPr="001A34AB">
        <w:rPr>
          <w:lang w:val="ca-ES"/>
        </w:rPr>
        <w:tab/>
      </w:r>
      <w:bookmarkEnd w:id="34"/>
      <w:r w:rsidR="00842404" w:rsidRPr="001A34AB">
        <w:rPr>
          <w:lang w:val="ca-ES"/>
        </w:rPr>
        <w:t>Difusió del Pla</w:t>
      </w:r>
    </w:p>
    <w:p w14:paraId="1CEBE060" w14:textId="77777777" w:rsidR="000F654E" w:rsidRPr="001A34AB" w:rsidRDefault="000F654E" w:rsidP="000F654E">
      <w:pPr>
        <w:rPr>
          <w:lang w:val="ca-ES"/>
        </w:rPr>
      </w:pPr>
    </w:p>
    <w:p w14:paraId="200B91ED" w14:textId="77777777" w:rsidR="00842404" w:rsidRPr="001A34AB" w:rsidRDefault="00842404" w:rsidP="00842404">
      <w:pPr>
        <w:rPr>
          <w:lang w:val="ca-ES"/>
        </w:rPr>
      </w:pPr>
      <w:r w:rsidRPr="001A34AB">
        <w:rPr>
          <w:lang w:val="ca-ES"/>
        </w:rPr>
        <w:t>La difusió del Pla consisteix en la remissió de cò</w:t>
      </w:r>
      <w:r w:rsidR="003E4BA6">
        <w:rPr>
          <w:lang w:val="ca-ES"/>
        </w:rPr>
        <w:t xml:space="preserve">pia del mateix al personal del </w:t>
      </w:r>
      <w:r w:rsidRPr="001A34AB">
        <w:rPr>
          <w:lang w:val="ca-ES"/>
        </w:rPr>
        <w:t>CECOPAL i del Centre de Comunicacions i reunió informativa a fi d'aclarir possibles dubtes.</w:t>
      </w:r>
    </w:p>
    <w:p w14:paraId="76E9FCC6" w14:textId="77777777" w:rsidR="00842404" w:rsidRPr="001A34AB" w:rsidRDefault="00842404" w:rsidP="00842404">
      <w:pPr>
        <w:rPr>
          <w:lang w:val="ca-ES"/>
        </w:rPr>
      </w:pPr>
    </w:p>
    <w:p w14:paraId="0993234E" w14:textId="77777777" w:rsidR="00842404" w:rsidRPr="001A34AB" w:rsidRDefault="00842404" w:rsidP="00842404">
      <w:pPr>
        <w:rPr>
          <w:lang w:val="ca-ES"/>
        </w:rPr>
      </w:pPr>
      <w:r w:rsidRPr="001A34AB">
        <w:rPr>
          <w:lang w:val="ca-ES"/>
        </w:rPr>
        <w:t xml:space="preserve">La </w:t>
      </w:r>
      <w:r w:rsidR="00B44D2E" w:rsidRPr="001A34AB">
        <w:rPr>
          <w:lang w:val="ca-ES"/>
        </w:rPr>
        <w:t>remissió d'aquells apartats rellevant</w:t>
      </w:r>
      <w:r w:rsidR="003E4BA6">
        <w:rPr>
          <w:lang w:val="ca-ES"/>
        </w:rPr>
        <w:t>s</w:t>
      </w:r>
      <w:r w:rsidR="00B44D2E" w:rsidRPr="001A34AB">
        <w:rPr>
          <w:lang w:val="ca-ES"/>
        </w:rPr>
        <w:t xml:space="preserve"> del </w:t>
      </w:r>
      <w:r w:rsidRPr="001A34AB">
        <w:rPr>
          <w:lang w:val="ca-ES"/>
        </w:rPr>
        <w:t xml:space="preserve">Pla </w:t>
      </w:r>
      <w:r w:rsidR="00B44D2E" w:rsidRPr="001A34AB">
        <w:rPr>
          <w:lang w:val="ca-ES"/>
        </w:rPr>
        <w:t>per a</w:t>
      </w:r>
      <w:r w:rsidRPr="001A34AB">
        <w:rPr>
          <w:lang w:val="ca-ES"/>
        </w:rPr>
        <w:t xml:space="preserve">l personal implicat en les Unitats Bàsiques </w:t>
      </w:r>
      <w:r w:rsidR="00B44D2E" w:rsidRPr="001A34AB">
        <w:rPr>
          <w:lang w:val="ca-ES"/>
        </w:rPr>
        <w:t>es realitzarà</w:t>
      </w:r>
      <w:r w:rsidR="004A4D77" w:rsidRPr="001A34AB">
        <w:rPr>
          <w:lang w:val="ca-ES"/>
        </w:rPr>
        <w:t xml:space="preserve"> per part del Director del Pla.</w:t>
      </w:r>
    </w:p>
    <w:p w14:paraId="6CBE260C" w14:textId="77777777" w:rsidR="00B44D2E" w:rsidRPr="001A34AB" w:rsidRDefault="00B44D2E" w:rsidP="00842404">
      <w:pPr>
        <w:rPr>
          <w:lang w:val="ca-ES"/>
        </w:rPr>
      </w:pPr>
    </w:p>
    <w:p w14:paraId="55C69BD6" w14:textId="77777777" w:rsidR="00842404" w:rsidRPr="001A34AB" w:rsidRDefault="00842404" w:rsidP="00842404">
      <w:pPr>
        <w:pStyle w:val="Ttulo3"/>
        <w:rPr>
          <w:lang w:val="ca-ES"/>
        </w:rPr>
      </w:pPr>
      <w:r w:rsidRPr="001A34AB">
        <w:rPr>
          <w:lang w:val="ca-ES"/>
        </w:rPr>
        <w:t>7.1.4. Formació i ensinistrament</w:t>
      </w:r>
    </w:p>
    <w:p w14:paraId="3F5535C9" w14:textId="77777777" w:rsidR="00842404" w:rsidRPr="001A34AB" w:rsidRDefault="00842404" w:rsidP="000F654E">
      <w:pPr>
        <w:rPr>
          <w:lang w:val="ca-ES"/>
        </w:rPr>
      </w:pPr>
    </w:p>
    <w:p w14:paraId="42FD4014" w14:textId="77777777" w:rsidR="000F654E" w:rsidRPr="001A34AB" w:rsidRDefault="00842404" w:rsidP="00842404">
      <w:pPr>
        <w:rPr>
          <w:lang w:val="ca-ES"/>
        </w:rPr>
      </w:pPr>
      <w:r w:rsidRPr="001A34AB">
        <w:rPr>
          <w:lang w:val="ca-ES"/>
        </w:rPr>
        <w:t>Durant aquesta fase es desenvoluparan els</w:t>
      </w:r>
      <w:r w:rsidR="003E4BA6">
        <w:rPr>
          <w:lang w:val="ca-ES"/>
        </w:rPr>
        <w:t xml:space="preserve"> </w:t>
      </w:r>
      <w:r w:rsidR="003E4BA6" w:rsidRPr="001A34AB">
        <w:rPr>
          <w:lang w:val="ca-ES"/>
        </w:rPr>
        <w:t>cursos</w:t>
      </w:r>
      <w:r w:rsidR="000F654E" w:rsidRPr="001A34AB">
        <w:rPr>
          <w:lang w:val="ca-ES"/>
        </w:rPr>
        <w:t xml:space="preserve"> de formació per als diferents serveis implicats.</w:t>
      </w:r>
    </w:p>
    <w:p w14:paraId="089013DD" w14:textId="77777777" w:rsidR="00842404" w:rsidRPr="001A34AB" w:rsidRDefault="00842404" w:rsidP="00842404">
      <w:pPr>
        <w:rPr>
          <w:lang w:val="ca-ES"/>
        </w:rPr>
      </w:pPr>
    </w:p>
    <w:p w14:paraId="1A56BB89" w14:textId="77777777" w:rsidR="00B44D2E" w:rsidRPr="001A34AB" w:rsidRDefault="00B44D2E" w:rsidP="00B44D2E">
      <w:pPr>
        <w:pStyle w:val="Ttulo3"/>
        <w:rPr>
          <w:lang w:val="ca-ES"/>
        </w:rPr>
      </w:pPr>
      <w:r w:rsidRPr="001A34AB">
        <w:rPr>
          <w:lang w:val="ca-ES"/>
        </w:rPr>
        <w:t>7.1.5.</w:t>
      </w:r>
      <w:r w:rsidRPr="001A34AB">
        <w:rPr>
          <w:lang w:val="ca-ES"/>
        </w:rPr>
        <w:tab/>
        <w:t>Simulacres</w:t>
      </w:r>
    </w:p>
    <w:p w14:paraId="0C653DBB" w14:textId="77777777" w:rsidR="00B44D2E" w:rsidRPr="001A34AB" w:rsidRDefault="00B44D2E" w:rsidP="00B44D2E">
      <w:pPr>
        <w:rPr>
          <w:lang w:val="ca-ES"/>
        </w:rPr>
      </w:pPr>
    </w:p>
    <w:p w14:paraId="22FDE2F0" w14:textId="77777777" w:rsidR="000F654E" w:rsidRPr="001A34AB" w:rsidRDefault="00B44D2E" w:rsidP="00B44D2E">
      <w:pPr>
        <w:rPr>
          <w:lang w:val="ca-ES"/>
        </w:rPr>
      </w:pPr>
      <w:r w:rsidRPr="001A34AB">
        <w:rPr>
          <w:lang w:val="ca-ES"/>
        </w:rPr>
        <w:t>El Director del Pla valorarà la necessitat de</w:t>
      </w:r>
      <w:r w:rsidR="003E4BA6">
        <w:rPr>
          <w:lang w:val="ca-ES"/>
        </w:rPr>
        <w:t xml:space="preserve"> </w:t>
      </w:r>
      <w:r w:rsidR="003E4BA6" w:rsidRPr="001A34AB">
        <w:rPr>
          <w:lang w:val="ca-ES"/>
        </w:rPr>
        <w:t>realitzar</w:t>
      </w:r>
      <w:r w:rsidR="000F654E" w:rsidRPr="001A34AB">
        <w:rPr>
          <w:lang w:val="ca-ES"/>
        </w:rPr>
        <w:t xml:space="preserve"> de simulacres (parcials </w:t>
      </w:r>
      <w:r w:rsidRPr="001A34AB">
        <w:rPr>
          <w:lang w:val="ca-ES"/>
        </w:rPr>
        <w:t>o</w:t>
      </w:r>
      <w:r w:rsidR="000F654E" w:rsidRPr="001A34AB">
        <w:rPr>
          <w:lang w:val="ca-ES"/>
        </w:rPr>
        <w:t xml:space="preserve"> globals).</w:t>
      </w:r>
    </w:p>
    <w:p w14:paraId="00F7C6EA" w14:textId="77777777" w:rsidR="000F654E" w:rsidRPr="001A34AB" w:rsidRDefault="000F654E" w:rsidP="000F654E">
      <w:pPr>
        <w:tabs>
          <w:tab w:val="left" w:pos="284"/>
          <w:tab w:val="left" w:pos="568"/>
          <w:tab w:val="left" w:pos="852"/>
          <w:tab w:val="left" w:pos="1136"/>
          <w:tab w:val="left" w:pos="1420"/>
          <w:tab w:val="left" w:pos="1704"/>
          <w:tab w:val="left" w:pos="1988"/>
        </w:tabs>
        <w:ind w:left="2040" w:hanging="2040"/>
        <w:rPr>
          <w:lang w:val="ca-ES"/>
        </w:rPr>
      </w:pPr>
    </w:p>
    <w:p w14:paraId="3C96BB8D" w14:textId="77777777" w:rsidR="000F654E" w:rsidRPr="001A34AB" w:rsidRDefault="00834D57" w:rsidP="00111233">
      <w:pPr>
        <w:pStyle w:val="Ttulo3"/>
        <w:rPr>
          <w:lang w:val="ca-ES"/>
        </w:rPr>
      </w:pPr>
      <w:bookmarkStart w:id="35" w:name="_Toc436564430"/>
      <w:r w:rsidRPr="001A34AB">
        <w:rPr>
          <w:lang w:val="ca-ES"/>
        </w:rPr>
        <w:t>7</w:t>
      </w:r>
      <w:r w:rsidR="00B44D2E" w:rsidRPr="001A34AB">
        <w:rPr>
          <w:lang w:val="ca-ES"/>
        </w:rPr>
        <w:t>.1.6</w:t>
      </w:r>
      <w:r w:rsidR="000F654E" w:rsidRPr="001A34AB">
        <w:rPr>
          <w:lang w:val="ca-ES"/>
        </w:rPr>
        <w:t>.</w:t>
      </w:r>
      <w:r w:rsidR="000F654E" w:rsidRPr="001A34AB">
        <w:rPr>
          <w:lang w:val="ca-ES"/>
        </w:rPr>
        <w:tab/>
        <w:t>Informació preventiva a la població</w:t>
      </w:r>
      <w:bookmarkEnd w:id="35"/>
    </w:p>
    <w:p w14:paraId="7DA5E111" w14:textId="77777777" w:rsidR="000F654E" w:rsidRPr="001A34AB" w:rsidRDefault="000F654E" w:rsidP="000F654E">
      <w:pPr>
        <w:tabs>
          <w:tab w:val="left" w:pos="284"/>
          <w:tab w:val="left" w:pos="568"/>
          <w:tab w:val="left" w:pos="852"/>
          <w:tab w:val="left" w:pos="1136"/>
          <w:tab w:val="left" w:pos="1420"/>
          <w:tab w:val="left" w:pos="1704"/>
          <w:tab w:val="left" w:pos="1988"/>
        </w:tabs>
        <w:ind w:left="2040" w:hanging="2040"/>
        <w:rPr>
          <w:lang w:val="ca-ES"/>
        </w:rPr>
      </w:pPr>
    </w:p>
    <w:p w14:paraId="5FB85477" w14:textId="77777777" w:rsidR="00552CD4" w:rsidRPr="001A34AB" w:rsidRDefault="000F654E" w:rsidP="000F654E">
      <w:pPr>
        <w:rPr>
          <w:lang w:val="ca-ES"/>
        </w:rPr>
      </w:pPr>
      <w:r w:rsidRPr="001A34AB">
        <w:rPr>
          <w:lang w:val="ca-ES"/>
        </w:rPr>
        <w:t>Dins de la fase d'implantació, se seguirà una política informativ</w:t>
      </w:r>
      <w:r w:rsidR="003E4BA6">
        <w:rPr>
          <w:lang w:val="ca-ES"/>
        </w:rPr>
        <w:t xml:space="preserve">a, de cara a la divulgació del </w:t>
      </w:r>
      <w:r w:rsidRPr="001A34AB">
        <w:rPr>
          <w:lang w:val="ca-ES"/>
        </w:rPr>
        <w:t xml:space="preserve">PTM a la població, a fi de facilitar la seua familiarització amb aquest. Així mateix s'efectuarà una difusió de les recomanacions i consells a seguir per la població </w:t>
      </w:r>
      <w:r w:rsidR="00E1746D">
        <w:rPr>
          <w:lang w:val="ca-ES"/>
        </w:rPr>
        <w:t>davant</w:t>
      </w:r>
      <w:r w:rsidRPr="001A34AB">
        <w:rPr>
          <w:lang w:val="ca-ES"/>
        </w:rPr>
        <w:t xml:space="preserve"> dels</w:t>
      </w:r>
      <w:r w:rsidR="00552CD4" w:rsidRPr="001A34AB">
        <w:rPr>
          <w:lang w:val="ca-ES"/>
        </w:rPr>
        <w:t xml:space="preserve"> diferents riscos existent en el municipi.</w:t>
      </w:r>
    </w:p>
    <w:p w14:paraId="3D8D4CD8" w14:textId="77777777" w:rsidR="000F654E" w:rsidRPr="001A34AB" w:rsidRDefault="000F654E" w:rsidP="000F654E">
      <w:pPr>
        <w:ind w:firstLine="567"/>
        <w:rPr>
          <w:lang w:val="ca-ES"/>
        </w:rPr>
      </w:pPr>
    </w:p>
    <w:p w14:paraId="0B723A66" w14:textId="35B5C19C" w:rsidR="000F654E" w:rsidRDefault="000F654E" w:rsidP="000F654E">
      <w:pPr>
        <w:rPr>
          <w:lang w:val="ca-ES"/>
        </w:rPr>
      </w:pPr>
      <w:r w:rsidRPr="001A34AB">
        <w:rPr>
          <w:lang w:val="ca-ES"/>
        </w:rPr>
        <w:t>Serà una informació de tipus preventiu a fi d'aconseguir una conscienciació popular. La informació es durà a terme mitjançant campanyes periòdiques i la difusi</w:t>
      </w:r>
      <w:r w:rsidR="003E4BA6">
        <w:rPr>
          <w:lang w:val="ca-ES"/>
        </w:rPr>
        <w:t xml:space="preserve">ó d'un resum del </w:t>
      </w:r>
      <w:r w:rsidRPr="001A34AB">
        <w:rPr>
          <w:lang w:val="ca-ES"/>
        </w:rPr>
        <w:t xml:space="preserve">PTM, en el qual es remarcarà </w:t>
      </w:r>
      <w:r w:rsidR="00C45F64">
        <w:rPr>
          <w:lang w:val="ca-ES"/>
        </w:rPr>
        <w:t xml:space="preserve">els </w:t>
      </w:r>
      <w:r w:rsidRPr="001A34AB">
        <w:rPr>
          <w:lang w:val="ca-ES"/>
        </w:rPr>
        <w:t xml:space="preserve">aspectes </w:t>
      </w:r>
      <w:r w:rsidR="00C45F64">
        <w:rPr>
          <w:lang w:val="ca-ES"/>
        </w:rPr>
        <w:t xml:space="preserve">més </w:t>
      </w:r>
      <w:r w:rsidRPr="001A34AB">
        <w:rPr>
          <w:lang w:val="ca-ES"/>
        </w:rPr>
        <w:t>importants per a la poblaci</w:t>
      </w:r>
      <w:r w:rsidR="00C45F64">
        <w:rPr>
          <w:lang w:val="ca-ES"/>
        </w:rPr>
        <w:t>ó</w:t>
      </w:r>
    </w:p>
    <w:p w14:paraId="2A70AC27" w14:textId="3F892850" w:rsidR="00C45F64" w:rsidRDefault="00C45F64" w:rsidP="000F654E">
      <w:pPr>
        <w:rPr>
          <w:lang w:val="ca-ES"/>
        </w:rPr>
      </w:pPr>
    </w:p>
    <w:p w14:paraId="1FAF3713" w14:textId="77777777" w:rsidR="00C45F64" w:rsidRPr="001A34AB" w:rsidRDefault="00C45F64" w:rsidP="000F654E">
      <w:pPr>
        <w:rPr>
          <w:lang w:val="ca-ES"/>
        </w:rPr>
      </w:pPr>
    </w:p>
    <w:p w14:paraId="7284CB03" w14:textId="104F09B1" w:rsidR="00C45F64" w:rsidRDefault="00C45F64" w:rsidP="00D00CB7">
      <w:pPr>
        <w:pStyle w:val="Subttulo"/>
        <w:rPr>
          <w:lang w:val="ca-ES"/>
        </w:rPr>
      </w:pPr>
      <w:r>
        <w:rPr>
          <w:lang w:val="ca-ES"/>
        </w:rPr>
        <w:lastRenderedPageBreak/>
        <w:t>Plantejar la campanya d’informació a la població, i concretar la informació a donar a la població del municipi:</w:t>
      </w:r>
    </w:p>
    <w:p w14:paraId="4651ED16" w14:textId="62A9DFAA" w:rsidR="00C45F64" w:rsidRDefault="00C45F64" w:rsidP="00C45F64">
      <w:pPr>
        <w:pStyle w:val="Subttulo"/>
        <w:numPr>
          <w:ilvl w:val="0"/>
          <w:numId w:val="46"/>
        </w:numPr>
        <w:rPr>
          <w:lang w:val="ca-ES"/>
        </w:rPr>
      </w:pPr>
      <w:r>
        <w:rPr>
          <w:lang w:val="ca-ES"/>
        </w:rPr>
        <w:t>Quins son els riscs del municipi i les zones més exposades</w:t>
      </w:r>
    </w:p>
    <w:p w14:paraId="29F66EF3" w14:textId="65069E14" w:rsidR="00C45F64" w:rsidRPr="00C45F64" w:rsidRDefault="00C45F64" w:rsidP="00C45F64">
      <w:pPr>
        <w:pStyle w:val="Subttulo"/>
        <w:numPr>
          <w:ilvl w:val="0"/>
          <w:numId w:val="46"/>
        </w:numPr>
        <w:rPr>
          <w:lang w:val="ca-ES"/>
        </w:rPr>
      </w:pPr>
      <w:r>
        <w:rPr>
          <w:lang w:val="ca-ES"/>
        </w:rPr>
        <w:t>Consells d’autoprotecció per als diversos riscs</w:t>
      </w:r>
    </w:p>
    <w:p w14:paraId="338B8533" w14:textId="2F33B953" w:rsidR="000F654E" w:rsidRPr="001A34AB" w:rsidRDefault="00C45F64" w:rsidP="00C45F64">
      <w:pPr>
        <w:pStyle w:val="Subttulo"/>
        <w:numPr>
          <w:ilvl w:val="0"/>
          <w:numId w:val="46"/>
        </w:numPr>
        <w:rPr>
          <w:lang w:val="ca-ES"/>
        </w:rPr>
      </w:pPr>
      <w:r>
        <w:rPr>
          <w:lang w:val="ca-ES"/>
        </w:rPr>
        <w:t>Com es fa</w:t>
      </w:r>
      <w:r w:rsidR="003E4BA6">
        <w:rPr>
          <w:lang w:val="ca-ES"/>
        </w:rPr>
        <w:t>rà l</w:t>
      </w:r>
      <w:r w:rsidR="000F654E" w:rsidRPr="001A34AB">
        <w:rPr>
          <w:lang w:val="ca-ES"/>
        </w:rPr>
        <w:t>'avís en cas d'emergència.</w:t>
      </w:r>
    </w:p>
    <w:p w14:paraId="2FA42A57" w14:textId="3BDB2F14" w:rsidR="000F654E" w:rsidRPr="001A34AB" w:rsidRDefault="000F654E" w:rsidP="00C45F64">
      <w:pPr>
        <w:pStyle w:val="Subttulo"/>
        <w:numPr>
          <w:ilvl w:val="0"/>
          <w:numId w:val="46"/>
        </w:numPr>
        <w:rPr>
          <w:lang w:val="ca-ES"/>
        </w:rPr>
      </w:pPr>
      <w:r w:rsidRPr="001A34AB">
        <w:rPr>
          <w:lang w:val="ca-ES"/>
        </w:rPr>
        <w:t xml:space="preserve">En cas </w:t>
      </w:r>
      <w:r w:rsidR="003E4BA6" w:rsidRPr="001A34AB">
        <w:rPr>
          <w:lang w:val="ca-ES"/>
        </w:rPr>
        <w:t>d</w:t>
      </w:r>
      <w:r w:rsidR="003E4BA6">
        <w:rPr>
          <w:lang w:val="ca-ES"/>
        </w:rPr>
        <w:t>’</w:t>
      </w:r>
      <w:r w:rsidR="003E4BA6" w:rsidRPr="001A34AB">
        <w:rPr>
          <w:lang w:val="ca-ES"/>
        </w:rPr>
        <w:t>evacuació</w:t>
      </w:r>
      <w:r w:rsidR="009B1D50" w:rsidRPr="001A34AB">
        <w:rPr>
          <w:lang w:val="ca-ES"/>
        </w:rPr>
        <w:t>: com</w:t>
      </w:r>
      <w:r w:rsidR="00C45F64">
        <w:rPr>
          <w:lang w:val="ca-ES"/>
        </w:rPr>
        <w:t xml:space="preserve"> </w:t>
      </w:r>
      <w:r w:rsidR="003E4BA6">
        <w:rPr>
          <w:lang w:val="ca-ES"/>
        </w:rPr>
        <w:t>es farà</w:t>
      </w:r>
      <w:r w:rsidR="009B1D50" w:rsidRPr="001A34AB">
        <w:rPr>
          <w:lang w:val="ca-ES"/>
        </w:rPr>
        <w:t>?</w:t>
      </w:r>
      <w:r w:rsidR="00C45F64">
        <w:rPr>
          <w:lang w:val="ca-ES"/>
        </w:rPr>
        <w:t>... punts de reunió, itineraris d’evacuació</w:t>
      </w:r>
      <w:r w:rsidR="009B1D50" w:rsidRPr="001A34AB">
        <w:rPr>
          <w:lang w:val="ca-ES"/>
        </w:rPr>
        <w:t xml:space="preserve">, </w:t>
      </w:r>
      <w:r w:rsidR="00C45F64">
        <w:rPr>
          <w:lang w:val="ca-ES"/>
        </w:rPr>
        <w:t>etc.</w:t>
      </w:r>
    </w:p>
    <w:p w14:paraId="47F920CC" w14:textId="77777777" w:rsidR="000F654E" w:rsidRPr="001A34AB" w:rsidRDefault="000F654E" w:rsidP="000F654E">
      <w:pPr>
        <w:tabs>
          <w:tab w:val="left" w:pos="284"/>
          <w:tab w:val="left" w:pos="568"/>
          <w:tab w:val="left" w:pos="852"/>
          <w:tab w:val="left" w:pos="1136"/>
          <w:tab w:val="left" w:pos="1420"/>
          <w:tab w:val="left" w:pos="1704"/>
          <w:tab w:val="left" w:pos="1988"/>
        </w:tabs>
        <w:ind w:left="2040" w:hanging="2040"/>
        <w:rPr>
          <w:lang w:val="ca-ES"/>
        </w:rPr>
      </w:pPr>
    </w:p>
    <w:p w14:paraId="3B6C201B" w14:textId="77777777" w:rsidR="00D00CB7" w:rsidRPr="001A34AB" w:rsidRDefault="00D00CB7" w:rsidP="000F654E">
      <w:pPr>
        <w:tabs>
          <w:tab w:val="left" w:pos="284"/>
          <w:tab w:val="left" w:pos="568"/>
          <w:tab w:val="left" w:pos="852"/>
          <w:tab w:val="left" w:pos="1136"/>
          <w:tab w:val="left" w:pos="1420"/>
          <w:tab w:val="left" w:pos="1704"/>
          <w:tab w:val="left" w:pos="1988"/>
        </w:tabs>
        <w:ind w:left="2040" w:hanging="2040"/>
        <w:rPr>
          <w:lang w:val="ca-ES"/>
        </w:rPr>
      </w:pPr>
    </w:p>
    <w:p w14:paraId="3E187829" w14:textId="77777777" w:rsidR="000F654E" w:rsidRPr="001A34AB" w:rsidRDefault="00834D57" w:rsidP="000F654E">
      <w:pPr>
        <w:pStyle w:val="Ttulo2"/>
        <w:rPr>
          <w:lang w:val="ca-ES"/>
        </w:rPr>
      </w:pPr>
      <w:bookmarkStart w:id="36" w:name="_Toc436564431"/>
      <w:r w:rsidRPr="001A34AB">
        <w:rPr>
          <w:lang w:val="ca-ES"/>
        </w:rPr>
        <w:t>7</w:t>
      </w:r>
      <w:r w:rsidR="000F654E" w:rsidRPr="001A34AB">
        <w:rPr>
          <w:lang w:val="ca-ES"/>
        </w:rPr>
        <w:t>.2.</w:t>
      </w:r>
      <w:r w:rsidR="000F654E" w:rsidRPr="001A34AB">
        <w:rPr>
          <w:lang w:val="ca-ES"/>
        </w:rPr>
        <w:tab/>
        <w:t xml:space="preserve">Manteniment de l'operativitat </w:t>
      </w:r>
      <w:bookmarkEnd w:id="36"/>
      <w:r w:rsidR="003E4BA6">
        <w:rPr>
          <w:lang w:val="ca-ES"/>
        </w:rPr>
        <w:t xml:space="preserve">del </w:t>
      </w:r>
      <w:r w:rsidR="000F654E" w:rsidRPr="001A34AB">
        <w:rPr>
          <w:lang w:val="ca-ES"/>
        </w:rPr>
        <w:t>PTM</w:t>
      </w:r>
    </w:p>
    <w:p w14:paraId="4BC69A41" w14:textId="77777777" w:rsidR="000F654E" w:rsidRPr="001A34AB" w:rsidRDefault="000F654E" w:rsidP="000F654E">
      <w:pPr>
        <w:tabs>
          <w:tab w:val="left" w:pos="284"/>
          <w:tab w:val="left" w:pos="568"/>
          <w:tab w:val="left" w:pos="852"/>
          <w:tab w:val="left" w:pos="1136"/>
          <w:tab w:val="left" w:pos="1420"/>
          <w:tab w:val="left" w:pos="1704"/>
          <w:tab w:val="left" w:pos="1988"/>
        </w:tabs>
        <w:ind w:left="2040" w:hanging="2040"/>
        <w:rPr>
          <w:lang w:val="ca-ES"/>
        </w:rPr>
      </w:pPr>
    </w:p>
    <w:p w14:paraId="1D1895E5" w14:textId="77777777" w:rsidR="000F654E" w:rsidRPr="001A34AB" w:rsidRDefault="00834D57" w:rsidP="00111233">
      <w:pPr>
        <w:pStyle w:val="Ttulo3"/>
        <w:rPr>
          <w:lang w:val="ca-ES"/>
        </w:rPr>
      </w:pPr>
      <w:bookmarkStart w:id="37" w:name="_Toc436564432"/>
      <w:r w:rsidRPr="001A34AB">
        <w:rPr>
          <w:lang w:val="ca-ES"/>
        </w:rPr>
        <w:t>7</w:t>
      </w:r>
      <w:r w:rsidR="000F654E" w:rsidRPr="001A34AB">
        <w:rPr>
          <w:lang w:val="ca-ES"/>
        </w:rPr>
        <w:t>.2.1.</w:t>
      </w:r>
      <w:r w:rsidR="000F654E" w:rsidRPr="001A34AB">
        <w:rPr>
          <w:lang w:val="ca-ES"/>
        </w:rPr>
        <w:tab/>
        <w:t>Actualització - Revisió</w:t>
      </w:r>
      <w:bookmarkEnd w:id="37"/>
    </w:p>
    <w:p w14:paraId="533B2358" w14:textId="77777777" w:rsidR="000F654E" w:rsidRPr="001A34AB" w:rsidRDefault="000F654E" w:rsidP="000F654E">
      <w:pPr>
        <w:tabs>
          <w:tab w:val="left" w:pos="284"/>
          <w:tab w:val="left" w:pos="568"/>
          <w:tab w:val="left" w:pos="852"/>
          <w:tab w:val="left" w:pos="1136"/>
          <w:tab w:val="left" w:pos="1420"/>
          <w:tab w:val="left" w:pos="1704"/>
          <w:tab w:val="left" w:pos="1988"/>
        </w:tabs>
        <w:ind w:left="2040" w:hanging="2040"/>
        <w:rPr>
          <w:b/>
          <w:lang w:val="ca-ES"/>
        </w:rPr>
      </w:pPr>
    </w:p>
    <w:p w14:paraId="1EC7C6CE" w14:textId="77777777" w:rsidR="00B44D2E" w:rsidRPr="001A34AB" w:rsidRDefault="000F654E" w:rsidP="000F654E">
      <w:pPr>
        <w:rPr>
          <w:lang w:val="ca-ES"/>
        </w:rPr>
      </w:pPr>
      <w:r w:rsidRPr="001A34AB">
        <w:rPr>
          <w:lang w:val="ca-ES"/>
        </w:rPr>
        <w:t>Els Serveis Tècnics Municipals efectuaran l'actuali</w:t>
      </w:r>
      <w:r w:rsidR="003E4BA6">
        <w:rPr>
          <w:lang w:val="ca-ES"/>
        </w:rPr>
        <w:t xml:space="preserve">tzació i revisió periòdica del </w:t>
      </w:r>
      <w:r w:rsidRPr="001A34AB">
        <w:rPr>
          <w:lang w:val="ca-ES"/>
        </w:rPr>
        <w:t xml:space="preserve">PTM, per al manteniment de la seua vigència i operativitat, </w:t>
      </w:r>
      <w:r w:rsidR="00B44D2E" w:rsidRPr="001A34AB">
        <w:rPr>
          <w:lang w:val="ca-ES"/>
        </w:rPr>
        <w:t xml:space="preserve">mitjançant </w:t>
      </w:r>
      <w:r w:rsidRPr="001A34AB">
        <w:rPr>
          <w:lang w:val="ca-ES"/>
        </w:rPr>
        <w:t xml:space="preserve">la incorporació a aquest, de qualsevol modificació </w:t>
      </w:r>
      <w:r w:rsidR="00B44D2E" w:rsidRPr="001A34AB">
        <w:rPr>
          <w:lang w:val="ca-ES"/>
        </w:rPr>
        <w:t xml:space="preserve">en el Catàleg de Mitjans i Recursos i el Directori. Aquesta </w:t>
      </w:r>
      <w:r w:rsidRPr="001A34AB">
        <w:rPr>
          <w:lang w:val="ca-ES"/>
        </w:rPr>
        <w:t xml:space="preserve">actualització es durà a terme </w:t>
      </w:r>
      <w:r w:rsidR="00B44D2E" w:rsidRPr="001A34AB">
        <w:rPr>
          <w:lang w:val="ca-ES"/>
        </w:rPr>
        <w:t>anualment.</w:t>
      </w:r>
    </w:p>
    <w:p w14:paraId="71228C86" w14:textId="77777777" w:rsidR="00B44D2E" w:rsidRPr="001A34AB" w:rsidRDefault="00B44D2E" w:rsidP="000F654E">
      <w:pPr>
        <w:rPr>
          <w:lang w:val="ca-ES"/>
        </w:rPr>
      </w:pPr>
    </w:p>
    <w:p w14:paraId="5575D9A7" w14:textId="77777777" w:rsidR="00B44D2E" w:rsidRPr="001A34AB" w:rsidRDefault="000F654E" w:rsidP="000F654E">
      <w:pPr>
        <w:rPr>
          <w:lang w:val="ca-ES"/>
        </w:rPr>
      </w:pPr>
      <w:r w:rsidRPr="001A34AB">
        <w:rPr>
          <w:lang w:val="ca-ES"/>
        </w:rPr>
        <w:t xml:space="preserve">El </w:t>
      </w:r>
      <w:r w:rsidR="00B44D2E" w:rsidRPr="001A34AB">
        <w:rPr>
          <w:lang w:val="ca-ES"/>
        </w:rPr>
        <w:t xml:space="preserve">Pla Territorial Municipal, en els seus aspectes relatius a la descripció dels riscos i els procediments operatius, </w:t>
      </w:r>
      <w:r w:rsidRPr="001A34AB">
        <w:rPr>
          <w:lang w:val="ca-ES"/>
        </w:rPr>
        <w:t xml:space="preserve">serà revisat de forma exhaustiva cada </w:t>
      </w:r>
      <w:r w:rsidR="008673DE" w:rsidRPr="001A34AB">
        <w:rPr>
          <w:lang w:val="ca-ES"/>
        </w:rPr>
        <w:t>sis</w:t>
      </w:r>
      <w:r w:rsidRPr="001A34AB">
        <w:rPr>
          <w:lang w:val="ca-ES"/>
        </w:rPr>
        <w:t xml:space="preserve"> anys</w:t>
      </w:r>
      <w:r w:rsidR="00B44D2E" w:rsidRPr="001A34AB">
        <w:rPr>
          <w:lang w:val="ca-ES"/>
        </w:rPr>
        <w:t>.</w:t>
      </w:r>
    </w:p>
    <w:p w14:paraId="252BC7F1" w14:textId="77777777" w:rsidR="00B44D2E" w:rsidRPr="001A34AB" w:rsidRDefault="00B44D2E" w:rsidP="000F654E">
      <w:pPr>
        <w:rPr>
          <w:lang w:val="ca-ES"/>
        </w:rPr>
      </w:pPr>
    </w:p>
    <w:p w14:paraId="1BA22E16" w14:textId="77777777" w:rsidR="00B44D2E" w:rsidRPr="001A34AB" w:rsidRDefault="00B44D2E" w:rsidP="00B44D2E">
      <w:pPr>
        <w:rPr>
          <w:lang w:val="ca-ES"/>
        </w:rPr>
      </w:pPr>
      <w:r w:rsidRPr="001A34AB">
        <w:rPr>
          <w:lang w:val="ca-ES"/>
        </w:rPr>
        <w:t xml:space="preserve">El Director del Pla valorarà la conveniència de </w:t>
      </w:r>
      <w:r w:rsidR="000F654E" w:rsidRPr="001A34AB">
        <w:rPr>
          <w:lang w:val="ca-ES"/>
        </w:rPr>
        <w:t>realització d'un exercici i/o simulacre</w:t>
      </w:r>
      <w:r w:rsidRPr="001A34AB">
        <w:rPr>
          <w:lang w:val="ca-ES"/>
        </w:rPr>
        <w:t xml:space="preserve"> durant aquesta fase. Aquells aspectes que, després de la realització dels simulacres, es demostren no eficaços, seran modificats, incorporant-se aquestes variacions al text del Pla.</w:t>
      </w:r>
    </w:p>
    <w:p w14:paraId="37CECB0C" w14:textId="77777777" w:rsidR="00B44D2E" w:rsidRPr="001A34AB" w:rsidRDefault="00B44D2E" w:rsidP="000F654E">
      <w:pPr>
        <w:tabs>
          <w:tab w:val="left" w:pos="284"/>
          <w:tab w:val="left" w:pos="568"/>
          <w:tab w:val="left" w:pos="852"/>
        </w:tabs>
        <w:ind w:left="1020" w:hanging="1020"/>
        <w:rPr>
          <w:lang w:val="ca-ES"/>
        </w:rPr>
      </w:pPr>
    </w:p>
    <w:p w14:paraId="13506906" w14:textId="77777777" w:rsidR="00B44D2E" w:rsidRPr="001A34AB" w:rsidRDefault="00B44D2E" w:rsidP="00B44D2E">
      <w:pPr>
        <w:rPr>
          <w:lang w:val="ca-ES"/>
        </w:rPr>
      </w:pPr>
      <w:r w:rsidRPr="001A34AB">
        <w:rPr>
          <w:lang w:val="ca-ES"/>
        </w:rPr>
        <w:t>Les modificacions que s'incorporen al Pla, seran comunicades a la Direcció General competent en matèria de protecció civil.</w:t>
      </w:r>
    </w:p>
    <w:p w14:paraId="0ED9C09B" w14:textId="77777777" w:rsidR="00B44D2E" w:rsidRPr="001A34AB" w:rsidRDefault="00B44D2E" w:rsidP="000F654E">
      <w:pPr>
        <w:tabs>
          <w:tab w:val="left" w:pos="284"/>
          <w:tab w:val="left" w:pos="568"/>
          <w:tab w:val="left" w:pos="852"/>
        </w:tabs>
        <w:ind w:left="1020" w:hanging="1020"/>
        <w:rPr>
          <w:lang w:val="ca-ES"/>
        </w:rPr>
      </w:pPr>
    </w:p>
    <w:p w14:paraId="52BEC157" w14:textId="77777777" w:rsidR="000F654E" w:rsidRPr="001A34AB" w:rsidRDefault="00834D57" w:rsidP="00111233">
      <w:pPr>
        <w:pStyle w:val="Ttulo3"/>
        <w:rPr>
          <w:lang w:val="ca-ES"/>
        </w:rPr>
      </w:pPr>
      <w:bookmarkStart w:id="38" w:name="_Toc436564433"/>
      <w:r w:rsidRPr="001A34AB">
        <w:rPr>
          <w:lang w:val="ca-ES"/>
        </w:rPr>
        <w:t>7</w:t>
      </w:r>
      <w:r w:rsidR="000F654E" w:rsidRPr="001A34AB">
        <w:rPr>
          <w:lang w:val="ca-ES"/>
        </w:rPr>
        <w:t>.2.2.</w:t>
      </w:r>
      <w:r w:rsidR="000F654E" w:rsidRPr="001A34AB">
        <w:rPr>
          <w:lang w:val="ca-ES"/>
        </w:rPr>
        <w:tab/>
        <w:t>Formació Permanent</w:t>
      </w:r>
      <w:bookmarkEnd w:id="38"/>
    </w:p>
    <w:p w14:paraId="7B0C07EF" w14:textId="77777777" w:rsidR="000F654E" w:rsidRPr="001A34AB" w:rsidRDefault="000F654E" w:rsidP="000F654E">
      <w:pPr>
        <w:tabs>
          <w:tab w:val="left" w:pos="284"/>
          <w:tab w:val="left" w:pos="568"/>
          <w:tab w:val="left" w:pos="852"/>
          <w:tab w:val="left" w:pos="1136"/>
          <w:tab w:val="left" w:pos="1420"/>
          <w:tab w:val="left" w:pos="1704"/>
          <w:tab w:val="left" w:pos="1988"/>
        </w:tabs>
        <w:ind w:left="2040" w:hanging="2040"/>
        <w:rPr>
          <w:lang w:val="ca-ES"/>
        </w:rPr>
      </w:pPr>
    </w:p>
    <w:p w14:paraId="17995A28" w14:textId="77777777" w:rsidR="000F654E" w:rsidRPr="001A34AB" w:rsidRDefault="000F654E" w:rsidP="000F654E">
      <w:pPr>
        <w:rPr>
          <w:lang w:val="ca-ES"/>
        </w:rPr>
      </w:pPr>
      <w:r w:rsidRPr="001A34AB">
        <w:rPr>
          <w:lang w:val="ca-ES"/>
        </w:rPr>
        <w:t xml:space="preserve">La formació del personal implicat, reflectida en l'apartat </w:t>
      </w:r>
      <w:r w:rsidR="00B44D2E" w:rsidRPr="001A34AB">
        <w:rPr>
          <w:lang w:val="ca-ES"/>
        </w:rPr>
        <w:t>7</w:t>
      </w:r>
      <w:r w:rsidRPr="001A34AB">
        <w:rPr>
          <w:lang w:val="ca-ES"/>
        </w:rPr>
        <w:t>.1.</w:t>
      </w:r>
      <w:r w:rsidR="00B44D2E" w:rsidRPr="001A34AB">
        <w:rPr>
          <w:lang w:val="ca-ES"/>
        </w:rPr>
        <w:t>4</w:t>
      </w:r>
      <w:r w:rsidRPr="001A34AB">
        <w:rPr>
          <w:lang w:val="ca-ES"/>
        </w:rPr>
        <w:t xml:space="preserve">., serà una labor continuada, ja que el present Pla és un document viu subjecte a contínues revisions i actualitzacions. </w:t>
      </w:r>
    </w:p>
    <w:p w14:paraId="71246D98" w14:textId="77777777" w:rsidR="000F654E" w:rsidRPr="001A34AB" w:rsidRDefault="000F654E" w:rsidP="000F654E">
      <w:pPr>
        <w:rPr>
          <w:lang w:val="ca-ES"/>
        </w:rPr>
      </w:pPr>
    </w:p>
    <w:p w14:paraId="1D8D61D9" w14:textId="77777777" w:rsidR="000F654E" w:rsidRPr="001A34AB" w:rsidRDefault="000F654E" w:rsidP="000F654E">
      <w:pPr>
        <w:rPr>
          <w:lang w:val="ca-ES"/>
        </w:rPr>
      </w:pPr>
      <w:r w:rsidRPr="001A34AB">
        <w:rPr>
          <w:lang w:val="ca-ES"/>
        </w:rPr>
        <w:t>Així mateix la posada en marxa de simulacres periòdics formarà part d'aquesta labor de formació permanent.</w:t>
      </w:r>
    </w:p>
    <w:p w14:paraId="53EF7E99" w14:textId="77777777" w:rsidR="000F654E" w:rsidRPr="001A34AB" w:rsidRDefault="000F654E" w:rsidP="000F654E">
      <w:pPr>
        <w:tabs>
          <w:tab w:val="left" w:pos="284"/>
          <w:tab w:val="left" w:pos="568"/>
          <w:tab w:val="left" w:pos="852"/>
        </w:tabs>
        <w:ind w:left="1020" w:hanging="1020"/>
        <w:rPr>
          <w:lang w:val="ca-ES"/>
        </w:rPr>
      </w:pPr>
    </w:p>
    <w:p w14:paraId="25D89956" w14:textId="77777777" w:rsidR="00111233" w:rsidRPr="001A34AB" w:rsidRDefault="00111233" w:rsidP="00D3095C">
      <w:pPr>
        <w:pStyle w:val="Ttulo1"/>
        <w:rPr>
          <w:lang w:val="ca-ES"/>
        </w:rPr>
        <w:sectPr w:rsidR="00111233" w:rsidRPr="001A34AB" w:rsidSect="00E66C29">
          <w:footerReference w:type="default" r:id="rId16"/>
          <w:footnotePr>
            <w:pos w:val="sectEnd"/>
          </w:footnotePr>
          <w:endnotePr>
            <w:numFmt w:val="decimal"/>
            <w:numStart w:val="0"/>
          </w:endnotePr>
          <w:pgSz w:w="11907" w:h="16840" w:code="9"/>
          <w:pgMar w:top="1701" w:right="1134" w:bottom="1134" w:left="1134" w:header="720" w:footer="720" w:gutter="0"/>
          <w:pgNumType w:start="1"/>
          <w:cols w:space="720"/>
          <w:docGrid w:linePitch="272"/>
        </w:sectPr>
      </w:pPr>
    </w:p>
    <w:p w14:paraId="017F4559" w14:textId="77777777" w:rsidR="00927654" w:rsidRPr="001A34AB" w:rsidRDefault="00927654" w:rsidP="001A28DA">
      <w:pPr>
        <w:pStyle w:val="Ttulo3"/>
        <w:jc w:val="right"/>
        <w:rPr>
          <w:sz w:val="40"/>
          <w:lang w:val="ca-ES"/>
        </w:rPr>
      </w:pPr>
      <w:r w:rsidRPr="001A34AB">
        <w:rPr>
          <w:sz w:val="40"/>
          <w:lang w:val="ca-ES"/>
        </w:rPr>
        <w:lastRenderedPageBreak/>
        <w:t>Annex I</w:t>
      </w:r>
    </w:p>
    <w:p w14:paraId="0A94174A" w14:textId="77777777" w:rsidR="00927654" w:rsidRPr="001A34AB" w:rsidRDefault="00927654" w:rsidP="001A28DA">
      <w:pPr>
        <w:pStyle w:val="Ttulo3"/>
        <w:jc w:val="right"/>
        <w:rPr>
          <w:lang w:val="ca-ES"/>
        </w:rPr>
      </w:pPr>
      <w:r w:rsidRPr="001A34AB">
        <w:rPr>
          <w:lang w:val="ca-ES"/>
        </w:rPr>
        <w:t>Aprovació i Homologació del Pla</w:t>
      </w:r>
    </w:p>
    <w:p w14:paraId="6E4E2EF3" w14:textId="77777777" w:rsidR="00927654" w:rsidRPr="001A34AB" w:rsidRDefault="00927654" w:rsidP="00927654">
      <w:pPr>
        <w:rPr>
          <w:lang w:val="ca-ES"/>
        </w:rPr>
      </w:pPr>
    </w:p>
    <w:p w14:paraId="486C070B" w14:textId="77777777" w:rsidR="00D3095C" w:rsidRPr="001A34AB" w:rsidRDefault="00D3095C" w:rsidP="000F654E">
      <w:pPr>
        <w:tabs>
          <w:tab w:val="left" w:pos="284"/>
          <w:tab w:val="left" w:pos="568"/>
          <w:tab w:val="left" w:pos="852"/>
        </w:tabs>
        <w:ind w:left="1020" w:hanging="1020"/>
        <w:rPr>
          <w:lang w:val="ca-ES"/>
        </w:rPr>
      </w:pPr>
    </w:p>
    <w:p w14:paraId="7356FC4C" w14:textId="77777777" w:rsidR="00D3095C" w:rsidRPr="001A34AB" w:rsidRDefault="00D3095C" w:rsidP="000F654E">
      <w:pPr>
        <w:tabs>
          <w:tab w:val="left" w:pos="284"/>
          <w:tab w:val="left" w:pos="568"/>
          <w:tab w:val="left" w:pos="852"/>
        </w:tabs>
        <w:ind w:left="1020" w:hanging="1020"/>
        <w:rPr>
          <w:lang w:val="ca-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gridCol w:w="4489"/>
      </w:tblGrid>
      <w:tr w:rsidR="00D3095C" w:rsidRPr="001A34AB" w14:paraId="0DE4DA85" w14:textId="77777777" w:rsidTr="00E83D1A">
        <w:trPr>
          <w:jc w:val="center"/>
        </w:trPr>
        <w:tc>
          <w:tcPr>
            <w:tcW w:w="4489" w:type="dxa"/>
            <w:shd w:val="clear" w:color="auto" w:fill="C2D69B"/>
          </w:tcPr>
          <w:p w14:paraId="6B19DE80" w14:textId="77777777" w:rsidR="00D3095C" w:rsidRPr="001A34AB" w:rsidRDefault="00D3095C" w:rsidP="001A28DA">
            <w:pPr>
              <w:rPr>
                <w:b/>
                <w:lang w:val="ca-ES"/>
              </w:rPr>
            </w:pPr>
            <w:r w:rsidRPr="001A34AB">
              <w:rPr>
                <w:b/>
                <w:lang w:val="ca-ES"/>
              </w:rPr>
              <w:t>DATA D'APROVACIÓ</w:t>
            </w:r>
          </w:p>
        </w:tc>
        <w:tc>
          <w:tcPr>
            <w:tcW w:w="4489" w:type="dxa"/>
            <w:shd w:val="clear" w:color="auto" w:fill="C2D69B"/>
          </w:tcPr>
          <w:p w14:paraId="5A79CE1B" w14:textId="77777777" w:rsidR="00D3095C" w:rsidRPr="001A34AB" w:rsidRDefault="00D3095C" w:rsidP="001A28DA">
            <w:pPr>
              <w:rPr>
                <w:b/>
                <w:lang w:val="ca-ES"/>
              </w:rPr>
            </w:pPr>
            <w:r w:rsidRPr="001A34AB">
              <w:rPr>
                <w:b/>
                <w:lang w:val="ca-ES"/>
              </w:rPr>
              <w:t>DATA D'HOMOLOGACIÓ</w:t>
            </w:r>
          </w:p>
        </w:tc>
      </w:tr>
      <w:tr w:rsidR="00D3095C" w:rsidRPr="001A34AB" w14:paraId="0EE1A963" w14:textId="77777777" w:rsidTr="00E83D1A">
        <w:trPr>
          <w:jc w:val="center"/>
        </w:trPr>
        <w:tc>
          <w:tcPr>
            <w:tcW w:w="4489" w:type="dxa"/>
          </w:tcPr>
          <w:p w14:paraId="1F9FEBB2" w14:textId="77777777" w:rsidR="00D3095C" w:rsidRPr="001A34AB" w:rsidRDefault="00D3095C" w:rsidP="001A28DA">
            <w:pPr>
              <w:rPr>
                <w:lang w:val="ca-ES"/>
              </w:rPr>
            </w:pPr>
          </w:p>
        </w:tc>
        <w:tc>
          <w:tcPr>
            <w:tcW w:w="4489" w:type="dxa"/>
          </w:tcPr>
          <w:p w14:paraId="5521DB29" w14:textId="77777777" w:rsidR="00D3095C" w:rsidRPr="001A34AB" w:rsidRDefault="00D3095C" w:rsidP="001A28DA">
            <w:pPr>
              <w:rPr>
                <w:lang w:val="ca-ES"/>
              </w:rPr>
            </w:pPr>
          </w:p>
        </w:tc>
      </w:tr>
    </w:tbl>
    <w:p w14:paraId="022BE740" w14:textId="77777777" w:rsidR="00D3095C" w:rsidRPr="001A34AB" w:rsidRDefault="00D3095C" w:rsidP="000F654E">
      <w:pPr>
        <w:tabs>
          <w:tab w:val="left" w:pos="284"/>
          <w:tab w:val="left" w:pos="568"/>
          <w:tab w:val="left" w:pos="852"/>
        </w:tabs>
        <w:ind w:left="1020" w:hanging="1020"/>
        <w:rPr>
          <w:lang w:val="ca-ES"/>
        </w:rPr>
      </w:pPr>
    </w:p>
    <w:p w14:paraId="131F4688" w14:textId="77777777" w:rsidR="00C45F64" w:rsidRDefault="00C45F64" w:rsidP="00C45F64">
      <w:pPr>
        <w:pStyle w:val="Subttulo"/>
        <w:rPr>
          <w:lang w:val="ca-ES"/>
        </w:rPr>
      </w:pPr>
      <w:r w:rsidRPr="001A34AB">
        <w:rPr>
          <w:lang w:val="ca-ES"/>
        </w:rPr>
        <w:t>Una vegada aprovat el</w:t>
      </w:r>
      <w:r>
        <w:rPr>
          <w:lang w:val="ca-ES"/>
        </w:rPr>
        <w:t xml:space="preserve"> </w:t>
      </w:r>
      <w:r w:rsidRPr="001A34AB">
        <w:rPr>
          <w:lang w:val="ca-ES"/>
        </w:rPr>
        <w:t>PT</w:t>
      </w:r>
      <w:r>
        <w:rPr>
          <w:lang w:val="ca-ES"/>
        </w:rPr>
        <w:t>M</w:t>
      </w:r>
      <w:r w:rsidRPr="001A34AB">
        <w:rPr>
          <w:lang w:val="ca-ES"/>
        </w:rPr>
        <w:t xml:space="preserve"> pel Ple de l'Ajuntament, </w:t>
      </w:r>
      <w:r>
        <w:rPr>
          <w:lang w:val="ca-ES"/>
        </w:rPr>
        <w:t xml:space="preserve">que s’ha de fer previ el tràmit d’informació pública, caldrà </w:t>
      </w:r>
      <w:r w:rsidRPr="001A34AB">
        <w:rPr>
          <w:lang w:val="ca-ES"/>
        </w:rPr>
        <w:t>remetr</w:t>
      </w:r>
      <w:r>
        <w:rPr>
          <w:lang w:val="ca-ES"/>
        </w:rPr>
        <w:t xml:space="preserve">e’l </w:t>
      </w:r>
      <w:r w:rsidRPr="001A34AB">
        <w:rPr>
          <w:lang w:val="ca-ES"/>
        </w:rPr>
        <w:t xml:space="preserve">al </w:t>
      </w:r>
      <w:r>
        <w:rPr>
          <w:lang w:val="ca-ES"/>
        </w:rPr>
        <w:t xml:space="preserve">Servei de Planificació de la Subdirecció General d’Emergències de l’Agència Valenciana de Seguretat i Resposta a les Emergències, sol·licitant la </w:t>
      </w:r>
      <w:r w:rsidRPr="001A34AB">
        <w:rPr>
          <w:lang w:val="ca-ES"/>
        </w:rPr>
        <w:t>seua homologació per la Comissió de Protecció Civil de la</w:t>
      </w:r>
      <w:r>
        <w:rPr>
          <w:lang w:val="ca-ES"/>
        </w:rPr>
        <w:t xml:space="preserve"> </w:t>
      </w:r>
      <w:r w:rsidRPr="001A34AB">
        <w:rPr>
          <w:lang w:val="ca-ES"/>
        </w:rPr>
        <w:t>Comun</w:t>
      </w:r>
      <w:r>
        <w:rPr>
          <w:lang w:val="ca-ES"/>
        </w:rPr>
        <w:t>i</w:t>
      </w:r>
      <w:r w:rsidRPr="001A34AB">
        <w:rPr>
          <w:lang w:val="ca-ES"/>
        </w:rPr>
        <w:t>t</w:t>
      </w:r>
      <w:r>
        <w:rPr>
          <w:lang w:val="ca-ES"/>
        </w:rPr>
        <w:t>a</w:t>
      </w:r>
      <w:r w:rsidRPr="001A34AB">
        <w:rPr>
          <w:lang w:val="ca-ES"/>
        </w:rPr>
        <w:t>t Valenciana</w:t>
      </w:r>
      <w:r>
        <w:rPr>
          <w:lang w:val="ca-ES"/>
        </w:rPr>
        <w:t xml:space="preserve">. </w:t>
      </w:r>
    </w:p>
    <w:p w14:paraId="31E1856E" w14:textId="77777777" w:rsidR="00C45F64" w:rsidRPr="001A34AB" w:rsidRDefault="00C45F64" w:rsidP="00C45F64">
      <w:pPr>
        <w:pStyle w:val="Subttulo"/>
        <w:rPr>
          <w:lang w:val="ca-ES"/>
        </w:rPr>
      </w:pPr>
      <w:r>
        <w:rPr>
          <w:lang w:val="ca-ES"/>
        </w:rPr>
        <w:t>Es recomana que, abans de l’aprovació del PTM per part del ple, es posen en contacte amb el Servei de Planificació per a la supervisió del pla, amb l’objectiu de facilitar la seua posterior homologació.</w:t>
      </w:r>
    </w:p>
    <w:p w14:paraId="69534323" w14:textId="77777777" w:rsidR="00927654" w:rsidRPr="001A34AB" w:rsidRDefault="00927654" w:rsidP="001A28DA">
      <w:pPr>
        <w:pStyle w:val="Ttulo3"/>
        <w:jc w:val="right"/>
        <w:rPr>
          <w:sz w:val="40"/>
          <w:szCs w:val="40"/>
          <w:lang w:val="ca-ES"/>
        </w:rPr>
      </w:pPr>
      <w:r w:rsidRPr="001A34AB">
        <w:rPr>
          <w:lang w:val="ca-ES"/>
        </w:rPr>
        <w:br w:type="page"/>
      </w:r>
      <w:r w:rsidRPr="001A34AB">
        <w:rPr>
          <w:sz w:val="40"/>
          <w:szCs w:val="40"/>
          <w:lang w:val="ca-ES"/>
        </w:rPr>
        <w:lastRenderedPageBreak/>
        <w:t>Annex II</w:t>
      </w:r>
    </w:p>
    <w:p w14:paraId="3A437B19" w14:textId="77777777" w:rsidR="00927654" w:rsidRPr="001A34AB" w:rsidRDefault="00927654" w:rsidP="001A28DA">
      <w:pPr>
        <w:pStyle w:val="Ttulo3"/>
        <w:jc w:val="right"/>
        <w:rPr>
          <w:lang w:val="ca-ES"/>
        </w:rPr>
      </w:pPr>
      <w:r w:rsidRPr="001A34AB">
        <w:rPr>
          <w:lang w:val="ca-ES"/>
        </w:rPr>
        <w:t>Catàleg de Mitjans i Recursos</w:t>
      </w:r>
    </w:p>
    <w:p w14:paraId="49D62F58" w14:textId="77777777" w:rsidR="000F654E" w:rsidRPr="001A34AB" w:rsidRDefault="000F654E" w:rsidP="00927654">
      <w:pPr>
        <w:rPr>
          <w:lang w:val="ca-ES"/>
        </w:rPr>
      </w:pPr>
    </w:p>
    <w:p w14:paraId="38E324D3" w14:textId="07CE04F3" w:rsidR="000F654E" w:rsidRPr="001A34AB" w:rsidRDefault="000F654E" w:rsidP="001A28DA">
      <w:pPr>
        <w:pStyle w:val="Subttulo"/>
        <w:rPr>
          <w:lang w:val="ca-ES"/>
        </w:rPr>
      </w:pPr>
      <w:r w:rsidRPr="001A34AB">
        <w:rPr>
          <w:lang w:val="ca-ES"/>
        </w:rPr>
        <w:t xml:space="preserve">En aquest apartat es </w:t>
      </w:r>
      <w:r w:rsidR="00067350" w:rsidRPr="001A34AB">
        <w:rPr>
          <w:lang w:val="ca-ES"/>
        </w:rPr>
        <w:t>desenvolupa</w:t>
      </w:r>
      <w:r w:rsidRPr="001A34AB">
        <w:rPr>
          <w:lang w:val="ca-ES"/>
        </w:rPr>
        <w:t xml:space="preserve"> la confecció d'un catàleg de mitjans i recursos</w:t>
      </w:r>
      <w:r w:rsidR="00C45F64">
        <w:rPr>
          <w:lang w:val="ca-ES"/>
        </w:rPr>
        <w:t xml:space="preserve">. Caldrà completar la informació per a garantir que el PTM siga un document plenament operatiu. Les fitxes </w:t>
      </w:r>
      <w:r w:rsidR="00BF42F6">
        <w:rPr>
          <w:lang w:val="ca-ES"/>
        </w:rPr>
        <w:t>s’han d’adaptar a la realitat del Pla.</w:t>
      </w:r>
    </w:p>
    <w:p w14:paraId="7D089508" w14:textId="77777777" w:rsidR="001A28DA" w:rsidRPr="001A34AB" w:rsidRDefault="001A28DA" w:rsidP="00C45F64">
      <w:pPr>
        <w:pStyle w:val="Subttulo"/>
        <w:rPr>
          <w:rFonts w:cs="Arial"/>
          <w:lang w:val="ca-ES"/>
        </w:rPr>
      </w:pPr>
    </w:p>
    <w:p w14:paraId="34A10957" w14:textId="39BF089A" w:rsidR="00F7299D" w:rsidRPr="00C45F64" w:rsidRDefault="00BF42F6" w:rsidP="00C45F64">
      <w:pPr>
        <w:pStyle w:val="Subttulo"/>
        <w:rPr>
          <w:lang w:val="ca-ES"/>
        </w:rPr>
      </w:pPr>
      <w:r>
        <w:rPr>
          <w:lang w:val="ca-ES"/>
        </w:rPr>
        <w:t>Per garantir la protecció de dades aquest annex no formarà part de la documentació del pla que ha de sotmetre’s a informació pública.</w:t>
      </w:r>
    </w:p>
    <w:p w14:paraId="20F0212E" w14:textId="77777777" w:rsidR="00F7299D" w:rsidRPr="001A34AB" w:rsidRDefault="00F7299D" w:rsidP="000F654E">
      <w:pPr>
        <w:rPr>
          <w:rFonts w:cs="Arial"/>
          <w:lang w:val="ca-ES"/>
        </w:rPr>
      </w:pPr>
    </w:p>
    <w:p w14:paraId="4E7E1EFD" w14:textId="77777777" w:rsidR="00F7299D" w:rsidRDefault="00F7299D" w:rsidP="000F654E">
      <w:pPr>
        <w:rPr>
          <w:rFonts w:cs="Arial"/>
          <w:lang w:val="ca-ES"/>
        </w:rPr>
      </w:pPr>
    </w:p>
    <w:p w14:paraId="46C729F1" w14:textId="77777777" w:rsidR="00BF42F6" w:rsidRDefault="00BF42F6" w:rsidP="00BF42F6">
      <w:pPr>
        <w:rPr>
          <w:rFonts w:cs="Arial"/>
          <w:lang w:val="ca-ES"/>
        </w:rPr>
      </w:pPr>
      <w:r>
        <w:rPr>
          <w:rFonts w:cs="Arial"/>
          <w:lang w:val="ca-ES"/>
        </w:rPr>
        <w:t>Per a garantir l’operativitat del  PTM caldrà revisar la informació que figura en aquest annex almenys una vegada a l’any, i sempre que es produïsca un canvi en la corporació local.</w:t>
      </w:r>
    </w:p>
    <w:p w14:paraId="37359BA2" w14:textId="4FE2B1AD" w:rsidR="00BF42F6" w:rsidRPr="001A34AB" w:rsidRDefault="00BF42F6" w:rsidP="00BF42F6">
      <w:pPr>
        <w:rPr>
          <w:rFonts w:cs="Arial"/>
          <w:lang w:val="ca-ES"/>
        </w:rPr>
        <w:sectPr w:rsidR="00BF42F6" w:rsidRPr="001A34AB" w:rsidSect="00E66C29">
          <w:footerReference w:type="default" r:id="rId17"/>
          <w:footnotePr>
            <w:pos w:val="sectEnd"/>
          </w:footnotePr>
          <w:endnotePr>
            <w:numFmt w:val="decimal"/>
            <w:numStart w:val="0"/>
          </w:endnotePr>
          <w:pgSz w:w="11907" w:h="16840" w:code="9"/>
          <w:pgMar w:top="1985" w:right="1134" w:bottom="1134" w:left="1134" w:header="720" w:footer="720" w:gutter="0"/>
          <w:pgNumType w:start="1"/>
          <w:cols w:space="720"/>
          <w:docGrid w:linePitch="272"/>
        </w:sectPr>
      </w:pPr>
    </w:p>
    <w:p w14:paraId="1EA058FD" w14:textId="77777777" w:rsidR="00566273" w:rsidRPr="001A34AB" w:rsidRDefault="008467DA" w:rsidP="00EE2688">
      <w:pPr>
        <w:pStyle w:val="Ttulo2"/>
        <w:rPr>
          <w:lang w:val="ca-ES"/>
        </w:rPr>
      </w:pPr>
      <w:r w:rsidRPr="001A34AB">
        <w:rPr>
          <w:lang w:val="ca-ES"/>
        </w:rPr>
        <w:lastRenderedPageBreak/>
        <w:t>UNITAT</w:t>
      </w:r>
      <w:r w:rsidR="007060FC" w:rsidRPr="001A34AB">
        <w:rPr>
          <w:lang w:val="ca-ES"/>
        </w:rPr>
        <w:t xml:space="preserve"> </w:t>
      </w:r>
      <w:r w:rsidRPr="001A34AB">
        <w:rPr>
          <w:lang w:val="ca-ES"/>
        </w:rPr>
        <w:t>BÀSICA</w:t>
      </w:r>
      <w:r w:rsidR="007060FC" w:rsidRPr="001A34AB">
        <w:rPr>
          <w:lang w:val="ca-ES"/>
        </w:rPr>
        <w:t xml:space="preserve"> DE</w:t>
      </w:r>
      <w:r w:rsidR="00566273" w:rsidRPr="001A34AB">
        <w:rPr>
          <w:lang w:val="ca-ES"/>
        </w:rPr>
        <w:t xml:space="preserve"> SEGURETAT</w:t>
      </w:r>
    </w:p>
    <w:p w14:paraId="0882B229" w14:textId="77777777" w:rsidR="00566273" w:rsidRPr="001A34AB" w:rsidRDefault="00566273" w:rsidP="001A28DA">
      <w:pPr>
        <w:rPr>
          <w:lang w:val="ca-ES"/>
        </w:rPr>
      </w:pPr>
    </w:p>
    <w:p w14:paraId="18F996FA" w14:textId="77777777" w:rsidR="00566273" w:rsidRPr="001A34AB" w:rsidRDefault="00566273" w:rsidP="001A28DA">
      <w:pPr>
        <w:pStyle w:val="Ttulo3"/>
        <w:rPr>
          <w:lang w:val="ca-ES"/>
        </w:rPr>
      </w:pPr>
      <w:r w:rsidRPr="001A34AB">
        <w:rPr>
          <w:lang w:val="ca-ES"/>
        </w:rPr>
        <w:t>FITXA Núm.</w:t>
      </w:r>
      <w:r w:rsidR="00EE2688" w:rsidRPr="001A34AB">
        <w:rPr>
          <w:lang w:val="ca-ES"/>
        </w:rPr>
        <w:t xml:space="preserve"> 1</w:t>
      </w:r>
    </w:p>
    <w:p w14:paraId="3A21C49F" w14:textId="77777777" w:rsidR="00566273" w:rsidRPr="001A34AB" w:rsidRDefault="00566273" w:rsidP="00303B02">
      <w:pPr>
        <w:rPr>
          <w:lang w:val="ca-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3334"/>
        <w:gridCol w:w="1843"/>
        <w:gridCol w:w="4394"/>
        <w:gridCol w:w="1701"/>
      </w:tblGrid>
      <w:tr w:rsidR="008467DA" w:rsidRPr="001A34AB" w14:paraId="6DF9F20D" w14:textId="77777777" w:rsidTr="00D22DF5">
        <w:trPr>
          <w:jc w:val="center"/>
        </w:trPr>
        <w:tc>
          <w:tcPr>
            <w:tcW w:w="1877" w:type="dxa"/>
            <w:shd w:val="clear" w:color="auto" w:fill="C2D69B"/>
          </w:tcPr>
          <w:p w14:paraId="3C80CC66" w14:textId="77777777" w:rsidR="008467DA" w:rsidRPr="001A34AB" w:rsidRDefault="008467DA" w:rsidP="001A28DA">
            <w:pPr>
              <w:rPr>
                <w:lang w:val="ca-ES"/>
              </w:rPr>
            </w:pPr>
            <w:r w:rsidRPr="001A34AB">
              <w:rPr>
                <w:lang w:val="ca-ES"/>
              </w:rPr>
              <w:t>Entitat</w:t>
            </w:r>
          </w:p>
        </w:tc>
        <w:tc>
          <w:tcPr>
            <w:tcW w:w="3334" w:type="dxa"/>
            <w:shd w:val="clear" w:color="auto" w:fill="C2D69B"/>
            <w:vAlign w:val="center"/>
          </w:tcPr>
          <w:p w14:paraId="342E2738" w14:textId="77777777" w:rsidR="008467DA" w:rsidRPr="001A34AB" w:rsidRDefault="008467DA" w:rsidP="00D22DF5">
            <w:pPr>
              <w:rPr>
                <w:lang w:val="ca-ES"/>
              </w:rPr>
            </w:pPr>
            <w:r>
              <w:rPr>
                <w:lang w:val="ca-ES"/>
              </w:rPr>
              <w:t>Adreça</w:t>
            </w:r>
          </w:p>
        </w:tc>
        <w:tc>
          <w:tcPr>
            <w:tcW w:w="1843" w:type="dxa"/>
            <w:shd w:val="clear" w:color="auto" w:fill="C2D69B"/>
          </w:tcPr>
          <w:p w14:paraId="69A351BA" w14:textId="77777777" w:rsidR="008467DA" w:rsidRPr="001A34AB" w:rsidRDefault="008467DA" w:rsidP="001A28DA">
            <w:pPr>
              <w:rPr>
                <w:lang w:val="ca-ES"/>
              </w:rPr>
            </w:pPr>
            <w:r w:rsidRPr="001A34AB">
              <w:rPr>
                <w:lang w:val="ca-ES"/>
              </w:rPr>
              <w:t>Població</w:t>
            </w:r>
          </w:p>
        </w:tc>
        <w:tc>
          <w:tcPr>
            <w:tcW w:w="4394" w:type="dxa"/>
            <w:shd w:val="clear" w:color="auto" w:fill="C2D69B"/>
          </w:tcPr>
          <w:p w14:paraId="39834A3A" w14:textId="77777777" w:rsidR="008467DA" w:rsidRPr="001A34AB" w:rsidRDefault="008467DA" w:rsidP="001A28DA">
            <w:pPr>
              <w:rPr>
                <w:lang w:val="ca-ES"/>
              </w:rPr>
            </w:pPr>
            <w:r w:rsidRPr="001A34AB">
              <w:rPr>
                <w:lang w:val="ca-ES"/>
              </w:rPr>
              <w:t>Responsable / Càrrec</w:t>
            </w:r>
          </w:p>
        </w:tc>
        <w:tc>
          <w:tcPr>
            <w:tcW w:w="1701" w:type="dxa"/>
            <w:shd w:val="clear" w:color="auto" w:fill="C2D69B"/>
          </w:tcPr>
          <w:p w14:paraId="7CC35DFF" w14:textId="77777777" w:rsidR="008467DA" w:rsidRPr="001A34AB" w:rsidRDefault="008467DA" w:rsidP="001A28DA">
            <w:pPr>
              <w:rPr>
                <w:lang w:val="ca-ES"/>
              </w:rPr>
            </w:pPr>
            <w:r w:rsidRPr="001A34AB">
              <w:rPr>
                <w:lang w:val="ca-ES"/>
              </w:rPr>
              <w:t>Telèfon</w:t>
            </w:r>
          </w:p>
        </w:tc>
      </w:tr>
      <w:tr w:rsidR="00303B02" w:rsidRPr="001A34AB" w14:paraId="1FEBB219" w14:textId="77777777" w:rsidTr="00E16E0D">
        <w:trPr>
          <w:jc w:val="center"/>
        </w:trPr>
        <w:tc>
          <w:tcPr>
            <w:tcW w:w="1877" w:type="dxa"/>
            <w:shd w:val="clear" w:color="auto" w:fill="EAF1DD"/>
            <w:vAlign w:val="center"/>
          </w:tcPr>
          <w:p w14:paraId="28C7C4A6" w14:textId="77777777" w:rsidR="00303B02" w:rsidRPr="001A34AB" w:rsidRDefault="00303B02" w:rsidP="001A28DA">
            <w:pPr>
              <w:rPr>
                <w:sz w:val="18"/>
                <w:szCs w:val="18"/>
                <w:lang w:val="ca-ES"/>
              </w:rPr>
            </w:pPr>
            <w:r w:rsidRPr="001A34AB">
              <w:rPr>
                <w:sz w:val="18"/>
                <w:szCs w:val="18"/>
                <w:lang w:val="ca-ES"/>
              </w:rPr>
              <w:t>P</w:t>
            </w:r>
            <w:r w:rsidR="00E16E0D" w:rsidRPr="001A34AB">
              <w:rPr>
                <w:sz w:val="18"/>
                <w:szCs w:val="18"/>
                <w:lang w:val="ca-ES"/>
              </w:rPr>
              <w:t>olic</w:t>
            </w:r>
            <w:r w:rsidR="008467DA">
              <w:rPr>
                <w:sz w:val="18"/>
                <w:szCs w:val="18"/>
                <w:lang w:val="ca-ES"/>
              </w:rPr>
              <w:t>i</w:t>
            </w:r>
            <w:r w:rsidRPr="001A34AB">
              <w:rPr>
                <w:sz w:val="18"/>
                <w:szCs w:val="18"/>
                <w:lang w:val="ca-ES"/>
              </w:rPr>
              <w:t>a Local</w:t>
            </w:r>
          </w:p>
        </w:tc>
        <w:tc>
          <w:tcPr>
            <w:tcW w:w="3334" w:type="dxa"/>
          </w:tcPr>
          <w:p w14:paraId="12CFEBC0" w14:textId="77777777" w:rsidR="00303B02" w:rsidRPr="001A34AB" w:rsidRDefault="00303B02" w:rsidP="001A28DA">
            <w:pPr>
              <w:rPr>
                <w:szCs w:val="24"/>
                <w:lang w:val="ca-ES"/>
              </w:rPr>
            </w:pPr>
          </w:p>
        </w:tc>
        <w:tc>
          <w:tcPr>
            <w:tcW w:w="1843" w:type="dxa"/>
          </w:tcPr>
          <w:p w14:paraId="4D93D740" w14:textId="77777777" w:rsidR="00303B02" w:rsidRPr="001A34AB" w:rsidRDefault="00303B02" w:rsidP="001A28DA">
            <w:pPr>
              <w:rPr>
                <w:szCs w:val="24"/>
                <w:lang w:val="ca-ES"/>
              </w:rPr>
            </w:pPr>
          </w:p>
        </w:tc>
        <w:tc>
          <w:tcPr>
            <w:tcW w:w="4394" w:type="dxa"/>
          </w:tcPr>
          <w:p w14:paraId="3BB59C6D" w14:textId="77777777" w:rsidR="00303B02" w:rsidRPr="001A34AB" w:rsidRDefault="00303B02" w:rsidP="001A28DA">
            <w:pPr>
              <w:rPr>
                <w:szCs w:val="24"/>
                <w:lang w:val="ca-ES"/>
              </w:rPr>
            </w:pPr>
          </w:p>
        </w:tc>
        <w:tc>
          <w:tcPr>
            <w:tcW w:w="1701" w:type="dxa"/>
          </w:tcPr>
          <w:p w14:paraId="413EC3D6" w14:textId="77777777" w:rsidR="00303B02" w:rsidRPr="001A34AB" w:rsidRDefault="00303B02" w:rsidP="001A28DA">
            <w:pPr>
              <w:rPr>
                <w:szCs w:val="24"/>
                <w:lang w:val="ca-ES"/>
              </w:rPr>
            </w:pPr>
          </w:p>
        </w:tc>
      </w:tr>
      <w:tr w:rsidR="006B1DA8" w:rsidRPr="001A34AB" w14:paraId="6DFF0829" w14:textId="77777777" w:rsidTr="001A28DA">
        <w:trPr>
          <w:cantSplit/>
          <w:trHeight w:val="1701"/>
          <w:jc w:val="center"/>
        </w:trPr>
        <w:tc>
          <w:tcPr>
            <w:tcW w:w="1877" w:type="dxa"/>
            <w:shd w:val="clear" w:color="auto" w:fill="EAF1DD"/>
            <w:vAlign w:val="center"/>
          </w:tcPr>
          <w:p w14:paraId="301C3C41" w14:textId="77777777" w:rsidR="00E16E0D" w:rsidRPr="001A34AB" w:rsidRDefault="006B1DA8" w:rsidP="001A28DA">
            <w:pPr>
              <w:rPr>
                <w:sz w:val="18"/>
                <w:szCs w:val="18"/>
                <w:lang w:val="ca-ES"/>
              </w:rPr>
            </w:pPr>
            <w:r w:rsidRPr="001A34AB">
              <w:rPr>
                <w:sz w:val="18"/>
                <w:szCs w:val="18"/>
                <w:lang w:val="ca-ES"/>
              </w:rPr>
              <w:t xml:space="preserve">Recursos </w:t>
            </w:r>
          </w:p>
          <w:p w14:paraId="464054EB" w14:textId="77777777" w:rsidR="006B1DA8" w:rsidRPr="001A34AB" w:rsidRDefault="006B1DA8" w:rsidP="001A28DA">
            <w:pPr>
              <w:rPr>
                <w:sz w:val="18"/>
                <w:szCs w:val="18"/>
                <w:lang w:val="ca-ES"/>
              </w:rPr>
            </w:pPr>
            <w:r w:rsidRPr="001A34AB">
              <w:rPr>
                <w:sz w:val="18"/>
                <w:szCs w:val="18"/>
                <w:lang w:val="ca-ES"/>
              </w:rPr>
              <w:t>Policia local</w:t>
            </w:r>
          </w:p>
        </w:tc>
        <w:tc>
          <w:tcPr>
            <w:tcW w:w="11272" w:type="dxa"/>
            <w:gridSpan w:val="4"/>
          </w:tcPr>
          <w:p w14:paraId="2D0683E7" w14:textId="77777777" w:rsidR="006B1DA8" w:rsidRPr="001A34AB" w:rsidRDefault="006B1DA8" w:rsidP="001A28DA">
            <w:pPr>
              <w:rPr>
                <w:szCs w:val="24"/>
                <w:lang w:val="ca-ES"/>
              </w:rPr>
            </w:pPr>
          </w:p>
        </w:tc>
      </w:tr>
      <w:tr w:rsidR="00303B02" w:rsidRPr="001A34AB" w14:paraId="29EF0A8B" w14:textId="77777777" w:rsidTr="00E16E0D">
        <w:trPr>
          <w:jc w:val="center"/>
        </w:trPr>
        <w:tc>
          <w:tcPr>
            <w:tcW w:w="1877" w:type="dxa"/>
            <w:shd w:val="clear" w:color="auto" w:fill="EAF1DD"/>
            <w:vAlign w:val="center"/>
          </w:tcPr>
          <w:p w14:paraId="6BE90587" w14:textId="77777777" w:rsidR="00303B02" w:rsidRPr="001A34AB" w:rsidRDefault="00303B02" w:rsidP="001A28DA">
            <w:pPr>
              <w:rPr>
                <w:sz w:val="18"/>
                <w:szCs w:val="18"/>
                <w:lang w:val="ca-ES"/>
              </w:rPr>
            </w:pPr>
            <w:r w:rsidRPr="001A34AB">
              <w:rPr>
                <w:sz w:val="18"/>
                <w:szCs w:val="18"/>
                <w:lang w:val="ca-ES"/>
              </w:rPr>
              <w:t>Guàrdia Civil / Cos Nacional de Policia</w:t>
            </w:r>
          </w:p>
        </w:tc>
        <w:tc>
          <w:tcPr>
            <w:tcW w:w="3334" w:type="dxa"/>
          </w:tcPr>
          <w:p w14:paraId="6585F6F7" w14:textId="77777777" w:rsidR="00303B02" w:rsidRPr="001A34AB" w:rsidRDefault="00303B02" w:rsidP="001A28DA">
            <w:pPr>
              <w:rPr>
                <w:szCs w:val="24"/>
                <w:lang w:val="ca-ES"/>
              </w:rPr>
            </w:pPr>
          </w:p>
        </w:tc>
        <w:tc>
          <w:tcPr>
            <w:tcW w:w="1843" w:type="dxa"/>
          </w:tcPr>
          <w:p w14:paraId="5F60435C" w14:textId="77777777" w:rsidR="00303B02" w:rsidRPr="001A34AB" w:rsidRDefault="00303B02" w:rsidP="001A28DA">
            <w:pPr>
              <w:rPr>
                <w:szCs w:val="24"/>
                <w:lang w:val="ca-ES"/>
              </w:rPr>
            </w:pPr>
          </w:p>
        </w:tc>
        <w:tc>
          <w:tcPr>
            <w:tcW w:w="4394" w:type="dxa"/>
          </w:tcPr>
          <w:p w14:paraId="0B051444" w14:textId="77777777" w:rsidR="00303B02" w:rsidRPr="001A34AB" w:rsidRDefault="00303B02" w:rsidP="001A28DA">
            <w:pPr>
              <w:rPr>
                <w:szCs w:val="24"/>
                <w:lang w:val="ca-ES"/>
              </w:rPr>
            </w:pPr>
          </w:p>
        </w:tc>
        <w:tc>
          <w:tcPr>
            <w:tcW w:w="1701" w:type="dxa"/>
          </w:tcPr>
          <w:p w14:paraId="5CE72122" w14:textId="77777777" w:rsidR="00303B02" w:rsidRPr="001A34AB" w:rsidRDefault="00303B02" w:rsidP="001A28DA">
            <w:pPr>
              <w:rPr>
                <w:szCs w:val="24"/>
                <w:lang w:val="ca-ES"/>
              </w:rPr>
            </w:pPr>
          </w:p>
        </w:tc>
      </w:tr>
      <w:tr w:rsidR="00303B02" w:rsidRPr="001A34AB" w14:paraId="338B2C69" w14:textId="77777777" w:rsidTr="00E16E0D">
        <w:trPr>
          <w:jc w:val="center"/>
        </w:trPr>
        <w:tc>
          <w:tcPr>
            <w:tcW w:w="1877" w:type="dxa"/>
            <w:shd w:val="clear" w:color="auto" w:fill="EAF1DD"/>
            <w:vAlign w:val="center"/>
          </w:tcPr>
          <w:p w14:paraId="52742D45" w14:textId="77777777" w:rsidR="00303B02" w:rsidRPr="001A34AB" w:rsidRDefault="00303B02" w:rsidP="001A28DA">
            <w:pPr>
              <w:rPr>
                <w:sz w:val="18"/>
                <w:szCs w:val="18"/>
                <w:lang w:val="ca-ES"/>
              </w:rPr>
            </w:pPr>
            <w:r w:rsidRPr="001A34AB">
              <w:rPr>
                <w:sz w:val="18"/>
                <w:szCs w:val="18"/>
                <w:lang w:val="ca-ES"/>
              </w:rPr>
              <w:t>Caserna / Comissaria de referència</w:t>
            </w:r>
          </w:p>
        </w:tc>
        <w:tc>
          <w:tcPr>
            <w:tcW w:w="3334" w:type="dxa"/>
          </w:tcPr>
          <w:p w14:paraId="4DF98170" w14:textId="77777777" w:rsidR="00303B02" w:rsidRPr="001A34AB" w:rsidRDefault="00303B02" w:rsidP="001A28DA">
            <w:pPr>
              <w:rPr>
                <w:szCs w:val="24"/>
                <w:lang w:val="ca-ES"/>
              </w:rPr>
            </w:pPr>
          </w:p>
        </w:tc>
        <w:tc>
          <w:tcPr>
            <w:tcW w:w="1843" w:type="dxa"/>
          </w:tcPr>
          <w:p w14:paraId="77E78990" w14:textId="77777777" w:rsidR="00303B02" w:rsidRPr="001A34AB" w:rsidRDefault="00303B02" w:rsidP="001A28DA">
            <w:pPr>
              <w:rPr>
                <w:szCs w:val="24"/>
                <w:lang w:val="ca-ES"/>
              </w:rPr>
            </w:pPr>
          </w:p>
        </w:tc>
        <w:tc>
          <w:tcPr>
            <w:tcW w:w="4394" w:type="dxa"/>
          </w:tcPr>
          <w:p w14:paraId="08955E64" w14:textId="77777777" w:rsidR="00303B02" w:rsidRPr="001A34AB" w:rsidRDefault="00303B02" w:rsidP="001A28DA">
            <w:pPr>
              <w:rPr>
                <w:szCs w:val="24"/>
                <w:lang w:val="ca-ES"/>
              </w:rPr>
            </w:pPr>
          </w:p>
        </w:tc>
        <w:tc>
          <w:tcPr>
            <w:tcW w:w="1701" w:type="dxa"/>
          </w:tcPr>
          <w:p w14:paraId="6552C638" w14:textId="77777777" w:rsidR="00303B02" w:rsidRPr="001A34AB" w:rsidRDefault="00303B02" w:rsidP="001A28DA">
            <w:pPr>
              <w:rPr>
                <w:szCs w:val="24"/>
                <w:lang w:val="ca-ES"/>
              </w:rPr>
            </w:pPr>
          </w:p>
        </w:tc>
      </w:tr>
    </w:tbl>
    <w:p w14:paraId="7D33785B" w14:textId="77777777" w:rsidR="00303B02" w:rsidRPr="001A34AB" w:rsidRDefault="00303B02" w:rsidP="00303B02">
      <w:pPr>
        <w:rPr>
          <w:lang w:val="ca-ES"/>
        </w:rPr>
      </w:pPr>
    </w:p>
    <w:p w14:paraId="3A9D2E73" w14:textId="77777777" w:rsidR="00566273" w:rsidRPr="001A34AB" w:rsidRDefault="006B1DA8" w:rsidP="00430C08">
      <w:pPr>
        <w:pStyle w:val="Ttulo2"/>
        <w:rPr>
          <w:lang w:val="ca-ES"/>
        </w:rPr>
      </w:pPr>
      <w:r w:rsidRPr="001A34AB">
        <w:rPr>
          <w:lang w:val="ca-ES"/>
        </w:rPr>
        <w:br w:type="page"/>
      </w:r>
      <w:r w:rsidR="00566273" w:rsidRPr="001A34AB">
        <w:rPr>
          <w:lang w:val="ca-ES"/>
        </w:rPr>
        <w:lastRenderedPageBreak/>
        <w:t xml:space="preserve">UNITAT </w:t>
      </w:r>
      <w:r w:rsidR="008467DA" w:rsidRPr="001A34AB">
        <w:rPr>
          <w:lang w:val="ca-ES"/>
        </w:rPr>
        <w:t>BÀSICA</w:t>
      </w:r>
      <w:r w:rsidR="00566273" w:rsidRPr="001A34AB">
        <w:rPr>
          <w:lang w:val="ca-ES"/>
        </w:rPr>
        <w:t xml:space="preserve"> D'INTERVENCIÓ </w:t>
      </w:r>
    </w:p>
    <w:p w14:paraId="3B0BC121" w14:textId="77777777" w:rsidR="00566273" w:rsidRPr="001A34AB" w:rsidRDefault="00566273" w:rsidP="006B1DA8">
      <w:pPr>
        <w:rPr>
          <w:lang w:val="ca-ES"/>
        </w:rPr>
      </w:pPr>
    </w:p>
    <w:p w14:paraId="4CFCD02D" w14:textId="77777777" w:rsidR="00566273" w:rsidRPr="001A34AB" w:rsidRDefault="00566273" w:rsidP="001A28DA">
      <w:pPr>
        <w:pStyle w:val="Ttulo3"/>
        <w:rPr>
          <w:lang w:val="ca-ES"/>
        </w:rPr>
      </w:pPr>
      <w:r w:rsidRPr="001A34AB">
        <w:rPr>
          <w:lang w:val="ca-ES"/>
        </w:rPr>
        <w:t>FITXA Núm. 2</w:t>
      </w:r>
    </w:p>
    <w:p w14:paraId="19CB293D" w14:textId="77777777" w:rsidR="00E70FAF" w:rsidRPr="001A34AB" w:rsidRDefault="00E70FAF" w:rsidP="001A28DA">
      <w:pPr>
        <w:rPr>
          <w:lang w:val="ca-ES"/>
        </w:rPr>
      </w:pPr>
    </w:p>
    <w:tbl>
      <w:tblPr>
        <w:tblW w:w="1289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761"/>
        <w:gridCol w:w="2080"/>
        <w:gridCol w:w="4160"/>
        <w:gridCol w:w="3055"/>
      </w:tblGrid>
      <w:tr w:rsidR="008467DA" w:rsidRPr="001A34AB" w14:paraId="1D637719" w14:textId="77777777" w:rsidTr="00E83D1A">
        <w:tc>
          <w:tcPr>
            <w:tcW w:w="1843" w:type="dxa"/>
            <w:tcBorders>
              <w:bottom w:val="single" w:sz="4" w:space="0" w:color="000000"/>
            </w:tcBorders>
            <w:shd w:val="clear" w:color="auto" w:fill="C2D69B"/>
            <w:vAlign w:val="center"/>
          </w:tcPr>
          <w:p w14:paraId="21F9C94D" w14:textId="77777777" w:rsidR="008467DA" w:rsidRPr="001A34AB" w:rsidRDefault="008467DA" w:rsidP="001A28DA">
            <w:pPr>
              <w:rPr>
                <w:lang w:val="ca-ES"/>
              </w:rPr>
            </w:pPr>
            <w:r w:rsidRPr="001A34AB">
              <w:rPr>
                <w:lang w:val="ca-ES"/>
              </w:rPr>
              <w:t>Entitat</w:t>
            </w:r>
          </w:p>
        </w:tc>
        <w:tc>
          <w:tcPr>
            <w:tcW w:w="1761" w:type="dxa"/>
            <w:tcBorders>
              <w:bottom w:val="single" w:sz="4" w:space="0" w:color="000000"/>
            </w:tcBorders>
            <w:shd w:val="clear" w:color="auto" w:fill="C2D69B"/>
            <w:vAlign w:val="center"/>
          </w:tcPr>
          <w:p w14:paraId="06AC5509" w14:textId="77777777" w:rsidR="008467DA" w:rsidRPr="001A34AB" w:rsidRDefault="008467DA" w:rsidP="00D22DF5">
            <w:pPr>
              <w:rPr>
                <w:lang w:val="ca-ES"/>
              </w:rPr>
            </w:pPr>
            <w:r>
              <w:rPr>
                <w:lang w:val="ca-ES"/>
              </w:rPr>
              <w:t>Adreça</w:t>
            </w:r>
          </w:p>
        </w:tc>
        <w:tc>
          <w:tcPr>
            <w:tcW w:w="2080" w:type="dxa"/>
            <w:tcBorders>
              <w:bottom w:val="single" w:sz="4" w:space="0" w:color="000000"/>
            </w:tcBorders>
            <w:shd w:val="clear" w:color="auto" w:fill="C2D69B"/>
            <w:vAlign w:val="center"/>
          </w:tcPr>
          <w:p w14:paraId="1C46E761" w14:textId="77777777" w:rsidR="008467DA" w:rsidRPr="001A34AB" w:rsidRDefault="008467DA" w:rsidP="001A28DA">
            <w:pPr>
              <w:rPr>
                <w:lang w:val="ca-ES"/>
              </w:rPr>
            </w:pPr>
            <w:r w:rsidRPr="001A34AB">
              <w:rPr>
                <w:lang w:val="ca-ES"/>
              </w:rPr>
              <w:t>Població</w:t>
            </w:r>
          </w:p>
        </w:tc>
        <w:tc>
          <w:tcPr>
            <w:tcW w:w="4160" w:type="dxa"/>
            <w:tcBorders>
              <w:bottom w:val="single" w:sz="4" w:space="0" w:color="000000"/>
            </w:tcBorders>
            <w:shd w:val="clear" w:color="auto" w:fill="C2D69B"/>
            <w:vAlign w:val="center"/>
          </w:tcPr>
          <w:p w14:paraId="6727350D" w14:textId="77777777" w:rsidR="008467DA" w:rsidRPr="001A34AB" w:rsidRDefault="008467DA" w:rsidP="001A28DA">
            <w:pPr>
              <w:rPr>
                <w:lang w:val="ca-ES"/>
              </w:rPr>
            </w:pPr>
            <w:r w:rsidRPr="001A34AB">
              <w:rPr>
                <w:lang w:val="ca-ES"/>
              </w:rPr>
              <w:t>Responsable / càrrec</w:t>
            </w:r>
          </w:p>
        </w:tc>
        <w:tc>
          <w:tcPr>
            <w:tcW w:w="3055" w:type="dxa"/>
            <w:tcBorders>
              <w:bottom w:val="single" w:sz="4" w:space="0" w:color="000000"/>
            </w:tcBorders>
            <w:shd w:val="clear" w:color="auto" w:fill="C2D69B"/>
            <w:vAlign w:val="center"/>
          </w:tcPr>
          <w:p w14:paraId="662B1221" w14:textId="77777777" w:rsidR="008467DA" w:rsidRPr="001A34AB" w:rsidRDefault="008467DA" w:rsidP="001A28DA">
            <w:pPr>
              <w:rPr>
                <w:lang w:val="ca-ES"/>
              </w:rPr>
            </w:pPr>
            <w:r w:rsidRPr="001A34AB">
              <w:rPr>
                <w:lang w:val="ca-ES"/>
              </w:rPr>
              <w:t>Telèfon</w:t>
            </w:r>
          </w:p>
        </w:tc>
      </w:tr>
      <w:tr w:rsidR="008467DA" w:rsidRPr="001A34AB" w14:paraId="3F63EE87" w14:textId="77777777" w:rsidTr="00E16E0D">
        <w:trPr>
          <w:trHeight w:val="387"/>
        </w:trPr>
        <w:tc>
          <w:tcPr>
            <w:tcW w:w="1843" w:type="dxa"/>
            <w:shd w:val="clear" w:color="auto" w:fill="EAF1DD"/>
            <w:vAlign w:val="center"/>
          </w:tcPr>
          <w:p w14:paraId="0BDCBE45" w14:textId="77777777" w:rsidR="008467DA" w:rsidRPr="001A34AB" w:rsidRDefault="008467DA" w:rsidP="001A28DA">
            <w:pPr>
              <w:rPr>
                <w:sz w:val="18"/>
                <w:szCs w:val="18"/>
                <w:lang w:val="ca-ES"/>
              </w:rPr>
            </w:pPr>
            <w:r w:rsidRPr="001A34AB">
              <w:rPr>
                <w:sz w:val="18"/>
                <w:szCs w:val="18"/>
                <w:lang w:val="ca-ES"/>
              </w:rPr>
              <w:t>C</w:t>
            </w:r>
            <w:r>
              <w:rPr>
                <w:sz w:val="18"/>
                <w:szCs w:val="18"/>
                <w:lang w:val="ca-ES"/>
              </w:rPr>
              <w:t>onsorci</w:t>
            </w:r>
            <w:r w:rsidRPr="001A34AB">
              <w:rPr>
                <w:sz w:val="18"/>
                <w:szCs w:val="18"/>
                <w:lang w:val="ca-ES"/>
              </w:rPr>
              <w:t xml:space="preserve"> Provincial de Bombers</w:t>
            </w:r>
          </w:p>
        </w:tc>
        <w:tc>
          <w:tcPr>
            <w:tcW w:w="1761" w:type="dxa"/>
            <w:shd w:val="clear" w:color="auto" w:fill="FFFFFF"/>
          </w:tcPr>
          <w:p w14:paraId="2E7C1BC8" w14:textId="77777777" w:rsidR="008467DA" w:rsidRPr="001A34AB" w:rsidRDefault="008467DA" w:rsidP="001A28DA">
            <w:pPr>
              <w:rPr>
                <w:sz w:val="18"/>
                <w:szCs w:val="18"/>
                <w:lang w:val="ca-ES"/>
              </w:rPr>
            </w:pPr>
          </w:p>
        </w:tc>
        <w:tc>
          <w:tcPr>
            <w:tcW w:w="2080" w:type="dxa"/>
            <w:shd w:val="clear" w:color="auto" w:fill="FFFFFF"/>
          </w:tcPr>
          <w:p w14:paraId="6A42A2C4" w14:textId="77777777" w:rsidR="008467DA" w:rsidRPr="001A34AB" w:rsidRDefault="008467DA" w:rsidP="001A28DA">
            <w:pPr>
              <w:rPr>
                <w:sz w:val="18"/>
                <w:szCs w:val="18"/>
                <w:lang w:val="ca-ES"/>
              </w:rPr>
            </w:pPr>
          </w:p>
        </w:tc>
        <w:tc>
          <w:tcPr>
            <w:tcW w:w="4160" w:type="dxa"/>
            <w:shd w:val="clear" w:color="auto" w:fill="FFFFFF"/>
          </w:tcPr>
          <w:p w14:paraId="196B349D" w14:textId="77777777" w:rsidR="008467DA" w:rsidRPr="001A34AB" w:rsidRDefault="008467DA" w:rsidP="001A28DA">
            <w:pPr>
              <w:rPr>
                <w:sz w:val="18"/>
                <w:szCs w:val="18"/>
                <w:lang w:val="ca-ES"/>
              </w:rPr>
            </w:pPr>
          </w:p>
        </w:tc>
        <w:tc>
          <w:tcPr>
            <w:tcW w:w="3055" w:type="dxa"/>
            <w:shd w:val="clear" w:color="auto" w:fill="FFFFFF"/>
          </w:tcPr>
          <w:p w14:paraId="40CE24BB" w14:textId="77777777" w:rsidR="008467DA" w:rsidRPr="001A34AB" w:rsidRDefault="008467DA" w:rsidP="001A28DA">
            <w:pPr>
              <w:rPr>
                <w:sz w:val="18"/>
                <w:szCs w:val="18"/>
                <w:lang w:val="ca-ES"/>
              </w:rPr>
            </w:pPr>
          </w:p>
        </w:tc>
      </w:tr>
      <w:tr w:rsidR="008467DA" w:rsidRPr="001A34AB" w14:paraId="4A6DC5BC" w14:textId="77777777" w:rsidTr="00E16E0D">
        <w:trPr>
          <w:trHeight w:val="387"/>
        </w:trPr>
        <w:tc>
          <w:tcPr>
            <w:tcW w:w="1843" w:type="dxa"/>
            <w:shd w:val="clear" w:color="auto" w:fill="EAF1DD"/>
            <w:vAlign w:val="center"/>
          </w:tcPr>
          <w:p w14:paraId="77C28DA7" w14:textId="77777777" w:rsidR="008467DA" w:rsidRPr="001A34AB" w:rsidRDefault="008467DA" w:rsidP="008467DA">
            <w:pPr>
              <w:rPr>
                <w:sz w:val="18"/>
                <w:szCs w:val="18"/>
                <w:lang w:val="ca-ES"/>
              </w:rPr>
            </w:pPr>
            <w:r w:rsidRPr="001A34AB">
              <w:rPr>
                <w:sz w:val="18"/>
                <w:szCs w:val="18"/>
                <w:lang w:val="ca-ES"/>
              </w:rPr>
              <w:t>Par</w:t>
            </w:r>
            <w:r>
              <w:rPr>
                <w:sz w:val="18"/>
                <w:szCs w:val="18"/>
                <w:lang w:val="ca-ES"/>
              </w:rPr>
              <w:t>c d</w:t>
            </w:r>
            <w:r w:rsidRPr="001A34AB">
              <w:rPr>
                <w:sz w:val="18"/>
                <w:szCs w:val="18"/>
                <w:lang w:val="ca-ES"/>
              </w:rPr>
              <w:t>e Bombers de Referència</w:t>
            </w:r>
          </w:p>
        </w:tc>
        <w:tc>
          <w:tcPr>
            <w:tcW w:w="1761" w:type="dxa"/>
            <w:shd w:val="clear" w:color="auto" w:fill="FFFFFF"/>
          </w:tcPr>
          <w:p w14:paraId="7DC12CFC" w14:textId="77777777" w:rsidR="008467DA" w:rsidRPr="001A34AB" w:rsidRDefault="008467DA" w:rsidP="001A28DA">
            <w:pPr>
              <w:rPr>
                <w:sz w:val="18"/>
                <w:szCs w:val="18"/>
                <w:lang w:val="ca-ES"/>
              </w:rPr>
            </w:pPr>
          </w:p>
        </w:tc>
        <w:tc>
          <w:tcPr>
            <w:tcW w:w="2080" w:type="dxa"/>
            <w:shd w:val="clear" w:color="auto" w:fill="FFFFFF"/>
          </w:tcPr>
          <w:p w14:paraId="76E7C058" w14:textId="77777777" w:rsidR="008467DA" w:rsidRPr="001A34AB" w:rsidRDefault="008467DA" w:rsidP="001A28DA">
            <w:pPr>
              <w:rPr>
                <w:sz w:val="18"/>
                <w:szCs w:val="18"/>
                <w:lang w:val="ca-ES"/>
              </w:rPr>
            </w:pPr>
          </w:p>
        </w:tc>
        <w:tc>
          <w:tcPr>
            <w:tcW w:w="4160" w:type="dxa"/>
            <w:shd w:val="clear" w:color="auto" w:fill="FFFFFF"/>
          </w:tcPr>
          <w:p w14:paraId="33CAF977" w14:textId="77777777" w:rsidR="008467DA" w:rsidRPr="001A34AB" w:rsidRDefault="008467DA" w:rsidP="001A28DA">
            <w:pPr>
              <w:rPr>
                <w:sz w:val="18"/>
                <w:szCs w:val="18"/>
                <w:lang w:val="ca-ES"/>
              </w:rPr>
            </w:pPr>
          </w:p>
        </w:tc>
        <w:tc>
          <w:tcPr>
            <w:tcW w:w="3055" w:type="dxa"/>
            <w:shd w:val="clear" w:color="auto" w:fill="FFFFFF"/>
          </w:tcPr>
          <w:p w14:paraId="0CD109B3" w14:textId="77777777" w:rsidR="008467DA" w:rsidRPr="001A34AB" w:rsidRDefault="008467DA" w:rsidP="001A28DA">
            <w:pPr>
              <w:rPr>
                <w:sz w:val="18"/>
                <w:szCs w:val="18"/>
                <w:lang w:val="ca-ES"/>
              </w:rPr>
            </w:pPr>
          </w:p>
        </w:tc>
      </w:tr>
      <w:tr w:rsidR="008467DA" w:rsidRPr="001A34AB" w14:paraId="26ABEBF4" w14:textId="77777777" w:rsidTr="00E16E0D">
        <w:trPr>
          <w:trHeight w:val="387"/>
        </w:trPr>
        <w:tc>
          <w:tcPr>
            <w:tcW w:w="1843" w:type="dxa"/>
            <w:shd w:val="clear" w:color="auto" w:fill="EAF1DD"/>
            <w:vAlign w:val="center"/>
          </w:tcPr>
          <w:p w14:paraId="70478F7E" w14:textId="77777777" w:rsidR="008467DA" w:rsidRPr="001A34AB" w:rsidRDefault="008467DA" w:rsidP="001A28DA">
            <w:pPr>
              <w:rPr>
                <w:sz w:val="18"/>
                <w:szCs w:val="18"/>
                <w:lang w:val="ca-ES"/>
              </w:rPr>
            </w:pPr>
            <w:r w:rsidRPr="001A34AB">
              <w:rPr>
                <w:sz w:val="18"/>
                <w:szCs w:val="18"/>
                <w:lang w:val="ca-ES"/>
              </w:rPr>
              <w:t>Bombers Forestals</w:t>
            </w:r>
          </w:p>
        </w:tc>
        <w:tc>
          <w:tcPr>
            <w:tcW w:w="1761" w:type="dxa"/>
            <w:shd w:val="clear" w:color="auto" w:fill="FFFFFF"/>
          </w:tcPr>
          <w:p w14:paraId="0458B895" w14:textId="77777777" w:rsidR="008467DA" w:rsidRPr="001A34AB" w:rsidRDefault="008467DA" w:rsidP="001A28DA">
            <w:pPr>
              <w:rPr>
                <w:sz w:val="18"/>
                <w:szCs w:val="18"/>
                <w:lang w:val="ca-ES"/>
              </w:rPr>
            </w:pPr>
          </w:p>
        </w:tc>
        <w:tc>
          <w:tcPr>
            <w:tcW w:w="2080" w:type="dxa"/>
            <w:shd w:val="clear" w:color="auto" w:fill="FFFFFF"/>
          </w:tcPr>
          <w:p w14:paraId="5AADDD81" w14:textId="77777777" w:rsidR="008467DA" w:rsidRPr="001A34AB" w:rsidRDefault="008467DA" w:rsidP="001A28DA">
            <w:pPr>
              <w:rPr>
                <w:sz w:val="18"/>
                <w:szCs w:val="18"/>
                <w:lang w:val="ca-ES"/>
              </w:rPr>
            </w:pPr>
          </w:p>
        </w:tc>
        <w:tc>
          <w:tcPr>
            <w:tcW w:w="4160" w:type="dxa"/>
            <w:shd w:val="clear" w:color="auto" w:fill="FFFFFF"/>
          </w:tcPr>
          <w:p w14:paraId="5B17929A" w14:textId="77777777" w:rsidR="008467DA" w:rsidRPr="001A34AB" w:rsidRDefault="008467DA" w:rsidP="001A28DA">
            <w:pPr>
              <w:rPr>
                <w:sz w:val="18"/>
                <w:szCs w:val="18"/>
                <w:lang w:val="ca-ES"/>
              </w:rPr>
            </w:pPr>
          </w:p>
        </w:tc>
        <w:tc>
          <w:tcPr>
            <w:tcW w:w="3055" w:type="dxa"/>
            <w:shd w:val="clear" w:color="auto" w:fill="FFFFFF"/>
          </w:tcPr>
          <w:p w14:paraId="325FF7A3" w14:textId="77777777" w:rsidR="008467DA" w:rsidRPr="001A34AB" w:rsidRDefault="008467DA" w:rsidP="001A28DA">
            <w:pPr>
              <w:rPr>
                <w:sz w:val="18"/>
                <w:szCs w:val="18"/>
                <w:lang w:val="ca-ES"/>
              </w:rPr>
            </w:pPr>
          </w:p>
        </w:tc>
      </w:tr>
    </w:tbl>
    <w:p w14:paraId="2C87AAE9" w14:textId="77777777" w:rsidR="00566273" w:rsidRPr="001A34AB" w:rsidRDefault="00566273" w:rsidP="00566273">
      <w:pPr>
        <w:jc w:val="center"/>
        <w:rPr>
          <w:rFonts w:ascii="Arial" w:hAnsi="Arial" w:cs="Arial"/>
          <w:lang w:val="ca-ES"/>
        </w:rPr>
      </w:pPr>
      <w:r w:rsidRPr="001A34AB">
        <w:rPr>
          <w:rFonts w:ascii="Arial" w:hAnsi="Arial" w:cs="Arial"/>
          <w:lang w:val="ca-ES"/>
        </w:rPr>
        <w:br w:type="page"/>
      </w:r>
    </w:p>
    <w:p w14:paraId="6BB47A1E" w14:textId="77777777" w:rsidR="00566273" w:rsidRPr="001A34AB" w:rsidRDefault="00566273" w:rsidP="00430C08">
      <w:pPr>
        <w:pStyle w:val="Ttulo2"/>
        <w:rPr>
          <w:lang w:val="ca-ES"/>
        </w:rPr>
      </w:pPr>
      <w:r w:rsidRPr="001A34AB">
        <w:rPr>
          <w:lang w:val="ca-ES"/>
        </w:rPr>
        <w:lastRenderedPageBreak/>
        <w:t xml:space="preserve">UNITAT </w:t>
      </w:r>
      <w:r w:rsidR="008467DA" w:rsidRPr="001A34AB">
        <w:rPr>
          <w:lang w:val="ca-ES"/>
        </w:rPr>
        <w:t>BÀSICA</w:t>
      </w:r>
      <w:r w:rsidRPr="001A34AB">
        <w:rPr>
          <w:lang w:val="ca-ES"/>
        </w:rPr>
        <w:t xml:space="preserve">  SANITÀRIA I D</w:t>
      </w:r>
      <w:r w:rsidR="008467DA">
        <w:rPr>
          <w:lang w:val="ca-ES"/>
        </w:rPr>
        <w:t>’AL</w:t>
      </w:r>
      <w:r w:rsidR="00CB6D76" w:rsidRPr="001A34AB">
        <w:rPr>
          <w:lang w:val="ca-ES"/>
        </w:rPr>
        <w:t>BERG I ASSISTÈNCIA</w:t>
      </w:r>
    </w:p>
    <w:p w14:paraId="05BDCA10" w14:textId="77777777" w:rsidR="00566273" w:rsidRPr="001A34AB" w:rsidRDefault="00566273" w:rsidP="006B1DA8">
      <w:pPr>
        <w:rPr>
          <w:lang w:val="ca-ES"/>
        </w:rPr>
      </w:pPr>
    </w:p>
    <w:p w14:paraId="5CFD7059" w14:textId="77777777" w:rsidR="00566273" w:rsidRPr="001A34AB" w:rsidRDefault="00566273" w:rsidP="001A28DA">
      <w:pPr>
        <w:pStyle w:val="Ttulo3"/>
        <w:rPr>
          <w:lang w:val="ca-ES"/>
        </w:rPr>
      </w:pPr>
      <w:r w:rsidRPr="001A34AB">
        <w:rPr>
          <w:lang w:val="ca-ES"/>
        </w:rPr>
        <w:t>FITXA Núm. 3</w:t>
      </w:r>
    </w:p>
    <w:p w14:paraId="01CBEA71" w14:textId="77777777" w:rsidR="006B1DA8" w:rsidRPr="001A34AB" w:rsidRDefault="006B1DA8" w:rsidP="001A28DA">
      <w:pPr>
        <w:pStyle w:val="Ttulo3"/>
        <w:rPr>
          <w:b w:val="0"/>
          <w:lang w:val="ca-ES"/>
        </w:rPr>
      </w:pPr>
      <w:r w:rsidRPr="001A34AB">
        <w:rPr>
          <w:b w:val="0"/>
          <w:lang w:val="ca-ES"/>
        </w:rPr>
        <w:t>Recursos Sanitaris i d'Acció Social</w:t>
      </w:r>
    </w:p>
    <w:p w14:paraId="06ED97F1" w14:textId="77777777" w:rsidR="00566273" w:rsidRPr="001A34AB" w:rsidRDefault="00566273" w:rsidP="001A28DA">
      <w:pPr>
        <w:rPr>
          <w:lang w:val="ca-ES"/>
        </w:rPr>
      </w:pPr>
    </w:p>
    <w:tbl>
      <w:tblPr>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853"/>
        <w:gridCol w:w="1671"/>
        <w:gridCol w:w="3280"/>
        <w:gridCol w:w="1559"/>
        <w:gridCol w:w="2694"/>
        <w:gridCol w:w="992"/>
      </w:tblGrid>
      <w:tr w:rsidR="008467DA" w:rsidRPr="001A34AB" w14:paraId="2AA2D59A" w14:textId="77777777" w:rsidTr="00E16E0D">
        <w:trPr>
          <w:trHeight w:val="20"/>
        </w:trPr>
        <w:tc>
          <w:tcPr>
            <w:tcW w:w="1843" w:type="dxa"/>
            <w:tcBorders>
              <w:bottom w:val="single" w:sz="4" w:space="0" w:color="000000"/>
            </w:tcBorders>
            <w:shd w:val="clear" w:color="auto" w:fill="C2D69B"/>
            <w:vAlign w:val="center"/>
          </w:tcPr>
          <w:p w14:paraId="63EAB671" w14:textId="77777777" w:rsidR="008467DA" w:rsidRPr="001A34AB" w:rsidRDefault="008467DA" w:rsidP="001A28DA">
            <w:pPr>
              <w:rPr>
                <w:lang w:val="ca-ES"/>
              </w:rPr>
            </w:pPr>
            <w:r w:rsidRPr="001A34AB">
              <w:rPr>
                <w:lang w:val="ca-ES"/>
              </w:rPr>
              <w:t>Entitat</w:t>
            </w:r>
          </w:p>
        </w:tc>
        <w:tc>
          <w:tcPr>
            <w:tcW w:w="1853" w:type="dxa"/>
            <w:tcBorders>
              <w:bottom w:val="single" w:sz="4" w:space="0" w:color="000000"/>
            </w:tcBorders>
            <w:shd w:val="clear" w:color="auto" w:fill="C2D69B"/>
            <w:vAlign w:val="center"/>
          </w:tcPr>
          <w:p w14:paraId="3E65FF3C" w14:textId="77777777" w:rsidR="008467DA" w:rsidRPr="001A34AB" w:rsidRDefault="008467DA" w:rsidP="00D22DF5">
            <w:pPr>
              <w:rPr>
                <w:lang w:val="ca-ES"/>
              </w:rPr>
            </w:pPr>
            <w:r>
              <w:rPr>
                <w:lang w:val="ca-ES"/>
              </w:rPr>
              <w:t>Adreça</w:t>
            </w:r>
          </w:p>
        </w:tc>
        <w:tc>
          <w:tcPr>
            <w:tcW w:w="1671" w:type="dxa"/>
            <w:tcBorders>
              <w:bottom w:val="single" w:sz="4" w:space="0" w:color="000000"/>
            </w:tcBorders>
            <w:shd w:val="clear" w:color="auto" w:fill="C2D69B"/>
            <w:vAlign w:val="center"/>
          </w:tcPr>
          <w:p w14:paraId="69FD6474" w14:textId="77777777" w:rsidR="008467DA" w:rsidRPr="001A34AB" w:rsidRDefault="008467DA" w:rsidP="001A28DA">
            <w:pPr>
              <w:rPr>
                <w:lang w:val="ca-ES"/>
              </w:rPr>
            </w:pPr>
            <w:r w:rsidRPr="001A34AB">
              <w:rPr>
                <w:lang w:val="ca-ES"/>
              </w:rPr>
              <w:t>Població</w:t>
            </w:r>
          </w:p>
        </w:tc>
        <w:tc>
          <w:tcPr>
            <w:tcW w:w="3280" w:type="dxa"/>
            <w:tcBorders>
              <w:bottom w:val="single" w:sz="4" w:space="0" w:color="000000"/>
            </w:tcBorders>
            <w:shd w:val="clear" w:color="auto" w:fill="C2D69B"/>
            <w:vAlign w:val="center"/>
          </w:tcPr>
          <w:p w14:paraId="3903B72B" w14:textId="77777777" w:rsidR="008467DA" w:rsidRPr="001A34AB" w:rsidRDefault="008467DA" w:rsidP="001A28DA">
            <w:pPr>
              <w:rPr>
                <w:lang w:val="ca-ES"/>
              </w:rPr>
            </w:pPr>
            <w:r w:rsidRPr="001A34AB">
              <w:rPr>
                <w:lang w:val="ca-ES"/>
              </w:rPr>
              <w:t>Responsable / càrrec</w:t>
            </w:r>
          </w:p>
        </w:tc>
        <w:tc>
          <w:tcPr>
            <w:tcW w:w="1559" w:type="dxa"/>
            <w:tcBorders>
              <w:bottom w:val="single" w:sz="4" w:space="0" w:color="000000"/>
            </w:tcBorders>
            <w:shd w:val="clear" w:color="auto" w:fill="C2D69B"/>
            <w:vAlign w:val="center"/>
          </w:tcPr>
          <w:p w14:paraId="5E96BE37" w14:textId="77777777" w:rsidR="008467DA" w:rsidRPr="001A34AB" w:rsidRDefault="008467DA" w:rsidP="001A28DA">
            <w:pPr>
              <w:rPr>
                <w:lang w:val="ca-ES"/>
              </w:rPr>
            </w:pPr>
            <w:r w:rsidRPr="001A34AB">
              <w:rPr>
                <w:lang w:val="ca-ES"/>
              </w:rPr>
              <w:t>Telèfon</w:t>
            </w:r>
          </w:p>
        </w:tc>
        <w:tc>
          <w:tcPr>
            <w:tcW w:w="2694" w:type="dxa"/>
            <w:tcBorders>
              <w:bottom w:val="single" w:sz="4" w:space="0" w:color="000000"/>
            </w:tcBorders>
            <w:shd w:val="clear" w:color="auto" w:fill="C2D69B"/>
            <w:vAlign w:val="center"/>
          </w:tcPr>
          <w:p w14:paraId="580C3CC4" w14:textId="77777777" w:rsidR="008467DA" w:rsidRPr="001A34AB" w:rsidRDefault="008467DA" w:rsidP="001A28DA">
            <w:pPr>
              <w:rPr>
                <w:lang w:val="ca-ES"/>
              </w:rPr>
            </w:pPr>
            <w:r w:rsidRPr="001A34AB">
              <w:rPr>
                <w:lang w:val="ca-ES"/>
              </w:rPr>
              <w:t>Recursos</w:t>
            </w:r>
          </w:p>
        </w:tc>
        <w:tc>
          <w:tcPr>
            <w:tcW w:w="992" w:type="dxa"/>
            <w:tcBorders>
              <w:bottom w:val="single" w:sz="4" w:space="0" w:color="000000"/>
            </w:tcBorders>
            <w:shd w:val="clear" w:color="auto" w:fill="C2D69B"/>
            <w:vAlign w:val="center"/>
          </w:tcPr>
          <w:p w14:paraId="6883FD8C" w14:textId="77777777" w:rsidR="008467DA" w:rsidRPr="001A34AB" w:rsidRDefault="008467DA" w:rsidP="001A28DA">
            <w:pPr>
              <w:rPr>
                <w:lang w:val="ca-ES"/>
              </w:rPr>
            </w:pPr>
            <w:r w:rsidRPr="001A34AB">
              <w:rPr>
                <w:lang w:val="ca-ES"/>
              </w:rPr>
              <w:t>Ref.</w:t>
            </w:r>
          </w:p>
        </w:tc>
      </w:tr>
      <w:tr w:rsidR="000E51D1" w:rsidRPr="001A34AB" w14:paraId="0A707382" w14:textId="77777777" w:rsidTr="00E16E0D">
        <w:trPr>
          <w:trHeight w:val="20"/>
        </w:trPr>
        <w:tc>
          <w:tcPr>
            <w:tcW w:w="1843" w:type="dxa"/>
            <w:shd w:val="clear" w:color="auto" w:fill="EAF1DD"/>
          </w:tcPr>
          <w:p w14:paraId="43E94472" w14:textId="77777777" w:rsidR="000E51D1" w:rsidRPr="001A34AB" w:rsidRDefault="000E51D1" w:rsidP="001A28DA">
            <w:pPr>
              <w:rPr>
                <w:sz w:val="18"/>
                <w:szCs w:val="18"/>
                <w:lang w:val="ca-ES"/>
              </w:rPr>
            </w:pPr>
            <w:r w:rsidRPr="001A34AB">
              <w:rPr>
                <w:sz w:val="18"/>
                <w:szCs w:val="18"/>
                <w:lang w:val="ca-ES"/>
              </w:rPr>
              <w:t>H</w:t>
            </w:r>
            <w:r w:rsidR="00E16E0D" w:rsidRPr="001A34AB">
              <w:rPr>
                <w:sz w:val="18"/>
                <w:szCs w:val="18"/>
                <w:lang w:val="ca-ES"/>
              </w:rPr>
              <w:t>ospital</w:t>
            </w:r>
          </w:p>
        </w:tc>
        <w:tc>
          <w:tcPr>
            <w:tcW w:w="1853" w:type="dxa"/>
            <w:shd w:val="clear" w:color="auto" w:fill="FFFFFF"/>
          </w:tcPr>
          <w:p w14:paraId="66F39889" w14:textId="77777777" w:rsidR="000E51D1" w:rsidRPr="001A34AB" w:rsidRDefault="000E51D1" w:rsidP="001A28DA">
            <w:pPr>
              <w:rPr>
                <w:sz w:val="18"/>
                <w:szCs w:val="18"/>
                <w:lang w:val="ca-ES"/>
              </w:rPr>
            </w:pPr>
          </w:p>
        </w:tc>
        <w:tc>
          <w:tcPr>
            <w:tcW w:w="1671" w:type="dxa"/>
            <w:shd w:val="clear" w:color="auto" w:fill="FFFFFF"/>
          </w:tcPr>
          <w:p w14:paraId="2A2FB8C8" w14:textId="77777777" w:rsidR="000E51D1" w:rsidRPr="001A34AB" w:rsidRDefault="000E51D1" w:rsidP="001A28DA">
            <w:pPr>
              <w:rPr>
                <w:sz w:val="18"/>
                <w:szCs w:val="18"/>
                <w:lang w:val="ca-ES"/>
              </w:rPr>
            </w:pPr>
          </w:p>
        </w:tc>
        <w:tc>
          <w:tcPr>
            <w:tcW w:w="3280" w:type="dxa"/>
            <w:shd w:val="clear" w:color="auto" w:fill="FFFFFF"/>
          </w:tcPr>
          <w:p w14:paraId="03D0918C" w14:textId="77777777" w:rsidR="000E51D1" w:rsidRPr="001A34AB" w:rsidRDefault="000E51D1" w:rsidP="001A28DA">
            <w:pPr>
              <w:rPr>
                <w:sz w:val="18"/>
                <w:szCs w:val="18"/>
                <w:lang w:val="ca-ES"/>
              </w:rPr>
            </w:pPr>
          </w:p>
        </w:tc>
        <w:tc>
          <w:tcPr>
            <w:tcW w:w="1559" w:type="dxa"/>
            <w:shd w:val="clear" w:color="auto" w:fill="FFFFFF"/>
          </w:tcPr>
          <w:p w14:paraId="736C66DF" w14:textId="77777777" w:rsidR="000E51D1" w:rsidRPr="001A34AB" w:rsidRDefault="000E51D1" w:rsidP="001A28DA">
            <w:pPr>
              <w:rPr>
                <w:sz w:val="18"/>
                <w:szCs w:val="18"/>
                <w:lang w:val="ca-ES"/>
              </w:rPr>
            </w:pPr>
          </w:p>
        </w:tc>
        <w:tc>
          <w:tcPr>
            <w:tcW w:w="2694" w:type="dxa"/>
            <w:shd w:val="clear" w:color="auto" w:fill="FFFFFF"/>
          </w:tcPr>
          <w:p w14:paraId="20B37000" w14:textId="77777777" w:rsidR="000E51D1" w:rsidRPr="001A34AB" w:rsidRDefault="000E51D1" w:rsidP="001A28DA">
            <w:pPr>
              <w:rPr>
                <w:sz w:val="18"/>
                <w:szCs w:val="18"/>
                <w:lang w:val="ca-ES"/>
              </w:rPr>
            </w:pPr>
          </w:p>
        </w:tc>
        <w:tc>
          <w:tcPr>
            <w:tcW w:w="992" w:type="dxa"/>
            <w:shd w:val="clear" w:color="auto" w:fill="FFFFFF"/>
          </w:tcPr>
          <w:p w14:paraId="1EDC7490" w14:textId="77777777" w:rsidR="000E51D1" w:rsidRPr="001A34AB" w:rsidRDefault="000E51D1" w:rsidP="001A28DA">
            <w:pPr>
              <w:rPr>
                <w:sz w:val="18"/>
                <w:szCs w:val="18"/>
                <w:lang w:val="ca-ES"/>
              </w:rPr>
            </w:pPr>
          </w:p>
        </w:tc>
      </w:tr>
      <w:tr w:rsidR="000E51D1" w:rsidRPr="001A34AB" w14:paraId="54BC7013" w14:textId="77777777" w:rsidTr="00E16E0D">
        <w:trPr>
          <w:trHeight w:val="20"/>
        </w:trPr>
        <w:tc>
          <w:tcPr>
            <w:tcW w:w="1843" w:type="dxa"/>
            <w:shd w:val="clear" w:color="auto" w:fill="EAF1DD"/>
          </w:tcPr>
          <w:p w14:paraId="170C08BD" w14:textId="77777777" w:rsidR="000E51D1" w:rsidRPr="001A34AB" w:rsidRDefault="000E51D1" w:rsidP="001A28DA">
            <w:pPr>
              <w:rPr>
                <w:sz w:val="18"/>
                <w:szCs w:val="18"/>
                <w:lang w:val="ca-ES"/>
              </w:rPr>
            </w:pPr>
            <w:r w:rsidRPr="001A34AB">
              <w:rPr>
                <w:sz w:val="18"/>
                <w:szCs w:val="18"/>
                <w:lang w:val="ca-ES"/>
              </w:rPr>
              <w:t>C</w:t>
            </w:r>
            <w:r w:rsidR="00E16E0D" w:rsidRPr="001A34AB">
              <w:rPr>
                <w:sz w:val="18"/>
                <w:szCs w:val="18"/>
                <w:lang w:val="ca-ES"/>
              </w:rPr>
              <w:t>entre de Salut</w:t>
            </w:r>
          </w:p>
        </w:tc>
        <w:tc>
          <w:tcPr>
            <w:tcW w:w="1853" w:type="dxa"/>
            <w:shd w:val="clear" w:color="auto" w:fill="FFFFFF"/>
          </w:tcPr>
          <w:p w14:paraId="43B7EB37" w14:textId="77777777" w:rsidR="000E51D1" w:rsidRPr="001A34AB" w:rsidRDefault="000E51D1" w:rsidP="001A28DA">
            <w:pPr>
              <w:rPr>
                <w:sz w:val="18"/>
                <w:szCs w:val="18"/>
                <w:lang w:val="ca-ES"/>
              </w:rPr>
            </w:pPr>
          </w:p>
        </w:tc>
        <w:tc>
          <w:tcPr>
            <w:tcW w:w="1671" w:type="dxa"/>
            <w:shd w:val="clear" w:color="auto" w:fill="FFFFFF"/>
          </w:tcPr>
          <w:p w14:paraId="01C76B6F" w14:textId="77777777" w:rsidR="000E51D1" w:rsidRPr="001A34AB" w:rsidRDefault="000E51D1" w:rsidP="001A28DA">
            <w:pPr>
              <w:rPr>
                <w:sz w:val="18"/>
                <w:szCs w:val="18"/>
                <w:lang w:val="ca-ES"/>
              </w:rPr>
            </w:pPr>
          </w:p>
        </w:tc>
        <w:tc>
          <w:tcPr>
            <w:tcW w:w="3280" w:type="dxa"/>
            <w:shd w:val="clear" w:color="auto" w:fill="FFFFFF"/>
          </w:tcPr>
          <w:p w14:paraId="5A713B9E" w14:textId="77777777" w:rsidR="000E51D1" w:rsidRPr="001A34AB" w:rsidRDefault="000E51D1" w:rsidP="001A28DA">
            <w:pPr>
              <w:rPr>
                <w:sz w:val="18"/>
                <w:szCs w:val="18"/>
                <w:lang w:val="ca-ES"/>
              </w:rPr>
            </w:pPr>
          </w:p>
        </w:tc>
        <w:tc>
          <w:tcPr>
            <w:tcW w:w="1559" w:type="dxa"/>
            <w:shd w:val="clear" w:color="auto" w:fill="FFFFFF"/>
          </w:tcPr>
          <w:p w14:paraId="45090261" w14:textId="77777777" w:rsidR="000E51D1" w:rsidRPr="001A34AB" w:rsidRDefault="000E51D1" w:rsidP="001A28DA">
            <w:pPr>
              <w:rPr>
                <w:sz w:val="18"/>
                <w:szCs w:val="18"/>
                <w:lang w:val="ca-ES"/>
              </w:rPr>
            </w:pPr>
          </w:p>
        </w:tc>
        <w:tc>
          <w:tcPr>
            <w:tcW w:w="2694" w:type="dxa"/>
            <w:shd w:val="clear" w:color="auto" w:fill="FFFFFF"/>
          </w:tcPr>
          <w:p w14:paraId="05AD15E3" w14:textId="77777777" w:rsidR="000E51D1" w:rsidRPr="001A34AB" w:rsidRDefault="000E51D1" w:rsidP="001A28DA">
            <w:pPr>
              <w:rPr>
                <w:sz w:val="18"/>
                <w:szCs w:val="18"/>
                <w:lang w:val="ca-ES"/>
              </w:rPr>
            </w:pPr>
          </w:p>
        </w:tc>
        <w:tc>
          <w:tcPr>
            <w:tcW w:w="992" w:type="dxa"/>
            <w:shd w:val="clear" w:color="auto" w:fill="FFFFFF"/>
          </w:tcPr>
          <w:p w14:paraId="5C2D665A" w14:textId="77777777" w:rsidR="000E51D1" w:rsidRPr="001A34AB" w:rsidRDefault="000E51D1" w:rsidP="001A28DA">
            <w:pPr>
              <w:rPr>
                <w:sz w:val="18"/>
                <w:szCs w:val="18"/>
                <w:lang w:val="ca-ES"/>
              </w:rPr>
            </w:pPr>
          </w:p>
        </w:tc>
      </w:tr>
      <w:tr w:rsidR="000E51D1" w:rsidRPr="001A34AB" w14:paraId="706AD263" w14:textId="77777777" w:rsidTr="00E16E0D">
        <w:trPr>
          <w:trHeight w:val="20"/>
        </w:trPr>
        <w:tc>
          <w:tcPr>
            <w:tcW w:w="1843" w:type="dxa"/>
            <w:shd w:val="clear" w:color="auto" w:fill="EAF1DD"/>
          </w:tcPr>
          <w:p w14:paraId="5C245986" w14:textId="77777777" w:rsidR="000E51D1" w:rsidRPr="001A34AB" w:rsidRDefault="008467DA" w:rsidP="001A28DA">
            <w:pPr>
              <w:rPr>
                <w:sz w:val="18"/>
                <w:szCs w:val="18"/>
                <w:lang w:val="ca-ES"/>
              </w:rPr>
            </w:pPr>
            <w:r w:rsidRPr="001A34AB">
              <w:rPr>
                <w:sz w:val="18"/>
                <w:szCs w:val="18"/>
                <w:lang w:val="ca-ES"/>
              </w:rPr>
              <w:t>Farmàcia</w:t>
            </w:r>
          </w:p>
        </w:tc>
        <w:tc>
          <w:tcPr>
            <w:tcW w:w="1853" w:type="dxa"/>
            <w:shd w:val="clear" w:color="auto" w:fill="FFFFFF"/>
          </w:tcPr>
          <w:p w14:paraId="798B5499" w14:textId="77777777" w:rsidR="000E51D1" w:rsidRPr="001A34AB" w:rsidRDefault="000E51D1" w:rsidP="001A28DA">
            <w:pPr>
              <w:rPr>
                <w:sz w:val="18"/>
                <w:szCs w:val="18"/>
                <w:lang w:val="ca-ES"/>
              </w:rPr>
            </w:pPr>
          </w:p>
        </w:tc>
        <w:tc>
          <w:tcPr>
            <w:tcW w:w="1671" w:type="dxa"/>
            <w:shd w:val="clear" w:color="auto" w:fill="FFFFFF"/>
          </w:tcPr>
          <w:p w14:paraId="71397980" w14:textId="77777777" w:rsidR="000E51D1" w:rsidRPr="001A34AB" w:rsidRDefault="000E51D1" w:rsidP="001A28DA">
            <w:pPr>
              <w:rPr>
                <w:sz w:val="18"/>
                <w:szCs w:val="18"/>
                <w:lang w:val="ca-ES"/>
              </w:rPr>
            </w:pPr>
          </w:p>
        </w:tc>
        <w:tc>
          <w:tcPr>
            <w:tcW w:w="3280" w:type="dxa"/>
            <w:shd w:val="clear" w:color="auto" w:fill="FFFFFF"/>
          </w:tcPr>
          <w:p w14:paraId="44F71085" w14:textId="77777777" w:rsidR="000E51D1" w:rsidRPr="001A34AB" w:rsidRDefault="000E51D1" w:rsidP="001A28DA">
            <w:pPr>
              <w:rPr>
                <w:sz w:val="18"/>
                <w:szCs w:val="18"/>
                <w:lang w:val="ca-ES"/>
              </w:rPr>
            </w:pPr>
          </w:p>
        </w:tc>
        <w:tc>
          <w:tcPr>
            <w:tcW w:w="1559" w:type="dxa"/>
            <w:shd w:val="clear" w:color="auto" w:fill="FFFFFF"/>
          </w:tcPr>
          <w:p w14:paraId="5541A33E" w14:textId="77777777" w:rsidR="000E51D1" w:rsidRPr="001A34AB" w:rsidRDefault="000E51D1" w:rsidP="001A28DA">
            <w:pPr>
              <w:rPr>
                <w:sz w:val="18"/>
                <w:szCs w:val="18"/>
                <w:lang w:val="ca-ES"/>
              </w:rPr>
            </w:pPr>
          </w:p>
        </w:tc>
        <w:tc>
          <w:tcPr>
            <w:tcW w:w="2694" w:type="dxa"/>
            <w:shd w:val="clear" w:color="auto" w:fill="FFFFFF"/>
          </w:tcPr>
          <w:p w14:paraId="52207510" w14:textId="77777777" w:rsidR="000E51D1" w:rsidRPr="001A34AB" w:rsidRDefault="000E51D1" w:rsidP="001A28DA">
            <w:pPr>
              <w:rPr>
                <w:sz w:val="18"/>
                <w:szCs w:val="18"/>
                <w:lang w:val="ca-ES"/>
              </w:rPr>
            </w:pPr>
          </w:p>
        </w:tc>
        <w:tc>
          <w:tcPr>
            <w:tcW w:w="992" w:type="dxa"/>
            <w:shd w:val="clear" w:color="auto" w:fill="FFFFFF"/>
          </w:tcPr>
          <w:p w14:paraId="4237C419" w14:textId="77777777" w:rsidR="000E51D1" w:rsidRPr="001A34AB" w:rsidRDefault="000E51D1" w:rsidP="001A28DA">
            <w:pPr>
              <w:rPr>
                <w:sz w:val="18"/>
                <w:szCs w:val="18"/>
                <w:lang w:val="ca-ES"/>
              </w:rPr>
            </w:pPr>
          </w:p>
        </w:tc>
      </w:tr>
      <w:tr w:rsidR="000E51D1" w:rsidRPr="001A34AB" w14:paraId="7DBB0C3D" w14:textId="77777777" w:rsidTr="00E16E0D">
        <w:trPr>
          <w:trHeight w:val="20"/>
        </w:trPr>
        <w:tc>
          <w:tcPr>
            <w:tcW w:w="1843" w:type="dxa"/>
            <w:shd w:val="clear" w:color="auto" w:fill="EAF1DD"/>
          </w:tcPr>
          <w:p w14:paraId="4D1621F7" w14:textId="77777777" w:rsidR="000E51D1" w:rsidRPr="001A34AB" w:rsidRDefault="006B1DA8" w:rsidP="001A28DA">
            <w:pPr>
              <w:rPr>
                <w:sz w:val="18"/>
                <w:szCs w:val="18"/>
                <w:lang w:val="ca-ES"/>
              </w:rPr>
            </w:pPr>
            <w:r w:rsidRPr="001A34AB">
              <w:rPr>
                <w:sz w:val="18"/>
                <w:szCs w:val="18"/>
                <w:lang w:val="ca-ES"/>
              </w:rPr>
              <w:t xml:space="preserve">Servei d'Assistència Social </w:t>
            </w:r>
          </w:p>
        </w:tc>
        <w:tc>
          <w:tcPr>
            <w:tcW w:w="1853" w:type="dxa"/>
            <w:shd w:val="clear" w:color="auto" w:fill="FFFFFF"/>
          </w:tcPr>
          <w:p w14:paraId="6521E043" w14:textId="77777777" w:rsidR="000E51D1" w:rsidRPr="001A34AB" w:rsidRDefault="000E51D1" w:rsidP="001A28DA">
            <w:pPr>
              <w:rPr>
                <w:sz w:val="18"/>
                <w:szCs w:val="18"/>
                <w:lang w:val="ca-ES"/>
              </w:rPr>
            </w:pPr>
          </w:p>
        </w:tc>
        <w:tc>
          <w:tcPr>
            <w:tcW w:w="1671" w:type="dxa"/>
            <w:shd w:val="clear" w:color="auto" w:fill="FFFFFF"/>
          </w:tcPr>
          <w:p w14:paraId="5FA55AE1" w14:textId="77777777" w:rsidR="000E51D1" w:rsidRPr="001A34AB" w:rsidRDefault="000E51D1" w:rsidP="001A28DA">
            <w:pPr>
              <w:rPr>
                <w:sz w:val="18"/>
                <w:szCs w:val="18"/>
                <w:lang w:val="ca-ES"/>
              </w:rPr>
            </w:pPr>
          </w:p>
        </w:tc>
        <w:tc>
          <w:tcPr>
            <w:tcW w:w="3280" w:type="dxa"/>
            <w:shd w:val="clear" w:color="auto" w:fill="FFFFFF"/>
          </w:tcPr>
          <w:p w14:paraId="659C6332" w14:textId="77777777" w:rsidR="000E51D1" w:rsidRPr="001A34AB" w:rsidRDefault="000E51D1" w:rsidP="001A28DA">
            <w:pPr>
              <w:rPr>
                <w:sz w:val="18"/>
                <w:szCs w:val="18"/>
                <w:lang w:val="ca-ES"/>
              </w:rPr>
            </w:pPr>
          </w:p>
        </w:tc>
        <w:tc>
          <w:tcPr>
            <w:tcW w:w="1559" w:type="dxa"/>
            <w:shd w:val="clear" w:color="auto" w:fill="FFFFFF"/>
          </w:tcPr>
          <w:p w14:paraId="3B965FDD" w14:textId="77777777" w:rsidR="000E51D1" w:rsidRPr="001A34AB" w:rsidRDefault="000E51D1" w:rsidP="001A28DA">
            <w:pPr>
              <w:rPr>
                <w:sz w:val="18"/>
                <w:szCs w:val="18"/>
                <w:lang w:val="ca-ES"/>
              </w:rPr>
            </w:pPr>
          </w:p>
        </w:tc>
        <w:tc>
          <w:tcPr>
            <w:tcW w:w="2694" w:type="dxa"/>
            <w:shd w:val="clear" w:color="auto" w:fill="FFFFFF"/>
          </w:tcPr>
          <w:p w14:paraId="12E86DF1" w14:textId="77777777" w:rsidR="000E51D1" w:rsidRPr="001A34AB" w:rsidRDefault="000E51D1" w:rsidP="001A28DA">
            <w:pPr>
              <w:rPr>
                <w:sz w:val="18"/>
                <w:szCs w:val="18"/>
                <w:lang w:val="ca-ES"/>
              </w:rPr>
            </w:pPr>
          </w:p>
        </w:tc>
        <w:tc>
          <w:tcPr>
            <w:tcW w:w="992" w:type="dxa"/>
            <w:shd w:val="clear" w:color="auto" w:fill="FFFFFF"/>
          </w:tcPr>
          <w:p w14:paraId="79CE630E" w14:textId="77777777" w:rsidR="000E51D1" w:rsidRPr="001A34AB" w:rsidRDefault="000E51D1" w:rsidP="001A28DA">
            <w:pPr>
              <w:rPr>
                <w:sz w:val="18"/>
                <w:szCs w:val="18"/>
                <w:lang w:val="ca-ES"/>
              </w:rPr>
            </w:pPr>
          </w:p>
        </w:tc>
      </w:tr>
    </w:tbl>
    <w:p w14:paraId="0BD17F9E" w14:textId="77777777" w:rsidR="00566273" w:rsidRPr="001A34AB" w:rsidRDefault="00566273" w:rsidP="006B1DA8">
      <w:pPr>
        <w:rPr>
          <w:lang w:val="ca-ES"/>
        </w:rPr>
      </w:pPr>
    </w:p>
    <w:p w14:paraId="7F1982D2" w14:textId="77777777" w:rsidR="006B1DA8" w:rsidRPr="001A34AB" w:rsidRDefault="006B1DA8" w:rsidP="001A28DA">
      <w:pPr>
        <w:pStyle w:val="Ttulo3"/>
        <w:rPr>
          <w:lang w:val="ca-ES"/>
        </w:rPr>
      </w:pPr>
      <w:r w:rsidRPr="001A34AB">
        <w:rPr>
          <w:lang w:val="ca-ES"/>
        </w:rPr>
        <w:br w:type="page"/>
      </w:r>
      <w:r w:rsidRPr="001A34AB">
        <w:rPr>
          <w:lang w:val="ca-ES"/>
        </w:rPr>
        <w:lastRenderedPageBreak/>
        <w:t>FITXA Núm. 4</w:t>
      </w:r>
    </w:p>
    <w:p w14:paraId="10BCBBDC" w14:textId="77777777" w:rsidR="006B1DA8" w:rsidRPr="001A34AB" w:rsidRDefault="006B1DA8" w:rsidP="001A28DA">
      <w:pPr>
        <w:pStyle w:val="Ttulo3"/>
        <w:rPr>
          <w:b w:val="0"/>
          <w:lang w:val="ca-ES"/>
        </w:rPr>
      </w:pPr>
      <w:r w:rsidRPr="001A34AB">
        <w:rPr>
          <w:b w:val="0"/>
          <w:lang w:val="ca-ES"/>
        </w:rPr>
        <w:t>Centres d'Alberg</w:t>
      </w:r>
    </w:p>
    <w:p w14:paraId="337FAD48" w14:textId="77777777" w:rsidR="006B1DA8" w:rsidRPr="001A34AB" w:rsidRDefault="006B1DA8" w:rsidP="006B1DA8">
      <w:pPr>
        <w:rPr>
          <w:lang w:val="ca-ES"/>
        </w:rPr>
      </w:pPr>
    </w:p>
    <w:tbl>
      <w:tblPr>
        <w:tblW w:w="131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1"/>
        <w:gridCol w:w="2217"/>
        <w:gridCol w:w="2818"/>
        <w:gridCol w:w="1403"/>
        <w:gridCol w:w="1538"/>
        <w:gridCol w:w="2524"/>
        <w:gridCol w:w="921"/>
      </w:tblGrid>
      <w:tr w:rsidR="008467DA" w:rsidRPr="001A34AB" w14:paraId="7E79239F" w14:textId="77777777" w:rsidTr="00E16E0D">
        <w:tc>
          <w:tcPr>
            <w:tcW w:w="1691" w:type="dxa"/>
            <w:tcBorders>
              <w:bottom w:val="single" w:sz="4" w:space="0" w:color="000000"/>
            </w:tcBorders>
            <w:shd w:val="clear" w:color="auto" w:fill="C2D69B"/>
            <w:vAlign w:val="center"/>
          </w:tcPr>
          <w:p w14:paraId="44276C23" w14:textId="77777777" w:rsidR="008467DA" w:rsidRPr="001A34AB" w:rsidRDefault="008467DA" w:rsidP="001A28DA">
            <w:pPr>
              <w:rPr>
                <w:lang w:val="ca-ES"/>
              </w:rPr>
            </w:pPr>
            <w:r w:rsidRPr="001A34AB">
              <w:rPr>
                <w:lang w:val="ca-ES"/>
              </w:rPr>
              <w:t>Entitat</w:t>
            </w:r>
          </w:p>
        </w:tc>
        <w:tc>
          <w:tcPr>
            <w:tcW w:w="2217" w:type="dxa"/>
            <w:tcBorders>
              <w:bottom w:val="single" w:sz="4" w:space="0" w:color="000000"/>
            </w:tcBorders>
            <w:shd w:val="clear" w:color="auto" w:fill="C2D69B"/>
            <w:vAlign w:val="center"/>
          </w:tcPr>
          <w:p w14:paraId="376C5168" w14:textId="77777777" w:rsidR="008467DA" w:rsidRPr="001A34AB" w:rsidRDefault="008467DA" w:rsidP="00D22DF5">
            <w:pPr>
              <w:rPr>
                <w:lang w:val="ca-ES"/>
              </w:rPr>
            </w:pPr>
            <w:r>
              <w:rPr>
                <w:lang w:val="ca-ES"/>
              </w:rPr>
              <w:t>Adreça</w:t>
            </w:r>
          </w:p>
        </w:tc>
        <w:tc>
          <w:tcPr>
            <w:tcW w:w="2818" w:type="dxa"/>
            <w:tcBorders>
              <w:bottom w:val="single" w:sz="4" w:space="0" w:color="000000"/>
            </w:tcBorders>
            <w:shd w:val="clear" w:color="auto" w:fill="C2D69B"/>
            <w:vAlign w:val="center"/>
          </w:tcPr>
          <w:p w14:paraId="517BE2B0" w14:textId="77777777" w:rsidR="008467DA" w:rsidRPr="001A34AB" w:rsidRDefault="008467DA" w:rsidP="001A28DA">
            <w:pPr>
              <w:rPr>
                <w:lang w:val="ca-ES"/>
              </w:rPr>
            </w:pPr>
            <w:r w:rsidRPr="001A34AB">
              <w:rPr>
                <w:lang w:val="ca-ES"/>
              </w:rPr>
              <w:t>Responsable / càrrec</w:t>
            </w:r>
          </w:p>
        </w:tc>
        <w:tc>
          <w:tcPr>
            <w:tcW w:w="1403" w:type="dxa"/>
            <w:tcBorders>
              <w:bottom w:val="single" w:sz="4" w:space="0" w:color="000000"/>
            </w:tcBorders>
            <w:shd w:val="clear" w:color="auto" w:fill="C2D69B"/>
            <w:vAlign w:val="center"/>
          </w:tcPr>
          <w:p w14:paraId="18B466F6" w14:textId="77777777" w:rsidR="008467DA" w:rsidRPr="001A34AB" w:rsidRDefault="008467DA" w:rsidP="001A28DA">
            <w:pPr>
              <w:rPr>
                <w:lang w:val="ca-ES"/>
              </w:rPr>
            </w:pPr>
            <w:r w:rsidRPr="001A34AB">
              <w:rPr>
                <w:lang w:val="ca-ES"/>
              </w:rPr>
              <w:t>Telèfon</w:t>
            </w:r>
          </w:p>
        </w:tc>
        <w:tc>
          <w:tcPr>
            <w:tcW w:w="1538" w:type="dxa"/>
            <w:tcBorders>
              <w:bottom w:val="single" w:sz="4" w:space="0" w:color="000000"/>
            </w:tcBorders>
            <w:shd w:val="clear" w:color="auto" w:fill="C2D69B"/>
            <w:vAlign w:val="center"/>
          </w:tcPr>
          <w:p w14:paraId="5BDEA9DB" w14:textId="77777777" w:rsidR="008467DA" w:rsidRPr="001A34AB" w:rsidRDefault="008467DA" w:rsidP="001A28DA">
            <w:pPr>
              <w:rPr>
                <w:lang w:val="ca-ES"/>
              </w:rPr>
            </w:pPr>
            <w:r w:rsidRPr="001A34AB">
              <w:rPr>
                <w:lang w:val="ca-ES"/>
              </w:rPr>
              <w:t>Capacitat</w:t>
            </w:r>
          </w:p>
        </w:tc>
        <w:tc>
          <w:tcPr>
            <w:tcW w:w="2524" w:type="dxa"/>
            <w:tcBorders>
              <w:bottom w:val="single" w:sz="4" w:space="0" w:color="000000"/>
            </w:tcBorders>
            <w:shd w:val="clear" w:color="auto" w:fill="C2D69B"/>
          </w:tcPr>
          <w:p w14:paraId="08272322" w14:textId="77777777" w:rsidR="008467DA" w:rsidRPr="001A34AB" w:rsidRDefault="003E4BA6" w:rsidP="008467DA">
            <w:pPr>
              <w:rPr>
                <w:lang w:val="ca-ES"/>
              </w:rPr>
            </w:pPr>
            <w:r w:rsidRPr="001A34AB">
              <w:rPr>
                <w:lang w:val="ca-ES"/>
              </w:rPr>
              <w:t>Plac</w:t>
            </w:r>
            <w:r>
              <w:rPr>
                <w:lang w:val="ca-ES"/>
              </w:rPr>
              <w:t>es</w:t>
            </w:r>
            <w:r w:rsidR="008467DA" w:rsidRPr="001A34AB">
              <w:rPr>
                <w:lang w:val="ca-ES"/>
              </w:rPr>
              <w:t xml:space="preserve"> menjador</w:t>
            </w:r>
          </w:p>
        </w:tc>
        <w:tc>
          <w:tcPr>
            <w:tcW w:w="921" w:type="dxa"/>
            <w:tcBorders>
              <w:bottom w:val="single" w:sz="4" w:space="0" w:color="000000"/>
            </w:tcBorders>
            <w:shd w:val="clear" w:color="auto" w:fill="C2D69B"/>
          </w:tcPr>
          <w:p w14:paraId="607B8A65" w14:textId="77777777" w:rsidR="008467DA" w:rsidRPr="001A34AB" w:rsidRDefault="008467DA" w:rsidP="001A28DA">
            <w:pPr>
              <w:rPr>
                <w:lang w:val="ca-ES"/>
              </w:rPr>
            </w:pPr>
            <w:r w:rsidRPr="001A34AB">
              <w:rPr>
                <w:lang w:val="ca-ES"/>
              </w:rPr>
              <w:t>Ref.</w:t>
            </w:r>
          </w:p>
        </w:tc>
      </w:tr>
      <w:tr w:rsidR="001A28DA" w:rsidRPr="001A34AB" w14:paraId="2E1B2264" w14:textId="77777777" w:rsidTr="00E16E0D">
        <w:trPr>
          <w:trHeight w:val="20"/>
        </w:trPr>
        <w:tc>
          <w:tcPr>
            <w:tcW w:w="1691" w:type="dxa"/>
            <w:shd w:val="clear" w:color="auto" w:fill="EAF1DD"/>
          </w:tcPr>
          <w:p w14:paraId="0858904A" w14:textId="77777777" w:rsidR="00F76DED" w:rsidRPr="001A34AB" w:rsidRDefault="00F76DED" w:rsidP="001A28DA">
            <w:pPr>
              <w:rPr>
                <w:sz w:val="18"/>
                <w:szCs w:val="18"/>
                <w:lang w:val="ca-ES"/>
              </w:rPr>
            </w:pPr>
            <w:r w:rsidRPr="001A34AB">
              <w:rPr>
                <w:sz w:val="18"/>
                <w:szCs w:val="18"/>
                <w:lang w:val="ca-ES"/>
              </w:rPr>
              <w:t>Hotel</w:t>
            </w:r>
          </w:p>
        </w:tc>
        <w:tc>
          <w:tcPr>
            <w:tcW w:w="2217" w:type="dxa"/>
            <w:shd w:val="clear" w:color="auto" w:fill="FFFFFF"/>
          </w:tcPr>
          <w:p w14:paraId="48A40E5F" w14:textId="77777777" w:rsidR="00F76DED" w:rsidRPr="001A34AB" w:rsidRDefault="00F76DED" w:rsidP="001A28DA">
            <w:pPr>
              <w:rPr>
                <w:sz w:val="18"/>
                <w:szCs w:val="18"/>
                <w:lang w:val="ca-ES"/>
              </w:rPr>
            </w:pPr>
          </w:p>
        </w:tc>
        <w:tc>
          <w:tcPr>
            <w:tcW w:w="2818" w:type="dxa"/>
            <w:shd w:val="clear" w:color="auto" w:fill="FFFFFF"/>
          </w:tcPr>
          <w:p w14:paraId="58C821C9" w14:textId="77777777" w:rsidR="00F76DED" w:rsidRPr="001A34AB" w:rsidRDefault="00F76DED" w:rsidP="001A28DA">
            <w:pPr>
              <w:rPr>
                <w:sz w:val="18"/>
                <w:szCs w:val="18"/>
                <w:lang w:val="ca-ES"/>
              </w:rPr>
            </w:pPr>
          </w:p>
        </w:tc>
        <w:tc>
          <w:tcPr>
            <w:tcW w:w="1403" w:type="dxa"/>
            <w:shd w:val="clear" w:color="auto" w:fill="FFFFFF"/>
          </w:tcPr>
          <w:p w14:paraId="10C4FC9B" w14:textId="77777777" w:rsidR="00F76DED" w:rsidRPr="001A34AB" w:rsidRDefault="00F76DED" w:rsidP="001A28DA">
            <w:pPr>
              <w:rPr>
                <w:sz w:val="18"/>
                <w:szCs w:val="18"/>
                <w:lang w:val="ca-ES"/>
              </w:rPr>
            </w:pPr>
          </w:p>
        </w:tc>
        <w:tc>
          <w:tcPr>
            <w:tcW w:w="1538" w:type="dxa"/>
            <w:shd w:val="clear" w:color="auto" w:fill="FFFFFF"/>
          </w:tcPr>
          <w:p w14:paraId="701B7EF4" w14:textId="77777777" w:rsidR="00F76DED" w:rsidRPr="001A34AB" w:rsidRDefault="00F76DED" w:rsidP="001A28DA">
            <w:pPr>
              <w:rPr>
                <w:sz w:val="18"/>
                <w:szCs w:val="18"/>
                <w:lang w:val="ca-ES"/>
              </w:rPr>
            </w:pPr>
          </w:p>
        </w:tc>
        <w:tc>
          <w:tcPr>
            <w:tcW w:w="2524" w:type="dxa"/>
            <w:shd w:val="clear" w:color="auto" w:fill="FFFFFF"/>
          </w:tcPr>
          <w:p w14:paraId="69E23CC4" w14:textId="77777777" w:rsidR="00F76DED" w:rsidRPr="001A34AB" w:rsidRDefault="00F76DED" w:rsidP="001A28DA">
            <w:pPr>
              <w:rPr>
                <w:sz w:val="18"/>
                <w:szCs w:val="18"/>
                <w:lang w:val="ca-ES"/>
              </w:rPr>
            </w:pPr>
          </w:p>
        </w:tc>
        <w:tc>
          <w:tcPr>
            <w:tcW w:w="921" w:type="dxa"/>
            <w:shd w:val="clear" w:color="auto" w:fill="FFFFFF"/>
          </w:tcPr>
          <w:p w14:paraId="27421B39" w14:textId="77777777" w:rsidR="00F76DED" w:rsidRPr="001A34AB" w:rsidRDefault="00F76DED" w:rsidP="001A28DA">
            <w:pPr>
              <w:rPr>
                <w:sz w:val="18"/>
                <w:szCs w:val="18"/>
                <w:lang w:val="ca-ES"/>
              </w:rPr>
            </w:pPr>
          </w:p>
        </w:tc>
      </w:tr>
      <w:tr w:rsidR="001A28DA" w:rsidRPr="001A34AB" w14:paraId="7536BFC4" w14:textId="77777777" w:rsidTr="00E16E0D">
        <w:trPr>
          <w:trHeight w:val="20"/>
        </w:trPr>
        <w:tc>
          <w:tcPr>
            <w:tcW w:w="1691" w:type="dxa"/>
            <w:shd w:val="clear" w:color="auto" w:fill="EAF1DD"/>
          </w:tcPr>
          <w:p w14:paraId="62031125" w14:textId="77777777" w:rsidR="00F76DED" w:rsidRPr="001A34AB" w:rsidRDefault="00F76DED" w:rsidP="001A28DA">
            <w:pPr>
              <w:rPr>
                <w:sz w:val="18"/>
                <w:szCs w:val="18"/>
                <w:lang w:val="ca-ES"/>
              </w:rPr>
            </w:pPr>
            <w:r w:rsidRPr="001A34AB">
              <w:rPr>
                <w:sz w:val="18"/>
                <w:szCs w:val="18"/>
                <w:lang w:val="ca-ES"/>
              </w:rPr>
              <w:t>Pensions</w:t>
            </w:r>
          </w:p>
        </w:tc>
        <w:tc>
          <w:tcPr>
            <w:tcW w:w="2217" w:type="dxa"/>
            <w:shd w:val="clear" w:color="auto" w:fill="FFFFFF"/>
          </w:tcPr>
          <w:p w14:paraId="2AB5A8D6" w14:textId="77777777" w:rsidR="00F76DED" w:rsidRPr="001A34AB" w:rsidRDefault="00F76DED" w:rsidP="001A28DA">
            <w:pPr>
              <w:rPr>
                <w:sz w:val="18"/>
                <w:szCs w:val="18"/>
                <w:lang w:val="ca-ES"/>
              </w:rPr>
            </w:pPr>
          </w:p>
        </w:tc>
        <w:tc>
          <w:tcPr>
            <w:tcW w:w="2818" w:type="dxa"/>
            <w:shd w:val="clear" w:color="auto" w:fill="FFFFFF"/>
          </w:tcPr>
          <w:p w14:paraId="161ADEE7" w14:textId="77777777" w:rsidR="00F76DED" w:rsidRPr="001A34AB" w:rsidRDefault="00F76DED" w:rsidP="001A28DA">
            <w:pPr>
              <w:rPr>
                <w:sz w:val="18"/>
                <w:szCs w:val="18"/>
                <w:lang w:val="ca-ES"/>
              </w:rPr>
            </w:pPr>
          </w:p>
        </w:tc>
        <w:tc>
          <w:tcPr>
            <w:tcW w:w="1403" w:type="dxa"/>
            <w:shd w:val="clear" w:color="auto" w:fill="FFFFFF"/>
          </w:tcPr>
          <w:p w14:paraId="1FE6107F" w14:textId="77777777" w:rsidR="00F76DED" w:rsidRPr="001A34AB" w:rsidRDefault="00F76DED" w:rsidP="001A28DA">
            <w:pPr>
              <w:rPr>
                <w:sz w:val="18"/>
                <w:szCs w:val="18"/>
                <w:lang w:val="ca-ES"/>
              </w:rPr>
            </w:pPr>
          </w:p>
        </w:tc>
        <w:tc>
          <w:tcPr>
            <w:tcW w:w="1538" w:type="dxa"/>
            <w:shd w:val="clear" w:color="auto" w:fill="FFFFFF"/>
          </w:tcPr>
          <w:p w14:paraId="5813A40A" w14:textId="77777777" w:rsidR="00F76DED" w:rsidRPr="001A34AB" w:rsidRDefault="00F76DED" w:rsidP="001A28DA">
            <w:pPr>
              <w:rPr>
                <w:sz w:val="18"/>
                <w:szCs w:val="18"/>
                <w:lang w:val="ca-ES"/>
              </w:rPr>
            </w:pPr>
          </w:p>
        </w:tc>
        <w:tc>
          <w:tcPr>
            <w:tcW w:w="2524" w:type="dxa"/>
            <w:shd w:val="clear" w:color="auto" w:fill="FFFFFF"/>
          </w:tcPr>
          <w:p w14:paraId="0488ED8D" w14:textId="77777777" w:rsidR="00F76DED" w:rsidRPr="001A34AB" w:rsidRDefault="00F76DED" w:rsidP="001A28DA">
            <w:pPr>
              <w:rPr>
                <w:sz w:val="18"/>
                <w:szCs w:val="18"/>
                <w:lang w:val="ca-ES"/>
              </w:rPr>
            </w:pPr>
          </w:p>
        </w:tc>
        <w:tc>
          <w:tcPr>
            <w:tcW w:w="921" w:type="dxa"/>
            <w:shd w:val="clear" w:color="auto" w:fill="FFFFFF"/>
          </w:tcPr>
          <w:p w14:paraId="140DEC81" w14:textId="77777777" w:rsidR="00F76DED" w:rsidRPr="001A34AB" w:rsidRDefault="00F76DED" w:rsidP="001A28DA">
            <w:pPr>
              <w:rPr>
                <w:sz w:val="18"/>
                <w:szCs w:val="18"/>
                <w:lang w:val="ca-ES"/>
              </w:rPr>
            </w:pPr>
          </w:p>
        </w:tc>
      </w:tr>
      <w:tr w:rsidR="001A28DA" w:rsidRPr="001A34AB" w14:paraId="5356A5A0" w14:textId="77777777" w:rsidTr="00E16E0D">
        <w:trPr>
          <w:trHeight w:val="20"/>
        </w:trPr>
        <w:tc>
          <w:tcPr>
            <w:tcW w:w="1691" w:type="dxa"/>
            <w:shd w:val="clear" w:color="auto" w:fill="EAF1DD"/>
          </w:tcPr>
          <w:p w14:paraId="5067B72A" w14:textId="77777777" w:rsidR="00F76DED" w:rsidRPr="001A34AB" w:rsidRDefault="00F76DED" w:rsidP="001A28DA">
            <w:pPr>
              <w:rPr>
                <w:sz w:val="18"/>
                <w:szCs w:val="18"/>
                <w:lang w:val="ca-ES"/>
              </w:rPr>
            </w:pPr>
            <w:r w:rsidRPr="001A34AB">
              <w:rPr>
                <w:sz w:val="18"/>
                <w:szCs w:val="18"/>
                <w:lang w:val="ca-ES"/>
              </w:rPr>
              <w:t>Albergs</w:t>
            </w:r>
          </w:p>
        </w:tc>
        <w:tc>
          <w:tcPr>
            <w:tcW w:w="2217" w:type="dxa"/>
            <w:shd w:val="clear" w:color="auto" w:fill="FFFFFF"/>
          </w:tcPr>
          <w:p w14:paraId="35EAB4EE" w14:textId="77777777" w:rsidR="00F76DED" w:rsidRPr="001A34AB" w:rsidRDefault="00F76DED" w:rsidP="001A28DA">
            <w:pPr>
              <w:rPr>
                <w:sz w:val="18"/>
                <w:szCs w:val="18"/>
                <w:lang w:val="ca-ES"/>
              </w:rPr>
            </w:pPr>
          </w:p>
        </w:tc>
        <w:tc>
          <w:tcPr>
            <w:tcW w:w="2818" w:type="dxa"/>
            <w:shd w:val="clear" w:color="auto" w:fill="FFFFFF"/>
          </w:tcPr>
          <w:p w14:paraId="082BCCCE" w14:textId="77777777" w:rsidR="00F76DED" w:rsidRPr="001A34AB" w:rsidRDefault="00F76DED" w:rsidP="001A28DA">
            <w:pPr>
              <w:rPr>
                <w:sz w:val="18"/>
                <w:szCs w:val="18"/>
                <w:lang w:val="ca-ES"/>
              </w:rPr>
            </w:pPr>
          </w:p>
        </w:tc>
        <w:tc>
          <w:tcPr>
            <w:tcW w:w="1403" w:type="dxa"/>
            <w:shd w:val="clear" w:color="auto" w:fill="FFFFFF"/>
          </w:tcPr>
          <w:p w14:paraId="135CB31C" w14:textId="77777777" w:rsidR="00F76DED" w:rsidRPr="001A34AB" w:rsidRDefault="00F76DED" w:rsidP="001A28DA">
            <w:pPr>
              <w:rPr>
                <w:sz w:val="18"/>
                <w:szCs w:val="18"/>
                <w:lang w:val="ca-ES"/>
              </w:rPr>
            </w:pPr>
          </w:p>
        </w:tc>
        <w:tc>
          <w:tcPr>
            <w:tcW w:w="1538" w:type="dxa"/>
            <w:shd w:val="clear" w:color="auto" w:fill="FFFFFF"/>
          </w:tcPr>
          <w:p w14:paraId="664FFC75" w14:textId="77777777" w:rsidR="00F76DED" w:rsidRPr="001A34AB" w:rsidRDefault="00F76DED" w:rsidP="001A28DA">
            <w:pPr>
              <w:rPr>
                <w:sz w:val="18"/>
                <w:szCs w:val="18"/>
                <w:lang w:val="ca-ES"/>
              </w:rPr>
            </w:pPr>
          </w:p>
        </w:tc>
        <w:tc>
          <w:tcPr>
            <w:tcW w:w="2524" w:type="dxa"/>
            <w:shd w:val="clear" w:color="auto" w:fill="FFFFFF"/>
          </w:tcPr>
          <w:p w14:paraId="2594F2B1" w14:textId="77777777" w:rsidR="00F76DED" w:rsidRPr="001A34AB" w:rsidRDefault="00F76DED" w:rsidP="001A28DA">
            <w:pPr>
              <w:rPr>
                <w:sz w:val="18"/>
                <w:szCs w:val="18"/>
                <w:lang w:val="ca-ES"/>
              </w:rPr>
            </w:pPr>
          </w:p>
        </w:tc>
        <w:tc>
          <w:tcPr>
            <w:tcW w:w="921" w:type="dxa"/>
            <w:shd w:val="clear" w:color="auto" w:fill="FFFFFF"/>
          </w:tcPr>
          <w:p w14:paraId="5E2F3023" w14:textId="77777777" w:rsidR="00F76DED" w:rsidRPr="001A34AB" w:rsidRDefault="00F76DED" w:rsidP="001A28DA">
            <w:pPr>
              <w:rPr>
                <w:sz w:val="18"/>
                <w:szCs w:val="18"/>
                <w:lang w:val="ca-ES"/>
              </w:rPr>
            </w:pPr>
          </w:p>
        </w:tc>
      </w:tr>
      <w:tr w:rsidR="001A28DA" w:rsidRPr="001A34AB" w14:paraId="72D8BF49" w14:textId="77777777" w:rsidTr="00E16E0D">
        <w:trPr>
          <w:trHeight w:val="20"/>
        </w:trPr>
        <w:tc>
          <w:tcPr>
            <w:tcW w:w="1691" w:type="dxa"/>
            <w:shd w:val="clear" w:color="auto" w:fill="EAF1DD"/>
          </w:tcPr>
          <w:p w14:paraId="3E1CCF14" w14:textId="77777777" w:rsidR="00F76DED" w:rsidRPr="001A34AB" w:rsidRDefault="00F76DED" w:rsidP="001A28DA">
            <w:pPr>
              <w:rPr>
                <w:sz w:val="18"/>
                <w:szCs w:val="18"/>
                <w:lang w:val="ca-ES"/>
              </w:rPr>
            </w:pPr>
            <w:r w:rsidRPr="001A34AB">
              <w:rPr>
                <w:sz w:val="18"/>
                <w:szCs w:val="18"/>
                <w:lang w:val="ca-ES"/>
              </w:rPr>
              <w:t>Poliesportius</w:t>
            </w:r>
          </w:p>
        </w:tc>
        <w:tc>
          <w:tcPr>
            <w:tcW w:w="2217" w:type="dxa"/>
            <w:shd w:val="clear" w:color="auto" w:fill="FFFFFF"/>
          </w:tcPr>
          <w:p w14:paraId="724117F1" w14:textId="77777777" w:rsidR="00F76DED" w:rsidRPr="001A34AB" w:rsidRDefault="00F76DED" w:rsidP="001A28DA">
            <w:pPr>
              <w:rPr>
                <w:sz w:val="18"/>
                <w:szCs w:val="18"/>
                <w:lang w:val="ca-ES"/>
              </w:rPr>
            </w:pPr>
          </w:p>
        </w:tc>
        <w:tc>
          <w:tcPr>
            <w:tcW w:w="2818" w:type="dxa"/>
            <w:shd w:val="clear" w:color="auto" w:fill="FFFFFF"/>
          </w:tcPr>
          <w:p w14:paraId="4640650C" w14:textId="77777777" w:rsidR="00F76DED" w:rsidRPr="001A34AB" w:rsidRDefault="00F76DED" w:rsidP="001A28DA">
            <w:pPr>
              <w:rPr>
                <w:sz w:val="18"/>
                <w:szCs w:val="18"/>
                <w:lang w:val="ca-ES"/>
              </w:rPr>
            </w:pPr>
          </w:p>
        </w:tc>
        <w:tc>
          <w:tcPr>
            <w:tcW w:w="1403" w:type="dxa"/>
            <w:shd w:val="clear" w:color="auto" w:fill="FFFFFF"/>
          </w:tcPr>
          <w:p w14:paraId="2F7157CD" w14:textId="77777777" w:rsidR="00F76DED" w:rsidRPr="001A34AB" w:rsidRDefault="00F76DED" w:rsidP="001A28DA">
            <w:pPr>
              <w:rPr>
                <w:sz w:val="18"/>
                <w:szCs w:val="18"/>
                <w:lang w:val="ca-ES"/>
              </w:rPr>
            </w:pPr>
          </w:p>
        </w:tc>
        <w:tc>
          <w:tcPr>
            <w:tcW w:w="1538" w:type="dxa"/>
            <w:shd w:val="clear" w:color="auto" w:fill="FFFFFF"/>
          </w:tcPr>
          <w:p w14:paraId="2A42102B" w14:textId="77777777" w:rsidR="00F76DED" w:rsidRPr="001A34AB" w:rsidRDefault="00F76DED" w:rsidP="001A28DA">
            <w:pPr>
              <w:rPr>
                <w:sz w:val="18"/>
                <w:szCs w:val="18"/>
                <w:lang w:val="ca-ES"/>
              </w:rPr>
            </w:pPr>
          </w:p>
        </w:tc>
        <w:tc>
          <w:tcPr>
            <w:tcW w:w="2524" w:type="dxa"/>
            <w:shd w:val="clear" w:color="auto" w:fill="FFFFFF"/>
          </w:tcPr>
          <w:p w14:paraId="4372FA0B" w14:textId="77777777" w:rsidR="00F76DED" w:rsidRPr="001A34AB" w:rsidRDefault="00F76DED" w:rsidP="001A28DA">
            <w:pPr>
              <w:rPr>
                <w:sz w:val="18"/>
                <w:szCs w:val="18"/>
                <w:lang w:val="ca-ES"/>
              </w:rPr>
            </w:pPr>
          </w:p>
        </w:tc>
        <w:tc>
          <w:tcPr>
            <w:tcW w:w="921" w:type="dxa"/>
            <w:shd w:val="clear" w:color="auto" w:fill="FFFFFF"/>
          </w:tcPr>
          <w:p w14:paraId="2CEF4938" w14:textId="77777777" w:rsidR="00F76DED" w:rsidRPr="001A34AB" w:rsidRDefault="00F76DED" w:rsidP="001A28DA">
            <w:pPr>
              <w:rPr>
                <w:sz w:val="18"/>
                <w:szCs w:val="18"/>
                <w:lang w:val="ca-ES"/>
              </w:rPr>
            </w:pPr>
          </w:p>
        </w:tc>
      </w:tr>
      <w:tr w:rsidR="001A28DA" w:rsidRPr="001A34AB" w14:paraId="18C2FEF4" w14:textId="77777777" w:rsidTr="00E16E0D">
        <w:trPr>
          <w:trHeight w:val="20"/>
        </w:trPr>
        <w:tc>
          <w:tcPr>
            <w:tcW w:w="1691" w:type="dxa"/>
            <w:shd w:val="clear" w:color="auto" w:fill="EAF1DD"/>
          </w:tcPr>
          <w:p w14:paraId="002F3A7A" w14:textId="77777777" w:rsidR="00F76DED" w:rsidRPr="001A34AB" w:rsidRDefault="00F76DED" w:rsidP="001A28DA">
            <w:pPr>
              <w:rPr>
                <w:sz w:val="18"/>
                <w:szCs w:val="18"/>
                <w:lang w:val="ca-ES"/>
              </w:rPr>
            </w:pPr>
            <w:r w:rsidRPr="001A34AB">
              <w:rPr>
                <w:sz w:val="18"/>
                <w:szCs w:val="18"/>
                <w:lang w:val="ca-ES"/>
              </w:rPr>
              <w:t>Col·legis</w:t>
            </w:r>
          </w:p>
        </w:tc>
        <w:tc>
          <w:tcPr>
            <w:tcW w:w="2217" w:type="dxa"/>
            <w:shd w:val="clear" w:color="auto" w:fill="FFFFFF"/>
          </w:tcPr>
          <w:p w14:paraId="2EE2FD9D" w14:textId="77777777" w:rsidR="00F76DED" w:rsidRPr="001A34AB" w:rsidRDefault="00F76DED" w:rsidP="001A28DA">
            <w:pPr>
              <w:rPr>
                <w:sz w:val="18"/>
                <w:szCs w:val="18"/>
                <w:lang w:val="ca-ES"/>
              </w:rPr>
            </w:pPr>
          </w:p>
        </w:tc>
        <w:tc>
          <w:tcPr>
            <w:tcW w:w="2818" w:type="dxa"/>
            <w:shd w:val="clear" w:color="auto" w:fill="FFFFFF"/>
          </w:tcPr>
          <w:p w14:paraId="552838B7" w14:textId="77777777" w:rsidR="00F76DED" w:rsidRPr="001A34AB" w:rsidRDefault="00F76DED" w:rsidP="001A28DA">
            <w:pPr>
              <w:rPr>
                <w:sz w:val="18"/>
                <w:szCs w:val="18"/>
                <w:lang w:val="ca-ES"/>
              </w:rPr>
            </w:pPr>
          </w:p>
        </w:tc>
        <w:tc>
          <w:tcPr>
            <w:tcW w:w="1403" w:type="dxa"/>
            <w:shd w:val="clear" w:color="auto" w:fill="FFFFFF"/>
          </w:tcPr>
          <w:p w14:paraId="0314B40E" w14:textId="77777777" w:rsidR="00F76DED" w:rsidRPr="001A34AB" w:rsidRDefault="00F76DED" w:rsidP="001A28DA">
            <w:pPr>
              <w:rPr>
                <w:sz w:val="18"/>
                <w:szCs w:val="18"/>
                <w:lang w:val="ca-ES"/>
              </w:rPr>
            </w:pPr>
          </w:p>
        </w:tc>
        <w:tc>
          <w:tcPr>
            <w:tcW w:w="1538" w:type="dxa"/>
            <w:shd w:val="clear" w:color="auto" w:fill="FFFFFF"/>
          </w:tcPr>
          <w:p w14:paraId="4C4C1BF5" w14:textId="77777777" w:rsidR="00F76DED" w:rsidRPr="001A34AB" w:rsidRDefault="00F76DED" w:rsidP="001A28DA">
            <w:pPr>
              <w:rPr>
                <w:sz w:val="18"/>
                <w:szCs w:val="18"/>
                <w:lang w:val="ca-ES"/>
              </w:rPr>
            </w:pPr>
          </w:p>
        </w:tc>
        <w:tc>
          <w:tcPr>
            <w:tcW w:w="2524" w:type="dxa"/>
            <w:shd w:val="clear" w:color="auto" w:fill="FFFFFF"/>
          </w:tcPr>
          <w:p w14:paraId="1ED9598E" w14:textId="77777777" w:rsidR="00F76DED" w:rsidRPr="001A34AB" w:rsidRDefault="00F76DED" w:rsidP="001A28DA">
            <w:pPr>
              <w:rPr>
                <w:sz w:val="18"/>
                <w:szCs w:val="18"/>
                <w:lang w:val="ca-ES"/>
              </w:rPr>
            </w:pPr>
          </w:p>
        </w:tc>
        <w:tc>
          <w:tcPr>
            <w:tcW w:w="921" w:type="dxa"/>
            <w:shd w:val="clear" w:color="auto" w:fill="FFFFFF"/>
          </w:tcPr>
          <w:p w14:paraId="134D5503" w14:textId="77777777" w:rsidR="00F76DED" w:rsidRPr="001A34AB" w:rsidRDefault="00F76DED" w:rsidP="001A28DA">
            <w:pPr>
              <w:rPr>
                <w:sz w:val="18"/>
                <w:szCs w:val="18"/>
                <w:lang w:val="ca-ES"/>
              </w:rPr>
            </w:pPr>
          </w:p>
        </w:tc>
      </w:tr>
      <w:tr w:rsidR="001A28DA" w:rsidRPr="001A34AB" w14:paraId="4DC8639B" w14:textId="77777777" w:rsidTr="00E16E0D">
        <w:trPr>
          <w:trHeight w:val="20"/>
        </w:trPr>
        <w:tc>
          <w:tcPr>
            <w:tcW w:w="1691" w:type="dxa"/>
            <w:shd w:val="clear" w:color="auto" w:fill="EAF1DD"/>
          </w:tcPr>
          <w:p w14:paraId="0BBB8639" w14:textId="77777777" w:rsidR="00F76DED" w:rsidRPr="001A34AB" w:rsidRDefault="00F76DED" w:rsidP="001A28DA">
            <w:pPr>
              <w:rPr>
                <w:sz w:val="18"/>
                <w:szCs w:val="18"/>
                <w:lang w:val="ca-ES"/>
              </w:rPr>
            </w:pPr>
            <w:r w:rsidRPr="001A34AB">
              <w:rPr>
                <w:sz w:val="18"/>
                <w:szCs w:val="18"/>
                <w:lang w:val="ca-ES"/>
              </w:rPr>
              <w:t>Uns altres</w:t>
            </w:r>
          </w:p>
        </w:tc>
        <w:tc>
          <w:tcPr>
            <w:tcW w:w="2217" w:type="dxa"/>
            <w:shd w:val="clear" w:color="auto" w:fill="FFFFFF"/>
          </w:tcPr>
          <w:p w14:paraId="3418F94C" w14:textId="77777777" w:rsidR="00F76DED" w:rsidRPr="001A34AB" w:rsidRDefault="00F76DED" w:rsidP="001A28DA">
            <w:pPr>
              <w:rPr>
                <w:sz w:val="18"/>
                <w:szCs w:val="18"/>
                <w:lang w:val="ca-ES"/>
              </w:rPr>
            </w:pPr>
          </w:p>
        </w:tc>
        <w:tc>
          <w:tcPr>
            <w:tcW w:w="2818" w:type="dxa"/>
            <w:shd w:val="clear" w:color="auto" w:fill="FFFFFF"/>
          </w:tcPr>
          <w:p w14:paraId="3D20A21D" w14:textId="77777777" w:rsidR="00F76DED" w:rsidRPr="001A34AB" w:rsidRDefault="00F76DED" w:rsidP="001A28DA">
            <w:pPr>
              <w:rPr>
                <w:sz w:val="18"/>
                <w:szCs w:val="18"/>
                <w:lang w:val="ca-ES"/>
              </w:rPr>
            </w:pPr>
          </w:p>
        </w:tc>
        <w:tc>
          <w:tcPr>
            <w:tcW w:w="1403" w:type="dxa"/>
            <w:shd w:val="clear" w:color="auto" w:fill="FFFFFF"/>
          </w:tcPr>
          <w:p w14:paraId="27F813A5" w14:textId="77777777" w:rsidR="00F76DED" w:rsidRPr="001A34AB" w:rsidRDefault="00F76DED" w:rsidP="001A28DA">
            <w:pPr>
              <w:rPr>
                <w:sz w:val="18"/>
                <w:szCs w:val="18"/>
                <w:lang w:val="ca-ES"/>
              </w:rPr>
            </w:pPr>
          </w:p>
        </w:tc>
        <w:tc>
          <w:tcPr>
            <w:tcW w:w="1538" w:type="dxa"/>
            <w:shd w:val="clear" w:color="auto" w:fill="FFFFFF"/>
          </w:tcPr>
          <w:p w14:paraId="73166400" w14:textId="77777777" w:rsidR="00F76DED" w:rsidRPr="001A34AB" w:rsidRDefault="00F76DED" w:rsidP="001A28DA">
            <w:pPr>
              <w:rPr>
                <w:sz w:val="18"/>
                <w:szCs w:val="18"/>
                <w:lang w:val="ca-ES"/>
              </w:rPr>
            </w:pPr>
          </w:p>
        </w:tc>
        <w:tc>
          <w:tcPr>
            <w:tcW w:w="2524" w:type="dxa"/>
            <w:shd w:val="clear" w:color="auto" w:fill="FFFFFF"/>
          </w:tcPr>
          <w:p w14:paraId="3D0743A5" w14:textId="77777777" w:rsidR="00F76DED" w:rsidRPr="001A34AB" w:rsidRDefault="00F76DED" w:rsidP="001A28DA">
            <w:pPr>
              <w:rPr>
                <w:sz w:val="18"/>
                <w:szCs w:val="18"/>
                <w:lang w:val="ca-ES"/>
              </w:rPr>
            </w:pPr>
          </w:p>
        </w:tc>
        <w:tc>
          <w:tcPr>
            <w:tcW w:w="921" w:type="dxa"/>
            <w:shd w:val="clear" w:color="auto" w:fill="FFFFFF"/>
          </w:tcPr>
          <w:p w14:paraId="5ABADD4B" w14:textId="77777777" w:rsidR="00F76DED" w:rsidRPr="001A34AB" w:rsidRDefault="00F76DED" w:rsidP="001A28DA">
            <w:pPr>
              <w:rPr>
                <w:sz w:val="18"/>
                <w:szCs w:val="18"/>
                <w:lang w:val="ca-ES"/>
              </w:rPr>
            </w:pPr>
          </w:p>
        </w:tc>
      </w:tr>
    </w:tbl>
    <w:p w14:paraId="1BA21797" w14:textId="77777777" w:rsidR="006B1DA8" w:rsidRPr="001A34AB" w:rsidRDefault="006B1DA8" w:rsidP="006B1DA8">
      <w:pPr>
        <w:rPr>
          <w:lang w:val="ca-ES"/>
        </w:rPr>
      </w:pPr>
    </w:p>
    <w:p w14:paraId="346FAD02" w14:textId="77777777" w:rsidR="006B1DA8" w:rsidRPr="001A34AB" w:rsidRDefault="006B1DA8" w:rsidP="006B1DA8">
      <w:pPr>
        <w:rPr>
          <w:lang w:val="ca-ES"/>
        </w:rPr>
      </w:pPr>
    </w:p>
    <w:p w14:paraId="3B4D058F" w14:textId="77777777" w:rsidR="00566273" w:rsidRPr="001A34AB" w:rsidRDefault="00566273" w:rsidP="00430C08">
      <w:pPr>
        <w:pStyle w:val="Ttulo2"/>
        <w:rPr>
          <w:lang w:val="ca-ES"/>
        </w:rPr>
      </w:pPr>
      <w:r w:rsidRPr="001A34AB">
        <w:rPr>
          <w:lang w:val="ca-ES"/>
        </w:rPr>
        <w:br w:type="page"/>
      </w:r>
      <w:r w:rsidRPr="001A34AB">
        <w:rPr>
          <w:lang w:val="ca-ES"/>
        </w:rPr>
        <w:lastRenderedPageBreak/>
        <w:t xml:space="preserve">UNITAT </w:t>
      </w:r>
      <w:r w:rsidR="008467DA" w:rsidRPr="001A34AB">
        <w:rPr>
          <w:lang w:val="ca-ES"/>
        </w:rPr>
        <w:t>BÀSICA</w:t>
      </w:r>
      <w:r w:rsidR="008467DA">
        <w:rPr>
          <w:lang w:val="ca-ES"/>
        </w:rPr>
        <w:t xml:space="preserve"> DE SUPORT</w:t>
      </w:r>
    </w:p>
    <w:p w14:paraId="14DB2501" w14:textId="77777777" w:rsidR="00566273" w:rsidRPr="001A34AB" w:rsidRDefault="00566273" w:rsidP="00F76DED">
      <w:pPr>
        <w:rPr>
          <w:lang w:val="ca-ES"/>
        </w:rPr>
      </w:pPr>
    </w:p>
    <w:p w14:paraId="362759FA" w14:textId="77777777" w:rsidR="00566273" w:rsidRPr="001A34AB" w:rsidRDefault="00F76DED" w:rsidP="001A28DA">
      <w:pPr>
        <w:pStyle w:val="Ttulo3"/>
        <w:rPr>
          <w:lang w:val="ca-ES"/>
        </w:rPr>
      </w:pPr>
      <w:r w:rsidRPr="001A34AB">
        <w:rPr>
          <w:lang w:val="ca-ES"/>
        </w:rPr>
        <w:t>FITXA Núm. 5</w:t>
      </w:r>
    </w:p>
    <w:p w14:paraId="1EB391A8" w14:textId="77777777" w:rsidR="00F76DED" w:rsidRPr="001A34AB" w:rsidRDefault="00F76DED" w:rsidP="001A28DA">
      <w:pPr>
        <w:pStyle w:val="Ttulo3"/>
        <w:rPr>
          <w:b w:val="0"/>
          <w:lang w:val="ca-ES"/>
        </w:rPr>
      </w:pPr>
      <w:r w:rsidRPr="001A34AB">
        <w:rPr>
          <w:b w:val="0"/>
          <w:lang w:val="ca-ES"/>
        </w:rPr>
        <w:t>Recursos</w:t>
      </w:r>
    </w:p>
    <w:p w14:paraId="69E79898" w14:textId="77777777" w:rsidR="00F76DED" w:rsidRPr="001A34AB" w:rsidRDefault="00F76DED" w:rsidP="00F76DED">
      <w:pPr>
        <w:rPr>
          <w:lang w:val="ca-ES"/>
        </w:rPr>
      </w:pP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1"/>
        <w:gridCol w:w="2704"/>
        <w:gridCol w:w="2835"/>
        <w:gridCol w:w="1701"/>
        <w:gridCol w:w="4677"/>
        <w:gridCol w:w="993"/>
      </w:tblGrid>
      <w:tr w:rsidR="00F76DED" w:rsidRPr="001A34AB" w14:paraId="7D4AB734" w14:textId="77777777" w:rsidTr="00E16E0D">
        <w:trPr>
          <w:trHeight w:val="20"/>
        </w:trPr>
        <w:tc>
          <w:tcPr>
            <w:tcW w:w="1691" w:type="dxa"/>
            <w:tcBorders>
              <w:bottom w:val="single" w:sz="4" w:space="0" w:color="000000"/>
            </w:tcBorders>
            <w:shd w:val="clear" w:color="auto" w:fill="C2D69B"/>
            <w:vAlign w:val="center"/>
          </w:tcPr>
          <w:p w14:paraId="74D5F2C1" w14:textId="77777777" w:rsidR="00F76DED" w:rsidRPr="001A34AB" w:rsidRDefault="008467DA" w:rsidP="001A28DA">
            <w:pPr>
              <w:rPr>
                <w:lang w:val="ca-ES"/>
              </w:rPr>
            </w:pPr>
            <w:r w:rsidRPr="001A34AB">
              <w:rPr>
                <w:lang w:val="ca-ES"/>
              </w:rPr>
              <w:t>Entitat</w:t>
            </w:r>
          </w:p>
        </w:tc>
        <w:tc>
          <w:tcPr>
            <w:tcW w:w="2704" w:type="dxa"/>
            <w:tcBorders>
              <w:bottom w:val="single" w:sz="4" w:space="0" w:color="000000"/>
            </w:tcBorders>
            <w:shd w:val="clear" w:color="auto" w:fill="C2D69B"/>
            <w:vAlign w:val="center"/>
          </w:tcPr>
          <w:p w14:paraId="4ECED9C3" w14:textId="77777777" w:rsidR="008467DA" w:rsidRPr="001A34AB" w:rsidRDefault="008467DA" w:rsidP="001A28DA">
            <w:pPr>
              <w:rPr>
                <w:lang w:val="ca-ES"/>
              </w:rPr>
            </w:pPr>
            <w:r>
              <w:rPr>
                <w:lang w:val="ca-ES"/>
              </w:rPr>
              <w:t>Adreça</w:t>
            </w:r>
          </w:p>
        </w:tc>
        <w:tc>
          <w:tcPr>
            <w:tcW w:w="2835" w:type="dxa"/>
            <w:tcBorders>
              <w:bottom w:val="single" w:sz="4" w:space="0" w:color="000000"/>
            </w:tcBorders>
            <w:shd w:val="clear" w:color="auto" w:fill="C2D69B"/>
            <w:vAlign w:val="center"/>
          </w:tcPr>
          <w:p w14:paraId="7084ED39" w14:textId="77777777" w:rsidR="00F76DED" w:rsidRPr="001A34AB" w:rsidRDefault="00F76DED" w:rsidP="001A28DA">
            <w:pPr>
              <w:rPr>
                <w:lang w:val="ca-ES"/>
              </w:rPr>
            </w:pPr>
            <w:r w:rsidRPr="001A34AB">
              <w:rPr>
                <w:lang w:val="ca-ES"/>
              </w:rPr>
              <w:t>R</w:t>
            </w:r>
            <w:r w:rsidR="001A28DA" w:rsidRPr="001A34AB">
              <w:rPr>
                <w:lang w:val="ca-ES"/>
              </w:rPr>
              <w:t>esponsable / càrrec</w:t>
            </w:r>
          </w:p>
        </w:tc>
        <w:tc>
          <w:tcPr>
            <w:tcW w:w="1701" w:type="dxa"/>
            <w:tcBorders>
              <w:bottom w:val="single" w:sz="4" w:space="0" w:color="000000"/>
            </w:tcBorders>
            <w:shd w:val="clear" w:color="auto" w:fill="C2D69B"/>
            <w:vAlign w:val="center"/>
          </w:tcPr>
          <w:p w14:paraId="368D8650" w14:textId="77777777" w:rsidR="00F76DED" w:rsidRPr="001A34AB" w:rsidRDefault="008467DA" w:rsidP="001A28DA">
            <w:pPr>
              <w:rPr>
                <w:lang w:val="ca-ES"/>
              </w:rPr>
            </w:pPr>
            <w:r w:rsidRPr="001A34AB">
              <w:rPr>
                <w:lang w:val="ca-ES"/>
              </w:rPr>
              <w:t>Telèfon</w:t>
            </w:r>
          </w:p>
        </w:tc>
        <w:tc>
          <w:tcPr>
            <w:tcW w:w="4677" w:type="dxa"/>
            <w:tcBorders>
              <w:bottom w:val="single" w:sz="4" w:space="0" w:color="000000"/>
            </w:tcBorders>
            <w:shd w:val="clear" w:color="auto" w:fill="C2D69B"/>
            <w:vAlign w:val="center"/>
          </w:tcPr>
          <w:p w14:paraId="6E668666" w14:textId="77777777" w:rsidR="00F76DED" w:rsidRPr="001A34AB" w:rsidRDefault="00F76DED" w:rsidP="001A28DA">
            <w:pPr>
              <w:rPr>
                <w:lang w:val="ca-ES"/>
              </w:rPr>
            </w:pPr>
            <w:r w:rsidRPr="001A34AB">
              <w:rPr>
                <w:lang w:val="ca-ES"/>
              </w:rPr>
              <w:t>R</w:t>
            </w:r>
            <w:r w:rsidR="001A28DA" w:rsidRPr="001A34AB">
              <w:rPr>
                <w:lang w:val="ca-ES"/>
              </w:rPr>
              <w:t>ecursos</w:t>
            </w:r>
          </w:p>
        </w:tc>
        <w:tc>
          <w:tcPr>
            <w:tcW w:w="993" w:type="dxa"/>
            <w:tcBorders>
              <w:bottom w:val="single" w:sz="4" w:space="0" w:color="000000"/>
            </w:tcBorders>
            <w:shd w:val="clear" w:color="auto" w:fill="C2D69B"/>
          </w:tcPr>
          <w:p w14:paraId="6E3EE100" w14:textId="77777777" w:rsidR="00F76DED" w:rsidRPr="001A34AB" w:rsidRDefault="00E16E0D" w:rsidP="001A28DA">
            <w:pPr>
              <w:rPr>
                <w:lang w:val="ca-ES"/>
              </w:rPr>
            </w:pPr>
            <w:r w:rsidRPr="001A34AB">
              <w:rPr>
                <w:lang w:val="ca-ES"/>
              </w:rPr>
              <w:t>Ref.</w:t>
            </w:r>
          </w:p>
        </w:tc>
      </w:tr>
      <w:tr w:rsidR="00F76DED" w:rsidRPr="001A34AB" w14:paraId="5C5301B8" w14:textId="77777777" w:rsidTr="00E16E0D">
        <w:trPr>
          <w:trHeight w:val="20"/>
        </w:trPr>
        <w:tc>
          <w:tcPr>
            <w:tcW w:w="1691" w:type="dxa"/>
            <w:shd w:val="clear" w:color="auto" w:fill="EAF1DD"/>
          </w:tcPr>
          <w:p w14:paraId="36634FFC" w14:textId="77777777" w:rsidR="00F76DED" w:rsidRPr="001A34AB" w:rsidRDefault="00F76DED" w:rsidP="001A28DA">
            <w:pPr>
              <w:rPr>
                <w:sz w:val="18"/>
                <w:szCs w:val="18"/>
                <w:lang w:val="ca-ES"/>
              </w:rPr>
            </w:pPr>
            <w:r w:rsidRPr="001A34AB">
              <w:rPr>
                <w:sz w:val="18"/>
                <w:szCs w:val="18"/>
                <w:lang w:val="ca-ES"/>
              </w:rPr>
              <w:t>B</w:t>
            </w:r>
            <w:r w:rsidR="00E16E0D" w:rsidRPr="001A34AB">
              <w:rPr>
                <w:sz w:val="18"/>
                <w:szCs w:val="18"/>
                <w:lang w:val="ca-ES"/>
              </w:rPr>
              <w:t>ri</w:t>
            </w:r>
            <w:r w:rsidRPr="001A34AB">
              <w:rPr>
                <w:sz w:val="18"/>
                <w:szCs w:val="18"/>
                <w:lang w:val="ca-ES"/>
              </w:rPr>
              <w:t>gada d'Obres</w:t>
            </w:r>
          </w:p>
        </w:tc>
        <w:tc>
          <w:tcPr>
            <w:tcW w:w="2704" w:type="dxa"/>
            <w:shd w:val="clear" w:color="auto" w:fill="FFFFFF"/>
          </w:tcPr>
          <w:p w14:paraId="1B004766" w14:textId="77777777" w:rsidR="00F76DED" w:rsidRPr="001A34AB" w:rsidRDefault="00F76DED" w:rsidP="001A28DA">
            <w:pPr>
              <w:rPr>
                <w:caps/>
                <w:sz w:val="18"/>
                <w:szCs w:val="18"/>
                <w:lang w:val="ca-ES"/>
              </w:rPr>
            </w:pPr>
          </w:p>
        </w:tc>
        <w:tc>
          <w:tcPr>
            <w:tcW w:w="2835" w:type="dxa"/>
            <w:shd w:val="clear" w:color="auto" w:fill="FFFFFF"/>
          </w:tcPr>
          <w:p w14:paraId="74BFC727" w14:textId="77777777" w:rsidR="00F76DED" w:rsidRPr="001A34AB" w:rsidRDefault="00F76DED" w:rsidP="001A28DA">
            <w:pPr>
              <w:rPr>
                <w:caps/>
                <w:sz w:val="18"/>
                <w:szCs w:val="18"/>
                <w:lang w:val="ca-ES"/>
              </w:rPr>
            </w:pPr>
          </w:p>
        </w:tc>
        <w:tc>
          <w:tcPr>
            <w:tcW w:w="1701" w:type="dxa"/>
            <w:shd w:val="clear" w:color="auto" w:fill="FFFFFF"/>
          </w:tcPr>
          <w:p w14:paraId="7C481EB9" w14:textId="77777777" w:rsidR="00F76DED" w:rsidRPr="001A34AB" w:rsidRDefault="00F76DED" w:rsidP="001A28DA">
            <w:pPr>
              <w:rPr>
                <w:caps/>
                <w:sz w:val="18"/>
                <w:szCs w:val="18"/>
                <w:lang w:val="ca-ES"/>
              </w:rPr>
            </w:pPr>
          </w:p>
        </w:tc>
        <w:tc>
          <w:tcPr>
            <w:tcW w:w="4677" w:type="dxa"/>
            <w:shd w:val="clear" w:color="auto" w:fill="FFFFFF"/>
          </w:tcPr>
          <w:p w14:paraId="75CF8D46" w14:textId="77777777" w:rsidR="00F76DED" w:rsidRPr="001A34AB" w:rsidRDefault="00F76DED" w:rsidP="001A28DA">
            <w:pPr>
              <w:rPr>
                <w:caps/>
                <w:sz w:val="18"/>
                <w:szCs w:val="18"/>
                <w:lang w:val="ca-ES"/>
              </w:rPr>
            </w:pPr>
          </w:p>
        </w:tc>
        <w:tc>
          <w:tcPr>
            <w:tcW w:w="993" w:type="dxa"/>
            <w:shd w:val="clear" w:color="auto" w:fill="FFFFFF"/>
          </w:tcPr>
          <w:p w14:paraId="366BB030" w14:textId="77777777" w:rsidR="00F76DED" w:rsidRPr="001A34AB" w:rsidRDefault="00F76DED" w:rsidP="001A28DA">
            <w:pPr>
              <w:rPr>
                <w:caps/>
                <w:sz w:val="18"/>
                <w:szCs w:val="18"/>
                <w:lang w:val="ca-ES"/>
              </w:rPr>
            </w:pPr>
          </w:p>
        </w:tc>
      </w:tr>
    </w:tbl>
    <w:p w14:paraId="7775D957" w14:textId="77777777" w:rsidR="00F76DED" w:rsidRPr="001A34AB" w:rsidRDefault="00F76DED" w:rsidP="00F76DED">
      <w:pPr>
        <w:rPr>
          <w:lang w:val="ca-ES"/>
        </w:rPr>
      </w:pPr>
    </w:p>
    <w:p w14:paraId="7F1FD537" w14:textId="77777777" w:rsidR="00F76DED" w:rsidRPr="001A34AB" w:rsidRDefault="00F76DED" w:rsidP="001A28DA">
      <w:pPr>
        <w:pStyle w:val="Ttulo3"/>
        <w:rPr>
          <w:lang w:val="ca-ES"/>
        </w:rPr>
      </w:pPr>
      <w:r w:rsidRPr="001A34AB">
        <w:rPr>
          <w:lang w:val="ca-ES"/>
        </w:rPr>
        <w:t>FITXA Núm. 6</w:t>
      </w:r>
    </w:p>
    <w:p w14:paraId="03438D81" w14:textId="77777777" w:rsidR="00F76DED" w:rsidRPr="001A34AB" w:rsidRDefault="00F76DED" w:rsidP="001A28DA">
      <w:pPr>
        <w:pStyle w:val="Ttulo3"/>
        <w:rPr>
          <w:b w:val="0"/>
          <w:lang w:val="ca-ES"/>
        </w:rPr>
      </w:pPr>
      <w:r w:rsidRPr="001A34AB">
        <w:rPr>
          <w:b w:val="0"/>
          <w:lang w:val="ca-ES"/>
        </w:rPr>
        <w:t>Centres de Proveïment i altres recursos logístics</w:t>
      </w:r>
    </w:p>
    <w:p w14:paraId="51983E57" w14:textId="77777777" w:rsidR="00F76DED" w:rsidRPr="001A34AB" w:rsidRDefault="00F76DED" w:rsidP="00F76DED">
      <w:pPr>
        <w:rPr>
          <w:lang w:val="ca-ES"/>
        </w:rPr>
      </w:pP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8"/>
        <w:gridCol w:w="2537"/>
        <w:gridCol w:w="2835"/>
        <w:gridCol w:w="1701"/>
        <w:gridCol w:w="4677"/>
        <w:gridCol w:w="993"/>
      </w:tblGrid>
      <w:tr w:rsidR="008467DA" w:rsidRPr="001A34AB" w14:paraId="3A4699E5" w14:textId="77777777" w:rsidTr="001B7F94">
        <w:tc>
          <w:tcPr>
            <w:tcW w:w="1858" w:type="dxa"/>
            <w:tcBorders>
              <w:bottom w:val="single" w:sz="4" w:space="0" w:color="000000"/>
            </w:tcBorders>
            <w:shd w:val="clear" w:color="auto" w:fill="C2D69B"/>
            <w:vAlign w:val="center"/>
          </w:tcPr>
          <w:p w14:paraId="589C7D74" w14:textId="77777777" w:rsidR="008467DA" w:rsidRPr="001A34AB" w:rsidRDefault="008467DA" w:rsidP="001A28DA">
            <w:pPr>
              <w:rPr>
                <w:lang w:val="ca-ES"/>
              </w:rPr>
            </w:pPr>
            <w:r w:rsidRPr="001A34AB">
              <w:rPr>
                <w:lang w:val="ca-ES"/>
              </w:rPr>
              <w:t>Entitat</w:t>
            </w:r>
          </w:p>
        </w:tc>
        <w:tc>
          <w:tcPr>
            <w:tcW w:w="2537" w:type="dxa"/>
            <w:tcBorders>
              <w:bottom w:val="single" w:sz="4" w:space="0" w:color="000000"/>
            </w:tcBorders>
            <w:shd w:val="clear" w:color="auto" w:fill="C2D69B"/>
            <w:vAlign w:val="center"/>
          </w:tcPr>
          <w:p w14:paraId="0685A090" w14:textId="77777777" w:rsidR="008467DA" w:rsidRPr="001A34AB" w:rsidRDefault="008467DA" w:rsidP="00D22DF5">
            <w:pPr>
              <w:rPr>
                <w:lang w:val="ca-ES"/>
              </w:rPr>
            </w:pPr>
            <w:r>
              <w:rPr>
                <w:lang w:val="ca-ES"/>
              </w:rPr>
              <w:t>Adreça</w:t>
            </w:r>
          </w:p>
        </w:tc>
        <w:tc>
          <w:tcPr>
            <w:tcW w:w="2835" w:type="dxa"/>
            <w:tcBorders>
              <w:bottom w:val="single" w:sz="4" w:space="0" w:color="000000"/>
            </w:tcBorders>
            <w:shd w:val="clear" w:color="auto" w:fill="C2D69B"/>
            <w:vAlign w:val="center"/>
          </w:tcPr>
          <w:p w14:paraId="4F6D6A7C" w14:textId="77777777" w:rsidR="008467DA" w:rsidRPr="001A34AB" w:rsidRDefault="008467DA" w:rsidP="001A28DA">
            <w:pPr>
              <w:rPr>
                <w:lang w:val="ca-ES"/>
              </w:rPr>
            </w:pPr>
            <w:r w:rsidRPr="001A34AB">
              <w:rPr>
                <w:lang w:val="ca-ES"/>
              </w:rPr>
              <w:t>Responsable / càrrec</w:t>
            </w:r>
          </w:p>
        </w:tc>
        <w:tc>
          <w:tcPr>
            <w:tcW w:w="1701" w:type="dxa"/>
            <w:tcBorders>
              <w:bottom w:val="single" w:sz="4" w:space="0" w:color="000000"/>
            </w:tcBorders>
            <w:shd w:val="clear" w:color="auto" w:fill="C2D69B"/>
            <w:vAlign w:val="center"/>
          </w:tcPr>
          <w:p w14:paraId="339AFD66" w14:textId="77777777" w:rsidR="008467DA" w:rsidRPr="001A34AB" w:rsidRDefault="008467DA" w:rsidP="001A28DA">
            <w:pPr>
              <w:rPr>
                <w:lang w:val="ca-ES"/>
              </w:rPr>
            </w:pPr>
            <w:r w:rsidRPr="001A34AB">
              <w:rPr>
                <w:lang w:val="ca-ES"/>
              </w:rPr>
              <w:t>Telèfon</w:t>
            </w:r>
          </w:p>
        </w:tc>
        <w:tc>
          <w:tcPr>
            <w:tcW w:w="4677" w:type="dxa"/>
            <w:tcBorders>
              <w:bottom w:val="single" w:sz="4" w:space="0" w:color="000000"/>
            </w:tcBorders>
            <w:shd w:val="clear" w:color="auto" w:fill="C2D69B"/>
            <w:vAlign w:val="center"/>
          </w:tcPr>
          <w:p w14:paraId="5BF8108A" w14:textId="77777777" w:rsidR="008467DA" w:rsidRPr="001A34AB" w:rsidRDefault="008467DA" w:rsidP="001A28DA">
            <w:pPr>
              <w:rPr>
                <w:lang w:val="ca-ES"/>
              </w:rPr>
            </w:pPr>
            <w:r w:rsidRPr="001A34AB">
              <w:rPr>
                <w:lang w:val="ca-ES"/>
              </w:rPr>
              <w:t>Recursos</w:t>
            </w:r>
          </w:p>
        </w:tc>
        <w:tc>
          <w:tcPr>
            <w:tcW w:w="993" w:type="dxa"/>
            <w:tcBorders>
              <w:bottom w:val="single" w:sz="4" w:space="0" w:color="000000"/>
            </w:tcBorders>
            <w:shd w:val="clear" w:color="auto" w:fill="C2D69B"/>
          </w:tcPr>
          <w:p w14:paraId="569F59D8" w14:textId="77777777" w:rsidR="008467DA" w:rsidRPr="001A34AB" w:rsidRDefault="008467DA" w:rsidP="001A28DA">
            <w:pPr>
              <w:rPr>
                <w:lang w:val="ca-ES"/>
              </w:rPr>
            </w:pPr>
            <w:r w:rsidRPr="001A34AB">
              <w:rPr>
                <w:lang w:val="ca-ES"/>
              </w:rPr>
              <w:t>Ref.</w:t>
            </w:r>
          </w:p>
        </w:tc>
      </w:tr>
      <w:tr w:rsidR="00F76DED" w:rsidRPr="001A34AB" w14:paraId="66650ADB" w14:textId="77777777" w:rsidTr="001B7F94">
        <w:tc>
          <w:tcPr>
            <w:tcW w:w="1858" w:type="dxa"/>
            <w:shd w:val="clear" w:color="auto" w:fill="EAF1DD"/>
          </w:tcPr>
          <w:p w14:paraId="418ACBA5" w14:textId="77777777" w:rsidR="00F76DED" w:rsidRPr="001A34AB" w:rsidRDefault="008467DA" w:rsidP="008467DA">
            <w:pPr>
              <w:rPr>
                <w:sz w:val="18"/>
                <w:szCs w:val="18"/>
                <w:lang w:val="ca-ES"/>
              </w:rPr>
            </w:pPr>
            <w:r>
              <w:rPr>
                <w:sz w:val="18"/>
                <w:szCs w:val="18"/>
                <w:lang w:val="ca-ES"/>
              </w:rPr>
              <w:t>F</w:t>
            </w:r>
            <w:r w:rsidR="00E16E0D" w:rsidRPr="001A34AB">
              <w:rPr>
                <w:sz w:val="18"/>
                <w:szCs w:val="18"/>
                <w:lang w:val="ca-ES"/>
              </w:rPr>
              <w:t>orns</w:t>
            </w:r>
          </w:p>
        </w:tc>
        <w:tc>
          <w:tcPr>
            <w:tcW w:w="2537" w:type="dxa"/>
            <w:shd w:val="clear" w:color="auto" w:fill="FFFFFF"/>
          </w:tcPr>
          <w:p w14:paraId="04B35089" w14:textId="77777777" w:rsidR="00F76DED" w:rsidRPr="001A34AB" w:rsidRDefault="00F76DED" w:rsidP="001A28DA">
            <w:pPr>
              <w:rPr>
                <w:sz w:val="18"/>
                <w:szCs w:val="18"/>
                <w:lang w:val="ca-ES"/>
              </w:rPr>
            </w:pPr>
          </w:p>
        </w:tc>
        <w:tc>
          <w:tcPr>
            <w:tcW w:w="2835" w:type="dxa"/>
            <w:shd w:val="clear" w:color="auto" w:fill="FFFFFF"/>
          </w:tcPr>
          <w:p w14:paraId="6E255835" w14:textId="77777777" w:rsidR="00F76DED" w:rsidRPr="001A34AB" w:rsidRDefault="00F76DED" w:rsidP="001A28DA">
            <w:pPr>
              <w:rPr>
                <w:sz w:val="18"/>
                <w:szCs w:val="18"/>
                <w:lang w:val="ca-ES"/>
              </w:rPr>
            </w:pPr>
          </w:p>
        </w:tc>
        <w:tc>
          <w:tcPr>
            <w:tcW w:w="1701" w:type="dxa"/>
            <w:shd w:val="clear" w:color="auto" w:fill="FFFFFF"/>
          </w:tcPr>
          <w:p w14:paraId="29B5CB30" w14:textId="77777777" w:rsidR="00F76DED" w:rsidRPr="001A34AB" w:rsidRDefault="00F76DED" w:rsidP="001A28DA">
            <w:pPr>
              <w:rPr>
                <w:sz w:val="18"/>
                <w:szCs w:val="18"/>
                <w:lang w:val="ca-ES"/>
              </w:rPr>
            </w:pPr>
          </w:p>
        </w:tc>
        <w:tc>
          <w:tcPr>
            <w:tcW w:w="4677" w:type="dxa"/>
            <w:shd w:val="clear" w:color="auto" w:fill="FFFFFF"/>
          </w:tcPr>
          <w:p w14:paraId="3E40B380" w14:textId="77777777" w:rsidR="00F76DED" w:rsidRPr="001A34AB" w:rsidRDefault="00F76DED" w:rsidP="001A28DA">
            <w:pPr>
              <w:rPr>
                <w:sz w:val="18"/>
                <w:szCs w:val="18"/>
                <w:lang w:val="ca-ES"/>
              </w:rPr>
            </w:pPr>
          </w:p>
        </w:tc>
        <w:tc>
          <w:tcPr>
            <w:tcW w:w="993" w:type="dxa"/>
            <w:shd w:val="clear" w:color="auto" w:fill="FFFFFF"/>
          </w:tcPr>
          <w:p w14:paraId="5332FEC7" w14:textId="77777777" w:rsidR="00F76DED" w:rsidRPr="001A34AB" w:rsidRDefault="00F76DED" w:rsidP="001A28DA">
            <w:pPr>
              <w:rPr>
                <w:sz w:val="18"/>
                <w:szCs w:val="18"/>
                <w:lang w:val="ca-ES"/>
              </w:rPr>
            </w:pPr>
          </w:p>
        </w:tc>
      </w:tr>
      <w:tr w:rsidR="00F76DED" w:rsidRPr="001A34AB" w14:paraId="2C2570D2" w14:textId="77777777" w:rsidTr="001B7F94">
        <w:tc>
          <w:tcPr>
            <w:tcW w:w="1858" w:type="dxa"/>
            <w:shd w:val="clear" w:color="auto" w:fill="EAF1DD"/>
          </w:tcPr>
          <w:p w14:paraId="4D5E6958" w14:textId="77777777" w:rsidR="00F76DED" w:rsidRPr="001A34AB" w:rsidRDefault="00F76DED" w:rsidP="008467DA">
            <w:pPr>
              <w:rPr>
                <w:sz w:val="18"/>
                <w:szCs w:val="18"/>
                <w:lang w:val="ca-ES"/>
              </w:rPr>
            </w:pPr>
            <w:r w:rsidRPr="001A34AB">
              <w:rPr>
                <w:sz w:val="18"/>
                <w:szCs w:val="18"/>
                <w:lang w:val="ca-ES"/>
              </w:rPr>
              <w:t>S</w:t>
            </w:r>
            <w:r w:rsidR="00E16E0D" w:rsidRPr="001A34AB">
              <w:rPr>
                <w:sz w:val="18"/>
                <w:szCs w:val="18"/>
                <w:lang w:val="ca-ES"/>
              </w:rPr>
              <w:t>upermerca</w:t>
            </w:r>
            <w:r w:rsidR="008467DA">
              <w:rPr>
                <w:sz w:val="18"/>
                <w:szCs w:val="18"/>
                <w:lang w:val="ca-ES"/>
              </w:rPr>
              <w:t>t</w:t>
            </w:r>
            <w:r w:rsidR="00E16E0D" w:rsidRPr="001A34AB">
              <w:rPr>
                <w:sz w:val="18"/>
                <w:szCs w:val="18"/>
                <w:lang w:val="ca-ES"/>
              </w:rPr>
              <w:t>s</w:t>
            </w:r>
          </w:p>
        </w:tc>
        <w:tc>
          <w:tcPr>
            <w:tcW w:w="2537" w:type="dxa"/>
            <w:shd w:val="clear" w:color="auto" w:fill="FFFFFF"/>
          </w:tcPr>
          <w:p w14:paraId="39FC437D" w14:textId="77777777" w:rsidR="00F76DED" w:rsidRPr="001A34AB" w:rsidRDefault="00F76DED" w:rsidP="001A28DA">
            <w:pPr>
              <w:rPr>
                <w:sz w:val="18"/>
                <w:szCs w:val="18"/>
                <w:lang w:val="ca-ES"/>
              </w:rPr>
            </w:pPr>
          </w:p>
        </w:tc>
        <w:tc>
          <w:tcPr>
            <w:tcW w:w="2835" w:type="dxa"/>
            <w:shd w:val="clear" w:color="auto" w:fill="FFFFFF"/>
          </w:tcPr>
          <w:p w14:paraId="1DB5E92E" w14:textId="77777777" w:rsidR="00F76DED" w:rsidRPr="001A34AB" w:rsidRDefault="00F76DED" w:rsidP="001A28DA">
            <w:pPr>
              <w:rPr>
                <w:sz w:val="18"/>
                <w:szCs w:val="18"/>
                <w:lang w:val="ca-ES"/>
              </w:rPr>
            </w:pPr>
          </w:p>
        </w:tc>
        <w:tc>
          <w:tcPr>
            <w:tcW w:w="1701" w:type="dxa"/>
            <w:shd w:val="clear" w:color="auto" w:fill="FFFFFF"/>
          </w:tcPr>
          <w:p w14:paraId="66BF4A39" w14:textId="77777777" w:rsidR="00F76DED" w:rsidRPr="001A34AB" w:rsidRDefault="00F76DED" w:rsidP="001A28DA">
            <w:pPr>
              <w:rPr>
                <w:sz w:val="18"/>
                <w:szCs w:val="18"/>
                <w:lang w:val="ca-ES"/>
              </w:rPr>
            </w:pPr>
          </w:p>
        </w:tc>
        <w:tc>
          <w:tcPr>
            <w:tcW w:w="4677" w:type="dxa"/>
            <w:shd w:val="clear" w:color="auto" w:fill="FFFFFF"/>
          </w:tcPr>
          <w:p w14:paraId="538F559B" w14:textId="77777777" w:rsidR="00F76DED" w:rsidRPr="001A34AB" w:rsidRDefault="00F76DED" w:rsidP="001A28DA">
            <w:pPr>
              <w:rPr>
                <w:sz w:val="18"/>
                <w:szCs w:val="18"/>
                <w:lang w:val="ca-ES"/>
              </w:rPr>
            </w:pPr>
          </w:p>
        </w:tc>
        <w:tc>
          <w:tcPr>
            <w:tcW w:w="993" w:type="dxa"/>
            <w:shd w:val="clear" w:color="auto" w:fill="FFFFFF"/>
          </w:tcPr>
          <w:p w14:paraId="3CD4008A" w14:textId="77777777" w:rsidR="00F76DED" w:rsidRPr="001A34AB" w:rsidRDefault="00F76DED" w:rsidP="001A28DA">
            <w:pPr>
              <w:rPr>
                <w:sz w:val="18"/>
                <w:szCs w:val="18"/>
                <w:lang w:val="ca-ES"/>
              </w:rPr>
            </w:pPr>
          </w:p>
        </w:tc>
      </w:tr>
      <w:tr w:rsidR="00F76DED" w:rsidRPr="001A34AB" w14:paraId="518E7298" w14:textId="77777777" w:rsidTr="001B7F94">
        <w:tc>
          <w:tcPr>
            <w:tcW w:w="1858" w:type="dxa"/>
            <w:shd w:val="clear" w:color="auto" w:fill="EAF1DD"/>
          </w:tcPr>
          <w:p w14:paraId="3365F517" w14:textId="77777777" w:rsidR="00F76DED" w:rsidRPr="001A34AB" w:rsidRDefault="008467DA" w:rsidP="001A28DA">
            <w:pPr>
              <w:rPr>
                <w:sz w:val="18"/>
                <w:szCs w:val="18"/>
                <w:lang w:val="ca-ES"/>
              </w:rPr>
            </w:pPr>
            <w:r w:rsidRPr="001A34AB">
              <w:rPr>
                <w:sz w:val="18"/>
                <w:szCs w:val="18"/>
                <w:lang w:val="ca-ES"/>
              </w:rPr>
              <w:t>Gasolineres</w:t>
            </w:r>
          </w:p>
        </w:tc>
        <w:tc>
          <w:tcPr>
            <w:tcW w:w="2537" w:type="dxa"/>
            <w:shd w:val="clear" w:color="auto" w:fill="FFFFFF"/>
          </w:tcPr>
          <w:p w14:paraId="69785429" w14:textId="77777777" w:rsidR="00F76DED" w:rsidRPr="001A34AB" w:rsidRDefault="00F76DED" w:rsidP="001A28DA">
            <w:pPr>
              <w:rPr>
                <w:sz w:val="18"/>
                <w:szCs w:val="18"/>
                <w:lang w:val="ca-ES"/>
              </w:rPr>
            </w:pPr>
          </w:p>
        </w:tc>
        <w:tc>
          <w:tcPr>
            <w:tcW w:w="2835" w:type="dxa"/>
            <w:shd w:val="clear" w:color="auto" w:fill="FFFFFF"/>
          </w:tcPr>
          <w:p w14:paraId="48419CCF" w14:textId="77777777" w:rsidR="00F76DED" w:rsidRPr="001A34AB" w:rsidRDefault="00F76DED" w:rsidP="001A28DA">
            <w:pPr>
              <w:rPr>
                <w:sz w:val="18"/>
                <w:szCs w:val="18"/>
                <w:lang w:val="ca-ES"/>
              </w:rPr>
            </w:pPr>
          </w:p>
        </w:tc>
        <w:tc>
          <w:tcPr>
            <w:tcW w:w="1701" w:type="dxa"/>
            <w:shd w:val="clear" w:color="auto" w:fill="FFFFFF"/>
          </w:tcPr>
          <w:p w14:paraId="18298AF7" w14:textId="77777777" w:rsidR="00F76DED" w:rsidRPr="001A34AB" w:rsidRDefault="00F76DED" w:rsidP="001A28DA">
            <w:pPr>
              <w:rPr>
                <w:sz w:val="18"/>
                <w:szCs w:val="18"/>
                <w:lang w:val="ca-ES"/>
              </w:rPr>
            </w:pPr>
          </w:p>
        </w:tc>
        <w:tc>
          <w:tcPr>
            <w:tcW w:w="4677" w:type="dxa"/>
            <w:shd w:val="clear" w:color="auto" w:fill="FFFFFF"/>
          </w:tcPr>
          <w:p w14:paraId="0CC4F070" w14:textId="77777777" w:rsidR="00F76DED" w:rsidRPr="001A34AB" w:rsidRDefault="00F76DED" w:rsidP="001A28DA">
            <w:pPr>
              <w:rPr>
                <w:sz w:val="18"/>
                <w:szCs w:val="18"/>
                <w:lang w:val="ca-ES"/>
              </w:rPr>
            </w:pPr>
          </w:p>
        </w:tc>
        <w:tc>
          <w:tcPr>
            <w:tcW w:w="993" w:type="dxa"/>
            <w:shd w:val="clear" w:color="auto" w:fill="FFFFFF"/>
          </w:tcPr>
          <w:p w14:paraId="7A48AFD5" w14:textId="77777777" w:rsidR="00F76DED" w:rsidRPr="001A34AB" w:rsidRDefault="00F76DED" w:rsidP="001A28DA">
            <w:pPr>
              <w:rPr>
                <w:sz w:val="18"/>
                <w:szCs w:val="18"/>
                <w:lang w:val="ca-ES"/>
              </w:rPr>
            </w:pPr>
          </w:p>
        </w:tc>
      </w:tr>
      <w:tr w:rsidR="00F76DED" w:rsidRPr="001A34AB" w14:paraId="714B81F6" w14:textId="77777777" w:rsidTr="001B7F94">
        <w:tc>
          <w:tcPr>
            <w:tcW w:w="1858" w:type="dxa"/>
            <w:shd w:val="clear" w:color="auto" w:fill="EAF1DD"/>
          </w:tcPr>
          <w:p w14:paraId="60CF0091" w14:textId="77777777" w:rsidR="00F76DED" w:rsidRPr="001A34AB" w:rsidRDefault="00F76DED" w:rsidP="001A28DA">
            <w:pPr>
              <w:rPr>
                <w:sz w:val="18"/>
                <w:szCs w:val="18"/>
                <w:lang w:val="ca-ES"/>
              </w:rPr>
            </w:pPr>
            <w:r w:rsidRPr="001A34AB">
              <w:rPr>
                <w:sz w:val="18"/>
                <w:szCs w:val="18"/>
                <w:lang w:val="ca-ES"/>
              </w:rPr>
              <w:t>Empreses d'Autobusos</w:t>
            </w:r>
          </w:p>
        </w:tc>
        <w:tc>
          <w:tcPr>
            <w:tcW w:w="2537" w:type="dxa"/>
            <w:shd w:val="clear" w:color="auto" w:fill="FFFFFF"/>
          </w:tcPr>
          <w:p w14:paraId="0055A23B" w14:textId="77777777" w:rsidR="00F76DED" w:rsidRPr="001A34AB" w:rsidRDefault="00F76DED" w:rsidP="001A28DA">
            <w:pPr>
              <w:rPr>
                <w:caps/>
                <w:sz w:val="18"/>
                <w:szCs w:val="18"/>
                <w:lang w:val="ca-ES"/>
              </w:rPr>
            </w:pPr>
          </w:p>
        </w:tc>
        <w:tc>
          <w:tcPr>
            <w:tcW w:w="2835" w:type="dxa"/>
            <w:shd w:val="clear" w:color="auto" w:fill="FFFFFF"/>
          </w:tcPr>
          <w:p w14:paraId="703D65F5" w14:textId="77777777" w:rsidR="00F76DED" w:rsidRPr="001A34AB" w:rsidRDefault="00F76DED" w:rsidP="001A28DA">
            <w:pPr>
              <w:rPr>
                <w:caps/>
                <w:sz w:val="18"/>
                <w:szCs w:val="18"/>
                <w:lang w:val="ca-ES"/>
              </w:rPr>
            </w:pPr>
          </w:p>
        </w:tc>
        <w:tc>
          <w:tcPr>
            <w:tcW w:w="1701" w:type="dxa"/>
            <w:shd w:val="clear" w:color="auto" w:fill="FFFFFF"/>
          </w:tcPr>
          <w:p w14:paraId="7E7D4E81" w14:textId="77777777" w:rsidR="00F76DED" w:rsidRPr="001A34AB" w:rsidRDefault="00F76DED" w:rsidP="001A28DA">
            <w:pPr>
              <w:rPr>
                <w:caps/>
                <w:sz w:val="18"/>
                <w:szCs w:val="18"/>
                <w:lang w:val="ca-ES"/>
              </w:rPr>
            </w:pPr>
          </w:p>
        </w:tc>
        <w:tc>
          <w:tcPr>
            <w:tcW w:w="4677" w:type="dxa"/>
            <w:shd w:val="clear" w:color="auto" w:fill="FFFFFF"/>
          </w:tcPr>
          <w:p w14:paraId="2839A5AC" w14:textId="77777777" w:rsidR="00F76DED" w:rsidRPr="001A34AB" w:rsidRDefault="00F76DED" w:rsidP="001A28DA">
            <w:pPr>
              <w:rPr>
                <w:caps/>
                <w:sz w:val="18"/>
                <w:szCs w:val="18"/>
                <w:lang w:val="ca-ES"/>
              </w:rPr>
            </w:pPr>
          </w:p>
        </w:tc>
        <w:tc>
          <w:tcPr>
            <w:tcW w:w="993" w:type="dxa"/>
            <w:shd w:val="clear" w:color="auto" w:fill="FFFFFF"/>
          </w:tcPr>
          <w:p w14:paraId="4695863C" w14:textId="77777777" w:rsidR="00F76DED" w:rsidRPr="001A34AB" w:rsidRDefault="00F76DED" w:rsidP="001A28DA">
            <w:pPr>
              <w:rPr>
                <w:caps/>
                <w:sz w:val="18"/>
                <w:szCs w:val="18"/>
                <w:lang w:val="ca-ES"/>
              </w:rPr>
            </w:pPr>
          </w:p>
        </w:tc>
      </w:tr>
      <w:tr w:rsidR="00F76DED" w:rsidRPr="001A34AB" w14:paraId="50E951B1" w14:textId="77777777" w:rsidTr="001B7F94">
        <w:tc>
          <w:tcPr>
            <w:tcW w:w="1858" w:type="dxa"/>
            <w:shd w:val="clear" w:color="auto" w:fill="EAF1DD"/>
          </w:tcPr>
          <w:p w14:paraId="78C5B638" w14:textId="77777777" w:rsidR="00F76DED" w:rsidRPr="001A34AB" w:rsidRDefault="00F76DED" w:rsidP="001A28DA">
            <w:pPr>
              <w:rPr>
                <w:sz w:val="18"/>
                <w:szCs w:val="18"/>
                <w:lang w:val="ca-ES"/>
              </w:rPr>
            </w:pPr>
            <w:r w:rsidRPr="001A34AB">
              <w:rPr>
                <w:sz w:val="18"/>
                <w:szCs w:val="18"/>
                <w:lang w:val="ca-ES"/>
              </w:rPr>
              <w:t>Empreses d'Obres Públiques</w:t>
            </w:r>
          </w:p>
        </w:tc>
        <w:tc>
          <w:tcPr>
            <w:tcW w:w="2537" w:type="dxa"/>
            <w:shd w:val="clear" w:color="auto" w:fill="FFFFFF"/>
          </w:tcPr>
          <w:p w14:paraId="53EC8C49" w14:textId="77777777" w:rsidR="00F76DED" w:rsidRPr="001A34AB" w:rsidRDefault="00F76DED" w:rsidP="001A28DA">
            <w:pPr>
              <w:rPr>
                <w:caps/>
                <w:sz w:val="18"/>
                <w:szCs w:val="18"/>
                <w:lang w:val="ca-ES"/>
              </w:rPr>
            </w:pPr>
          </w:p>
        </w:tc>
        <w:tc>
          <w:tcPr>
            <w:tcW w:w="2835" w:type="dxa"/>
            <w:shd w:val="clear" w:color="auto" w:fill="FFFFFF"/>
          </w:tcPr>
          <w:p w14:paraId="34CEB5CB" w14:textId="77777777" w:rsidR="00F76DED" w:rsidRPr="001A34AB" w:rsidRDefault="00F76DED" w:rsidP="001A28DA">
            <w:pPr>
              <w:rPr>
                <w:caps/>
                <w:sz w:val="18"/>
                <w:szCs w:val="18"/>
                <w:lang w:val="ca-ES"/>
              </w:rPr>
            </w:pPr>
          </w:p>
        </w:tc>
        <w:tc>
          <w:tcPr>
            <w:tcW w:w="1701" w:type="dxa"/>
            <w:shd w:val="clear" w:color="auto" w:fill="FFFFFF"/>
          </w:tcPr>
          <w:p w14:paraId="79210E73" w14:textId="77777777" w:rsidR="00F76DED" w:rsidRPr="001A34AB" w:rsidRDefault="00F76DED" w:rsidP="001A28DA">
            <w:pPr>
              <w:rPr>
                <w:caps/>
                <w:sz w:val="18"/>
                <w:szCs w:val="18"/>
                <w:lang w:val="ca-ES"/>
              </w:rPr>
            </w:pPr>
          </w:p>
        </w:tc>
        <w:tc>
          <w:tcPr>
            <w:tcW w:w="4677" w:type="dxa"/>
            <w:shd w:val="clear" w:color="auto" w:fill="FFFFFF"/>
          </w:tcPr>
          <w:p w14:paraId="04344C97" w14:textId="77777777" w:rsidR="00F76DED" w:rsidRPr="001A34AB" w:rsidRDefault="00F76DED" w:rsidP="001A28DA">
            <w:pPr>
              <w:rPr>
                <w:caps/>
                <w:sz w:val="18"/>
                <w:szCs w:val="18"/>
                <w:lang w:val="ca-ES"/>
              </w:rPr>
            </w:pPr>
          </w:p>
        </w:tc>
        <w:tc>
          <w:tcPr>
            <w:tcW w:w="993" w:type="dxa"/>
            <w:shd w:val="clear" w:color="auto" w:fill="FFFFFF"/>
          </w:tcPr>
          <w:p w14:paraId="656AE53D" w14:textId="77777777" w:rsidR="00F76DED" w:rsidRPr="001A34AB" w:rsidRDefault="00F76DED" w:rsidP="001A28DA">
            <w:pPr>
              <w:rPr>
                <w:caps/>
                <w:sz w:val="18"/>
                <w:szCs w:val="18"/>
                <w:lang w:val="ca-ES"/>
              </w:rPr>
            </w:pPr>
          </w:p>
        </w:tc>
      </w:tr>
    </w:tbl>
    <w:p w14:paraId="21EFC8CC" w14:textId="77777777" w:rsidR="00566273" w:rsidRPr="001A34AB" w:rsidRDefault="00566273" w:rsidP="00F76DED">
      <w:pPr>
        <w:rPr>
          <w:lang w:val="ca-ES"/>
        </w:rPr>
      </w:pPr>
    </w:p>
    <w:p w14:paraId="06F6F741" w14:textId="77777777" w:rsidR="00F76DED" w:rsidRPr="001A34AB" w:rsidRDefault="00F76DED" w:rsidP="0099237B">
      <w:pPr>
        <w:pStyle w:val="Ttulo1"/>
        <w:rPr>
          <w:lang w:val="ca-ES"/>
        </w:rPr>
        <w:sectPr w:rsidR="00F76DED" w:rsidRPr="001A34AB" w:rsidSect="003C5772">
          <w:headerReference w:type="default" r:id="rId18"/>
          <w:footerReference w:type="default" r:id="rId19"/>
          <w:pgSz w:w="16838" w:h="11906" w:orient="landscape" w:code="9"/>
          <w:pgMar w:top="1985" w:right="1134" w:bottom="1134" w:left="1134" w:header="720" w:footer="720" w:gutter="0"/>
          <w:pgNumType w:start="1"/>
          <w:cols w:space="720"/>
          <w:docGrid w:linePitch="326"/>
        </w:sectPr>
      </w:pPr>
    </w:p>
    <w:p w14:paraId="4B78347B" w14:textId="77777777" w:rsidR="00927654" w:rsidRPr="001A34AB" w:rsidRDefault="00927654" w:rsidP="001A28DA">
      <w:pPr>
        <w:pStyle w:val="Ttulo3"/>
        <w:jc w:val="right"/>
        <w:rPr>
          <w:sz w:val="40"/>
          <w:lang w:val="ca-ES"/>
        </w:rPr>
      </w:pPr>
      <w:r w:rsidRPr="001A34AB">
        <w:rPr>
          <w:sz w:val="40"/>
          <w:lang w:val="ca-ES"/>
        </w:rPr>
        <w:lastRenderedPageBreak/>
        <w:t>Annex III</w:t>
      </w:r>
    </w:p>
    <w:p w14:paraId="5D82318B" w14:textId="77777777" w:rsidR="00927654" w:rsidRPr="001A34AB" w:rsidRDefault="00927654" w:rsidP="001A28DA">
      <w:pPr>
        <w:pStyle w:val="Ttulo3"/>
        <w:jc w:val="right"/>
        <w:rPr>
          <w:lang w:val="ca-ES"/>
        </w:rPr>
      </w:pPr>
      <w:r w:rsidRPr="001A34AB">
        <w:rPr>
          <w:lang w:val="ca-ES"/>
        </w:rPr>
        <w:t>Directori</w:t>
      </w:r>
    </w:p>
    <w:p w14:paraId="54DF39E9" w14:textId="77777777" w:rsidR="000956EC" w:rsidRDefault="000956EC" w:rsidP="000956EC">
      <w:pPr>
        <w:rPr>
          <w:lang w:val="ca-ES"/>
        </w:rPr>
      </w:pPr>
    </w:p>
    <w:p w14:paraId="5121887F" w14:textId="7EAF82D8" w:rsidR="000956EC" w:rsidRPr="001A34AB" w:rsidRDefault="000956EC" w:rsidP="000956EC">
      <w:pPr>
        <w:pStyle w:val="Subttulo"/>
        <w:rPr>
          <w:lang w:val="ca-ES"/>
        </w:rPr>
      </w:pPr>
      <w:r>
        <w:rPr>
          <w:lang w:val="ca-ES"/>
        </w:rPr>
        <w:t>Caldrà completar la informació per a garantir que el PTM siga un document plenament operatiu. Les fitxes s’han d’adaptar a la realitat del Pla.</w:t>
      </w:r>
    </w:p>
    <w:p w14:paraId="0E7E55BE" w14:textId="77777777" w:rsidR="000956EC" w:rsidRPr="001A34AB" w:rsidRDefault="000956EC" w:rsidP="000956EC">
      <w:pPr>
        <w:pStyle w:val="Subttulo"/>
        <w:rPr>
          <w:rFonts w:cs="Arial"/>
          <w:lang w:val="ca-ES"/>
        </w:rPr>
      </w:pPr>
    </w:p>
    <w:p w14:paraId="1FAC1931" w14:textId="77777777" w:rsidR="000956EC" w:rsidRPr="00C45F64" w:rsidRDefault="000956EC" w:rsidP="000956EC">
      <w:pPr>
        <w:pStyle w:val="Subttulo"/>
        <w:rPr>
          <w:lang w:val="ca-ES"/>
        </w:rPr>
      </w:pPr>
      <w:r>
        <w:rPr>
          <w:lang w:val="ca-ES"/>
        </w:rPr>
        <w:t>Per garantir la protecció de dades aquest annex no formarà part de la documentació del pla que ha de sotmetre’s a informació pública.</w:t>
      </w:r>
    </w:p>
    <w:p w14:paraId="284F2500" w14:textId="77777777" w:rsidR="000956EC" w:rsidRPr="001A34AB" w:rsidRDefault="000956EC" w:rsidP="000956EC">
      <w:pPr>
        <w:rPr>
          <w:rFonts w:cs="Arial"/>
          <w:lang w:val="ca-ES"/>
        </w:rPr>
      </w:pPr>
    </w:p>
    <w:p w14:paraId="7F4B2D50" w14:textId="77777777" w:rsidR="000956EC" w:rsidRDefault="000956EC" w:rsidP="000956EC">
      <w:pPr>
        <w:rPr>
          <w:rFonts w:cs="Arial"/>
          <w:lang w:val="ca-ES"/>
        </w:rPr>
      </w:pPr>
    </w:p>
    <w:p w14:paraId="02165EBC" w14:textId="77777777" w:rsidR="000956EC" w:rsidRDefault="000956EC" w:rsidP="000956EC">
      <w:pPr>
        <w:rPr>
          <w:rFonts w:cs="Arial"/>
          <w:lang w:val="ca-ES"/>
        </w:rPr>
      </w:pPr>
      <w:r>
        <w:rPr>
          <w:rFonts w:cs="Arial"/>
          <w:lang w:val="ca-ES"/>
        </w:rPr>
        <w:t>Per a garantir l’operativitat del  PTM caldrà revisar la informació que figura en aquest annex almenys una vegada a l’any, i sempre que es produïsca un canvi en la corporació local.</w:t>
      </w:r>
    </w:p>
    <w:p w14:paraId="66B379AF" w14:textId="77777777" w:rsidR="00927654" w:rsidRPr="001A34AB" w:rsidRDefault="00927654" w:rsidP="00927654">
      <w:pPr>
        <w:rPr>
          <w:lang w:val="ca-ES"/>
        </w:rPr>
      </w:pPr>
    </w:p>
    <w:p w14:paraId="0E5026C3" w14:textId="77777777" w:rsidR="00566273" w:rsidRPr="001A34AB" w:rsidRDefault="00566273" w:rsidP="00927654">
      <w:pPr>
        <w:rPr>
          <w:lang w:val="ca-ES"/>
        </w:rPr>
      </w:pPr>
    </w:p>
    <w:tbl>
      <w:tblPr>
        <w:tblpPr w:leftFromText="141" w:rightFromText="141" w:vertAnchor="text" w:horzAnchor="margin" w:tblpY="69"/>
        <w:tblW w:w="9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4253"/>
        <w:gridCol w:w="2681"/>
      </w:tblGrid>
      <w:tr w:rsidR="003A6314" w:rsidRPr="001A34AB" w14:paraId="775CEFD1" w14:textId="77777777" w:rsidTr="00DD2359">
        <w:trPr>
          <w:trHeight w:val="20"/>
        </w:trPr>
        <w:tc>
          <w:tcPr>
            <w:tcW w:w="9877" w:type="dxa"/>
            <w:gridSpan w:val="3"/>
            <w:tcBorders>
              <w:bottom w:val="single" w:sz="4" w:space="0" w:color="000000"/>
            </w:tcBorders>
            <w:shd w:val="clear" w:color="auto" w:fill="C2D69B"/>
            <w:vAlign w:val="center"/>
          </w:tcPr>
          <w:p w14:paraId="33EBC7CE" w14:textId="77777777" w:rsidR="003A6314" w:rsidRPr="001A34AB" w:rsidRDefault="003A6314" w:rsidP="001A28DA">
            <w:pPr>
              <w:rPr>
                <w:lang w:val="ca-ES"/>
              </w:rPr>
            </w:pPr>
            <w:r w:rsidRPr="001A34AB">
              <w:rPr>
                <w:lang w:val="ca-ES"/>
              </w:rPr>
              <w:t>DIRECTOR DEL PLA</w:t>
            </w:r>
          </w:p>
        </w:tc>
      </w:tr>
      <w:tr w:rsidR="00DD2359" w:rsidRPr="001A34AB" w14:paraId="15A6630C" w14:textId="77777777" w:rsidTr="00DD2359">
        <w:trPr>
          <w:trHeight w:val="20"/>
        </w:trPr>
        <w:tc>
          <w:tcPr>
            <w:tcW w:w="2943" w:type="dxa"/>
            <w:tcBorders>
              <w:bottom w:val="single" w:sz="4" w:space="0" w:color="000000"/>
            </w:tcBorders>
            <w:shd w:val="clear" w:color="auto" w:fill="EAF1DD"/>
            <w:vAlign w:val="center"/>
          </w:tcPr>
          <w:p w14:paraId="436917CA" w14:textId="77777777" w:rsidR="00DD2359" w:rsidRPr="001A34AB" w:rsidRDefault="00DD2359" w:rsidP="001A28DA">
            <w:pPr>
              <w:rPr>
                <w:sz w:val="18"/>
                <w:szCs w:val="18"/>
                <w:lang w:val="ca-ES"/>
              </w:rPr>
            </w:pPr>
            <w:r w:rsidRPr="001A34AB">
              <w:rPr>
                <w:sz w:val="18"/>
                <w:szCs w:val="18"/>
                <w:lang w:val="ca-ES"/>
              </w:rPr>
              <w:t>NOM</w:t>
            </w:r>
          </w:p>
        </w:tc>
        <w:tc>
          <w:tcPr>
            <w:tcW w:w="4253" w:type="dxa"/>
            <w:tcBorders>
              <w:bottom w:val="single" w:sz="4" w:space="0" w:color="000000"/>
            </w:tcBorders>
            <w:shd w:val="clear" w:color="auto" w:fill="EAF1DD"/>
            <w:vAlign w:val="center"/>
          </w:tcPr>
          <w:p w14:paraId="31C28BC2" w14:textId="77777777" w:rsidR="00DD2359" w:rsidRPr="001A34AB" w:rsidRDefault="00DD2359" w:rsidP="001A28DA">
            <w:pPr>
              <w:rPr>
                <w:sz w:val="18"/>
                <w:szCs w:val="18"/>
                <w:lang w:val="ca-ES"/>
              </w:rPr>
            </w:pPr>
            <w:r w:rsidRPr="001A34AB">
              <w:rPr>
                <w:sz w:val="18"/>
                <w:szCs w:val="18"/>
                <w:lang w:val="ca-ES"/>
              </w:rPr>
              <w:t>CÀRREC</w:t>
            </w:r>
          </w:p>
        </w:tc>
        <w:tc>
          <w:tcPr>
            <w:tcW w:w="2681" w:type="dxa"/>
            <w:tcBorders>
              <w:bottom w:val="single" w:sz="4" w:space="0" w:color="000000"/>
            </w:tcBorders>
            <w:shd w:val="clear" w:color="auto" w:fill="EAF1DD"/>
            <w:vAlign w:val="center"/>
          </w:tcPr>
          <w:p w14:paraId="0F78501F" w14:textId="77777777" w:rsidR="00DD2359" w:rsidRPr="001A34AB" w:rsidRDefault="008467DA" w:rsidP="001A28DA">
            <w:pPr>
              <w:rPr>
                <w:sz w:val="18"/>
                <w:szCs w:val="18"/>
                <w:lang w:val="ca-ES"/>
              </w:rPr>
            </w:pPr>
            <w:r>
              <w:rPr>
                <w:sz w:val="18"/>
                <w:szCs w:val="18"/>
                <w:lang w:val="ca-ES"/>
              </w:rPr>
              <w:t>TLF.</w:t>
            </w:r>
            <w:r w:rsidR="00DD2359" w:rsidRPr="001A34AB">
              <w:rPr>
                <w:sz w:val="18"/>
                <w:szCs w:val="18"/>
                <w:lang w:val="ca-ES"/>
              </w:rPr>
              <w:t xml:space="preserve"> / FAX</w:t>
            </w:r>
          </w:p>
        </w:tc>
      </w:tr>
      <w:tr w:rsidR="00DD2359" w:rsidRPr="001A34AB" w14:paraId="77B3EBF4" w14:textId="77777777" w:rsidTr="00DD2359">
        <w:trPr>
          <w:trHeight w:val="20"/>
        </w:trPr>
        <w:tc>
          <w:tcPr>
            <w:tcW w:w="2943" w:type="dxa"/>
            <w:shd w:val="clear" w:color="auto" w:fill="FFFFFF"/>
          </w:tcPr>
          <w:p w14:paraId="2B32762A" w14:textId="77777777" w:rsidR="00DD2359" w:rsidRPr="001A34AB" w:rsidRDefault="00DD2359" w:rsidP="001A28DA">
            <w:pPr>
              <w:rPr>
                <w:lang w:val="ca-ES"/>
              </w:rPr>
            </w:pPr>
          </w:p>
        </w:tc>
        <w:tc>
          <w:tcPr>
            <w:tcW w:w="4253" w:type="dxa"/>
            <w:shd w:val="clear" w:color="auto" w:fill="FFFFFF"/>
          </w:tcPr>
          <w:p w14:paraId="49EBE294" w14:textId="77777777" w:rsidR="00DD2359" w:rsidRPr="001A34AB" w:rsidRDefault="00DD2359" w:rsidP="001A28DA">
            <w:pPr>
              <w:rPr>
                <w:sz w:val="18"/>
                <w:szCs w:val="18"/>
                <w:lang w:val="ca-ES"/>
              </w:rPr>
            </w:pPr>
          </w:p>
        </w:tc>
        <w:tc>
          <w:tcPr>
            <w:tcW w:w="2681" w:type="dxa"/>
            <w:shd w:val="clear" w:color="auto" w:fill="FFFFFF"/>
          </w:tcPr>
          <w:p w14:paraId="79601FE1" w14:textId="77777777" w:rsidR="00DD2359" w:rsidRPr="001A34AB" w:rsidRDefault="00DD2359" w:rsidP="001A28DA">
            <w:pPr>
              <w:rPr>
                <w:sz w:val="18"/>
                <w:szCs w:val="18"/>
                <w:lang w:val="ca-ES"/>
              </w:rPr>
            </w:pPr>
          </w:p>
        </w:tc>
      </w:tr>
    </w:tbl>
    <w:p w14:paraId="4C6FDB2A" w14:textId="77777777" w:rsidR="00566273" w:rsidRPr="001A34AB" w:rsidRDefault="00566273" w:rsidP="00927654">
      <w:pPr>
        <w:rPr>
          <w:lang w:val="ca-ES"/>
        </w:rPr>
      </w:pPr>
    </w:p>
    <w:p w14:paraId="7A37A6E8" w14:textId="77777777" w:rsidR="003A6314" w:rsidRPr="001A34AB" w:rsidRDefault="003A6314" w:rsidP="00927654">
      <w:pPr>
        <w:rPr>
          <w:lang w:val="ca-ES"/>
        </w:rPr>
      </w:pPr>
    </w:p>
    <w:tbl>
      <w:tblPr>
        <w:tblpPr w:leftFromText="141" w:rightFromText="141" w:vertAnchor="text" w:horzAnchor="margin" w:tblpY="69"/>
        <w:tblW w:w="9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4253"/>
        <w:gridCol w:w="2681"/>
      </w:tblGrid>
      <w:tr w:rsidR="003A6314" w:rsidRPr="001A34AB" w14:paraId="76C59CE5" w14:textId="77777777" w:rsidTr="00DD2359">
        <w:tc>
          <w:tcPr>
            <w:tcW w:w="9877" w:type="dxa"/>
            <w:gridSpan w:val="3"/>
            <w:tcBorders>
              <w:bottom w:val="single" w:sz="4" w:space="0" w:color="000000"/>
            </w:tcBorders>
            <w:shd w:val="clear" w:color="auto" w:fill="C2D69B"/>
            <w:vAlign w:val="center"/>
          </w:tcPr>
          <w:p w14:paraId="440B0B84" w14:textId="77777777" w:rsidR="003A6314" w:rsidRPr="001A34AB" w:rsidRDefault="00C51210" w:rsidP="001A28DA">
            <w:pPr>
              <w:rPr>
                <w:lang w:val="ca-ES"/>
              </w:rPr>
            </w:pPr>
            <w:r w:rsidRPr="001A34AB">
              <w:rPr>
                <w:lang w:val="ca-ES"/>
              </w:rPr>
              <w:t>SUBSTITUT</w:t>
            </w:r>
          </w:p>
        </w:tc>
      </w:tr>
      <w:tr w:rsidR="00DD2359" w:rsidRPr="001A34AB" w14:paraId="261F5606" w14:textId="77777777" w:rsidTr="008E65F3">
        <w:tc>
          <w:tcPr>
            <w:tcW w:w="2943" w:type="dxa"/>
            <w:tcBorders>
              <w:bottom w:val="single" w:sz="4" w:space="0" w:color="000000"/>
            </w:tcBorders>
            <w:shd w:val="clear" w:color="auto" w:fill="EAF1DD"/>
            <w:vAlign w:val="center"/>
          </w:tcPr>
          <w:p w14:paraId="1620E425" w14:textId="77777777" w:rsidR="00DD2359" w:rsidRPr="001A34AB" w:rsidRDefault="00DD2359" w:rsidP="001A28DA">
            <w:pPr>
              <w:rPr>
                <w:sz w:val="18"/>
                <w:szCs w:val="18"/>
                <w:lang w:val="ca-ES"/>
              </w:rPr>
            </w:pPr>
            <w:r w:rsidRPr="001A34AB">
              <w:rPr>
                <w:sz w:val="18"/>
                <w:szCs w:val="18"/>
                <w:lang w:val="ca-ES"/>
              </w:rPr>
              <w:t>NOM</w:t>
            </w:r>
          </w:p>
        </w:tc>
        <w:tc>
          <w:tcPr>
            <w:tcW w:w="4253" w:type="dxa"/>
            <w:tcBorders>
              <w:bottom w:val="single" w:sz="4" w:space="0" w:color="000000"/>
            </w:tcBorders>
            <w:shd w:val="clear" w:color="auto" w:fill="EAF1DD"/>
            <w:vAlign w:val="center"/>
          </w:tcPr>
          <w:p w14:paraId="06DD291A" w14:textId="77777777" w:rsidR="00DD2359" w:rsidRPr="001A34AB" w:rsidRDefault="00DD2359" w:rsidP="001A28DA">
            <w:pPr>
              <w:rPr>
                <w:sz w:val="18"/>
                <w:szCs w:val="18"/>
                <w:lang w:val="ca-ES"/>
              </w:rPr>
            </w:pPr>
            <w:r w:rsidRPr="001A34AB">
              <w:rPr>
                <w:sz w:val="18"/>
                <w:szCs w:val="18"/>
                <w:lang w:val="ca-ES"/>
              </w:rPr>
              <w:t>CÀRREC</w:t>
            </w:r>
          </w:p>
        </w:tc>
        <w:tc>
          <w:tcPr>
            <w:tcW w:w="2681" w:type="dxa"/>
            <w:tcBorders>
              <w:bottom w:val="single" w:sz="4" w:space="0" w:color="000000"/>
            </w:tcBorders>
            <w:shd w:val="clear" w:color="auto" w:fill="EAF1DD"/>
            <w:vAlign w:val="center"/>
          </w:tcPr>
          <w:p w14:paraId="6D7E6CC3" w14:textId="77777777" w:rsidR="00DD2359" w:rsidRPr="001A34AB" w:rsidRDefault="008467DA" w:rsidP="001A28DA">
            <w:pPr>
              <w:rPr>
                <w:sz w:val="18"/>
                <w:szCs w:val="18"/>
                <w:lang w:val="ca-ES"/>
              </w:rPr>
            </w:pPr>
            <w:r>
              <w:rPr>
                <w:sz w:val="18"/>
                <w:szCs w:val="18"/>
                <w:lang w:val="ca-ES"/>
              </w:rPr>
              <w:t>TLF.</w:t>
            </w:r>
            <w:r w:rsidR="00DD2359" w:rsidRPr="001A34AB">
              <w:rPr>
                <w:sz w:val="18"/>
                <w:szCs w:val="18"/>
                <w:lang w:val="ca-ES"/>
              </w:rPr>
              <w:t xml:space="preserve"> / FAX</w:t>
            </w:r>
          </w:p>
        </w:tc>
      </w:tr>
      <w:tr w:rsidR="00DD2359" w:rsidRPr="001A34AB" w14:paraId="622A4F1D" w14:textId="77777777" w:rsidTr="008E65F3">
        <w:tc>
          <w:tcPr>
            <w:tcW w:w="2943" w:type="dxa"/>
            <w:shd w:val="clear" w:color="auto" w:fill="FFFFFF"/>
          </w:tcPr>
          <w:p w14:paraId="1B33EE49" w14:textId="77777777" w:rsidR="00DD2359" w:rsidRPr="001A34AB" w:rsidRDefault="00DD2359" w:rsidP="001A28DA">
            <w:pPr>
              <w:rPr>
                <w:lang w:val="ca-ES"/>
              </w:rPr>
            </w:pPr>
          </w:p>
        </w:tc>
        <w:tc>
          <w:tcPr>
            <w:tcW w:w="4253" w:type="dxa"/>
            <w:shd w:val="clear" w:color="auto" w:fill="FFFFFF"/>
          </w:tcPr>
          <w:p w14:paraId="324932A6" w14:textId="77777777" w:rsidR="00DD2359" w:rsidRPr="001A34AB" w:rsidRDefault="00DD2359" w:rsidP="001A28DA">
            <w:pPr>
              <w:rPr>
                <w:sz w:val="18"/>
                <w:szCs w:val="18"/>
                <w:lang w:val="ca-ES"/>
              </w:rPr>
            </w:pPr>
          </w:p>
        </w:tc>
        <w:tc>
          <w:tcPr>
            <w:tcW w:w="2681" w:type="dxa"/>
            <w:shd w:val="clear" w:color="auto" w:fill="FFFFFF"/>
          </w:tcPr>
          <w:p w14:paraId="3D28D2C3" w14:textId="77777777" w:rsidR="00DD2359" w:rsidRPr="001A34AB" w:rsidRDefault="00DD2359" w:rsidP="001A28DA">
            <w:pPr>
              <w:rPr>
                <w:sz w:val="18"/>
                <w:szCs w:val="18"/>
                <w:lang w:val="ca-ES"/>
              </w:rPr>
            </w:pPr>
          </w:p>
        </w:tc>
      </w:tr>
    </w:tbl>
    <w:p w14:paraId="0C2A084B" w14:textId="77777777" w:rsidR="003A6314" w:rsidRPr="001A34AB" w:rsidRDefault="003A6314" w:rsidP="00DD2359">
      <w:pPr>
        <w:rPr>
          <w:lang w:val="ca-ES"/>
        </w:rPr>
      </w:pPr>
    </w:p>
    <w:p w14:paraId="438CE948" w14:textId="77777777" w:rsidR="003A6314" w:rsidRPr="001A34AB" w:rsidRDefault="003A6314" w:rsidP="00DD2359">
      <w:pPr>
        <w:rPr>
          <w:lang w:val="ca-ES"/>
        </w:rPr>
      </w:pPr>
    </w:p>
    <w:tbl>
      <w:tblPr>
        <w:tblpPr w:leftFromText="141" w:rightFromText="141" w:vertAnchor="text" w:horzAnchor="margin" w:tblpY="69"/>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4819"/>
        <w:gridCol w:w="1701"/>
      </w:tblGrid>
      <w:tr w:rsidR="003A6314" w:rsidRPr="001A34AB" w14:paraId="5D3BB4F6" w14:textId="77777777" w:rsidTr="00DD2359">
        <w:trPr>
          <w:trHeight w:val="391"/>
        </w:trPr>
        <w:tc>
          <w:tcPr>
            <w:tcW w:w="9889" w:type="dxa"/>
            <w:gridSpan w:val="3"/>
            <w:tcBorders>
              <w:bottom w:val="single" w:sz="4" w:space="0" w:color="000000"/>
            </w:tcBorders>
            <w:shd w:val="clear" w:color="auto" w:fill="C2D69B"/>
            <w:vAlign w:val="center"/>
          </w:tcPr>
          <w:p w14:paraId="0FDE464D" w14:textId="77777777" w:rsidR="003A6314" w:rsidRPr="001A34AB" w:rsidRDefault="003A6314" w:rsidP="001A28DA">
            <w:pPr>
              <w:rPr>
                <w:lang w:val="ca-ES"/>
              </w:rPr>
            </w:pPr>
            <w:r w:rsidRPr="001A34AB">
              <w:rPr>
                <w:lang w:val="ca-ES"/>
              </w:rPr>
              <w:t>COMITÉ ASSESSOR</w:t>
            </w:r>
          </w:p>
        </w:tc>
      </w:tr>
      <w:tr w:rsidR="004A4D77" w:rsidRPr="001A34AB" w14:paraId="79B16485" w14:textId="77777777" w:rsidTr="006971E2">
        <w:tc>
          <w:tcPr>
            <w:tcW w:w="3369" w:type="dxa"/>
            <w:shd w:val="clear" w:color="auto" w:fill="EAF1DD"/>
            <w:vAlign w:val="center"/>
          </w:tcPr>
          <w:p w14:paraId="569A3C06" w14:textId="77777777" w:rsidR="004A4D77" w:rsidRPr="001A34AB" w:rsidRDefault="004A4D77" w:rsidP="001A28DA">
            <w:pPr>
              <w:rPr>
                <w:sz w:val="18"/>
                <w:szCs w:val="18"/>
                <w:lang w:val="ca-ES"/>
              </w:rPr>
            </w:pPr>
            <w:r w:rsidRPr="001A34AB">
              <w:rPr>
                <w:sz w:val="18"/>
                <w:szCs w:val="18"/>
                <w:lang w:val="ca-ES"/>
              </w:rPr>
              <w:t>NOM</w:t>
            </w:r>
          </w:p>
        </w:tc>
        <w:tc>
          <w:tcPr>
            <w:tcW w:w="4819" w:type="dxa"/>
            <w:shd w:val="clear" w:color="auto" w:fill="EAF1DD"/>
            <w:vAlign w:val="center"/>
          </w:tcPr>
          <w:p w14:paraId="75FD9947" w14:textId="77777777" w:rsidR="004A4D77" w:rsidRPr="001A34AB" w:rsidRDefault="004A4D77" w:rsidP="001A28DA">
            <w:pPr>
              <w:rPr>
                <w:sz w:val="18"/>
                <w:szCs w:val="18"/>
                <w:lang w:val="ca-ES"/>
              </w:rPr>
            </w:pPr>
            <w:r w:rsidRPr="001A34AB">
              <w:rPr>
                <w:sz w:val="18"/>
                <w:szCs w:val="18"/>
                <w:lang w:val="ca-ES"/>
              </w:rPr>
              <w:t>CÀRREC</w:t>
            </w:r>
          </w:p>
        </w:tc>
        <w:tc>
          <w:tcPr>
            <w:tcW w:w="1701" w:type="dxa"/>
            <w:shd w:val="clear" w:color="auto" w:fill="EAF1DD"/>
            <w:vAlign w:val="center"/>
          </w:tcPr>
          <w:p w14:paraId="1CEE369A" w14:textId="77777777" w:rsidR="004A4D77" w:rsidRPr="001A34AB" w:rsidRDefault="008467DA" w:rsidP="001A28DA">
            <w:pPr>
              <w:rPr>
                <w:sz w:val="18"/>
                <w:szCs w:val="18"/>
                <w:lang w:val="ca-ES"/>
              </w:rPr>
            </w:pPr>
            <w:r>
              <w:rPr>
                <w:sz w:val="18"/>
                <w:szCs w:val="18"/>
                <w:lang w:val="ca-ES"/>
              </w:rPr>
              <w:t>TLF.</w:t>
            </w:r>
            <w:r w:rsidR="004A4D77" w:rsidRPr="001A34AB">
              <w:rPr>
                <w:sz w:val="18"/>
                <w:szCs w:val="18"/>
                <w:lang w:val="ca-ES"/>
              </w:rPr>
              <w:t xml:space="preserve"> / FAX</w:t>
            </w:r>
          </w:p>
        </w:tc>
      </w:tr>
      <w:tr w:rsidR="004A4D77" w:rsidRPr="001A34AB" w14:paraId="6A794B5F" w14:textId="77777777" w:rsidTr="006971E2">
        <w:tc>
          <w:tcPr>
            <w:tcW w:w="3369" w:type="dxa"/>
            <w:shd w:val="clear" w:color="auto" w:fill="FFFFFF"/>
          </w:tcPr>
          <w:p w14:paraId="256A3376" w14:textId="77777777" w:rsidR="004A4D77" w:rsidRPr="001A34AB" w:rsidRDefault="004A4D77" w:rsidP="001A28DA">
            <w:pPr>
              <w:rPr>
                <w:sz w:val="18"/>
                <w:szCs w:val="18"/>
                <w:lang w:val="ca-ES"/>
              </w:rPr>
            </w:pPr>
          </w:p>
        </w:tc>
        <w:tc>
          <w:tcPr>
            <w:tcW w:w="4819" w:type="dxa"/>
            <w:shd w:val="clear" w:color="auto" w:fill="FFFFFF"/>
          </w:tcPr>
          <w:p w14:paraId="7644F421" w14:textId="77777777" w:rsidR="004A4D77" w:rsidRPr="001A34AB" w:rsidRDefault="004A4D77" w:rsidP="001A28DA">
            <w:pPr>
              <w:rPr>
                <w:sz w:val="18"/>
                <w:szCs w:val="18"/>
                <w:lang w:val="ca-ES"/>
              </w:rPr>
            </w:pPr>
          </w:p>
        </w:tc>
        <w:tc>
          <w:tcPr>
            <w:tcW w:w="1701" w:type="dxa"/>
            <w:shd w:val="clear" w:color="auto" w:fill="FFFFFF"/>
          </w:tcPr>
          <w:p w14:paraId="4E569404" w14:textId="77777777" w:rsidR="004A4D77" w:rsidRPr="001A34AB" w:rsidRDefault="004A4D77" w:rsidP="001A28DA">
            <w:pPr>
              <w:rPr>
                <w:sz w:val="18"/>
                <w:szCs w:val="18"/>
                <w:lang w:val="ca-ES"/>
              </w:rPr>
            </w:pPr>
          </w:p>
        </w:tc>
      </w:tr>
      <w:tr w:rsidR="004A4D77" w:rsidRPr="001A34AB" w14:paraId="59CB16D1" w14:textId="77777777" w:rsidTr="006971E2">
        <w:tc>
          <w:tcPr>
            <w:tcW w:w="3369" w:type="dxa"/>
            <w:shd w:val="clear" w:color="auto" w:fill="FFFFFF"/>
          </w:tcPr>
          <w:p w14:paraId="4A4D6742" w14:textId="77777777" w:rsidR="004A4D77" w:rsidRPr="001A34AB" w:rsidRDefault="004A4D77" w:rsidP="001A28DA">
            <w:pPr>
              <w:rPr>
                <w:sz w:val="18"/>
                <w:szCs w:val="18"/>
                <w:lang w:val="ca-ES"/>
              </w:rPr>
            </w:pPr>
          </w:p>
        </w:tc>
        <w:tc>
          <w:tcPr>
            <w:tcW w:w="4819" w:type="dxa"/>
            <w:shd w:val="clear" w:color="auto" w:fill="FFFFFF"/>
          </w:tcPr>
          <w:p w14:paraId="167F3076" w14:textId="77777777" w:rsidR="004A4D77" w:rsidRPr="001A34AB" w:rsidRDefault="004A4D77" w:rsidP="001A28DA">
            <w:pPr>
              <w:rPr>
                <w:sz w:val="18"/>
                <w:szCs w:val="18"/>
                <w:lang w:val="ca-ES"/>
              </w:rPr>
            </w:pPr>
          </w:p>
        </w:tc>
        <w:tc>
          <w:tcPr>
            <w:tcW w:w="1701" w:type="dxa"/>
            <w:shd w:val="clear" w:color="auto" w:fill="FFFFFF"/>
          </w:tcPr>
          <w:p w14:paraId="2872DE68" w14:textId="77777777" w:rsidR="004A4D77" w:rsidRPr="001A34AB" w:rsidRDefault="004A4D77" w:rsidP="001A28DA">
            <w:pPr>
              <w:rPr>
                <w:sz w:val="18"/>
                <w:szCs w:val="18"/>
                <w:lang w:val="ca-ES"/>
              </w:rPr>
            </w:pPr>
          </w:p>
        </w:tc>
      </w:tr>
      <w:tr w:rsidR="004A4D77" w:rsidRPr="001A34AB" w14:paraId="7A416468" w14:textId="77777777" w:rsidTr="006971E2">
        <w:tc>
          <w:tcPr>
            <w:tcW w:w="3369" w:type="dxa"/>
            <w:shd w:val="clear" w:color="auto" w:fill="FFFFFF"/>
          </w:tcPr>
          <w:p w14:paraId="5F37445D" w14:textId="77777777" w:rsidR="004A4D77" w:rsidRPr="001A34AB" w:rsidRDefault="004A4D77" w:rsidP="001A28DA">
            <w:pPr>
              <w:rPr>
                <w:sz w:val="18"/>
                <w:szCs w:val="18"/>
                <w:lang w:val="ca-ES"/>
              </w:rPr>
            </w:pPr>
          </w:p>
        </w:tc>
        <w:tc>
          <w:tcPr>
            <w:tcW w:w="4819" w:type="dxa"/>
            <w:shd w:val="clear" w:color="auto" w:fill="FFFFFF"/>
          </w:tcPr>
          <w:p w14:paraId="664687F6" w14:textId="77777777" w:rsidR="004A4D77" w:rsidRPr="001A34AB" w:rsidRDefault="004A4D77" w:rsidP="001A28DA">
            <w:pPr>
              <w:rPr>
                <w:sz w:val="18"/>
                <w:szCs w:val="18"/>
                <w:lang w:val="ca-ES"/>
              </w:rPr>
            </w:pPr>
          </w:p>
        </w:tc>
        <w:tc>
          <w:tcPr>
            <w:tcW w:w="1701" w:type="dxa"/>
            <w:shd w:val="clear" w:color="auto" w:fill="FFFFFF"/>
          </w:tcPr>
          <w:p w14:paraId="3ADAE2F3" w14:textId="77777777" w:rsidR="004A4D77" w:rsidRPr="001A34AB" w:rsidRDefault="004A4D77" w:rsidP="001A28DA">
            <w:pPr>
              <w:rPr>
                <w:sz w:val="18"/>
                <w:szCs w:val="18"/>
                <w:lang w:val="ca-ES"/>
              </w:rPr>
            </w:pPr>
          </w:p>
        </w:tc>
      </w:tr>
      <w:tr w:rsidR="004A4D77" w:rsidRPr="001A34AB" w14:paraId="68A3B5F7" w14:textId="77777777" w:rsidTr="006971E2">
        <w:tc>
          <w:tcPr>
            <w:tcW w:w="3369" w:type="dxa"/>
            <w:shd w:val="clear" w:color="auto" w:fill="FFFFFF"/>
          </w:tcPr>
          <w:p w14:paraId="39B5EBB5" w14:textId="77777777" w:rsidR="004A4D77" w:rsidRPr="001A34AB" w:rsidRDefault="004A4D77" w:rsidP="001A28DA">
            <w:pPr>
              <w:rPr>
                <w:sz w:val="18"/>
                <w:szCs w:val="18"/>
                <w:lang w:val="ca-ES"/>
              </w:rPr>
            </w:pPr>
          </w:p>
        </w:tc>
        <w:tc>
          <w:tcPr>
            <w:tcW w:w="4819" w:type="dxa"/>
            <w:shd w:val="clear" w:color="auto" w:fill="FFFFFF"/>
          </w:tcPr>
          <w:p w14:paraId="13205766" w14:textId="77777777" w:rsidR="004A4D77" w:rsidRPr="001A34AB" w:rsidRDefault="004A4D77" w:rsidP="001A28DA">
            <w:pPr>
              <w:rPr>
                <w:sz w:val="18"/>
                <w:szCs w:val="18"/>
                <w:lang w:val="ca-ES"/>
              </w:rPr>
            </w:pPr>
          </w:p>
        </w:tc>
        <w:tc>
          <w:tcPr>
            <w:tcW w:w="1701" w:type="dxa"/>
            <w:shd w:val="clear" w:color="auto" w:fill="FFFFFF"/>
          </w:tcPr>
          <w:p w14:paraId="5AC592F5" w14:textId="77777777" w:rsidR="004A4D77" w:rsidRPr="001A34AB" w:rsidRDefault="004A4D77" w:rsidP="001A28DA">
            <w:pPr>
              <w:rPr>
                <w:sz w:val="18"/>
                <w:szCs w:val="18"/>
                <w:lang w:val="ca-ES"/>
              </w:rPr>
            </w:pPr>
          </w:p>
        </w:tc>
      </w:tr>
      <w:tr w:rsidR="004A4D77" w:rsidRPr="001A34AB" w14:paraId="47A60C90" w14:textId="77777777" w:rsidTr="006971E2">
        <w:tc>
          <w:tcPr>
            <w:tcW w:w="3369" w:type="dxa"/>
            <w:shd w:val="clear" w:color="auto" w:fill="FFFFFF"/>
          </w:tcPr>
          <w:p w14:paraId="6B88B353" w14:textId="77777777" w:rsidR="004A4D77" w:rsidRPr="001A34AB" w:rsidRDefault="004A4D77" w:rsidP="001A28DA">
            <w:pPr>
              <w:rPr>
                <w:sz w:val="18"/>
                <w:szCs w:val="18"/>
                <w:lang w:val="ca-ES"/>
              </w:rPr>
            </w:pPr>
          </w:p>
        </w:tc>
        <w:tc>
          <w:tcPr>
            <w:tcW w:w="4819" w:type="dxa"/>
            <w:shd w:val="clear" w:color="auto" w:fill="FFFFFF"/>
          </w:tcPr>
          <w:p w14:paraId="765454E2" w14:textId="77777777" w:rsidR="004A4D77" w:rsidRPr="001A34AB" w:rsidRDefault="004A4D77" w:rsidP="001A28DA">
            <w:pPr>
              <w:rPr>
                <w:sz w:val="18"/>
                <w:szCs w:val="18"/>
                <w:lang w:val="ca-ES"/>
              </w:rPr>
            </w:pPr>
          </w:p>
        </w:tc>
        <w:tc>
          <w:tcPr>
            <w:tcW w:w="1701" w:type="dxa"/>
            <w:shd w:val="clear" w:color="auto" w:fill="FFFFFF"/>
          </w:tcPr>
          <w:p w14:paraId="1C496B4C" w14:textId="77777777" w:rsidR="004A4D77" w:rsidRPr="001A34AB" w:rsidRDefault="004A4D77" w:rsidP="001A28DA">
            <w:pPr>
              <w:rPr>
                <w:sz w:val="18"/>
                <w:szCs w:val="18"/>
                <w:lang w:val="ca-ES"/>
              </w:rPr>
            </w:pPr>
          </w:p>
        </w:tc>
      </w:tr>
      <w:tr w:rsidR="004A4D77" w:rsidRPr="001A34AB" w14:paraId="0711735C" w14:textId="77777777" w:rsidTr="006971E2">
        <w:tc>
          <w:tcPr>
            <w:tcW w:w="3369" w:type="dxa"/>
            <w:shd w:val="clear" w:color="auto" w:fill="FFFFFF"/>
          </w:tcPr>
          <w:p w14:paraId="483CD4DE" w14:textId="77777777" w:rsidR="004A4D77" w:rsidRPr="001A34AB" w:rsidRDefault="004A4D77" w:rsidP="001A28DA">
            <w:pPr>
              <w:rPr>
                <w:sz w:val="18"/>
                <w:szCs w:val="18"/>
                <w:lang w:val="ca-ES"/>
              </w:rPr>
            </w:pPr>
          </w:p>
        </w:tc>
        <w:tc>
          <w:tcPr>
            <w:tcW w:w="4819" w:type="dxa"/>
            <w:shd w:val="clear" w:color="auto" w:fill="FFFFFF"/>
          </w:tcPr>
          <w:p w14:paraId="60BF1958" w14:textId="77777777" w:rsidR="004A4D77" w:rsidRPr="001A34AB" w:rsidRDefault="004A4D77" w:rsidP="001A28DA">
            <w:pPr>
              <w:rPr>
                <w:sz w:val="18"/>
                <w:szCs w:val="18"/>
                <w:lang w:val="ca-ES"/>
              </w:rPr>
            </w:pPr>
          </w:p>
        </w:tc>
        <w:tc>
          <w:tcPr>
            <w:tcW w:w="1701" w:type="dxa"/>
            <w:shd w:val="clear" w:color="auto" w:fill="FFFFFF"/>
          </w:tcPr>
          <w:p w14:paraId="1E3C36DD" w14:textId="77777777" w:rsidR="004A4D77" w:rsidRPr="001A34AB" w:rsidRDefault="004A4D77" w:rsidP="001A28DA">
            <w:pPr>
              <w:rPr>
                <w:sz w:val="18"/>
                <w:szCs w:val="18"/>
                <w:lang w:val="ca-ES"/>
              </w:rPr>
            </w:pPr>
          </w:p>
        </w:tc>
      </w:tr>
      <w:tr w:rsidR="004A4D77" w:rsidRPr="001A34AB" w14:paraId="4990639C" w14:textId="77777777" w:rsidTr="006971E2">
        <w:tc>
          <w:tcPr>
            <w:tcW w:w="3369" w:type="dxa"/>
            <w:shd w:val="clear" w:color="auto" w:fill="FFFFFF"/>
          </w:tcPr>
          <w:p w14:paraId="4383574E" w14:textId="77777777" w:rsidR="004A4D77" w:rsidRPr="001A34AB" w:rsidRDefault="004A4D77" w:rsidP="001A28DA">
            <w:pPr>
              <w:rPr>
                <w:sz w:val="18"/>
                <w:szCs w:val="18"/>
                <w:lang w:val="ca-ES"/>
              </w:rPr>
            </w:pPr>
          </w:p>
        </w:tc>
        <w:tc>
          <w:tcPr>
            <w:tcW w:w="4819" w:type="dxa"/>
            <w:shd w:val="clear" w:color="auto" w:fill="FFFFFF"/>
          </w:tcPr>
          <w:p w14:paraId="20B91EBC" w14:textId="77777777" w:rsidR="004A4D77" w:rsidRPr="001A34AB" w:rsidRDefault="004A4D77" w:rsidP="001A28DA">
            <w:pPr>
              <w:rPr>
                <w:sz w:val="18"/>
                <w:szCs w:val="18"/>
                <w:lang w:val="ca-ES"/>
              </w:rPr>
            </w:pPr>
          </w:p>
        </w:tc>
        <w:tc>
          <w:tcPr>
            <w:tcW w:w="1701" w:type="dxa"/>
            <w:shd w:val="clear" w:color="auto" w:fill="FFFFFF"/>
          </w:tcPr>
          <w:p w14:paraId="78DCCC23" w14:textId="77777777" w:rsidR="004A4D77" w:rsidRPr="001A34AB" w:rsidRDefault="004A4D77" w:rsidP="001A28DA">
            <w:pPr>
              <w:rPr>
                <w:sz w:val="18"/>
                <w:szCs w:val="18"/>
                <w:lang w:val="ca-ES"/>
              </w:rPr>
            </w:pPr>
          </w:p>
        </w:tc>
      </w:tr>
    </w:tbl>
    <w:p w14:paraId="434A2C1E" w14:textId="77777777" w:rsidR="00566273" w:rsidRPr="001A34AB" w:rsidRDefault="00566273" w:rsidP="00DD2359">
      <w:pPr>
        <w:rPr>
          <w:lang w:val="ca-ES"/>
        </w:rPr>
      </w:pPr>
    </w:p>
    <w:p w14:paraId="0F8B4994" w14:textId="77777777" w:rsidR="00566273" w:rsidRPr="001A34AB" w:rsidRDefault="00566273" w:rsidP="00DD2359">
      <w:pPr>
        <w:rPr>
          <w:lang w:val="ca-ES"/>
        </w:rPr>
      </w:pPr>
    </w:p>
    <w:tbl>
      <w:tblPr>
        <w:tblpPr w:leftFromText="141" w:rightFromText="141" w:vertAnchor="text" w:horzAnchor="margin" w:tblpY="133"/>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4253"/>
        <w:gridCol w:w="2693"/>
      </w:tblGrid>
      <w:tr w:rsidR="00DD2359" w:rsidRPr="001A34AB" w14:paraId="22D0FC90" w14:textId="77777777" w:rsidTr="008E65F3">
        <w:trPr>
          <w:trHeight w:val="20"/>
        </w:trPr>
        <w:tc>
          <w:tcPr>
            <w:tcW w:w="9889" w:type="dxa"/>
            <w:gridSpan w:val="3"/>
            <w:tcBorders>
              <w:bottom w:val="single" w:sz="4" w:space="0" w:color="000000"/>
            </w:tcBorders>
            <w:shd w:val="clear" w:color="auto" w:fill="C2D69B"/>
            <w:vAlign w:val="center"/>
          </w:tcPr>
          <w:p w14:paraId="6D925B99" w14:textId="77777777" w:rsidR="00DD2359" w:rsidRPr="001A34AB" w:rsidRDefault="00DD2359" w:rsidP="001A28DA">
            <w:pPr>
              <w:rPr>
                <w:lang w:val="ca-ES"/>
              </w:rPr>
            </w:pPr>
            <w:r w:rsidRPr="001A34AB">
              <w:rPr>
                <w:lang w:val="ca-ES"/>
              </w:rPr>
              <w:t>GABINET D'INFORMACIÓ</w:t>
            </w:r>
          </w:p>
        </w:tc>
      </w:tr>
      <w:tr w:rsidR="008E65F3" w:rsidRPr="001A34AB" w14:paraId="646507B0" w14:textId="77777777" w:rsidTr="008E65F3">
        <w:trPr>
          <w:trHeight w:val="20"/>
        </w:trPr>
        <w:tc>
          <w:tcPr>
            <w:tcW w:w="2943" w:type="dxa"/>
            <w:tcBorders>
              <w:bottom w:val="single" w:sz="4" w:space="0" w:color="000000"/>
            </w:tcBorders>
            <w:shd w:val="clear" w:color="auto" w:fill="EAF1DD"/>
            <w:vAlign w:val="center"/>
          </w:tcPr>
          <w:p w14:paraId="4675DD14" w14:textId="77777777" w:rsidR="008E65F3" w:rsidRPr="001A34AB" w:rsidRDefault="008E65F3" w:rsidP="001A28DA">
            <w:pPr>
              <w:rPr>
                <w:sz w:val="18"/>
                <w:szCs w:val="18"/>
                <w:lang w:val="ca-ES"/>
              </w:rPr>
            </w:pPr>
            <w:r w:rsidRPr="001A34AB">
              <w:rPr>
                <w:sz w:val="18"/>
                <w:szCs w:val="18"/>
                <w:lang w:val="ca-ES"/>
              </w:rPr>
              <w:t>NOM</w:t>
            </w:r>
          </w:p>
        </w:tc>
        <w:tc>
          <w:tcPr>
            <w:tcW w:w="4253" w:type="dxa"/>
            <w:tcBorders>
              <w:bottom w:val="single" w:sz="4" w:space="0" w:color="000000"/>
            </w:tcBorders>
            <w:shd w:val="clear" w:color="auto" w:fill="EAF1DD"/>
            <w:vAlign w:val="center"/>
          </w:tcPr>
          <w:p w14:paraId="32AF2E05" w14:textId="77777777" w:rsidR="008E65F3" w:rsidRPr="001A34AB" w:rsidRDefault="008E65F3" w:rsidP="001A28DA">
            <w:pPr>
              <w:rPr>
                <w:sz w:val="18"/>
                <w:szCs w:val="18"/>
                <w:lang w:val="ca-ES"/>
              </w:rPr>
            </w:pPr>
            <w:r w:rsidRPr="001A34AB">
              <w:rPr>
                <w:sz w:val="18"/>
                <w:szCs w:val="18"/>
                <w:lang w:val="ca-ES"/>
              </w:rPr>
              <w:t>CÀRREC</w:t>
            </w:r>
          </w:p>
        </w:tc>
        <w:tc>
          <w:tcPr>
            <w:tcW w:w="2693" w:type="dxa"/>
            <w:tcBorders>
              <w:bottom w:val="single" w:sz="4" w:space="0" w:color="000000"/>
            </w:tcBorders>
            <w:shd w:val="clear" w:color="auto" w:fill="EAF1DD"/>
            <w:vAlign w:val="center"/>
          </w:tcPr>
          <w:p w14:paraId="058542EC" w14:textId="77777777" w:rsidR="008E65F3" w:rsidRPr="001A34AB" w:rsidRDefault="008467DA" w:rsidP="001A28DA">
            <w:pPr>
              <w:rPr>
                <w:sz w:val="18"/>
                <w:szCs w:val="18"/>
                <w:lang w:val="ca-ES"/>
              </w:rPr>
            </w:pPr>
            <w:r>
              <w:rPr>
                <w:sz w:val="18"/>
                <w:szCs w:val="18"/>
                <w:lang w:val="ca-ES"/>
              </w:rPr>
              <w:t>TLF.</w:t>
            </w:r>
            <w:r w:rsidR="008E65F3" w:rsidRPr="001A34AB">
              <w:rPr>
                <w:sz w:val="18"/>
                <w:szCs w:val="18"/>
                <w:lang w:val="ca-ES"/>
              </w:rPr>
              <w:t xml:space="preserve"> / FAX</w:t>
            </w:r>
          </w:p>
        </w:tc>
      </w:tr>
      <w:tr w:rsidR="008E65F3" w:rsidRPr="001A34AB" w14:paraId="188DA585" w14:textId="77777777" w:rsidTr="008E65F3">
        <w:trPr>
          <w:trHeight w:val="20"/>
        </w:trPr>
        <w:tc>
          <w:tcPr>
            <w:tcW w:w="2943" w:type="dxa"/>
            <w:shd w:val="clear" w:color="auto" w:fill="FFFFFF"/>
          </w:tcPr>
          <w:p w14:paraId="12E4CE5F" w14:textId="77777777" w:rsidR="008E65F3" w:rsidRPr="001A34AB" w:rsidRDefault="008E65F3" w:rsidP="001A28DA">
            <w:pPr>
              <w:rPr>
                <w:sz w:val="18"/>
                <w:szCs w:val="18"/>
                <w:lang w:val="ca-ES"/>
              </w:rPr>
            </w:pPr>
          </w:p>
        </w:tc>
        <w:tc>
          <w:tcPr>
            <w:tcW w:w="4253" w:type="dxa"/>
            <w:shd w:val="clear" w:color="auto" w:fill="FFFFFF"/>
          </w:tcPr>
          <w:p w14:paraId="6ECDC769" w14:textId="77777777" w:rsidR="008E65F3" w:rsidRPr="001A34AB" w:rsidRDefault="008E65F3" w:rsidP="001A28DA">
            <w:pPr>
              <w:rPr>
                <w:sz w:val="18"/>
                <w:szCs w:val="18"/>
                <w:lang w:val="ca-ES"/>
              </w:rPr>
            </w:pPr>
          </w:p>
        </w:tc>
        <w:tc>
          <w:tcPr>
            <w:tcW w:w="2693" w:type="dxa"/>
            <w:shd w:val="clear" w:color="auto" w:fill="FFFFFF"/>
          </w:tcPr>
          <w:p w14:paraId="6767EA1F" w14:textId="77777777" w:rsidR="008E65F3" w:rsidRPr="001A34AB" w:rsidRDefault="008E65F3" w:rsidP="001A28DA">
            <w:pPr>
              <w:rPr>
                <w:sz w:val="18"/>
                <w:szCs w:val="18"/>
                <w:lang w:val="ca-ES"/>
              </w:rPr>
            </w:pPr>
          </w:p>
        </w:tc>
      </w:tr>
      <w:tr w:rsidR="008E65F3" w:rsidRPr="001A34AB" w14:paraId="50650841" w14:textId="77777777" w:rsidTr="008E65F3">
        <w:trPr>
          <w:trHeight w:val="20"/>
        </w:trPr>
        <w:tc>
          <w:tcPr>
            <w:tcW w:w="2943" w:type="dxa"/>
            <w:shd w:val="clear" w:color="auto" w:fill="FFFFFF"/>
          </w:tcPr>
          <w:p w14:paraId="0D139545" w14:textId="77777777" w:rsidR="008E65F3" w:rsidRPr="001A34AB" w:rsidRDefault="008E65F3" w:rsidP="001A28DA">
            <w:pPr>
              <w:rPr>
                <w:sz w:val="18"/>
                <w:szCs w:val="18"/>
                <w:lang w:val="ca-ES"/>
              </w:rPr>
            </w:pPr>
          </w:p>
        </w:tc>
        <w:tc>
          <w:tcPr>
            <w:tcW w:w="4253" w:type="dxa"/>
            <w:shd w:val="clear" w:color="auto" w:fill="FFFFFF"/>
          </w:tcPr>
          <w:p w14:paraId="43522326" w14:textId="77777777" w:rsidR="008E65F3" w:rsidRPr="001A34AB" w:rsidRDefault="008E65F3" w:rsidP="001A28DA">
            <w:pPr>
              <w:rPr>
                <w:sz w:val="18"/>
                <w:szCs w:val="18"/>
                <w:lang w:val="ca-ES"/>
              </w:rPr>
            </w:pPr>
          </w:p>
        </w:tc>
        <w:tc>
          <w:tcPr>
            <w:tcW w:w="2693" w:type="dxa"/>
            <w:shd w:val="clear" w:color="auto" w:fill="FFFFFF"/>
          </w:tcPr>
          <w:p w14:paraId="411B53A7" w14:textId="77777777" w:rsidR="008E65F3" w:rsidRPr="001A34AB" w:rsidRDefault="008E65F3" w:rsidP="001A28DA">
            <w:pPr>
              <w:rPr>
                <w:sz w:val="18"/>
                <w:szCs w:val="18"/>
                <w:lang w:val="ca-ES"/>
              </w:rPr>
            </w:pPr>
          </w:p>
        </w:tc>
      </w:tr>
      <w:tr w:rsidR="008E65F3" w:rsidRPr="001A34AB" w14:paraId="0C5D27AD" w14:textId="77777777" w:rsidTr="008E65F3">
        <w:trPr>
          <w:trHeight w:val="20"/>
        </w:trPr>
        <w:tc>
          <w:tcPr>
            <w:tcW w:w="2943" w:type="dxa"/>
            <w:shd w:val="clear" w:color="auto" w:fill="FFFFFF"/>
          </w:tcPr>
          <w:p w14:paraId="4EFA969B" w14:textId="77777777" w:rsidR="008E65F3" w:rsidRPr="001A34AB" w:rsidRDefault="008E65F3" w:rsidP="001A28DA">
            <w:pPr>
              <w:rPr>
                <w:sz w:val="18"/>
                <w:szCs w:val="18"/>
                <w:lang w:val="ca-ES"/>
              </w:rPr>
            </w:pPr>
          </w:p>
        </w:tc>
        <w:tc>
          <w:tcPr>
            <w:tcW w:w="4253" w:type="dxa"/>
            <w:shd w:val="clear" w:color="auto" w:fill="FFFFFF"/>
          </w:tcPr>
          <w:p w14:paraId="7E708ED9" w14:textId="77777777" w:rsidR="008E65F3" w:rsidRPr="001A34AB" w:rsidRDefault="008E65F3" w:rsidP="001A28DA">
            <w:pPr>
              <w:rPr>
                <w:sz w:val="18"/>
                <w:szCs w:val="18"/>
                <w:lang w:val="ca-ES"/>
              </w:rPr>
            </w:pPr>
          </w:p>
        </w:tc>
        <w:tc>
          <w:tcPr>
            <w:tcW w:w="2693" w:type="dxa"/>
            <w:shd w:val="clear" w:color="auto" w:fill="FFFFFF"/>
          </w:tcPr>
          <w:p w14:paraId="3F25132B" w14:textId="77777777" w:rsidR="008E65F3" w:rsidRPr="001A34AB" w:rsidRDefault="008E65F3" w:rsidP="001A28DA">
            <w:pPr>
              <w:rPr>
                <w:sz w:val="18"/>
                <w:szCs w:val="18"/>
                <w:lang w:val="ca-ES"/>
              </w:rPr>
            </w:pPr>
          </w:p>
        </w:tc>
      </w:tr>
      <w:tr w:rsidR="008E65F3" w:rsidRPr="001A34AB" w14:paraId="1701B5C6" w14:textId="77777777" w:rsidTr="008E65F3">
        <w:trPr>
          <w:trHeight w:val="20"/>
        </w:trPr>
        <w:tc>
          <w:tcPr>
            <w:tcW w:w="2943" w:type="dxa"/>
            <w:shd w:val="clear" w:color="auto" w:fill="FFFFFF"/>
          </w:tcPr>
          <w:p w14:paraId="6CC7BD29" w14:textId="77777777" w:rsidR="008E65F3" w:rsidRPr="001A34AB" w:rsidRDefault="008E65F3" w:rsidP="001A28DA">
            <w:pPr>
              <w:rPr>
                <w:sz w:val="18"/>
                <w:szCs w:val="18"/>
                <w:lang w:val="ca-ES"/>
              </w:rPr>
            </w:pPr>
          </w:p>
        </w:tc>
        <w:tc>
          <w:tcPr>
            <w:tcW w:w="4253" w:type="dxa"/>
            <w:shd w:val="clear" w:color="auto" w:fill="FFFFFF"/>
          </w:tcPr>
          <w:p w14:paraId="45B0B944" w14:textId="77777777" w:rsidR="008E65F3" w:rsidRPr="001A34AB" w:rsidRDefault="008E65F3" w:rsidP="001A28DA">
            <w:pPr>
              <w:rPr>
                <w:sz w:val="18"/>
                <w:szCs w:val="18"/>
                <w:lang w:val="ca-ES"/>
              </w:rPr>
            </w:pPr>
          </w:p>
        </w:tc>
        <w:tc>
          <w:tcPr>
            <w:tcW w:w="2693" w:type="dxa"/>
            <w:shd w:val="clear" w:color="auto" w:fill="FFFFFF"/>
          </w:tcPr>
          <w:p w14:paraId="27C04AC8" w14:textId="77777777" w:rsidR="008E65F3" w:rsidRPr="001A34AB" w:rsidRDefault="008E65F3" w:rsidP="001A28DA">
            <w:pPr>
              <w:rPr>
                <w:sz w:val="18"/>
                <w:szCs w:val="18"/>
                <w:lang w:val="ca-ES"/>
              </w:rPr>
            </w:pPr>
          </w:p>
        </w:tc>
      </w:tr>
    </w:tbl>
    <w:p w14:paraId="37A71B9C" w14:textId="77777777" w:rsidR="00DD2359" w:rsidRPr="001A34AB" w:rsidRDefault="00DD2359" w:rsidP="00DD2359">
      <w:pPr>
        <w:rPr>
          <w:lang w:val="ca-ES"/>
        </w:rPr>
      </w:pPr>
    </w:p>
    <w:p w14:paraId="20DB0FBB" w14:textId="77777777" w:rsidR="00087E4C" w:rsidRPr="001A34AB" w:rsidRDefault="00DD2359" w:rsidP="00087E4C">
      <w:pPr>
        <w:rPr>
          <w:lang w:val="ca-ES"/>
        </w:rPr>
      </w:pPr>
      <w:r w:rsidRPr="001A34AB">
        <w:rPr>
          <w:lang w:val="ca-ES"/>
        </w:rPr>
        <w:br w:type="page"/>
      </w:r>
    </w:p>
    <w:tbl>
      <w:tblPr>
        <w:tblpPr w:leftFromText="141" w:rightFromText="141" w:vertAnchor="text" w:horzAnchor="margin" w:tblpY="35"/>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3544"/>
        <w:gridCol w:w="2693"/>
      </w:tblGrid>
      <w:tr w:rsidR="00087E4C" w:rsidRPr="001A34AB" w14:paraId="406610A8" w14:textId="77777777" w:rsidTr="00087E4C">
        <w:tc>
          <w:tcPr>
            <w:tcW w:w="9889" w:type="dxa"/>
            <w:gridSpan w:val="3"/>
            <w:tcBorders>
              <w:bottom w:val="single" w:sz="4" w:space="0" w:color="000000"/>
            </w:tcBorders>
            <w:shd w:val="clear" w:color="auto" w:fill="C2D69B"/>
            <w:vAlign w:val="center"/>
          </w:tcPr>
          <w:p w14:paraId="0EF74D88" w14:textId="77777777" w:rsidR="00087E4C" w:rsidRPr="001A34AB" w:rsidRDefault="00087E4C" w:rsidP="001A28DA">
            <w:pPr>
              <w:rPr>
                <w:lang w:val="ca-ES"/>
              </w:rPr>
            </w:pPr>
            <w:r w:rsidRPr="001A34AB">
              <w:rPr>
                <w:lang w:val="ca-ES"/>
              </w:rPr>
              <w:lastRenderedPageBreak/>
              <w:t>UNITAT BÀSICA DE SEGURETAT</w:t>
            </w:r>
          </w:p>
        </w:tc>
      </w:tr>
      <w:tr w:rsidR="00087E4C" w:rsidRPr="001A34AB" w14:paraId="15BAB2F0" w14:textId="77777777" w:rsidTr="0023011A">
        <w:tc>
          <w:tcPr>
            <w:tcW w:w="3652" w:type="dxa"/>
            <w:shd w:val="clear" w:color="auto" w:fill="EAF1DD"/>
            <w:vAlign w:val="center"/>
          </w:tcPr>
          <w:p w14:paraId="2699C3FD" w14:textId="77777777" w:rsidR="00087E4C" w:rsidRPr="001A34AB" w:rsidRDefault="00087E4C" w:rsidP="001A28DA">
            <w:pPr>
              <w:rPr>
                <w:sz w:val="18"/>
                <w:szCs w:val="18"/>
                <w:lang w:val="ca-ES"/>
              </w:rPr>
            </w:pPr>
            <w:r w:rsidRPr="001A34AB">
              <w:rPr>
                <w:sz w:val="18"/>
                <w:szCs w:val="18"/>
                <w:lang w:val="ca-ES"/>
              </w:rPr>
              <w:t>NOM</w:t>
            </w:r>
          </w:p>
        </w:tc>
        <w:tc>
          <w:tcPr>
            <w:tcW w:w="3544" w:type="dxa"/>
            <w:shd w:val="clear" w:color="auto" w:fill="EAF1DD"/>
            <w:vAlign w:val="center"/>
          </w:tcPr>
          <w:p w14:paraId="74009B45" w14:textId="77777777" w:rsidR="00087E4C" w:rsidRPr="001A34AB" w:rsidRDefault="00087E4C" w:rsidP="001A28DA">
            <w:pPr>
              <w:rPr>
                <w:sz w:val="18"/>
                <w:szCs w:val="18"/>
                <w:lang w:val="ca-ES"/>
              </w:rPr>
            </w:pPr>
            <w:r w:rsidRPr="001A34AB">
              <w:rPr>
                <w:sz w:val="18"/>
                <w:szCs w:val="18"/>
                <w:lang w:val="ca-ES"/>
              </w:rPr>
              <w:t>CÀRREC</w:t>
            </w:r>
          </w:p>
        </w:tc>
        <w:tc>
          <w:tcPr>
            <w:tcW w:w="2693" w:type="dxa"/>
            <w:shd w:val="clear" w:color="auto" w:fill="EAF1DD"/>
            <w:vAlign w:val="center"/>
          </w:tcPr>
          <w:p w14:paraId="5651A884" w14:textId="77777777" w:rsidR="00087E4C" w:rsidRPr="001A34AB" w:rsidRDefault="008467DA" w:rsidP="001A28DA">
            <w:pPr>
              <w:rPr>
                <w:sz w:val="18"/>
                <w:szCs w:val="18"/>
                <w:lang w:val="ca-ES"/>
              </w:rPr>
            </w:pPr>
            <w:r>
              <w:rPr>
                <w:sz w:val="18"/>
                <w:szCs w:val="18"/>
                <w:lang w:val="ca-ES"/>
              </w:rPr>
              <w:t>TLF.</w:t>
            </w:r>
            <w:r w:rsidR="00087E4C" w:rsidRPr="001A34AB">
              <w:rPr>
                <w:sz w:val="18"/>
                <w:szCs w:val="18"/>
                <w:lang w:val="ca-ES"/>
              </w:rPr>
              <w:t xml:space="preserve"> / FAX</w:t>
            </w:r>
          </w:p>
        </w:tc>
      </w:tr>
      <w:tr w:rsidR="00087E4C" w:rsidRPr="001A34AB" w14:paraId="47903D72" w14:textId="77777777" w:rsidTr="0023011A">
        <w:tc>
          <w:tcPr>
            <w:tcW w:w="3652" w:type="dxa"/>
            <w:shd w:val="clear" w:color="auto" w:fill="FFFFFF"/>
          </w:tcPr>
          <w:p w14:paraId="366F52A4" w14:textId="77777777" w:rsidR="00087E4C" w:rsidRPr="001A34AB" w:rsidRDefault="0023011A" w:rsidP="001A28DA">
            <w:pPr>
              <w:rPr>
                <w:sz w:val="18"/>
                <w:szCs w:val="18"/>
                <w:lang w:val="ca-ES"/>
              </w:rPr>
            </w:pPr>
            <w:r w:rsidRPr="001A34AB">
              <w:rPr>
                <w:sz w:val="18"/>
                <w:szCs w:val="18"/>
                <w:lang w:val="ca-ES"/>
              </w:rPr>
              <w:t>(</w:t>
            </w:r>
            <w:r w:rsidR="00E607AB" w:rsidRPr="001A34AB">
              <w:rPr>
                <w:sz w:val="18"/>
                <w:szCs w:val="18"/>
                <w:lang w:val="ca-ES"/>
              </w:rPr>
              <w:t>COORDINADOR</w:t>
            </w:r>
            <w:r w:rsidRPr="001A34AB">
              <w:rPr>
                <w:sz w:val="18"/>
                <w:szCs w:val="18"/>
                <w:lang w:val="ca-ES"/>
              </w:rPr>
              <w:t>)</w:t>
            </w:r>
          </w:p>
        </w:tc>
        <w:tc>
          <w:tcPr>
            <w:tcW w:w="3544" w:type="dxa"/>
            <w:shd w:val="clear" w:color="auto" w:fill="FFFFFF"/>
          </w:tcPr>
          <w:p w14:paraId="67C232EB" w14:textId="77777777" w:rsidR="00087E4C" w:rsidRPr="001A34AB" w:rsidRDefault="00087E4C" w:rsidP="001A28DA">
            <w:pPr>
              <w:rPr>
                <w:color w:val="800000"/>
                <w:sz w:val="18"/>
                <w:szCs w:val="18"/>
                <w:lang w:val="ca-ES"/>
              </w:rPr>
            </w:pPr>
          </w:p>
        </w:tc>
        <w:tc>
          <w:tcPr>
            <w:tcW w:w="2693" w:type="dxa"/>
            <w:shd w:val="clear" w:color="auto" w:fill="FFFFFF"/>
          </w:tcPr>
          <w:p w14:paraId="20285D4E" w14:textId="77777777" w:rsidR="00087E4C" w:rsidRPr="001A34AB" w:rsidRDefault="00087E4C" w:rsidP="001A28DA">
            <w:pPr>
              <w:rPr>
                <w:color w:val="800000"/>
                <w:sz w:val="18"/>
                <w:szCs w:val="18"/>
                <w:lang w:val="ca-ES"/>
              </w:rPr>
            </w:pPr>
          </w:p>
        </w:tc>
      </w:tr>
      <w:tr w:rsidR="00087E4C" w:rsidRPr="001A34AB" w14:paraId="508B586D" w14:textId="77777777" w:rsidTr="0023011A">
        <w:tc>
          <w:tcPr>
            <w:tcW w:w="3652" w:type="dxa"/>
            <w:shd w:val="clear" w:color="auto" w:fill="FFFFFF"/>
          </w:tcPr>
          <w:p w14:paraId="03921C87" w14:textId="77777777" w:rsidR="00087E4C" w:rsidRPr="001A34AB" w:rsidRDefault="00087E4C" w:rsidP="001A28DA">
            <w:pPr>
              <w:rPr>
                <w:sz w:val="18"/>
                <w:szCs w:val="18"/>
                <w:lang w:val="ca-ES"/>
              </w:rPr>
            </w:pPr>
          </w:p>
        </w:tc>
        <w:tc>
          <w:tcPr>
            <w:tcW w:w="3544" w:type="dxa"/>
            <w:shd w:val="clear" w:color="auto" w:fill="FFFFFF"/>
          </w:tcPr>
          <w:p w14:paraId="175D1FEB" w14:textId="77777777" w:rsidR="00087E4C" w:rsidRPr="001A34AB" w:rsidRDefault="00087E4C" w:rsidP="001A28DA">
            <w:pPr>
              <w:rPr>
                <w:color w:val="800000"/>
                <w:sz w:val="18"/>
                <w:szCs w:val="18"/>
                <w:lang w:val="ca-ES"/>
              </w:rPr>
            </w:pPr>
          </w:p>
        </w:tc>
        <w:tc>
          <w:tcPr>
            <w:tcW w:w="2693" w:type="dxa"/>
            <w:shd w:val="clear" w:color="auto" w:fill="FFFFFF"/>
          </w:tcPr>
          <w:p w14:paraId="6A9E28AD" w14:textId="77777777" w:rsidR="00087E4C" w:rsidRPr="001A34AB" w:rsidRDefault="00087E4C" w:rsidP="001A28DA">
            <w:pPr>
              <w:rPr>
                <w:color w:val="800000"/>
                <w:sz w:val="18"/>
                <w:szCs w:val="18"/>
                <w:lang w:val="ca-ES"/>
              </w:rPr>
            </w:pPr>
          </w:p>
        </w:tc>
      </w:tr>
      <w:tr w:rsidR="00087E4C" w:rsidRPr="001A34AB" w14:paraId="7A65BA5A" w14:textId="77777777" w:rsidTr="0023011A">
        <w:tc>
          <w:tcPr>
            <w:tcW w:w="3652" w:type="dxa"/>
            <w:shd w:val="clear" w:color="auto" w:fill="FFFFFF"/>
          </w:tcPr>
          <w:p w14:paraId="0CCC36CD" w14:textId="77777777" w:rsidR="00087E4C" w:rsidRPr="001A34AB" w:rsidRDefault="00087E4C" w:rsidP="001A28DA">
            <w:pPr>
              <w:rPr>
                <w:sz w:val="18"/>
                <w:szCs w:val="18"/>
                <w:lang w:val="ca-ES"/>
              </w:rPr>
            </w:pPr>
          </w:p>
        </w:tc>
        <w:tc>
          <w:tcPr>
            <w:tcW w:w="3544" w:type="dxa"/>
            <w:shd w:val="clear" w:color="auto" w:fill="FFFFFF"/>
          </w:tcPr>
          <w:p w14:paraId="115F0ADA" w14:textId="77777777" w:rsidR="00087E4C" w:rsidRPr="001A34AB" w:rsidRDefault="00087E4C" w:rsidP="001A28DA">
            <w:pPr>
              <w:rPr>
                <w:color w:val="800000"/>
                <w:sz w:val="18"/>
                <w:szCs w:val="18"/>
                <w:lang w:val="ca-ES"/>
              </w:rPr>
            </w:pPr>
          </w:p>
        </w:tc>
        <w:tc>
          <w:tcPr>
            <w:tcW w:w="2693" w:type="dxa"/>
            <w:shd w:val="clear" w:color="auto" w:fill="FFFFFF"/>
          </w:tcPr>
          <w:p w14:paraId="062FFF67" w14:textId="77777777" w:rsidR="00087E4C" w:rsidRPr="001A34AB" w:rsidRDefault="00087E4C" w:rsidP="001A28DA">
            <w:pPr>
              <w:rPr>
                <w:color w:val="800000"/>
                <w:sz w:val="18"/>
                <w:szCs w:val="18"/>
                <w:lang w:val="ca-ES"/>
              </w:rPr>
            </w:pPr>
          </w:p>
        </w:tc>
      </w:tr>
      <w:tr w:rsidR="00087E4C" w:rsidRPr="001A34AB" w14:paraId="2A6872D5" w14:textId="77777777" w:rsidTr="0023011A">
        <w:tc>
          <w:tcPr>
            <w:tcW w:w="3652" w:type="dxa"/>
            <w:shd w:val="clear" w:color="auto" w:fill="FFFFFF"/>
          </w:tcPr>
          <w:p w14:paraId="2BAB07C8" w14:textId="77777777" w:rsidR="00087E4C" w:rsidRPr="001A34AB" w:rsidRDefault="00087E4C" w:rsidP="001A28DA">
            <w:pPr>
              <w:rPr>
                <w:sz w:val="18"/>
                <w:szCs w:val="18"/>
                <w:lang w:val="ca-ES"/>
              </w:rPr>
            </w:pPr>
          </w:p>
        </w:tc>
        <w:tc>
          <w:tcPr>
            <w:tcW w:w="3544" w:type="dxa"/>
            <w:shd w:val="clear" w:color="auto" w:fill="FFFFFF"/>
          </w:tcPr>
          <w:p w14:paraId="5B564B83" w14:textId="77777777" w:rsidR="00087E4C" w:rsidRPr="001A34AB" w:rsidRDefault="00087E4C" w:rsidP="001A28DA">
            <w:pPr>
              <w:rPr>
                <w:color w:val="800000"/>
                <w:sz w:val="18"/>
                <w:szCs w:val="18"/>
                <w:lang w:val="ca-ES"/>
              </w:rPr>
            </w:pPr>
          </w:p>
        </w:tc>
        <w:tc>
          <w:tcPr>
            <w:tcW w:w="2693" w:type="dxa"/>
            <w:shd w:val="clear" w:color="auto" w:fill="FFFFFF"/>
          </w:tcPr>
          <w:p w14:paraId="189BC1D9" w14:textId="77777777" w:rsidR="00087E4C" w:rsidRPr="001A34AB" w:rsidRDefault="00087E4C" w:rsidP="001A28DA">
            <w:pPr>
              <w:rPr>
                <w:color w:val="800000"/>
                <w:sz w:val="18"/>
                <w:szCs w:val="18"/>
                <w:lang w:val="ca-ES"/>
              </w:rPr>
            </w:pPr>
          </w:p>
        </w:tc>
      </w:tr>
      <w:tr w:rsidR="00087E4C" w:rsidRPr="001A34AB" w14:paraId="26C03494" w14:textId="77777777" w:rsidTr="0023011A">
        <w:tc>
          <w:tcPr>
            <w:tcW w:w="3652" w:type="dxa"/>
            <w:shd w:val="clear" w:color="auto" w:fill="FFFFFF"/>
          </w:tcPr>
          <w:p w14:paraId="040A166C" w14:textId="77777777" w:rsidR="00087E4C" w:rsidRPr="001A34AB" w:rsidRDefault="00087E4C" w:rsidP="001A28DA">
            <w:pPr>
              <w:rPr>
                <w:color w:val="800000"/>
                <w:sz w:val="18"/>
                <w:szCs w:val="18"/>
                <w:lang w:val="ca-ES"/>
              </w:rPr>
            </w:pPr>
          </w:p>
        </w:tc>
        <w:tc>
          <w:tcPr>
            <w:tcW w:w="3544" w:type="dxa"/>
            <w:shd w:val="clear" w:color="auto" w:fill="FFFFFF"/>
          </w:tcPr>
          <w:p w14:paraId="120AD3D3" w14:textId="77777777" w:rsidR="00087E4C" w:rsidRPr="001A34AB" w:rsidRDefault="00087E4C" w:rsidP="001A28DA">
            <w:pPr>
              <w:rPr>
                <w:color w:val="800000"/>
                <w:sz w:val="18"/>
                <w:szCs w:val="18"/>
                <w:lang w:val="ca-ES"/>
              </w:rPr>
            </w:pPr>
          </w:p>
        </w:tc>
        <w:tc>
          <w:tcPr>
            <w:tcW w:w="2693" w:type="dxa"/>
            <w:shd w:val="clear" w:color="auto" w:fill="FFFFFF"/>
          </w:tcPr>
          <w:p w14:paraId="446D0E08" w14:textId="77777777" w:rsidR="00087E4C" w:rsidRPr="001A34AB" w:rsidRDefault="00087E4C" w:rsidP="001A28DA">
            <w:pPr>
              <w:rPr>
                <w:color w:val="800000"/>
                <w:sz w:val="18"/>
                <w:szCs w:val="18"/>
                <w:lang w:val="ca-ES"/>
              </w:rPr>
            </w:pPr>
          </w:p>
        </w:tc>
      </w:tr>
      <w:tr w:rsidR="00087E4C" w:rsidRPr="001A34AB" w14:paraId="5A13BF73" w14:textId="77777777" w:rsidTr="0023011A">
        <w:tc>
          <w:tcPr>
            <w:tcW w:w="3652" w:type="dxa"/>
            <w:shd w:val="clear" w:color="auto" w:fill="FFFFFF"/>
          </w:tcPr>
          <w:p w14:paraId="36ADEC48" w14:textId="77777777" w:rsidR="00087E4C" w:rsidRPr="001A34AB" w:rsidRDefault="00087E4C" w:rsidP="001A28DA">
            <w:pPr>
              <w:rPr>
                <w:color w:val="800000"/>
                <w:sz w:val="18"/>
                <w:szCs w:val="18"/>
                <w:lang w:val="ca-ES"/>
              </w:rPr>
            </w:pPr>
          </w:p>
        </w:tc>
        <w:tc>
          <w:tcPr>
            <w:tcW w:w="3544" w:type="dxa"/>
            <w:shd w:val="clear" w:color="auto" w:fill="FFFFFF"/>
          </w:tcPr>
          <w:p w14:paraId="494E49D1" w14:textId="77777777" w:rsidR="00087E4C" w:rsidRPr="001A34AB" w:rsidRDefault="00087E4C" w:rsidP="001A28DA">
            <w:pPr>
              <w:rPr>
                <w:color w:val="800000"/>
                <w:sz w:val="18"/>
                <w:szCs w:val="18"/>
                <w:lang w:val="ca-ES"/>
              </w:rPr>
            </w:pPr>
          </w:p>
        </w:tc>
        <w:tc>
          <w:tcPr>
            <w:tcW w:w="2693" w:type="dxa"/>
            <w:shd w:val="clear" w:color="auto" w:fill="FFFFFF"/>
          </w:tcPr>
          <w:p w14:paraId="5B72B196" w14:textId="77777777" w:rsidR="00087E4C" w:rsidRPr="001A34AB" w:rsidRDefault="00087E4C" w:rsidP="001A28DA">
            <w:pPr>
              <w:rPr>
                <w:color w:val="800000"/>
                <w:sz w:val="18"/>
                <w:szCs w:val="18"/>
                <w:lang w:val="ca-ES"/>
              </w:rPr>
            </w:pPr>
          </w:p>
        </w:tc>
      </w:tr>
    </w:tbl>
    <w:p w14:paraId="42A49790" w14:textId="77777777" w:rsidR="00EF0865" w:rsidRPr="001A34AB" w:rsidRDefault="00EF0865" w:rsidP="00087E4C">
      <w:pPr>
        <w:rPr>
          <w:lang w:val="ca-ES"/>
        </w:rPr>
      </w:pPr>
    </w:p>
    <w:p w14:paraId="3F5741A9" w14:textId="77777777" w:rsidR="00087E4C" w:rsidRPr="001A34AB" w:rsidRDefault="00087E4C" w:rsidP="00087E4C">
      <w:pPr>
        <w:rPr>
          <w:lang w:val="ca-ES"/>
        </w:rPr>
      </w:pPr>
    </w:p>
    <w:tbl>
      <w:tblPr>
        <w:tblpPr w:leftFromText="141" w:rightFromText="141" w:vertAnchor="text" w:horzAnchor="margin" w:tblpY="35"/>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3544"/>
        <w:gridCol w:w="2693"/>
      </w:tblGrid>
      <w:tr w:rsidR="00087E4C" w:rsidRPr="001A34AB" w14:paraId="45F66A6E" w14:textId="77777777" w:rsidTr="005C29FD">
        <w:tc>
          <w:tcPr>
            <w:tcW w:w="9889" w:type="dxa"/>
            <w:gridSpan w:val="3"/>
            <w:tcBorders>
              <w:bottom w:val="single" w:sz="4" w:space="0" w:color="000000"/>
            </w:tcBorders>
            <w:shd w:val="clear" w:color="auto" w:fill="C2D69B"/>
            <w:vAlign w:val="center"/>
          </w:tcPr>
          <w:p w14:paraId="117EBBC7" w14:textId="77777777" w:rsidR="00087E4C" w:rsidRPr="001A34AB" w:rsidRDefault="00087E4C" w:rsidP="001A28DA">
            <w:pPr>
              <w:rPr>
                <w:lang w:val="ca-ES"/>
              </w:rPr>
            </w:pPr>
            <w:r w:rsidRPr="001A34AB">
              <w:rPr>
                <w:lang w:val="ca-ES"/>
              </w:rPr>
              <w:t xml:space="preserve">UNITAT BÀSICA D'INTERVENCIÓ </w:t>
            </w:r>
          </w:p>
        </w:tc>
      </w:tr>
      <w:tr w:rsidR="00087E4C" w:rsidRPr="001A34AB" w14:paraId="47F0CD9C" w14:textId="77777777" w:rsidTr="0023011A">
        <w:tc>
          <w:tcPr>
            <w:tcW w:w="3652" w:type="dxa"/>
            <w:shd w:val="clear" w:color="auto" w:fill="EAF1DD"/>
            <w:vAlign w:val="center"/>
          </w:tcPr>
          <w:p w14:paraId="195DCD17" w14:textId="77777777" w:rsidR="00087E4C" w:rsidRPr="001A34AB" w:rsidRDefault="00087E4C" w:rsidP="001A28DA">
            <w:pPr>
              <w:rPr>
                <w:sz w:val="18"/>
                <w:szCs w:val="18"/>
                <w:lang w:val="ca-ES"/>
              </w:rPr>
            </w:pPr>
            <w:r w:rsidRPr="001A34AB">
              <w:rPr>
                <w:sz w:val="18"/>
                <w:szCs w:val="18"/>
                <w:lang w:val="ca-ES"/>
              </w:rPr>
              <w:t>NOM</w:t>
            </w:r>
          </w:p>
        </w:tc>
        <w:tc>
          <w:tcPr>
            <w:tcW w:w="3544" w:type="dxa"/>
            <w:shd w:val="clear" w:color="auto" w:fill="EAF1DD"/>
            <w:vAlign w:val="center"/>
          </w:tcPr>
          <w:p w14:paraId="3E9197A3" w14:textId="77777777" w:rsidR="00087E4C" w:rsidRPr="001A34AB" w:rsidRDefault="00087E4C" w:rsidP="001A28DA">
            <w:pPr>
              <w:rPr>
                <w:sz w:val="18"/>
                <w:szCs w:val="18"/>
                <w:lang w:val="ca-ES"/>
              </w:rPr>
            </w:pPr>
            <w:r w:rsidRPr="001A34AB">
              <w:rPr>
                <w:sz w:val="18"/>
                <w:szCs w:val="18"/>
                <w:lang w:val="ca-ES"/>
              </w:rPr>
              <w:t>CÀRREC</w:t>
            </w:r>
          </w:p>
        </w:tc>
        <w:tc>
          <w:tcPr>
            <w:tcW w:w="2693" w:type="dxa"/>
            <w:shd w:val="clear" w:color="auto" w:fill="EAF1DD"/>
            <w:vAlign w:val="center"/>
          </w:tcPr>
          <w:p w14:paraId="72732F77" w14:textId="77777777" w:rsidR="00087E4C" w:rsidRPr="001A34AB" w:rsidRDefault="008467DA" w:rsidP="001A28DA">
            <w:pPr>
              <w:rPr>
                <w:sz w:val="18"/>
                <w:szCs w:val="18"/>
                <w:lang w:val="ca-ES"/>
              </w:rPr>
            </w:pPr>
            <w:r>
              <w:rPr>
                <w:sz w:val="18"/>
                <w:szCs w:val="18"/>
                <w:lang w:val="ca-ES"/>
              </w:rPr>
              <w:t>TLF.</w:t>
            </w:r>
            <w:r w:rsidR="00087E4C" w:rsidRPr="001A34AB">
              <w:rPr>
                <w:sz w:val="18"/>
                <w:szCs w:val="18"/>
                <w:lang w:val="ca-ES"/>
              </w:rPr>
              <w:t xml:space="preserve"> / FAX</w:t>
            </w:r>
          </w:p>
        </w:tc>
      </w:tr>
      <w:tr w:rsidR="00087E4C" w:rsidRPr="001A34AB" w14:paraId="3545DC6C" w14:textId="77777777" w:rsidTr="0023011A">
        <w:tc>
          <w:tcPr>
            <w:tcW w:w="3652" w:type="dxa"/>
            <w:shd w:val="clear" w:color="auto" w:fill="FFFFFF"/>
          </w:tcPr>
          <w:p w14:paraId="7C0CAA5E" w14:textId="77777777" w:rsidR="00087E4C" w:rsidRPr="001A34AB" w:rsidRDefault="0023011A" w:rsidP="001A28DA">
            <w:pPr>
              <w:rPr>
                <w:sz w:val="16"/>
                <w:szCs w:val="16"/>
                <w:lang w:val="ca-ES"/>
              </w:rPr>
            </w:pPr>
            <w:r w:rsidRPr="001A34AB">
              <w:rPr>
                <w:sz w:val="16"/>
                <w:szCs w:val="16"/>
                <w:lang w:val="ca-ES"/>
              </w:rPr>
              <w:t>(</w:t>
            </w:r>
            <w:r w:rsidR="00E607AB" w:rsidRPr="001A34AB">
              <w:rPr>
                <w:sz w:val="16"/>
                <w:szCs w:val="16"/>
                <w:lang w:val="ca-ES"/>
              </w:rPr>
              <w:t>COORDINADOR</w:t>
            </w:r>
            <w:r w:rsidRPr="001A34AB">
              <w:rPr>
                <w:sz w:val="16"/>
                <w:szCs w:val="16"/>
                <w:lang w:val="ca-ES"/>
              </w:rPr>
              <w:t>)</w:t>
            </w:r>
          </w:p>
        </w:tc>
        <w:tc>
          <w:tcPr>
            <w:tcW w:w="3544" w:type="dxa"/>
            <w:shd w:val="clear" w:color="auto" w:fill="FFFFFF"/>
          </w:tcPr>
          <w:p w14:paraId="0CF0CA0B" w14:textId="77777777" w:rsidR="00087E4C" w:rsidRPr="001A34AB" w:rsidRDefault="00087E4C" w:rsidP="001A28DA">
            <w:pPr>
              <w:rPr>
                <w:color w:val="800000"/>
                <w:sz w:val="18"/>
                <w:szCs w:val="18"/>
                <w:lang w:val="ca-ES"/>
              </w:rPr>
            </w:pPr>
          </w:p>
        </w:tc>
        <w:tc>
          <w:tcPr>
            <w:tcW w:w="2693" w:type="dxa"/>
            <w:shd w:val="clear" w:color="auto" w:fill="FFFFFF"/>
          </w:tcPr>
          <w:p w14:paraId="0C83BF12" w14:textId="77777777" w:rsidR="00087E4C" w:rsidRPr="001A34AB" w:rsidRDefault="00087E4C" w:rsidP="001A28DA">
            <w:pPr>
              <w:rPr>
                <w:color w:val="800000"/>
                <w:sz w:val="18"/>
                <w:szCs w:val="18"/>
                <w:lang w:val="ca-ES"/>
              </w:rPr>
            </w:pPr>
          </w:p>
        </w:tc>
      </w:tr>
      <w:tr w:rsidR="00087E4C" w:rsidRPr="001A34AB" w14:paraId="6967EB88" w14:textId="77777777" w:rsidTr="0023011A">
        <w:tc>
          <w:tcPr>
            <w:tcW w:w="3652" w:type="dxa"/>
            <w:shd w:val="clear" w:color="auto" w:fill="FFFFFF"/>
          </w:tcPr>
          <w:p w14:paraId="5425EEA1" w14:textId="77777777" w:rsidR="00087E4C" w:rsidRPr="001A34AB" w:rsidRDefault="00087E4C" w:rsidP="001A28DA">
            <w:pPr>
              <w:rPr>
                <w:sz w:val="18"/>
                <w:szCs w:val="18"/>
                <w:lang w:val="ca-ES"/>
              </w:rPr>
            </w:pPr>
          </w:p>
        </w:tc>
        <w:tc>
          <w:tcPr>
            <w:tcW w:w="3544" w:type="dxa"/>
            <w:shd w:val="clear" w:color="auto" w:fill="FFFFFF"/>
          </w:tcPr>
          <w:p w14:paraId="4E4076B2" w14:textId="77777777" w:rsidR="00087E4C" w:rsidRPr="001A34AB" w:rsidRDefault="00087E4C" w:rsidP="001A28DA">
            <w:pPr>
              <w:rPr>
                <w:color w:val="800000"/>
                <w:sz w:val="18"/>
                <w:szCs w:val="18"/>
                <w:lang w:val="ca-ES"/>
              </w:rPr>
            </w:pPr>
          </w:p>
        </w:tc>
        <w:tc>
          <w:tcPr>
            <w:tcW w:w="2693" w:type="dxa"/>
            <w:shd w:val="clear" w:color="auto" w:fill="FFFFFF"/>
          </w:tcPr>
          <w:p w14:paraId="1A166D33" w14:textId="77777777" w:rsidR="00087E4C" w:rsidRPr="001A34AB" w:rsidRDefault="00087E4C" w:rsidP="001A28DA">
            <w:pPr>
              <w:rPr>
                <w:color w:val="800000"/>
                <w:sz w:val="18"/>
                <w:szCs w:val="18"/>
                <w:lang w:val="ca-ES"/>
              </w:rPr>
            </w:pPr>
          </w:p>
        </w:tc>
      </w:tr>
      <w:tr w:rsidR="00087E4C" w:rsidRPr="001A34AB" w14:paraId="54EA0D94" w14:textId="77777777" w:rsidTr="0023011A">
        <w:tc>
          <w:tcPr>
            <w:tcW w:w="3652" w:type="dxa"/>
            <w:shd w:val="clear" w:color="auto" w:fill="FFFFFF"/>
          </w:tcPr>
          <w:p w14:paraId="52C3AE7A" w14:textId="77777777" w:rsidR="00087E4C" w:rsidRPr="001A34AB" w:rsidRDefault="00087E4C" w:rsidP="001A28DA">
            <w:pPr>
              <w:rPr>
                <w:sz w:val="18"/>
                <w:szCs w:val="18"/>
                <w:lang w:val="ca-ES"/>
              </w:rPr>
            </w:pPr>
          </w:p>
        </w:tc>
        <w:tc>
          <w:tcPr>
            <w:tcW w:w="3544" w:type="dxa"/>
            <w:shd w:val="clear" w:color="auto" w:fill="FFFFFF"/>
          </w:tcPr>
          <w:p w14:paraId="380951A4" w14:textId="77777777" w:rsidR="00087E4C" w:rsidRPr="001A34AB" w:rsidRDefault="00087E4C" w:rsidP="001A28DA">
            <w:pPr>
              <w:rPr>
                <w:color w:val="800000"/>
                <w:sz w:val="18"/>
                <w:szCs w:val="18"/>
                <w:lang w:val="ca-ES"/>
              </w:rPr>
            </w:pPr>
          </w:p>
        </w:tc>
        <w:tc>
          <w:tcPr>
            <w:tcW w:w="2693" w:type="dxa"/>
            <w:shd w:val="clear" w:color="auto" w:fill="FFFFFF"/>
          </w:tcPr>
          <w:p w14:paraId="588DD9D1" w14:textId="77777777" w:rsidR="00087E4C" w:rsidRPr="001A34AB" w:rsidRDefault="00087E4C" w:rsidP="001A28DA">
            <w:pPr>
              <w:rPr>
                <w:color w:val="800000"/>
                <w:sz w:val="18"/>
                <w:szCs w:val="18"/>
                <w:lang w:val="ca-ES"/>
              </w:rPr>
            </w:pPr>
          </w:p>
        </w:tc>
      </w:tr>
      <w:tr w:rsidR="00087E4C" w:rsidRPr="001A34AB" w14:paraId="619DA6CF" w14:textId="77777777" w:rsidTr="0023011A">
        <w:tc>
          <w:tcPr>
            <w:tcW w:w="3652" w:type="dxa"/>
            <w:shd w:val="clear" w:color="auto" w:fill="FFFFFF"/>
          </w:tcPr>
          <w:p w14:paraId="3217BAC3" w14:textId="77777777" w:rsidR="00087E4C" w:rsidRPr="001A34AB" w:rsidRDefault="00087E4C" w:rsidP="001A28DA">
            <w:pPr>
              <w:rPr>
                <w:sz w:val="18"/>
                <w:szCs w:val="18"/>
                <w:lang w:val="ca-ES"/>
              </w:rPr>
            </w:pPr>
          </w:p>
        </w:tc>
        <w:tc>
          <w:tcPr>
            <w:tcW w:w="3544" w:type="dxa"/>
            <w:shd w:val="clear" w:color="auto" w:fill="FFFFFF"/>
          </w:tcPr>
          <w:p w14:paraId="53649611" w14:textId="77777777" w:rsidR="00087E4C" w:rsidRPr="001A34AB" w:rsidRDefault="00087E4C" w:rsidP="001A28DA">
            <w:pPr>
              <w:rPr>
                <w:color w:val="800000"/>
                <w:sz w:val="18"/>
                <w:szCs w:val="18"/>
                <w:lang w:val="ca-ES"/>
              </w:rPr>
            </w:pPr>
          </w:p>
        </w:tc>
        <w:tc>
          <w:tcPr>
            <w:tcW w:w="2693" w:type="dxa"/>
            <w:shd w:val="clear" w:color="auto" w:fill="FFFFFF"/>
          </w:tcPr>
          <w:p w14:paraId="54DDF21A" w14:textId="77777777" w:rsidR="00087E4C" w:rsidRPr="001A34AB" w:rsidRDefault="00087E4C" w:rsidP="001A28DA">
            <w:pPr>
              <w:rPr>
                <w:color w:val="800000"/>
                <w:sz w:val="18"/>
                <w:szCs w:val="18"/>
                <w:lang w:val="ca-ES"/>
              </w:rPr>
            </w:pPr>
          </w:p>
        </w:tc>
      </w:tr>
      <w:tr w:rsidR="00087E4C" w:rsidRPr="001A34AB" w14:paraId="0C0C1F1F" w14:textId="77777777" w:rsidTr="0023011A">
        <w:tc>
          <w:tcPr>
            <w:tcW w:w="3652" w:type="dxa"/>
            <w:shd w:val="clear" w:color="auto" w:fill="FFFFFF"/>
          </w:tcPr>
          <w:p w14:paraId="78154B75" w14:textId="77777777" w:rsidR="00087E4C" w:rsidRPr="001A34AB" w:rsidRDefault="00087E4C" w:rsidP="001A28DA">
            <w:pPr>
              <w:rPr>
                <w:color w:val="800000"/>
                <w:sz w:val="18"/>
                <w:szCs w:val="18"/>
                <w:lang w:val="ca-ES"/>
              </w:rPr>
            </w:pPr>
          </w:p>
        </w:tc>
        <w:tc>
          <w:tcPr>
            <w:tcW w:w="3544" w:type="dxa"/>
            <w:shd w:val="clear" w:color="auto" w:fill="FFFFFF"/>
          </w:tcPr>
          <w:p w14:paraId="63FCB5CC" w14:textId="77777777" w:rsidR="00087E4C" w:rsidRPr="001A34AB" w:rsidRDefault="00087E4C" w:rsidP="001A28DA">
            <w:pPr>
              <w:rPr>
                <w:color w:val="800000"/>
                <w:sz w:val="18"/>
                <w:szCs w:val="18"/>
                <w:lang w:val="ca-ES"/>
              </w:rPr>
            </w:pPr>
          </w:p>
        </w:tc>
        <w:tc>
          <w:tcPr>
            <w:tcW w:w="2693" w:type="dxa"/>
            <w:shd w:val="clear" w:color="auto" w:fill="FFFFFF"/>
          </w:tcPr>
          <w:p w14:paraId="70D73B55" w14:textId="77777777" w:rsidR="00087E4C" w:rsidRPr="001A34AB" w:rsidRDefault="00087E4C" w:rsidP="001A28DA">
            <w:pPr>
              <w:rPr>
                <w:color w:val="800000"/>
                <w:sz w:val="18"/>
                <w:szCs w:val="18"/>
                <w:lang w:val="ca-ES"/>
              </w:rPr>
            </w:pPr>
          </w:p>
        </w:tc>
      </w:tr>
      <w:tr w:rsidR="00087E4C" w:rsidRPr="001A34AB" w14:paraId="6D07D469" w14:textId="77777777" w:rsidTr="0023011A">
        <w:tc>
          <w:tcPr>
            <w:tcW w:w="3652" w:type="dxa"/>
            <w:shd w:val="clear" w:color="auto" w:fill="FFFFFF"/>
          </w:tcPr>
          <w:p w14:paraId="4812A9D3" w14:textId="77777777" w:rsidR="00087E4C" w:rsidRPr="001A34AB" w:rsidRDefault="00087E4C" w:rsidP="001A28DA">
            <w:pPr>
              <w:rPr>
                <w:color w:val="800000"/>
                <w:sz w:val="18"/>
                <w:szCs w:val="18"/>
                <w:lang w:val="ca-ES"/>
              </w:rPr>
            </w:pPr>
          </w:p>
        </w:tc>
        <w:tc>
          <w:tcPr>
            <w:tcW w:w="3544" w:type="dxa"/>
            <w:shd w:val="clear" w:color="auto" w:fill="FFFFFF"/>
          </w:tcPr>
          <w:p w14:paraId="0F09DB06" w14:textId="77777777" w:rsidR="00087E4C" w:rsidRPr="001A34AB" w:rsidRDefault="00087E4C" w:rsidP="001A28DA">
            <w:pPr>
              <w:rPr>
                <w:color w:val="800000"/>
                <w:sz w:val="18"/>
                <w:szCs w:val="18"/>
                <w:lang w:val="ca-ES"/>
              </w:rPr>
            </w:pPr>
          </w:p>
        </w:tc>
        <w:tc>
          <w:tcPr>
            <w:tcW w:w="2693" w:type="dxa"/>
            <w:shd w:val="clear" w:color="auto" w:fill="FFFFFF"/>
          </w:tcPr>
          <w:p w14:paraId="082420B7" w14:textId="77777777" w:rsidR="00087E4C" w:rsidRPr="001A34AB" w:rsidRDefault="00087E4C" w:rsidP="001A28DA">
            <w:pPr>
              <w:rPr>
                <w:color w:val="800000"/>
                <w:sz w:val="18"/>
                <w:szCs w:val="18"/>
                <w:lang w:val="ca-ES"/>
              </w:rPr>
            </w:pPr>
          </w:p>
        </w:tc>
      </w:tr>
    </w:tbl>
    <w:p w14:paraId="606CA85E" w14:textId="77777777" w:rsidR="00087E4C" w:rsidRPr="001A34AB" w:rsidRDefault="00087E4C" w:rsidP="00087E4C">
      <w:pPr>
        <w:rPr>
          <w:lang w:val="ca-ES"/>
        </w:rPr>
      </w:pPr>
    </w:p>
    <w:p w14:paraId="43841177" w14:textId="77777777" w:rsidR="00087E4C" w:rsidRPr="001A34AB" w:rsidRDefault="00087E4C" w:rsidP="00087E4C">
      <w:pPr>
        <w:rPr>
          <w:lang w:val="ca-ES"/>
        </w:rPr>
      </w:pPr>
    </w:p>
    <w:tbl>
      <w:tblPr>
        <w:tblpPr w:leftFromText="141" w:rightFromText="141" w:vertAnchor="text" w:horzAnchor="margin" w:tblpY="35"/>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3544"/>
        <w:gridCol w:w="2693"/>
      </w:tblGrid>
      <w:tr w:rsidR="00087E4C" w:rsidRPr="001A34AB" w14:paraId="32CFAE58" w14:textId="77777777" w:rsidTr="005C29FD">
        <w:tc>
          <w:tcPr>
            <w:tcW w:w="9889" w:type="dxa"/>
            <w:gridSpan w:val="3"/>
            <w:tcBorders>
              <w:bottom w:val="single" w:sz="4" w:space="0" w:color="000000"/>
            </w:tcBorders>
            <w:shd w:val="clear" w:color="auto" w:fill="C2D69B"/>
            <w:vAlign w:val="center"/>
          </w:tcPr>
          <w:p w14:paraId="3C9ECA9D" w14:textId="77777777" w:rsidR="00087E4C" w:rsidRPr="001A34AB" w:rsidRDefault="00087E4C" w:rsidP="005B7DDC">
            <w:pPr>
              <w:rPr>
                <w:lang w:val="ca-ES"/>
              </w:rPr>
            </w:pPr>
            <w:r w:rsidRPr="001A34AB">
              <w:rPr>
                <w:lang w:val="ca-ES"/>
              </w:rPr>
              <w:t xml:space="preserve">UNITAT BÀSICA SANITÀRIA I </w:t>
            </w:r>
            <w:r w:rsidR="00CB6D76" w:rsidRPr="001A34AB">
              <w:rPr>
                <w:lang w:val="ca-ES"/>
              </w:rPr>
              <w:t>ASSISTÈNCIA</w:t>
            </w:r>
          </w:p>
        </w:tc>
      </w:tr>
      <w:tr w:rsidR="00087E4C" w:rsidRPr="001A34AB" w14:paraId="67340477" w14:textId="77777777" w:rsidTr="0023011A">
        <w:tc>
          <w:tcPr>
            <w:tcW w:w="3652" w:type="dxa"/>
            <w:shd w:val="clear" w:color="auto" w:fill="EAF1DD"/>
            <w:vAlign w:val="center"/>
          </w:tcPr>
          <w:p w14:paraId="6460407B" w14:textId="77777777" w:rsidR="00087E4C" w:rsidRPr="001A34AB" w:rsidRDefault="00087E4C" w:rsidP="001A28DA">
            <w:pPr>
              <w:rPr>
                <w:sz w:val="18"/>
                <w:szCs w:val="18"/>
                <w:lang w:val="ca-ES"/>
              </w:rPr>
            </w:pPr>
            <w:r w:rsidRPr="001A34AB">
              <w:rPr>
                <w:sz w:val="18"/>
                <w:szCs w:val="18"/>
                <w:lang w:val="ca-ES"/>
              </w:rPr>
              <w:t>NOM</w:t>
            </w:r>
          </w:p>
        </w:tc>
        <w:tc>
          <w:tcPr>
            <w:tcW w:w="3544" w:type="dxa"/>
            <w:shd w:val="clear" w:color="auto" w:fill="EAF1DD"/>
            <w:vAlign w:val="center"/>
          </w:tcPr>
          <w:p w14:paraId="5B9698B5" w14:textId="77777777" w:rsidR="00087E4C" w:rsidRPr="001A34AB" w:rsidRDefault="00087E4C" w:rsidP="001A28DA">
            <w:pPr>
              <w:rPr>
                <w:sz w:val="18"/>
                <w:szCs w:val="18"/>
                <w:lang w:val="ca-ES"/>
              </w:rPr>
            </w:pPr>
            <w:r w:rsidRPr="001A34AB">
              <w:rPr>
                <w:sz w:val="18"/>
                <w:szCs w:val="18"/>
                <w:lang w:val="ca-ES"/>
              </w:rPr>
              <w:t>CÀRREC</w:t>
            </w:r>
          </w:p>
        </w:tc>
        <w:tc>
          <w:tcPr>
            <w:tcW w:w="2693" w:type="dxa"/>
            <w:shd w:val="clear" w:color="auto" w:fill="EAF1DD"/>
            <w:vAlign w:val="center"/>
          </w:tcPr>
          <w:p w14:paraId="3B6D326B" w14:textId="77777777" w:rsidR="00087E4C" w:rsidRPr="001A34AB" w:rsidRDefault="008467DA" w:rsidP="001A28DA">
            <w:pPr>
              <w:rPr>
                <w:sz w:val="18"/>
                <w:szCs w:val="18"/>
                <w:lang w:val="ca-ES"/>
              </w:rPr>
            </w:pPr>
            <w:r>
              <w:rPr>
                <w:sz w:val="18"/>
                <w:szCs w:val="18"/>
                <w:lang w:val="ca-ES"/>
              </w:rPr>
              <w:t>TLF.</w:t>
            </w:r>
            <w:r w:rsidR="00087E4C" w:rsidRPr="001A34AB">
              <w:rPr>
                <w:sz w:val="18"/>
                <w:szCs w:val="18"/>
                <w:lang w:val="ca-ES"/>
              </w:rPr>
              <w:t xml:space="preserve"> / FAX</w:t>
            </w:r>
          </w:p>
        </w:tc>
      </w:tr>
      <w:tr w:rsidR="00087E4C" w:rsidRPr="001A34AB" w14:paraId="7B935ED7" w14:textId="77777777" w:rsidTr="0023011A">
        <w:tc>
          <w:tcPr>
            <w:tcW w:w="3652" w:type="dxa"/>
            <w:shd w:val="clear" w:color="auto" w:fill="FFFFFF"/>
          </w:tcPr>
          <w:p w14:paraId="519C4204" w14:textId="77777777" w:rsidR="00087E4C" w:rsidRPr="001A34AB" w:rsidRDefault="0023011A" w:rsidP="001A28DA">
            <w:pPr>
              <w:rPr>
                <w:sz w:val="16"/>
                <w:szCs w:val="16"/>
                <w:lang w:val="ca-ES"/>
              </w:rPr>
            </w:pPr>
            <w:r w:rsidRPr="001A34AB">
              <w:rPr>
                <w:sz w:val="16"/>
                <w:szCs w:val="16"/>
                <w:lang w:val="ca-ES"/>
              </w:rPr>
              <w:t>(</w:t>
            </w:r>
            <w:r w:rsidR="00E607AB" w:rsidRPr="001A34AB">
              <w:rPr>
                <w:sz w:val="16"/>
                <w:szCs w:val="16"/>
                <w:lang w:val="ca-ES"/>
              </w:rPr>
              <w:t>COORDINADOR</w:t>
            </w:r>
            <w:r w:rsidRPr="001A34AB">
              <w:rPr>
                <w:sz w:val="16"/>
                <w:szCs w:val="16"/>
                <w:lang w:val="ca-ES"/>
              </w:rPr>
              <w:t>)</w:t>
            </w:r>
          </w:p>
        </w:tc>
        <w:tc>
          <w:tcPr>
            <w:tcW w:w="3544" w:type="dxa"/>
            <w:shd w:val="clear" w:color="auto" w:fill="FFFFFF"/>
          </w:tcPr>
          <w:p w14:paraId="729D65CC" w14:textId="77777777" w:rsidR="00087E4C" w:rsidRPr="001A34AB" w:rsidRDefault="00087E4C" w:rsidP="001A28DA">
            <w:pPr>
              <w:rPr>
                <w:color w:val="800000"/>
                <w:sz w:val="18"/>
                <w:szCs w:val="18"/>
                <w:lang w:val="ca-ES"/>
              </w:rPr>
            </w:pPr>
          </w:p>
        </w:tc>
        <w:tc>
          <w:tcPr>
            <w:tcW w:w="2693" w:type="dxa"/>
            <w:shd w:val="clear" w:color="auto" w:fill="FFFFFF"/>
          </w:tcPr>
          <w:p w14:paraId="1B5734DA" w14:textId="77777777" w:rsidR="00087E4C" w:rsidRPr="001A34AB" w:rsidRDefault="00087E4C" w:rsidP="001A28DA">
            <w:pPr>
              <w:rPr>
                <w:color w:val="800000"/>
                <w:sz w:val="18"/>
                <w:szCs w:val="18"/>
                <w:lang w:val="ca-ES"/>
              </w:rPr>
            </w:pPr>
          </w:p>
        </w:tc>
      </w:tr>
      <w:tr w:rsidR="00087E4C" w:rsidRPr="001A34AB" w14:paraId="27AA17A5" w14:textId="77777777" w:rsidTr="0023011A">
        <w:tc>
          <w:tcPr>
            <w:tcW w:w="3652" w:type="dxa"/>
            <w:shd w:val="clear" w:color="auto" w:fill="FFFFFF"/>
          </w:tcPr>
          <w:p w14:paraId="5FAA6187" w14:textId="77777777" w:rsidR="00087E4C" w:rsidRPr="001A34AB" w:rsidRDefault="00087E4C" w:rsidP="001A28DA">
            <w:pPr>
              <w:rPr>
                <w:sz w:val="18"/>
                <w:szCs w:val="18"/>
                <w:lang w:val="ca-ES"/>
              </w:rPr>
            </w:pPr>
          </w:p>
        </w:tc>
        <w:tc>
          <w:tcPr>
            <w:tcW w:w="3544" w:type="dxa"/>
            <w:shd w:val="clear" w:color="auto" w:fill="FFFFFF"/>
          </w:tcPr>
          <w:p w14:paraId="266C68F6" w14:textId="77777777" w:rsidR="00087E4C" w:rsidRPr="001A34AB" w:rsidRDefault="00087E4C" w:rsidP="001A28DA">
            <w:pPr>
              <w:rPr>
                <w:color w:val="800000"/>
                <w:sz w:val="18"/>
                <w:szCs w:val="18"/>
                <w:lang w:val="ca-ES"/>
              </w:rPr>
            </w:pPr>
          </w:p>
        </w:tc>
        <w:tc>
          <w:tcPr>
            <w:tcW w:w="2693" w:type="dxa"/>
            <w:shd w:val="clear" w:color="auto" w:fill="FFFFFF"/>
          </w:tcPr>
          <w:p w14:paraId="280374F1" w14:textId="77777777" w:rsidR="00087E4C" w:rsidRPr="001A34AB" w:rsidRDefault="00087E4C" w:rsidP="001A28DA">
            <w:pPr>
              <w:rPr>
                <w:color w:val="800000"/>
                <w:sz w:val="18"/>
                <w:szCs w:val="18"/>
                <w:lang w:val="ca-ES"/>
              </w:rPr>
            </w:pPr>
          </w:p>
        </w:tc>
      </w:tr>
      <w:tr w:rsidR="00087E4C" w:rsidRPr="001A34AB" w14:paraId="264FD6E4" w14:textId="77777777" w:rsidTr="0023011A">
        <w:tc>
          <w:tcPr>
            <w:tcW w:w="3652" w:type="dxa"/>
            <w:shd w:val="clear" w:color="auto" w:fill="FFFFFF"/>
          </w:tcPr>
          <w:p w14:paraId="4359E377" w14:textId="77777777" w:rsidR="00087E4C" w:rsidRPr="001A34AB" w:rsidRDefault="00087E4C" w:rsidP="001A28DA">
            <w:pPr>
              <w:rPr>
                <w:sz w:val="18"/>
                <w:szCs w:val="18"/>
                <w:lang w:val="ca-ES"/>
              </w:rPr>
            </w:pPr>
          </w:p>
        </w:tc>
        <w:tc>
          <w:tcPr>
            <w:tcW w:w="3544" w:type="dxa"/>
            <w:shd w:val="clear" w:color="auto" w:fill="FFFFFF"/>
          </w:tcPr>
          <w:p w14:paraId="6A7833DB" w14:textId="77777777" w:rsidR="00087E4C" w:rsidRPr="001A34AB" w:rsidRDefault="00087E4C" w:rsidP="001A28DA">
            <w:pPr>
              <w:rPr>
                <w:color w:val="800000"/>
                <w:sz w:val="18"/>
                <w:szCs w:val="18"/>
                <w:lang w:val="ca-ES"/>
              </w:rPr>
            </w:pPr>
          </w:p>
        </w:tc>
        <w:tc>
          <w:tcPr>
            <w:tcW w:w="2693" w:type="dxa"/>
            <w:shd w:val="clear" w:color="auto" w:fill="FFFFFF"/>
          </w:tcPr>
          <w:p w14:paraId="206A3A6B" w14:textId="77777777" w:rsidR="00087E4C" w:rsidRPr="001A34AB" w:rsidRDefault="00087E4C" w:rsidP="001A28DA">
            <w:pPr>
              <w:rPr>
                <w:color w:val="800000"/>
                <w:sz w:val="18"/>
                <w:szCs w:val="18"/>
                <w:lang w:val="ca-ES"/>
              </w:rPr>
            </w:pPr>
          </w:p>
        </w:tc>
      </w:tr>
      <w:tr w:rsidR="00087E4C" w:rsidRPr="001A34AB" w14:paraId="46C17C6C" w14:textId="77777777" w:rsidTr="0023011A">
        <w:tc>
          <w:tcPr>
            <w:tcW w:w="3652" w:type="dxa"/>
            <w:shd w:val="clear" w:color="auto" w:fill="FFFFFF"/>
          </w:tcPr>
          <w:p w14:paraId="5FF3AF42" w14:textId="77777777" w:rsidR="00087E4C" w:rsidRPr="001A34AB" w:rsidRDefault="00087E4C" w:rsidP="001A28DA">
            <w:pPr>
              <w:rPr>
                <w:sz w:val="18"/>
                <w:szCs w:val="18"/>
                <w:lang w:val="ca-ES"/>
              </w:rPr>
            </w:pPr>
          </w:p>
        </w:tc>
        <w:tc>
          <w:tcPr>
            <w:tcW w:w="3544" w:type="dxa"/>
            <w:shd w:val="clear" w:color="auto" w:fill="FFFFFF"/>
          </w:tcPr>
          <w:p w14:paraId="22976D4A" w14:textId="77777777" w:rsidR="00087E4C" w:rsidRPr="001A34AB" w:rsidRDefault="00087E4C" w:rsidP="001A28DA">
            <w:pPr>
              <w:rPr>
                <w:color w:val="800000"/>
                <w:sz w:val="18"/>
                <w:szCs w:val="18"/>
                <w:lang w:val="ca-ES"/>
              </w:rPr>
            </w:pPr>
          </w:p>
        </w:tc>
        <w:tc>
          <w:tcPr>
            <w:tcW w:w="2693" w:type="dxa"/>
            <w:shd w:val="clear" w:color="auto" w:fill="FFFFFF"/>
          </w:tcPr>
          <w:p w14:paraId="26488275" w14:textId="77777777" w:rsidR="00087E4C" w:rsidRPr="001A34AB" w:rsidRDefault="00087E4C" w:rsidP="001A28DA">
            <w:pPr>
              <w:rPr>
                <w:color w:val="800000"/>
                <w:sz w:val="18"/>
                <w:szCs w:val="18"/>
                <w:lang w:val="ca-ES"/>
              </w:rPr>
            </w:pPr>
          </w:p>
        </w:tc>
      </w:tr>
      <w:tr w:rsidR="00087E4C" w:rsidRPr="001A34AB" w14:paraId="39A5F75A" w14:textId="77777777" w:rsidTr="0023011A">
        <w:tc>
          <w:tcPr>
            <w:tcW w:w="3652" w:type="dxa"/>
            <w:shd w:val="clear" w:color="auto" w:fill="FFFFFF"/>
          </w:tcPr>
          <w:p w14:paraId="07CF24BD" w14:textId="77777777" w:rsidR="00087E4C" w:rsidRPr="001A34AB" w:rsidRDefault="00087E4C" w:rsidP="001A28DA">
            <w:pPr>
              <w:rPr>
                <w:color w:val="800000"/>
                <w:sz w:val="18"/>
                <w:szCs w:val="18"/>
                <w:lang w:val="ca-ES"/>
              </w:rPr>
            </w:pPr>
          </w:p>
        </w:tc>
        <w:tc>
          <w:tcPr>
            <w:tcW w:w="3544" w:type="dxa"/>
            <w:shd w:val="clear" w:color="auto" w:fill="FFFFFF"/>
          </w:tcPr>
          <w:p w14:paraId="30C1108C" w14:textId="77777777" w:rsidR="00087E4C" w:rsidRPr="001A34AB" w:rsidRDefault="00087E4C" w:rsidP="001A28DA">
            <w:pPr>
              <w:rPr>
                <w:color w:val="800000"/>
                <w:sz w:val="18"/>
                <w:szCs w:val="18"/>
                <w:lang w:val="ca-ES"/>
              </w:rPr>
            </w:pPr>
          </w:p>
        </w:tc>
        <w:tc>
          <w:tcPr>
            <w:tcW w:w="2693" w:type="dxa"/>
            <w:shd w:val="clear" w:color="auto" w:fill="FFFFFF"/>
          </w:tcPr>
          <w:p w14:paraId="79A492F0" w14:textId="77777777" w:rsidR="00087E4C" w:rsidRPr="001A34AB" w:rsidRDefault="00087E4C" w:rsidP="001A28DA">
            <w:pPr>
              <w:rPr>
                <w:color w:val="800000"/>
                <w:sz w:val="18"/>
                <w:szCs w:val="18"/>
                <w:lang w:val="ca-ES"/>
              </w:rPr>
            </w:pPr>
          </w:p>
        </w:tc>
      </w:tr>
      <w:tr w:rsidR="00087E4C" w:rsidRPr="001A34AB" w14:paraId="4506422C" w14:textId="77777777" w:rsidTr="0023011A">
        <w:tc>
          <w:tcPr>
            <w:tcW w:w="3652" w:type="dxa"/>
            <w:shd w:val="clear" w:color="auto" w:fill="FFFFFF"/>
          </w:tcPr>
          <w:p w14:paraId="2F0EFC68" w14:textId="77777777" w:rsidR="00087E4C" w:rsidRPr="001A34AB" w:rsidRDefault="00087E4C" w:rsidP="001A28DA">
            <w:pPr>
              <w:rPr>
                <w:color w:val="800000"/>
                <w:sz w:val="18"/>
                <w:szCs w:val="18"/>
                <w:lang w:val="ca-ES"/>
              </w:rPr>
            </w:pPr>
          </w:p>
        </w:tc>
        <w:tc>
          <w:tcPr>
            <w:tcW w:w="3544" w:type="dxa"/>
            <w:shd w:val="clear" w:color="auto" w:fill="FFFFFF"/>
          </w:tcPr>
          <w:p w14:paraId="6CF5EAE9" w14:textId="77777777" w:rsidR="00087E4C" w:rsidRPr="001A34AB" w:rsidRDefault="00087E4C" w:rsidP="001A28DA">
            <w:pPr>
              <w:rPr>
                <w:color w:val="800000"/>
                <w:sz w:val="18"/>
                <w:szCs w:val="18"/>
                <w:lang w:val="ca-ES"/>
              </w:rPr>
            </w:pPr>
          </w:p>
        </w:tc>
        <w:tc>
          <w:tcPr>
            <w:tcW w:w="2693" w:type="dxa"/>
            <w:shd w:val="clear" w:color="auto" w:fill="FFFFFF"/>
          </w:tcPr>
          <w:p w14:paraId="3141D146" w14:textId="77777777" w:rsidR="00087E4C" w:rsidRPr="001A34AB" w:rsidRDefault="00087E4C" w:rsidP="001A28DA">
            <w:pPr>
              <w:rPr>
                <w:color w:val="800000"/>
                <w:sz w:val="18"/>
                <w:szCs w:val="18"/>
                <w:lang w:val="ca-ES"/>
              </w:rPr>
            </w:pPr>
          </w:p>
        </w:tc>
      </w:tr>
    </w:tbl>
    <w:p w14:paraId="1C25605D" w14:textId="77777777" w:rsidR="00087E4C" w:rsidRPr="001A34AB" w:rsidRDefault="00087E4C" w:rsidP="00087E4C">
      <w:pPr>
        <w:rPr>
          <w:lang w:val="ca-ES"/>
        </w:rPr>
      </w:pPr>
    </w:p>
    <w:p w14:paraId="60EE831C" w14:textId="77777777" w:rsidR="00087E4C" w:rsidRPr="001A34AB" w:rsidRDefault="00087E4C" w:rsidP="00087E4C">
      <w:pPr>
        <w:rPr>
          <w:lang w:val="ca-ES"/>
        </w:rPr>
      </w:pPr>
    </w:p>
    <w:tbl>
      <w:tblPr>
        <w:tblpPr w:leftFromText="141" w:rightFromText="141" w:vertAnchor="text" w:horzAnchor="margin" w:tblpY="35"/>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3544"/>
        <w:gridCol w:w="2693"/>
      </w:tblGrid>
      <w:tr w:rsidR="00087E4C" w:rsidRPr="001A34AB" w14:paraId="69723FB2" w14:textId="77777777" w:rsidTr="005C29FD">
        <w:tc>
          <w:tcPr>
            <w:tcW w:w="9889" w:type="dxa"/>
            <w:gridSpan w:val="3"/>
            <w:tcBorders>
              <w:bottom w:val="single" w:sz="4" w:space="0" w:color="000000"/>
            </w:tcBorders>
            <w:shd w:val="clear" w:color="auto" w:fill="C2D69B"/>
            <w:vAlign w:val="center"/>
          </w:tcPr>
          <w:p w14:paraId="3928B345" w14:textId="77777777" w:rsidR="00087E4C" w:rsidRPr="001A34AB" w:rsidRDefault="00087E4C" w:rsidP="001A28DA">
            <w:pPr>
              <w:rPr>
                <w:lang w:val="ca-ES"/>
              </w:rPr>
            </w:pPr>
            <w:r w:rsidRPr="001A34AB">
              <w:rPr>
                <w:lang w:val="ca-ES"/>
              </w:rPr>
              <w:t>UNITAT BÀSICA DE SUPORT</w:t>
            </w:r>
          </w:p>
        </w:tc>
      </w:tr>
      <w:tr w:rsidR="00087E4C" w:rsidRPr="001A34AB" w14:paraId="0D69C97C" w14:textId="77777777" w:rsidTr="0023011A">
        <w:tc>
          <w:tcPr>
            <w:tcW w:w="3652" w:type="dxa"/>
            <w:shd w:val="clear" w:color="auto" w:fill="EAF1DD"/>
            <w:vAlign w:val="center"/>
          </w:tcPr>
          <w:p w14:paraId="5F028380" w14:textId="77777777" w:rsidR="00087E4C" w:rsidRPr="001A34AB" w:rsidRDefault="00087E4C" w:rsidP="001A28DA">
            <w:pPr>
              <w:rPr>
                <w:sz w:val="18"/>
                <w:szCs w:val="18"/>
                <w:lang w:val="ca-ES"/>
              </w:rPr>
            </w:pPr>
            <w:r w:rsidRPr="001A34AB">
              <w:rPr>
                <w:sz w:val="18"/>
                <w:szCs w:val="18"/>
                <w:lang w:val="ca-ES"/>
              </w:rPr>
              <w:t>NOM</w:t>
            </w:r>
          </w:p>
        </w:tc>
        <w:tc>
          <w:tcPr>
            <w:tcW w:w="3544" w:type="dxa"/>
            <w:shd w:val="clear" w:color="auto" w:fill="EAF1DD"/>
            <w:vAlign w:val="center"/>
          </w:tcPr>
          <w:p w14:paraId="7E7BBEA8" w14:textId="77777777" w:rsidR="00087E4C" w:rsidRPr="001A34AB" w:rsidRDefault="00087E4C" w:rsidP="001A28DA">
            <w:pPr>
              <w:rPr>
                <w:sz w:val="18"/>
                <w:szCs w:val="18"/>
                <w:lang w:val="ca-ES"/>
              </w:rPr>
            </w:pPr>
            <w:r w:rsidRPr="001A34AB">
              <w:rPr>
                <w:sz w:val="18"/>
                <w:szCs w:val="18"/>
                <w:lang w:val="ca-ES"/>
              </w:rPr>
              <w:t>CÀRREC</w:t>
            </w:r>
          </w:p>
        </w:tc>
        <w:tc>
          <w:tcPr>
            <w:tcW w:w="2693" w:type="dxa"/>
            <w:shd w:val="clear" w:color="auto" w:fill="EAF1DD"/>
            <w:vAlign w:val="center"/>
          </w:tcPr>
          <w:p w14:paraId="6C4E2837" w14:textId="77777777" w:rsidR="00087E4C" w:rsidRPr="001A34AB" w:rsidRDefault="008467DA" w:rsidP="001A28DA">
            <w:pPr>
              <w:rPr>
                <w:sz w:val="18"/>
                <w:szCs w:val="18"/>
                <w:lang w:val="ca-ES"/>
              </w:rPr>
            </w:pPr>
            <w:r>
              <w:rPr>
                <w:sz w:val="18"/>
                <w:szCs w:val="18"/>
                <w:lang w:val="ca-ES"/>
              </w:rPr>
              <w:t>TLF.</w:t>
            </w:r>
            <w:r w:rsidR="00087E4C" w:rsidRPr="001A34AB">
              <w:rPr>
                <w:sz w:val="18"/>
                <w:szCs w:val="18"/>
                <w:lang w:val="ca-ES"/>
              </w:rPr>
              <w:t xml:space="preserve"> / FAX</w:t>
            </w:r>
          </w:p>
        </w:tc>
      </w:tr>
      <w:tr w:rsidR="00087E4C" w:rsidRPr="001A34AB" w14:paraId="0EBD5883" w14:textId="77777777" w:rsidTr="0023011A">
        <w:tc>
          <w:tcPr>
            <w:tcW w:w="3652" w:type="dxa"/>
            <w:shd w:val="clear" w:color="auto" w:fill="FFFFFF"/>
          </w:tcPr>
          <w:p w14:paraId="2E634522" w14:textId="77777777" w:rsidR="00087E4C" w:rsidRPr="001A34AB" w:rsidRDefault="0023011A" w:rsidP="001A28DA">
            <w:pPr>
              <w:rPr>
                <w:sz w:val="16"/>
                <w:szCs w:val="16"/>
                <w:lang w:val="ca-ES"/>
              </w:rPr>
            </w:pPr>
            <w:r w:rsidRPr="001A34AB">
              <w:rPr>
                <w:sz w:val="16"/>
                <w:szCs w:val="16"/>
                <w:lang w:val="ca-ES"/>
              </w:rPr>
              <w:t>(</w:t>
            </w:r>
            <w:r w:rsidR="00E607AB" w:rsidRPr="001A34AB">
              <w:rPr>
                <w:sz w:val="16"/>
                <w:szCs w:val="16"/>
                <w:lang w:val="ca-ES"/>
              </w:rPr>
              <w:t>COORDINADOR</w:t>
            </w:r>
            <w:r w:rsidRPr="001A34AB">
              <w:rPr>
                <w:sz w:val="16"/>
                <w:szCs w:val="16"/>
                <w:lang w:val="ca-ES"/>
              </w:rPr>
              <w:t>)</w:t>
            </w:r>
          </w:p>
        </w:tc>
        <w:tc>
          <w:tcPr>
            <w:tcW w:w="3544" w:type="dxa"/>
            <w:shd w:val="clear" w:color="auto" w:fill="FFFFFF"/>
          </w:tcPr>
          <w:p w14:paraId="315FEDD6" w14:textId="77777777" w:rsidR="00087E4C" w:rsidRPr="001A34AB" w:rsidRDefault="00087E4C" w:rsidP="001A28DA">
            <w:pPr>
              <w:rPr>
                <w:color w:val="800000"/>
                <w:sz w:val="18"/>
                <w:szCs w:val="18"/>
                <w:lang w:val="ca-ES"/>
              </w:rPr>
            </w:pPr>
          </w:p>
        </w:tc>
        <w:tc>
          <w:tcPr>
            <w:tcW w:w="2693" w:type="dxa"/>
            <w:shd w:val="clear" w:color="auto" w:fill="FFFFFF"/>
          </w:tcPr>
          <w:p w14:paraId="48340555" w14:textId="77777777" w:rsidR="00087E4C" w:rsidRPr="001A34AB" w:rsidRDefault="00087E4C" w:rsidP="001A28DA">
            <w:pPr>
              <w:rPr>
                <w:color w:val="800000"/>
                <w:sz w:val="18"/>
                <w:szCs w:val="18"/>
                <w:lang w:val="ca-ES"/>
              </w:rPr>
            </w:pPr>
          </w:p>
        </w:tc>
      </w:tr>
      <w:tr w:rsidR="00087E4C" w:rsidRPr="001A34AB" w14:paraId="2F263C03" w14:textId="77777777" w:rsidTr="0023011A">
        <w:tc>
          <w:tcPr>
            <w:tcW w:w="3652" w:type="dxa"/>
            <w:shd w:val="clear" w:color="auto" w:fill="FFFFFF"/>
          </w:tcPr>
          <w:p w14:paraId="10F949C6" w14:textId="77777777" w:rsidR="00087E4C" w:rsidRPr="001A34AB" w:rsidRDefault="00087E4C" w:rsidP="001A28DA">
            <w:pPr>
              <w:rPr>
                <w:sz w:val="18"/>
                <w:szCs w:val="18"/>
                <w:lang w:val="ca-ES"/>
              </w:rPr>
            </w:pPr>
          </w:p>
        </w:tc>
        <w:tc>
          <w:tcPr>
            <w:tcW w:w="3544" w:type="dxa"/>
            <w:shd w:val="clear" w:color="auto" w:fill="FFFFFF"/>
          </w:tcPr>
          <w:p w14:paraId="468FDC8A" w14:textId="77777777" w:rsidR="00087E4C" w:rsidRPr="001A34AB" w:rsidRDefault="00087E4C" w:rsidP="001A28DA">
            <w:pPr>
              <w:rPr>
                <w:color w:val="800000"/>
                <w:sz w:val="18"/>
                <w:szCs w:val="18"/>
                <w:lang w:val="ca-ES"/>
              </w:rPr>
            </w:pPr>
          </w:p>
        </w:tc>
        <w:tc>
          <w:tcPr>
            <w:tcW w:w="2693" w:type="dxa"/>
            <w:shd w:val="clear" w:color="auto" w:fill="FFFFFF"/>
          </w:tcPr>
          <w:p w14:paraId="180C6909" w14:textId="77777777" w:rsidR="00087E4C" w:rsidRPr="001A34AB" w:rsidRDefault="00087E4C" w:rsidP="001A28DA">
            <w:pPr>
              <w:rPr>
                <w:color w:val="800000"/>
                <w:sz w:val="18"/>
                <w:szCs w:val="18"/>
                <w:lang w:val="ca-ES"/>
              </w:rPr>
            </w:pPr>
          </w:p>
        </w:tc>
      </w:tr>
      <w:tr w:rsidR="00087E4C" w:rsidRPr="001A34AB" w14:paraId="07FA0630" w14:textId="77777777" w:rsidTr="0023011A">
        <w:tc>
          <w:tcPr>
            <w:tcW w:w="3652" w:type="dxa"/>
            <w:shd w:val="clear" w:color="auto" w:fill="FFFFFF"/>
          </w:tcPr>
          <w:p w14:paraId="68D90C57" w14:textId="77777777" w:rsidR="00087E4C" w:rsidRPr="001A34AB" w:rsidRDefault="00087E4C" w:rsidP="001A28DA">
            <w:pPr>
              <w:rPr>
                <w:sz w:val="18"/>
                <w:szCs w:val="18"/>
                <w:lang w:val="ca-ES"/>
              </w:rPr>
            </w:pPr>
          </w:p>
        </w:tc>
        <w:tc>
          <w:tcPr>
            <w:tcW w:w="3544" w:type="dxa"/>
            <w:shd w:val="clear" w:color="auto" w:fill="FFFFFF"/>
          </w:tcPr>
          <w:p w14:paraId="69BB49DB" w14:textId="77777777" w:rsidR="00087E4C" w:rsidRPr="001A34AB" w:rsidRDefault="00087E4C" w:rsidP="001A28DA">
            <w:pPr>
              <w:rPr>
                <w:color w:val="800000"/>
                <w:sz w:val="18"/>
                <w:szCs w:val="18"/>
                <w:lang w:val="ca-ES"/>
              </w:rPr>
            </w:pPr>
          </w:p>
        </w:tc>
        <w:tc>
          <w:tcPr>
            <w:tcW w:w="2693" w:type="dxa"/>
            <w:shd w:val="clear" w:color="auto" w:fill="FFFFFF"/>
          </w:tcPr>
          <w:p w14:paraId="510D581C" w14:textId="77777777" w:rsidR="00087E4C" w:rsidRPr="001A34AB" w:rsidRDefault="00087E4C" w:rsidP="001A28DA">
            <w:pPr>
              <w:rPr>
                <w:color w:val="800000"/>
                <w:sz w:val="18"/>
                <w:szCs w:val="18"/>
                <w:lang w:val="ca-ES"/>
              </w:rPr>
            </w:pPr>
          </w:p>
        </w:tc>
      </w:tr>
      <w:tr w:rsidR="00087E4C" w:rsidRPr="001A34AB" w14:paraId="45272FD9" w14:textId="77777777" w:rsidTr="0023011A">
        <w:tc>
          <w:tcPr>
            <w:tcW w:w="3652" w:type="dxa"/>
            <w:shd w:val="clear" w:color="auto" w:fill="FFFFFF"/>
          </w:tcPr>
          <w:p w14:paraId="1DCC1503" w14:textId="77777777" w:rsidR="00087E4C" w:rsidRPr="001A34AB" w:rsidRDefault="00087E4C" w:rsidP="001A28DA">
            <w:pPr>
              <w:rPr>
                <w:sz w:val="18"/>
                <w:szCs w:val="18"/>
                <w:lang w:val="ca-ES"/>
              </w:rPr>
            </w:pPr>
          </w:p>
        </w:tc>
        <w:tc>
          <w:tcPr>
            <w:tcW w:w="3544" w:type="dxa"/>
            <w:shd w:val="clear" w:color="auto" w:fill="FFFFFF"/>
          </w:tcPr>
          <w:p w14:paraId="394EE90F" w14:textId="77777777" w:rsidR="00087E4C" w:rsidRPr="001A34AB" w:rsidRDefault="00087E4C" w:rsidP="001A28DA">
            <w:pPr>
              <w:rPr>
                <w:color w:val="800000"/>
                <w:sz w:val="18"/>
                <w:szCs w:val="18"/>
                <w:lang w:val="ca-ES"/>
              </w:rPr>
            </w:pPr>
          </w:p>
        </w:tc>
        <w:tc>
          <w:tcPr>
            <w:tcW w:w="2693" w:type="dxa"/>
            <w:shd w:val="clear" w:color="auto" w:fill="FFFFFF"/>
          </w:tcPr>
          <w:p w14:paraId="234FBD8B" w14:textId="77777777" w:rsidR="00087E4C" w:rsidRPr="001A34AB" w:rsidRDefault="00087E4C" w:rsidP="001A28DA">
            <w:pPr>
              <w:rPr>
                <w:color w:val="800000"/>
                <w:sz w:val="18"/>
                <w:szCs w:val="18"/>
                <w:lang w:val="ca-ES"/>
              </w:rPr>
            </w:pPr>
          </w:p>
        </w:tc>
      </w:tr>
      <w:tr w:rsidR="00087E4C" w:rsidRPr="001A34AB" w14:paraId="6A3ADA72" w14:textId="77777777" w:rsidTr="0023011A">
        <w:tc>
          <w:tcPr>
            <w:tcW w:w="3652" w:type="dxa"/>
            <w:shd w:val="clear" w:color="auto" w:fill="FFFFFF"/>
          </w:tcPr>
          <w:p w14:paraId="0B637413" w14:textId="77777777" w:rsidR="00087E4C" w:rsidRPr="001A34AB" w:rsidRDefault="00087E4C" w:rsidP="001A28DA">
            <w:pPr>
              <w:rPr>
                <w:color w:val="800000"/>
                <w:sz w:val="18"/>
                <w:szCs w:val="18"/>
                <w:lang w:val="ca-ES"/>
              </w:rPr>
            </w:pPr>
          </w:p>
        </w:tc>
        <w:tc>
          <w:tcPr>
            <w:tcW w:w="3544" w:type="dxa"/>
            <w:shd w:val="clear" w:color="auto" w:fill="FFFFFF"/>
          </w:tcPr>
          <w:p w14:paraId="0168A106" w14:textId="77777777" w:rsidR="00087E4C" w:rsidRPr="001A34AB" w:rsidRDefault="00087E4C" w:rsidP="001A28DA">
            <w:pPr>
              <w:rPr>
                <w:color w:val="800000"/>
                <w:sz w:val="18"/>
                <w:szCs w:val="18"/>
                <w:lang w:val="ca-ES"/>
              </w:rPr>
            </w:pPr>
          </w:p>
        </w:tc>
        <w:tc>
          <w:tcPr>
            <w:tcW w:w="2693" w:type="dxa"/>
            <w:shd w:val="clear" w:color="auto" w:fill="FFFFFF"/>
          </w:tcPr>
          <w:p w14:paraId="25F6056D" w14:textId="77777777" w:rsidR="00087E4C" w:rsidRPr="001A34AB" w:rsidRDefault="00087E4C" w:rsidP="001A28DA">
            <w:pPr>
              <w:rPr>
                <w:color w:val="800000"/>
                <w:sz w:val="18"/>
                <w:szCs w:val="18"/>
                <w:lang w:val="ca-ES"/>
              </w:rPr>
            </w:pPr>
          </w:p>
        </w:tc>
      </w:tr>
      <w:tr w:rsidR="00087E4C" w:rsidRPr="001A34AB" w14:paraId="2E8D3DF1" w14:textId="77777777" w:rsidTr="0023011A">
        <w:tc>
          <w:tcPr>
            <w:tcW w:w="3652" w:type="dxa"/>
            <w:shd w:val="clear" w:color="auto" w:fill="FFFFFF"/>
          </w:tcPr>
          <w:p w14:paraId="6EDB476D" w14:textId="77777777" w:rsidR="00087E4C" w:rsidRPr="001A34AB" w:rsidRDefault="00087E4C" w:rsidP="001A28DA">
            <w:pPr>
              <w:rPr>
                <w:color w:val="800000"/>
                <w:sz w:val="18"/>
                <w:szCs w:val="18"/>
                <w:lang w:val="ca-ES"/>
              </w:rPr>
            </w:pPr>
          </w:p>
        </w:tc>
        <w:tc>
          <w:tcPr>
            <w:tcW w:w="3544" w:type="dxa"/>
            <w:shd w:val="clear" w:color="auto" w:fill="FFFFFF"/>
          </w:tcPr>
          <w:p w14:paraId="6D501A6E" w14:textId="77777777" w:rsidR="00087E4C" w:rsidRPr="001A34AB" w:rsidRDefault="00087E4C" w:rsidP="001A28DA">
            <w:pPr>
              <w:rPr>
                <w:color w:val="800000"/>
                <w:sz w:val="18"/>
                <w:szCs w:val="18"/>
                <w:lang w:val="ca-ES"/>
              </w:rPr>
            </w:pPr>
          </w:p>
        </w:tc>
        <w:tc>
          <w:tcPr>
            <w:tcW w:w="2693" w:type="dxa"/>
            <w:shd w:val="clear" w:color="auto" w:fill="FFFFFF"/>
          </w:tcPr>
          <w:p w14:paraId="3512D54A" w14:textId="77777777" w:rsidR="00087E4C" w:rsidRPr="001A34AB" w:rsidRDefault="00087E4C" w:rsidP="001A28DA">
            <w:pPr>
              <w:rPr>
                <w:color w:val="800000"/>
                <w:sz w:val="18"/>
                <w:szCs w:val="18"/>
                <w:lang w:val="ca-ES"/>
              </w:rPr>
            </w:pPr>
          </w:p>
        </w:tc>
      </w:tr>
    </w:tbl>
    <w:p w14:paraId="7B8E1A05" w14:textId="77777777" w:rsidR="00087E4C" w:rsidRPr="001A34AB" w:rsidRDefault="00087E4C" w:rsidP="00087E4C">
      <w:pPr>
        <w:rPr>
          <w:lang w:val="ca-ES"/>
        </w:rPr>
      </w:pPr>
    </w:p>
    <w:p w14:paraId="158918FF" w14:textId="77777777" w:rsidR="00927654" w:rsidRPr="001A34AB" w:rsidRDefault="00927654" w:rsidP="001A28DA">
      <w:pPr>
        <w:pStyle w:val="Ttulo3"/>
        <w:jc w:val="right"/>
        <w:rPr>
          <w:sz w:val="40"/>
          <w:lang w:val="ca-ES"/>
        </w:rPr>
      </w:pPr>
      <w:r w:rsidRPr="001A34AB">
        <w:rPr>
          <w:lang w:val="ca-ES"/>
        </w:rPr>
        <w:br w:type="page"/>
      </w:r>
      <w:r w:rsidRPr="001A34AB">
        <w:rPr>
          <w:sz w:val="40"/>
          <w:lang w:val="ca-ES"/>
        </w:rPr>
        <w:lastRenderedPageBreak/>
        <w:t>Annex IV</w:t>
      </w:r>
    </w:p>
    <w:p w14:paraId="4790A6C2" w14:textId="77777777" w:rsidR="00927654" w:rsidRPr="001A34AB" w:rsidRDefault="00927654" w:rsidP="001A28DA">
      <w:pPr>
        <w:pStyle w:val="Ttulo3"/>
        <w:jc w:val="right"/>
        <w:rPr>
          <w:lang w:val="ca-ES"/>
        </w:rPr>
      </w:pPr>
      <w:r w:rsidRPr="001A34AB">
        <w:rPr>
          <w:lang w:val="ca-ES"/>
        </w:rPr>
        <w:t>Cartografia</w:t>
      </w:r>
    </w:p>
    <w:p w14:paraId="135A3C31" w14:textId="77777777" w:rsidR="00927654" w:rsidRPr="001A34AB" w:rsidRDefault="00927654" w:rsidP="00927654">
      <w:pPr>
        <w:rPr>
          <w:lang w:val="ca-ES"/>
        </w:rPr>
      </w:pPr>
    </w:p>
    <w:p w14:paraId="331B3BC3" w14:textId="77777777" w:rsidR="000956EC" w:rsidRDefault="002E1E23" w:rsidP="000956EC">
      <w:pPr>
        <w:pStyle w:val="Subttulo"/>
        <w:rPr>
          <w:lang w:val="ca-ES"/>
        </w:rPr>
      </w:pPr>
      <w:r w:rsidRPr="001A34AB">
        <w:rPr>
          <w:lang w:val="ca-ES"/>
        </w:rPr>
        <w:t xml:space="preserve">Exemple de Cartografia, la distribució final s'adaptarà </w:t>
      </w:r>
      <w:r w:rsidR="001A28DA" w:rsidRPr="001A34AB">
        <w:rPr>
          <w:lang w:val="ca-ES"/>
        </w:rPr>
        <w:t>a les necessitats del municipi</w:t>
      </w:r>
      <w:r w:rsidR="000956EC">
        <w:rPr>
          <w:lang w:val="ca-ES"/>
        </w:rPr>
        <w:t>.</w:t>
      </w:r>
    </w:p>
    <w:p w14:paraId="536BA5B4" w14:textId="36D08474" w:rsidR="000956EC" w:rsidRDefault="000956EC" w:rsidP="000956EC">
      <w:pPr>
        <w:pStyle w:val="Subttulo"/>
        <w:rPr>
          <w:i w:val="0"/>
          <w:iCs/>
          <w:lang w:val="ca-ES"/>
        </w:rPr>
      </w:pPr>
      <w:r>
        <w:rPr>
          <w:i w:val="0"/>
          <w:iCs/>
          <w:lang w:val="ca-ES"/>
        </w:rPr>
        <w:t>La cartografia del pla ha de ser adequada per a la gestió de la emergència, això vol dir que:</w:t>
      </w:r>
    </w:p>
    <w:p w14:paraId="63C0D4F0" w14:textId="77777777" w:rsidR="000956EC" w:rsidRPr="00E177A4" w:rsidRDefault="000956EC" w:rsidP="000956EC">
      <w:pPr>
        <w:pStyle w:val="Subttulo"/>
        <w:ind w:firstLine="567"/>
        <w:rPr>
          <w:i w:val="0"/>
          <w:iCs/>
          <w:lang w:val="ca-ES"/>
        </w:rPr>
      </w:pPr>
      <w:r w:rsidRPr="00E177A4">
        <w:rPr>
          <w:i w:val="0"/>
          <w:iCs/>
          <w:lang w:val="ca-ES"/>
        </w:rPr>
        <w:t xml:space="preserve">- l’escala </w:t>
      </w:r>
      <w:r>
        <w:rPr>
          <w:i w:val="0"/>
          <w:iCs/>
          <w:lang w:val="ca-ES"/>
        </w:rPr>
        <w:t>h</w:t>
      </w:r>
      <w:r w:rsidRPr="00E177A4">
        <w:rPr>
          <w:i w:val="0"/>
          <w:iCs/>
          <w:lang w:val="ca-ES"/>
        </w:rPr>
        <w:t>a de ser adequada per a facilitar la visualització dels diferents elements. Si és necessari cal fer enquadres parcials. Cal fer mapes de tots els nuclis de població del municipi</w:t>
      </w:r>
    </w:p>
    <w:p w14:paraId="77B5E043" w14:textId="77777777" w:rsidR="000956EC" w:rsidRPr="00E177A4" w:rsidRDefault="000956EC" w:rsidP="000956EC">
      <w:pPr>
        <w:pStyle w:val="Subttulo"/>
        <w:ind w:firstLine="567"/>
        <w:rPr>
          <w:i w:val="0"/>
          <w:iCs/>
          <w:lang w:val="ca-ES"/>
        </w:rPr>
      </w:pPr>
      <w:r w:rsidRPr="00E177A4">
        <w:rPr>
          <w:i w:val="0"/>
          <w:iCs/>
          <w:lang w:val="ca-ES"/>
        </w:rPr>
        <w:t>- la quantitat d’informació que s’inclou a cada plànol no ha de ser excessiva per a facilitar-ne el seu ús. És preferible elaborar diversos mapes.</w:t>
      </w:r>
    </w:p>
    <w:p w14:paraId="17696BD2" w14:textId="77777777" w:rsidR="000956EC" w:rsidRDefault="000956EC" w:rsidP="000956EC">
      <w:pPr>
        <w:pStyle w:val="Subttulo"/>
        <w:ind w:firstLine="567"/>
        <w:rPr>
          <w:i w:val="0"/>
          <w:iCs/>
          <w:lang w:val="ca-ES"/>
        </w:rPr>
      </w:pPr>
      <w:r w:rsidRPr="00E177A4">
        <w:rPr>
          <w:i w:val="0"/>
          <w:iCs/>
          <w:lang w:val="ca-ES"/>
        </w:rPr>
        <w:t>- les icones que s’utilitzen han de ser visualment fàcils d’entendre i s’han de poder diferenciar unes d’altres. Cal incloure sempre una llegenda de les mateixes.</w:t>
      </w:r>
    </w:p>
    <w:p w14:paraId="01097ABE" w14:textId="425A05F8" w:rsidR="002E1E23" w:rsidRPr="001A34AB" w:rsidRDefault="002E1E23" w:rsidP="000956EC">
      <w:pPr>
        <w:pStyle w:val="Subttulo"/>
        <w:rPr>
          <w:lang w:val="ca-ES"/>
        </w:rPr>
      </w:pPr>
    </w:p>
    <w:p w14:paraId="63B67C40" w14:textId="77777777" w:rsidR="001A28DA" w:rsidRPr="001A34AB" w:rsidRDefault="008467DA" w:rsidP="00DB6A3D">
      <w:pPr>
        <w:rPr>
          <w:rFonts w:cs="Arial"/>
          <w:lang w:val="ca-ES"/>
        </w:rPr>
      </w:pPr>
      <w:r>
        <w:rPr>
          <w:b/>
          <w:lang w:val="ca-ES"/>
        </w:rPr>
        <w:t>PLÀNOL</w:t>
      </w:r>
      <w:r w:rsidR="00DB6A3D" w:rsidRPr="001A34AB">
        <w:rPr>
          <w:b/>
          <w:lang w:val="ca-ES"/>
        </w:rPr>
        <w:t xml:space="preserve"> 1</w:t>
      </w:r>
      <w:r w:rsidR="00087E4C" w:rsidRPr="001A34AB">
        <w:rPr>
          <w:b/>
          <w:lang w:val="ca-ES"/>
        </w:rPr>
        <w:t xml:space="preserve"> - </w:t>
      </w:r>
      <w:r w:rsidR="00DB6A3D" w:rsidRPr="001A34AB">
        <w:rPr>
          <w:rFonts w:cs="Arial"/>
          <w:lang w:val="ca-ES"/>
        </w:rPr>
        <w:t>“</w:t>
      </w:r>
      <w:r w:rsidR="00461390" w:rsidRPr="001A34AB">
        <w:rPr>
          <w:rFonts w:cs="Arial"/>
          <w:lang w:val="ca-ES"/>
        </w:rPr>
        <w:t xml:space="preserve">MAPA DE </w:t>
      </w:r>
      <w:r w:rsidR="00DB6A3D" w:rsidRPr="001A34AB">
        <w:rPr>
          <w:rFonts w:cs="Arial"/>
          <w:lang w:val="ca-ES"/>
        </w:rPr>
        <w:t>SITUACIÓ DE</w:t>
      </w:r>
      <w:r w:rsidR="00461390" w:rsidRPr="001A34AB">
        <w:rPr>
          <w:rFonts w:cs="Arial"/>
          <w:lang w:val="ca-ES"/>
        </w:rPr>
        <w:t xml:space="preserve">L TERME MUNICIPAL“ </w:t>
      </w:r>
    </w:p>
    <w:p w14:paraId="6AC98A0D" w14:textId="77777777" w:rsidR="00566273" w:rsidRPr="001A34AB" w:rsidRDefault="00461390" w:rsidP="001A28DA">
      <w:pPr>
        <w:pStyle w:val="Subttulo"/>
        <w:rPr>
          <w:lang w:val="ca-ES"/>
        </w:rPr>
      </w:pPr>
      <w:r w:rsidRPr="001A34AB">
        <w:rPr>
          <w:lang w:val="ca-ES"/>
        </w:rPr>
        <w:t>(a la comarca i en la Comunitat Valenciana)</w:t>
      </w:r>
    </w:p>
    <w:p w14:paraId="50C2021E" w14:textId="77777777" w:rsidR="00566273" w:rsidRPr="001A34AB" w:rsidRDefault="00566273" w:rsidP="00DB6A3D">
      <w:pPr>
        <w:rPr>
          <w:rFonts w:cs="Arial"/>
          <w:lang w:val="ca-ES"/>
        </w:rPr>
      </w:pPr>
    </w:p>
    <w:p w14:paraId="3DD81A3B" w14:textId="77777777" w:rsidR="001A28DA" w:rsidRPr="001A34AB" w:rsidRDefault="008467DA" w:rsidP="00DB6A3D">
      <w:pPr>
        <w:rPr>
          <w:rFonts w:cs="Arial"/>
          <w:lang w:val="ca-ES"/>
        </w:rPr>
      </w:pPr>
      <w:r>
        <w:rPr>
          <w:b/>
          <w:lang w:val="ca-ES"/>
        </w:rPr>
        <w:t>PLÀNOL</w:t>
      </w:r>
      <w:r w:rsidR="00566273" w:rsidRPr="001A34AB">
        <w:rPr>
          <w:rFonts w:cs="Arial"/>
          <w:b/>
          <w:lang w:val="ca-ES"/>
        </w:rPr>
        <w:t xml:space="preserve">  2</w:t>
      </w:r>
      <w:r w:rsidR="00087E4C" w:rsidRPr="001A34AB">
        <w:rPr>
          <w:rFonts w:cs="Arial"/>
          <w:b/>
          <w:lang w:val="ca-ES"/>
        </w:rPr>
        <w:t xml:space="preserve"> - </w:t>
      </w:r>
      <w:r>
        <w:rPr>
          <w:rFonts w:cs="Arial"/>
          <w:lang w:val="ca-ES"/>
        </w:rPr>
        <w:t xml:space="preserve">“MITJÀ </w:t>
      </w:r>
      <w:r w:rsidRPr="001A34AB">
        <w:rPr>
          <w:rFonts w:cs="Arial"/>
          <w:lang w:val="ca-ES"/>
        </w:rPr>
        <w:t>FÍSIC</w:t>
      </w:r>
      <w:r w:rsidR="00461390" w:rsidRPr="001A34AB">
        <w:rPr>
          <w:rFonts w:cs="Arial"/>
          <w:lang w:val="ca-ES"/>
        </w:rPr>
        <w:t xml:space="preserve">” </w:t>
      </w:r>
    </w:p>
    <w:p w14:paraId="26732167" w14:textId="77777777" w:rsidR="00566273" w:rsidRPr="001A34AB" w:rsidRDefault="00461390" w:rsidP="001A28DA">
      <w:pPr>
        <w:pStyle w:val="Subttulo"/>
        <w:rPr>
          <w:lang w:val="ca-ES"/>
        </w:rPr>
      </w:pPr>
      <w:r w:rsidRPr="001A34AB">
        <w:rPr>
          <w:rFonts w:cs="Arial"/>
          <w:lang w:val="ca-ES"/>
        </w:rPr>
        <w:t>(</w:t>
      </w:r>
      <w:r w:rsidRPr="001A34AB">
        <w:rPr>
          <w:lang w:val="ca-ES"/>
        </w:rPr>
        <w:t>que inclourà topografia, hidrografia, vies de comunicació principals i edificació; així com la toponímia de tots els elements representats gràficament, incloent els principals nuclis de població)</w:t>
      </w:r>
    </w:p>
    <w:p w14:paraId="29D52956" w14:textId="77777777" w:rsidR="00566273" w:rsidRPr="001A34AB" w:rsidRDefault="00566273" w:rsidP="00DB6A3D">
      <w:pPr>
        <w:rPr>
          <w:rFonts w:cs="Arial"/>
          <w:lang w:val="ca-ES"/>
        </w:rPr>
      </w:pPr>
    </w:p>
    <w:p w14:paraId="719F9591" w14:textId="77777777" w:rsidR="001A28DA" w:rsidRPr="001A34AB" w:rsidRDefault="008467DA" w:rsidP="00461390">
      <w:pPr>
        <w:tabs>
          <w:tab w:val="num" w:pos="720"/>
        </w:tabs>
        <w:rPr>
          <w:rFonts w:cs="Tahoma"/>
          <w:sz w:val="22"/>
          <w:szCs w:val="22"/>
          <w:lang w:val="ca-ES"/>
        </w:rPr>
      </w:pPr>
      <w:r>
        <w:rPr>
          <w:b/>
          <w:lang w:val="ca-ES"/>
        </w:rPr>
        <w:t>PLÀNOL</w:t>
      </w:r>
      <w:r w:rsidR="00DB6A3D" w:rsidRPr="001A34AB">
        <w:rPr>
          <w:rFonts w:cs="Arial"/>
          <w:b/>
          <w:lang w:val="ca-ES"/>
        </w:rPr>
        <w:t xml:space="preserve">  3</w:t>
      </w:r>
      <w:r w:rsidR="00087E4C" w:rsidRPr="001A34AB">
        <w:rPr>
          <w:rFonts w:cs="Arial"/>
          <w:b/>
          <w:lang w:val="ca-ES"/>
        </w:rPr>
        <w:t xml:space="preserve"> - </w:t>
      </w:r>
      <w:r w:rsidR="00461390" w:rsidRPr="001A34AB">
        <w:rPr>
          <w:rFonts w:cs="Arial"/>
          <w:lang w:val="ca-ES"/>
        </w:rPr>
        <w:t>“INFRAESTRUCTURES DEL TERME MUNICIPAL”</w:t>
      </w:r>
      <w:r w:rsidR="00461390" w:rsidRPr="001A34AB">
        <w:rPr>
          <w:rFonts w:cs="Tahoma"/>
          <w:sz w:val="22"/>
          <w:szCs w:val="22"/>
          <w:lang w:val="ca-ES"/>
        </w:rPr>
        <w:t xml:space="preserve"> </w:t>
      </w:r>
    </w:p>
    <w:p w14:paraId="1239C6E7" w14:textId="77777777" w:rsidR="00461390" w:rsidRPr="001A34AB" w:rsidRDefault="00461390" w:rsidP="001A28DA">
      <w:pPr>
        <w:pStyle w:val="Subttulo"/>
        <w:rPr>
          <w:lang w:val="ca-ES"/>
        </w:rPr>
      </w:pPr>
      <w:r w:rsidRPr="001A34AB">
        <w:rPr>
          <w:rFonts w:cs="Tahoma"/>
          <w:sz w:val="22"/>
          <w:szCs w:val="22"/>
          <w:lang w:val="ca-ES"/>
        </w:rPr>
        <w:t>(m</w:t>
      </w:r>
      <w:r w:rsidRPr="001A34AB">
        <w:rPr>
          <w:lang w:val="ca-ES"/>
        </w:rPr>
        <w:t>apa complet de vies de comunicació  i d'edificacions del terme municipal, s'indicaren les denominacions de les vies de comunicació principals i dels principals camins; així com de tots els nuclis de població (nucli urbà, urbanitzacions, pedanies, masies…)</w:t>
      </w:r>
    </w:p>
    <w:p w14:paraId="4D903CB2" w14:textId="77777777" w:rsidR="00566273" w:rsidRPr="001A34AB" w:rsidRDefault="00566273" w:rsidP="00DB6A3D">
      <w:pPr>
        <w:rPr>
          <w:rFonts w:cs="Arial"/>
          <w:lang w:val="ca-ES"/>
        </w:rPr>
      </w:pPr>
    </w:p>
    <w:p w14:paraId="31755C05" w14:textId="77777777" w:rsidR="001A28DA" w:rsidRPr="001A34AB" w:rsidRDefault="008467DA" w:rsidP="00DB6A3D">
      <w:pPr>
        <w:rPr>
          <w:rFonts w:cs="Tahoma"/>
          <w:sz w:val="22"/>
          <w:szCs w:val="22"/>
          <w:lang w:val="ca-ES"/>
        </w:rPr>
      </w:pPr>
      <w:r>
        <w:rPr>
          <w:b/>
          <w:lang w:val="ca-ES"/>
        </w:rPr>
        <w:t>PLÀNOL</w:t>
      </w:r>
      <w:r w:rsidR="00566273" w:rsidRPr="001A34AB">
        <w:rPr>
          <w:rFonts w:cs="Arial"/>
          <w:b/>
          <w:lang w:val="ca-ES"/>
        </w:rPr>
        <w:t xml:space="preserve">  4</w:t>
      </w:r>
      <w:r w:rsidR="00087E4C" w:rsidRPr="001A34AB">
        <w:rPr>
          <w:rFonts w:cs="Arial"/>
          <w:b/>
          <w:lang w:val="ca-ES"/>
        </w:rPr>
        <w:t xml:space="preserve"> - </w:t>
      </w:r>
      <w:r w:rsidR="00DB6A3D" w:rsidRPr="001A34AB">
        <w:rPr>
          <w:rFonts w:cs="Arial"/>
          <w:lang w:val="ca-ES"/>
        </w:rPr>
        <w:t>“</w:t>
      </w:r>
      <w:r w:rsidR="00566273" w:rsidRPr="001A34AB">
        <w:rPr>
          <w:rFonts w:cs="Arial"/>
          <w:lang w:val="ca-ES"/>
        </w:rPr>
        <w:t>INFRAESTRUCTURES</w:t>
      </w:r>
      <w:r w:rsidR="00461390" w:rsidRPr="001A34AB">
        <w:rPr>
          <w:rFonts w:cs="Arial"/>
          <w:lang w:val="ca-ES"/>
        </w:rPr>
        <w:t xml:space="preserve"> DELS NUCLIS URBANS</w:t>
      </w:r>
      <w:r w:rsidR="00DB6A3D" w:rsidRPr="001A34AB">
        <w:rPr>
          <w:rFonts w:cs="Arial"/>
          <w:lang w:val="ca-ES"/>
        </w:rPr>
        <w:t>”</w:t>
      </w:r>
      <w:r w:rsidR="00461390" w:rsidRPr="001A34AB">
        <w:rPr>
          <w:rFonts w:cs="Tahoma"/>
          <w:sz w:val="22"/>
          <w:szCs w:val="22"/>
          <w:lang w:val="ca-ES"/>
        </w:rPr>
        <w:t xml:space="preserve"> </w:t>
      </w:r>
    </w:p>
    <w:p w14:paraId="7E58001B" w14:textId="77777777" w:rsidR="00566273" w:rsidRPr="001A34AB" w:rsidRDefault="00461390" w:rsidP="001A28DA">
      <w:pPr>
        <w:pStyle w:val="Subttulo"/>
        <w:rPr>
          <w:lang w:val="ca-ES"/>
        </w:rPr>
      </w:pPr>
      <w:r w:rsidRPr="001A34AB">
        <w:rPr>
          <w:rFonts w:cs="Tahoma"/>
          <w:sz w:val="22"/>
          <w:szCs w:val="22"/>
          <w:lang w:val="ca-ES"/>
        </w:rPr>
        <w:t>(</w:t>
      </w:r>
      <w:r w:rsidR="008467DA" w:rsidRPr="001A34AB">
        <w:rPr>
          <w:rFonts w:cs="Tahoma"/>
          <w:sz w:val="22"/>
          <w:szCs w:val="22"/>
          <w:lang w:val="ca-ES"/>
        </w:rPr>
        <w:t>m</w:t>
      </w:r>
      <w:r w:rsidR="008467DA" w:rsidRPr="001A34AB">
        <w:rPr>
          <w:lang w:val="ca-ES"/>
        </w:rPr>
        <w:t>apes</w:t>
      </w:r>
      <w:r w:rsidRPr="001A34AB">
        <w:rPr>
          <w:lang w:val="ca-ES"/>
        </w:rPr>
        <w:t xml:space="preserve"> dels nuclis de població: s'inclouran </w:t>
      </w:r>
      <w:r w:rsidR="001D5B92" w:rsidRPr="001A34AB">
        <w:rPr>
          <w:lang w:val="ca-ES"/>
        </w:rPr>
        <w:t xml:space="preserve">les infraestructures </w:t>
      </w:r>
      <w:r w:rsidRPr="001A34AB">
        <w:rPr>
          <w:lang w:val="ca-ES"/>
        </w:rPr>
        <w:t>de cada nucli de població, així com</w:t>
      </w:r>
      <w:r w:rsidR="001D5B92" w:rsidRPr="001A34AB">
        <w:rPr>
          <w:lang w:val="ca-ES"/>
        </w:rPr>
        <w:t xml:space="preserve"> els noms dels carrers</w:t>
      </w:r>
      <w:r w:rsidRPr="001A34AB">
        <w:rPr>
          <w:lang w:val="ca-ES"/>
        </w:rPr>
        <w:t>. S'inclourà també el punt de trobada i les vies d'evacuació</w:t>
      </w:r>
      <w:r w:rsidR="001D5B92" w:rsidRPr="001A34AB">
        <w:rPr>
          <w:lang w:val="ca-ES"/>
        </w:rPr>
        <w:t>)</w:t>
      </w:r>
    </w:p>
    <w:p w14:paraId="11091947" w14:textId="77777777" w:rsidR="00566273" w:rsidRPr="001A34AB" w:rsidRDefault="00566273" w:rsidP="00DB6A3D">
      <w:pPr>
        <w:rPr>
          <w:rFonts w:cs="Arial"/>
          <w:lang w:val="ca-ES"/>
        </w:rPr>
      </w:pPr>
    </w:p>
    <w:p w14:paraId="251B69DF" w14:textId="77777777" w:rsidR="001A28DA" w:rsidRPr="001A34AB" w:rsidRDefault="008467DA" w:rsidP="00DB6A3D">
      <w:pPr>
        <w:rPr>
          <w:rFonts w:cs="Arial"/>
          <w:lang w:val="ca-ES"/>
        </w:rPr>
      </w:pPr>
      <w:r>
        <w:rPr>
          <w:b/>
          <w:lang w:val="ca-ES"/>
        </w:rPr>
        <w:t>PLÀNOL</w:t>
      </w:r>
      <w:r w:rsidR="00DB6A3D" w:rsidRPr="001A34AB">
        <w:rPr>
          <w:rFonts w:cs="Arial"/>
          <w:b/>
          <w:lang w:val="ca-ES"/>
        </w:rPr>
        <w:t xml:space="preserve">  5</w:t>
      </w:r>
      <w:r w:rsidR="00087E4C" w:rsidRPr="001A34AB">
        <w:rPr>
          <w:rFonts w:cs="Arial"/>
          <w:b/>
          <w:lang w:val="ca-ES"/>
        </w:rPr>
        <w:t xml:space="preserve"> - </w:t>
      </w:r>
      <w:r w:rsidR="00DB6A3D" w:rsidRPr="001A34AB">
        <w:rPr>
          <w:rFonts w:cs="Arial"/>
          <w:lang w:val="ca-ES"/>
        </w:rPr>
        <w:t>“</w:t>
      </w:r>
      <w:r w:rsidR="00566273" w:rsidRPr="001A34AB">
        <w:rPr>
          <w:rFonts w:cs="Arial"/>
          <w:lang w:val="ca-ES"/>
        </w:rPr>
        <w:t xml:space="preserve">SERVEIS I EQUIPAMENTS </w:t>
      </w:r>
      <w:r w:rsidR="00DB6A3D" w:rsidRPr="001A34AB">
        <w:rPr>
          <w:rFonts w:cs="Arial"/>
          <w:lang w:val="ca-ES"/>
        </w:rPr>
        <w:t xml:space="preserve"> </w:t>
      </w:r>
      <w:r>
        <w:rPr>
          <w:rFonts w:cs="Arial"/>
          <w:lang w:val="ca-ES"/>
        </w:rPr>
        <w:t>A</w:t>
      </w:r>
      <w:r w:rsidR="00566273" w:rsidRPr="001A34AB">
        <w:rPr>
          <w:rFonts w:cs="Arial"/>
          <w:lang w:val="ca-ES"/>
        </w:rPr>
        <w:t>L TERME MUNICIPAL</w:t>
      </w:r>
      <w:r w:rsidR="00DB6A3D" w:rsidRPr="001A34AB">
        <w:rPr>
          <w:rFonts w:cs="Arial"/>
          <w:lang w:val="ca-ES"/>
        </w:rPr>
        <w:t>”</w:t>
      </w:r>
      <w:r w:rsidR="001D5B92" w:rsidRPr="001A34AB">
        <w:rPr>
          <w:rFonts w:cs="Arial"/>
          <w:lang w:val="ca-ES"/>
        </w:rPr>
        <w:t xml:space="preserve"> </w:t>
      </w:r>
    </w:p>
    <w:p w14:paraId="27B968E1" w14:textId="77777777" w:rsidR="00566273" w:rsidRPr="001A34AB" w:rsidRDefault="001D5B92" w:rsidP="001A28DA">
      <w:pPr>
        <w:pStyle w:val="Subttulo"/>
        <w:rPr>
          <w:lang w:val="ca-ES"/>
        </w:rPr>
      </w:pPr>
      <w:r w:rsidRPr="001A34AB">
        <w:rPr>
          <w:lang w:val="ca-ES"/>
        </w:rPr>
        <w:t>(es realitzaren punts mapes, com siguen necessaris)</w:t>
      </w:r>
    </w:p>
    <w:p w14:paraId="0EF9438D" w14:textId="77777777" w:rsidR="00566273" w:rsidRPr="001A34AB" w:rsidRDefault="00566273" w:rsidP="00DB6A3D">
      <w:pPr>
        <w:rPr>
          <w:rFonts w:cs="Arial"/>
          <w:lang w:val="ca-ES"/>
        </w:rPr>
      </w:pPr>
    </w:p>
    <w:p w14:paraId="0BA13A76" w14:textId="77777777" w:rsidR="001A28DA" w:rsidRPr="001A34AB" w:rsidRDefault="008467DA" w:rsidP="001D5B92">
      <w:pPr>
        <w:rPr>
          <w:rFonts w:cs="Arial"/>
          <w:lang w:val="ca-ES"/>
        </w:rPr>
      </w:pPr>
      <w:r>
        <w:rPr>
          <w:b/>
          <w:lang w:val="ca-ES"/>
        </w:rPr>
        <w:t>PLÀNOL</w:t>
      </w:r>
      <w:r w:rsidR="00566273" w:rsidRPr="001A34AB">
        <w:rPr>
          <w:rFonts w:cs="Arial"/>
          <w:b/>
          <w:lang w:val="ca-ES"/>
        </w:rPr>
        <w:t xml:space="preserve">  6</w:t>
      </w:r>
      <w:r w:rsidR="00087E4C" w:rsidRPr="001A34AB">
        <w:rPr>
          <w:rFonts w:cs="Arial"/>
          <w:b/>
          <w:lang w:val="ca-ES"/>
        </w:rPr>
        <w:t xml:space="preserve"> - </w:t>
      </w:r>
      <w:r w:rsidR="00DB6A3D" w:rsidRPr="001A34AB">
        <w:rPr>
          <w:rFonts w:cs="Arial"/>
          <w:lang w:val="ca-ES"/>
        </w:rPr>
        <w:t>“</w:t>
      </w:r>
      <w:r w:rsidR="00566273" w:rsidRPr="001A34AB">
        <w:rPr>
          <w:rFonts w:cs="Arial"/>
          <w:lang w:val="ca-ES"/>
        </w:rPr>
        <w:t xml:space="preserve">SERVEIS I EQUIPAMENTS </w:t>
      </w:r>
      <w:r>
        <w:rPr>
          <w:rFonts w:cs="Arial"/>
          <w:lang w:val="ca-ES"/>
        </w:rPr>
        <w:t>A</w:t>
      </w:r>
      <w:r w:rsidR="001D5B92" w:rsidRPr="001A34AB">
        <w:rPr>
          <w:rFonts w:cs="Arial"/>
          <w:lang w:val="ca-ES"/>
        </w:rPr>
        <w:t>LS</w:t>
      </w:r>
      <w:r w:rsidR="00566273" w:rsidRPr="001A34AB">
        <w:rPr>
          <w:rFonts w:cs="Arial"/>
          <w:lang w:val="ca-ES"/>
        </w:rPr>
        <w:t xml:space="preserve"> </w:t>
      </w:r>
      <w:r w:rsidRPr="001A34AB">
        <w:rPr>
          <w:rFonts w:cs="Arial"/>
          <w:lang w:val="ca-ES"/>
        </w:rPr>
        <w:t>NUCLIS</w:t>
      </w:r>
      <w:r w:rsidR="00DB6A3D" w:rsidRPr="001A34AB">
        <w:rPr>
          <w:rFonts w:cs="Arial"/>
          <w:lang w:val="ca-ES"/>
        </w:rPr>
        <w:t>”</w:t>
      </w:r>
      <w:r w:rsidR="001D5B92" w:rsidRPr="001A34AB">
        <w:rPr>
          <w:rFonts w:cs="Arial"/>
          <w:lang w:val="ca-ES"/>
        </w:rPr>
        <w:t xml:space="preserve"> </w:t>
      </w:r>
    </w:p>
    <w:p w14:paraId="434C8A39" w14:textId="77777777" w:rsidR="001D5B92" w:rsidRPr="001A34AB" w:rsidRDefault="001D5B92" w:rsidP="001A28DA">
      <w:pPr>
        <w:pStyle w:val="Subttulo"/>
        <w:rPr>
          <w:lang w:val="ca-ES"/>
        </w:rPr>
      </w:pPr>
      <w:r w:rsidRPr="001A34AB">
        <w:rPr>
          <w:lang w:val="ca-ES"/>
        </w:rPr>
        <w:t>(es realitzaren punts mapes, com siguen necessaris)</w:t>
      </w:r>
    </w:p>
    <w:p w14:paraId="6A5F7FE0" w14:textId="77777777" w:rsidR="00566273" w:rsidRPr="001A34AB" w:rsidRDefault="00566273" w:rsidP="00DB6A3D">
      <w:pPr>
        <w:rPr>
          <w:rFonts w:cs="Arial"/>
          <w:lang w:val="ca-ES"/>
        </w:rPr>
      </w:pPr>
    </w:p>
    <w:p w14:paraId="6CB9A60A" w14:textId="77777777" w:rsidR="001A28DA" w:rsidRPr="001A34AB" w:rsidRDefault="008467DA" w:rsidP="001D5B92">
      <w:pPr>
        <w:tabs>
          <w:tab w:val="num" w:pos="720"/>
        </w:tabs>
        <w:rPr>
          <w:rFonts w:cs="Arial"/>
          <w:lang w:val="ca-ES"/>
        </w:rPr>
      </w:pPr>
      <w:r>
        <w:rPr>
          <w:b/>
          <w:lang w:val="ca-ES"/>
        </w:rPr>
        <w:t>PLÀNOL</w:t>
      </w:r>
      <w:r w:rsidRPr="001A34AB">
        <w:rPr>
          <w:rFonts w:cs="Arial"/>
          <w:b/>
          <w:lang w:val="ca-ES"/>
        </w:rPr>
        <w:t xml:space="preserve"> </w:t>
      </w:r>
      <w:r w:rsidR="001D5B92" w:rsidRPr="001A34AB">
        <w:rPr>
          <w:rFonts w:cs="Arial"/>
          <w:b/>
          <w:lang w:val="ca-ES"/>
        </w:rPr>
        <w:t>7</w:t>
      </w:r>
      <w:r w:rsidR="00087E4C" w:rsidRPr="001A34AB">
        <w:rPr>
          <w:rFonts w:cs="Arial"/>
          <w:b/>
          <w:lang w:val="ca-ES"/>
        </w:rPr>
        <w:t xml:space="preserve"> - </w:t>
      </w:r>
      <w:r w:rsidR="00DB6A3D" w:rsidRPr="001A34AB">
        <w:rPr>
          <w:rFonts w:cs="Arial"/>
          <w:lang w:val="ca-ES"/>
        </w:rPr>
        <w:t>“</w:t>
      </w:r>
      <w:r w:rsidR="001D5B92" w:rsidRPr="001A34AB">
        <w:rPr>
          <w:rFonts w:cs="Arial"/>
          <w:lang w:val="ca-ES"/>
        </w:rPr>
        <w:t>MAPES DE RISCOS EN EL TERME MUNICIPAL</w:t>
      </w:r>
      <w:r w:rsidR="00DB6A3D" w:rsidRPr="001A34AB">
        <w:rPr>
          <w:rFonts w:cs="Arial"/>
          <w:lang w:val="ca-ES"/>
        </w:rPr>
        <w:t>”</w:t>
      </w:r>
    </w:p>
    <w:p w14:paraId="2923BC87" w14:textId="77777777" w:rsidR="001D5B92" w:rsidRPr="001A34AB" w:rsidRDefault="001D5B92" w:rsidP="001A28DA">
      <w:pPr>
        <w:pStyle w:val="Subttulo"/>
        <w:rPr>
          <w:lang w:val="ca-ES"/>
        </w:rPr>
      </w:pPr>
      <w:r w:rsidRPr="001A34AB">
        <w:rPr>
          <w:lang w:val="ca-ES"/>
        </w:rPr>
        <w:t xml:space="preserve">(S'elaboraren els mapes dels diferents </w:t>
      </w:r>
      <w:r w:rsidR="00461390" w:rsidRPr="001A34AB">
        <w:rPr>
          <w:lang w:val="ca-ES"/>
        </w:rPr>
        <w:t xml:space="preserve">riscos </w:t>
      </w:r>
      <w:r w:rsidRPr="001A34AB">
        <w:rPr>
          <w:lang w:val="ca-ES"/>
        </w:rPr>
        <w:t>que afecten</w:t>
      </w:r>
      <w:r w:rsidR="008467DA">
        <w:rPr>
          <w:lang w:val="ca-ES"/>
        </w:rPr>
        <w:t xml:space="preserve"> e</w:t>
      </w:r>
      <w:r w:rsidR="00461390" w:rsidRPr="001A34AB">
        <w:rPr>
          <w:lang w:val="ca-ES"/>
        </w:rPr>
        <w:t>l terme municipal</w:t>
      </w:r>
      <w:r w:rsidR="00621A66" w:rsidRPr="001A34AB">
        <w:rPr>
          <w:lang w:val="ca-ES"/>
        </w:rPr>
        <w:t>;</w:t>
      </w:r>
      <w:r w:rsidRPr="001A34AB">
        <w:rPr>
          <w:lang w:val="ca-ES"/>
        </w:rPr>
        <w:t xml:space="preserve"> </w:t>
      </w:r>
      <w:r w:rsidR="008467DA" w:rsidRPr="001A34AB">
        <w:rPr>
          <w:lang w:val="ca-ES"/>
        </w:rPr>
        <w:t>s’inclouran</w:t>
      </w:r>
      <w:r w:rsidR="00621A66" w:rsidRPr="001A34AB">
        <w:rPr>
          <w:lang w:val="ca-ES"/>
        </w:rPr>
        <w:t xml:space="preserve"> els nuclis de població i </w:t>
      </w:r>
      <w:r w:rsidR="00461390" w:rsidRPr="001A34AB">
        <w:rPr>
          <w:lang w:val="ca-ES"/>
        </w:rPr>
        <w:t>les principals vies de comunicació</w:t>
      </w:r>
      <w:r w:rsidR="000D5918" w:rsidRPr="001A34AB">
        <w:rPr>
          <w:lang w:val="ca-ES"/>
        </w:rPr>
        <w:t>. Els mapes inclouran segons cada cas</w:t>
      </w:r>
      <w:r w:rsidRPr="001A34AB">
        <w:rPr>
          <w:lang w:val="ca-ES"/>
        </w:rPr>
        <w:t>:</w:t>
      </w:r>
    </w:p>
    <w:p w14:paraId="5B045A49" w14:textId="77777777" w:rsidR="000D5918" w:rsidRPr="001A34AB" w:rsidRDefault="001A28DA" w:rsidP="001A28DA">
      <w:pPr>
        <w:pStyle w:val="Subttulo"/>
        <w:rPr>
          <w:lang w:val="ca-ES"/>
        </w:rPr>
      </w:pPr>
      <w:r w:rsidRPr="001A34AB">
        <w:rPr>
          <w:lang w:val="ca-ES"/>
        </w:rPr>
        <w:t xml:space="preserve">- </w:t>
      </w:r>
      <w:r w:rsidR="001D5B92" w:rsidRPr="001A34AB">
        <w:rPr>
          <w:lang w:val="ca-ES"/>
        </w:rPr>
        <w:t>Risc d'incendis: inclourà la</w:t>
      </w:r>
      <w:r w:rsidR="008467DA">
        <w:rPr>
          <w:lang w:val="ca-ES"/>
        </w:rPr>
        <w:t xml:space="preserve"> </w:t>
      </w:r>
      <w:r w:rsidR="008467DA" w:rsidRPr="001A34AB">
        <w:rPr>
          <w:lang w:val="ca-ES"/>
        </w:rPr>
        <w:t>cartografia</w:t>
      </w:r>
      <w:r w:rsidR="00461390" w:rsidRPr="001A34AB">
        <w:rPr>
          <w:lang w:val="ca-ES"/>
        </w:rPr>
        <w:t xml:space="preserve"> de la superfície forestal</w:t>
      </w:r>
      <w:r w:rsidR="008467DA">
        <w:rPr>
          <w:lang w:val="ca-ES"/>
        </w:rPr>
        <w:t xml:space="preserve"> segons el </w:t>
      </w:r>
      <w:r w:rsidR="001D5B92" w:rsidRPr="001A34AB">
        <w:rPr>
          <w:lang w:val="ca-ES"/>
        </w:rPr>
        <w:t>PATFOR, les zones sensibles al risc (zones d'esplai en entorn forestal, zones d'interfície urbà-forestal</w:t>
      </w:r>
      <w:r w:rsidR="000D5918" w:rsidRPr="001A34AB">
        <w:rPr>
          <w:lang w:val="ca-ES"/>
        </w:rPr>
        <w:t xml:space="preserve">, </w:t>
      </w:r>
      <w:proofErr w:type="spellStart"/>
      <w:r w:rsidR="000D5918" w:rsidRPr="001A34AB">
        <w:rPr>
          <w:lang w:val="ca-ES"/>
        </w:rPr>
        <w:t>etc</w:t>
      </w:r>
      <w:proofErr w:type="spellEnd"/>
      <w:r w:rsidR="000D5918" w:rsidRPr="001A34AB">
        <w:rPr>
          <w:lang w:val="ca-ES"/>
        </w:rPr>
        <w:t>) i les infraestructures de prevenció i extinció (àrees tallafocs, depòsits d'extinció, hidrants…)</w:t>
      </w:r>
    </w:p>
    <w:p w14:paraId="51089B27" w14:textId="77777777" w:rsidR="00C53029" w:rsidRPr="001A34AB" w:rsidRDefault="001A28DA" w:rsidP="001A28DA">
      <w:pPr>
        <w:pStyle w:val="Subttulo"/>
        <w:rPr>
          <w:lang w:val="ca-ES"/>
        </w:rPr>
      </w:pPr>
      <w:r w:rsidRPr="001A34AB">
        <w:rPr>
          <w:lang w:val="ca-ES"/>
        </w:rPr>
        <w:t xml:space="preserve">- </w:t>
      </w:r>
      <w:r w:rsidR="00E1746D">
        <w:rPr>
          <w:lang w:val="ca-ES"/>
        </w:rPr>
        <w:t>Risc</w:t>
      </w:r>
      <w:r w:rsidR="008467DA">
        <w:rPr>
          <w:lang w:val="ca-ES"/>
        </w:rPr>
        <w:t xml:space="preserve"> </w:t>
      </w:r>
      <w:r w:rsidR="00461390" w:rsidRPr="001A34AB">
        <w:rPr>
          <w:lang w:val="ca-ES"/>
        </w:rPr>
        <w:t>d'inundacions</w:t>
      </w:r>
      <w:r w:rsidR="000D5918" w:rsidRPr="001A34AB">
        <w:rPr>
          <w:lang w:val="ca-ES"/>
        </w:rPr>
        <w:t>: inclourà la cartografia de la</w:t>
      </w:r>
      <w:r w:rsidR="008467DA">
        <w:rPr>
          <w:lang w:val="ca-ES"/>
        </w:rPr>
        <w:t xml:space="preserve"> superfície afectada segons el </w:t>
      </w:r>
      <w:r w:rsidR="000D5918" w:rsidRPr="001A34AB">
        <w:rPr>
          <w:lang w:val="ca-ES"/>
        </w:rPr>
        <w:t>PATRICOVA, les zones amb problemes locals d'inundació, les zones d'afecció en cas de trencament de preses</w:t>
      </w:r>
      <w:r w:rsidR="00C53029" w:rsidRPr="001A34AB">
        <w:rPr>
          <w:lang w:val="ca-ES"/>
        </w:rPr>
        <w:t xml:space="preserve">, els possibles talls en les vies de comunicació i els itineraris alternatius, </w:t>
      </w:r>
      <w:proofErr w:type="spellStart"/>
      <w:r w:rsidR="00C53029" w:rsidRPr="001A34AB">
        <w:rPr>
          <w:lang w:val="ca-ES"/>
        </w:rPr>
        <w:t>etc</w:t>
      </w:r>
      <w:proofErr w:type="spellEnd"/>
      <w:r w:rsidR="00C53029" w:rsidRPr="001A34AB">
        <w:rPr>
          <w:lang w:val="ca-ES"/>
        </w:rPr>
        <w:t>)</w:t>
      </w:r>
    </w:p>
    <w:p w14:paraId="523511F1" w14:textId="77777777" w:rsidR="00C53029" w:rsidRPr="001A34AB" w:rsidRDefault="001A28DA" w:rsidP="001A28DA">
      <w:pPr>
        <w:pStyle w:val="Subttulo"/>
        <w:rPr>
          <w:lang w:val="ca-ES"/>
        </w:rPr>
      </w:pPr>
      <w:r w:rsidRPr="001A34AB">
        <w:rPr>
          <w:lang w:val="ca-ES"/>
        </w:rPr>
        <w:t xml:space="preserve">- </w:t>
      </w:r>
      <w:r w:rsidR="00C53029" w:rsidRPr="001A34AB">
        <w:rPr>
          <w:lang w:val="ca-ES"/>
        </w:rPr>
        <w:t>Risc en el transport de</w:t>
      </w:r>
      <w:r w:rsidR="00461390" w:rsidRPr="001A34AB">
        <w:rPr>
          <w:lang w:val="ca-ES"/>
        </w:rPr>
        <w:t xml:space="preserve"> mercaderies perilloses (incloent les gasolineres)</w:t>
      </w:r>
      <w:r w:rsidR="00C53029" w:rsidRPr="001A34AB">
        <w:rPr>
          <w:lang w:val="ca-ES"/>
        </w:rPr>
        <w:t>, segons el que estableix el Pla Especial</w:t>
      </w:r>
    </w:p>
    <w:p w14:paraId="58FE1E2B" w14:textId="77777777" w:rsidR="00C53029" w:rsidRPr="001A34AB" w:rsidRDefault="001A28DA" w:rsidP="001A28DA">
      <w:pPr>
        <w:pStyle w:val="Subttulo"/>
        <w:rPr>
          <w:lang w:val="ca-ES"/>
        </w:rPr>
      </w:pPr>
      <w:r w:rsidRPr="001A34AB">
        <w:rPr>
          <w:lang w:val="ca-ES"/>
        </w:rPr>
        <w:lastRenderedPageBreak/>
        <w:t xml:space="preserve">- </w:t>
      </w:r>
      <w:r w:rsidR="00C53029" w:rsidRPr="001A34AB">
        <w:rPr>
          <w:lang w:val="ca-ES"/>
        </w:rPr>
        <w:t xml:space="preserve">Risc d'accidents greus en empreses afectades pel RD </w:t>
      </w:r>
      <w:r w:rsidR="00F97141" w:rsidRPr="001A34AB">
        <w:rPr>
          <w:lang w:val="ca-ES"/>
        </w:rPr>
        <w:t>840/2015</w:t>
      </w:r>
      <w:r w:rsidR="00461390" w:rsidRPr="001A34AB">
        <w:rPr>
          <w:lang w:val="ca-ES"/>
        </w:rPr>
        <w:t xml:space="preserve">, </w:t>
      </w:r>
      <w:r w:rsidR="00C53029" w:rsidRPr="001A34AB">
        <w:rPr>
          <w:lang w:val="ca-ES"/>
        </w:rPr>
        <w:t xml:space="preserve">incloent les </w:t>
      </w:r>
      <w:r w:rsidR="00461390" w:rsidRPr="001A34AB">
        <w:rPr>
          <w:lang w:val="ca-ES"/>
        </w:rPr>
        <w:t xml:space="preserve">zones d'intervenció d'accidents greus (segons els plans especials i d'emergència exterior) </w:t>
      </w:r>
    </w:p>
    <w:p w14:paraId="27D84CBC" w14:textId="77777777" w:rsidR="00461390" w:rsidRPr="001A34AB" w:rsidRDefault="001A28DA" w:rsidP="001A28DA">
      <w:pPr>
        <w:pStyle w:val="Subttulo"/>
        <w:rPr>
          <w:lang w:val="ca-ES"/>
        </w:rPr>
      </w:pPr>
      <w:r w:rsidRPr="001A34AB">
        <w:rPr>
          <w:lang w:val="ca-ES"/>
        </w:rPr>
        <w:t xml:space="preserve">- </w:t>
      </w:r>
      <w:r w:rsidR="00C53029" w:rsidRPr="001A34AB">
        <w:rPr>
          <w:lang w:val="ca-ES"/>
        </w:rPr>
        <w:t>R</w:t>
      </w:r>
      <w:r w:rsidR="00461390" w:rsidRPr="001A34AB">
        <w:rPr>
          <w:lang w:val="ca-ES"/>
        </w:rPr>
        <w:t>i</w:t>
      </w:r>
      <w:r w:rsidR="008467DA">
        <w:rPr>
          <w:lang w:val="ca-ES"/>
        </w:rPr>
        <w:t>sc</w:t>
      </w:r>
      <w:r w:rsidR="00461390" w:rsidRPr="001A34AB">
        <w:rPr>
          <w:lang w:val="ca-ES"/>
        </w:rPr>
        <w:t xml:space="preserve"> de nevades (marcar les corbes de nivell de 400 i </w:t>
      </w:r>
      <w:smartTag w:uri="urn:schemas-microsoft-com:office:smarttags" w:element="metricconverter">
        <w:smartTagPr>
          <w:attr w:name="ProductID" w:val="800 m"/>
        </w:smartTagPr>
        <w:r w:rsidR="00461390" w:rsidRPr="001A34AB">
          <w:rPr>
            <w:lang w:val="ca-ES"/>
          </w:rPr>
          <w:t>800 m</w:t>
        </w:r>
      </w:smartTag>
      <w:r w:rsidR="00461390" w:rsidRPr="001A34AB">
        <w:rPr>
          <w:lang w:val="ca-ES"/>
        </w:rPr>
        <w:t>).</w:t>
      </w:r>
    </w:p>
    <w:p w14:paraId="30049E77" w14:textId="77777777" w:rsidR="00621A66" w:rsidRPr="001A34AB" w:rsidRDefault="00621A66" w:rsidP="001A28DA">
      <w:pPr>
        <w:pStyle w:val="Subttulo"/>
        <w:rPr>
          <w:lang w:val="ca-ES"/>
        </w:rPr>
      </w:pPr>
      <w:r w:rsidRPr="001A34AB">
        <w:rPr>
          <w:lang w:val="ca-ES"/>
        </w:rPr>
        <w:t>Altres riscos</w:t>
      </w:r>
    </w:p>
    <w:sectPr w:rsidR="00621A66" w:rsidRPr="001A34AB" w:rsidSect="003C5772">
      <w:headerReference w:type="default" r:id="rId20"/>
      <w:footerReference w:type="default" r:id="rId21"/>
      <w:pgSz w:w="11906" w:h="16838" w:code="9"/>
      <w:pgMar w:top="1985"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1D0BA" w14:textId="77777777" w:rsidR="00C76D08" w:rsidRDefault="00C76D08">
      <w:r>
        <w:separator/>
      </w:r>
    </w:p>
  </w:endnote>
  <w:endnote w:type="continuationSeparator" w:id="0">
    <w:p w14:paraId="6D5A8AF1" w14:textId="77777777" w:rsidR="00C76D08" w:rsidRDefault="00C7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8D1D7" w14:textId="77777777" w:rsidR="00D22DF5" w:rsidRPr="00AC781A" w:rsidRDefault="00D22DF5" w:rsidP="00AC781A">
    <w:pPr>
      <w:pStyle w:val="Piedepgina"/>
      <w:jc w:val="left"/>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8728" w14:textId="262475D0" w:rsidR="00D22DF5" w:rsidRPr="00F05327" w:rsidRDefault="00D22DF5" w:rsidP="00F0532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4B94" w14:textId="77777777" w:rsidR="00F05327" w:rsidRPr="008467DA" w:rsidRDefault="00F05327" w:rsidP="00711813">
    <w:pPr>
      <w:pStyle w:val="Piedepgina"/>
      <w:pBdr>
        <w:top w:val="single" w:sz="4" w:space="1" w:color="auto"/>
      </w:pBdr>
      <w:tabs>
        <w:tab w:val="clear" w:pos="4252"/>
        <w:tab w:val="clear" w:pos="8504"/>
        <w:tab w:val="center" w:pos="4820"/>
        <w:tab w:val="right" w:pos="9639"/>
      </w:tabs>
      <w:jc w:val="left"/>
      <w:rPr>
        <w:b w:val="0"/>
        <w:i w:val="0"/>
        <w:color w:val="5F497A"/>
        <w:lang w:val="ca-ES"/>
      </w:rPr>
    </w:pPr>
    <w:r w:rsidRPr="008467DA">
      <w:rPr>
        <w:b w:val="0"/>
        <w:i w:val="0"/>
        <w:color w:val="5F497A"/>
        <w:lang w:val="ca-ES"/>
      </w:rPr>
      <w:t xml:space="preserve">PTM de </w:t>
    </w:r>
    <w:r w:rsidRPr="008467DA">
      <w:rPr>
        <w:b w:val="0"/>
        <w:i w:val="0"/>
        <w:color w:val="943634"/>
        <w:lang w:val="ca-ES"/>
      </w:rPr>
      <w:t>&lt;nom&gt;</w:t>
    </w:r>
    <w:r w:rsidRPr="008467DA">
      <w:rPr>
        <w:i w:val="0"/>
        <w:color w:val="5F497A"/>
        <w:lang w:val="ca-ES"/>
      </w:rPr>
      <w:tab/>
    </w:r>
    <w:r w:rsidRPr="008467DA">
      <w:rPr>
        <w:i w:val="0"/>
        <w:color w:val="5F497A"/>
        <w:lang w:val="ca-ES"/>
      </w:rPr>
      <w:tab/>
    </w:r>
    <w:r w:rsidRPr="008467DA">
      <w:rPr>
        <w:b w:val="0"/>
        <w:i w:val="0"/>
        <w:color w:val="5F497A"/>
        <w:lang w:val="ca-ES"/>
      </w:rPr>
      <w:t>Sumari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F0F4" w14:textId="77777777" w:rsidR="00D22DF5" w:rsidRPr="008467DA" w:rsidRDefault="00D22DF5" w:rsidP="00711813">
    <w:pPr>
      <w:pStyle w:val="Piedepgina"/>
      <w:pBdr>
        <w:top w:val="single" w:sz="4" w:space="1" w:color="auto"/>
      </w:pBdr>
      <w:tabs>
        <w:tab w:val="clear" w:pos="4252"/>
        <w:tab w:val="clear" w:pos="8504"/>
        <w:tab w:val="center" w:pos="4820"/>
        <w:tab w:val="right" w:pos="9639"/>
      </w:tabs>
      <w:jc w:val="left"/>
      <w:rPr>
        <w:b w:val="0"/>
        <w:i w:val="0"/>
        <w:color w:val="5F497A"/>
        <w:lang w:val="ca-ES"/>
      </w:rPr>
    </w:pPr>
    <w:r w:rsidRPr="008467DA">
      <w:rPr>
        <w:b w:val="0"/>
        <w:i w:val="0"/>
        <w:color w:val="5F497A"/>
        <w:lang w:val="ca-ES"/>
      </w:rPr>
      <w:t>PTM de &lt;nom&gt;</w:t>
    </w:r>
    <w:r w:rsidRPr="008467DA">
      <w:rPr>
        <w:i w:val="0"/>
        <w:color w:val="5F497A"/>
        <w:lang w:val="ca-ES"/>
      </w:rPr>
      <w:tab/>
      <w:t xml:space="preserve">- </w:t>
    </w:r>
    <w:r w:rsidRPr="008467DA">
      <w:rPr>
        <w:rStyle w:val="Nmerodepgina"/>
        <w:i w:val="0"/>
        <w:color w:val="5F497A"/>
        <w:lang w:val="ca-ES"/>
      </w:rPr>
      <w:fldChar w:fldCharType="begin"/>
    </w:r>
    <w:r w:rsidRPr="008467DA">
      <w:rPr>
        <w:rStyle w:val="Nmerodepgina"/>
        <w:i w:val="0"/>
        <w:color w:val="5F497A"/>
        <w:lang w:val="ca-ES"/>
      </w:rPr>
      <w:instrText xml:space="preserve"> PAGE </w:instrText>
    </w:r>
    <w:r w:rsidRPr="008467DA">
      <w:rPr>
        <w:rStyle w:val="Nmerodepgina"/>
        <w:i w:val="0"/>
        <w:color w:val="5F497A"/>
        <w:lang w:val="ca-ES"/>
      </w:rPr>
      <w:fldChar w:fldCharType="separate"/>
    </w:r>
    <w:r w:rsidR="007C796D">
      <w:rPr>
        <w:rStyle w:val="Nmerodepgina"/>
        <w:i w:val="0"/>
        <w:noProof/>
        <w:color w:val="5F497A"/>
        <w:lang w:val="ca-ES"/>
      </w:rPr>
      <w:t>34</w:t>
    </w:r>
    <w:r w:rsidRPr="008467DA">
      <w:rPr>
        <w:rStyle w:val="Nmerodepgina"/>
        <w:i w:val="0"/>
        <w:color w:val="5F497A"/>
        <w:lang w:val="ca-ES"/>
      </w:rPr>
      <w:fldChar w:fldCharType="end"/>
    </w:r>
    <w:r w:rsidRPr="008467DA">
      <w:rPr>
        <w:rStyle w:val="Nmerodepgina"/>
        <w:i w:val="0"/>
        <w:color w:val="5F497A"/>
        <w:lang w:val="ca-ES"/>
      </w:rPr>
      <w:t>-</w:t>
    </w:r>
    <w:r w:rsidRPr="008467DA">
      <w:rPr>
        <w:i w:val="0"/>
        <w:color w:val="5F497A"/>
        <w:lang w:val="ca-ES"/>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6202" w14:textId="0097EE62" w:rsidR="00D22DF5" w:rsidRPr="008467DA" w:rsidRDefault="00D22DF5" w:rsidP="00711813">
    <w:pPr>
      <w:pStyle w:val="Piedepgina"/>
      <w:pBdr>
        <w:top w:val="single" w:sz="4" w:space="1" w:color="auto"/>
      </w:pBdr>
      <w:tabs>
        <w:tab w:val="clear" w:pos="4252"/>
        <w:tab w:val="clear" w:pos="8504"/>
        <w:tab w:val="center" w:pos="4820"/>
        <w:tab w:val="right" w:pos="9639"/>
      </w:tabs>
      <w:jc w:val="left"/>
      <w:rPr>
        <w:b w:val="0"/>
        <w:i w:val="0"/>
        <w:color w:val="5F497A"/>
        <w:lang w:val="ca-ES"/>
      </w:rPr>
    </w:pPr>
    <w:r w:rsidRPr="008467DA">
      <w:rPr>
        <w:b w:val="0"/>
        <w:i w:val="0"/>
        <w:color w:val="5F497A"/>
        <w:lang w:val="ca-ES"/>
      </w:rPr>
      <w:t>PTM de</w:t>
    </w:r>
    <w:r w:rsidRPr="008467DA">
      <w:rPr>
        <w:i w:val="0"/>
        <w:color w:val="5F497A"/>
        <w:lang w:val="ca-ES"/>
      </w:rPr>
      <w:t xml:space="preserve"> </w:t>
    </w:r>
    <w:r w:rsidRPr="008467DA">
      <w:rPr>
        <w:i w:val="0"/>
        <w:color w:val="5F497A"/>
        <w:lang w:val="ca-ES"/>
      </w:rPr>
      <w:fldChar w:fldCharType="begin"/>
    </w:r>
    <w:r w:rsidRPr="008467DA">
      <w:rPr>
        <w:i w:val="0"/>
        <w:color w:val="5F497A"/>
        <w:lang w:val="ca-ES"/>
      </w:rPr>
      <w:instrText xml:space="preserve"> MERGEFIELD "NOMBRE" </w:instrText>
    </w:r>
    <w:r w:rsidRPr="008467DA">
      <w:rPr>
        <w:i w:val="0"/>
        <w:color w:val="5F497A"/>
        <w:lang w:val="ca-ES"/>
      </w:rPr>
      <w:fldChar w:fldCharType="separate"/>
    </w:r>
    <w:r w:rsidRPr="008467DA">
      <w:rPr>
        <w:i w:val="0"/>
        <w:noProof/>
        <w:color w:val="5F497A"/>
        <w:lang w:val="ca-ES"/>
      </w:rPr>
      <w:t>«NOM»</w:t>
    </w:r>
    <w:r w:rsidRPr="008467DA">
      <w:rPr>
        <w:i w:val="0"/>
        <w:color w:val="5F497A"/>
        <w:lang w:val="ca-ES"/>
      </w:rPr>
      <w:fldChar w:fldCharType="end"/>
    </w:r>
    <w:r w:rsidRPr="008467DA">
      <w:rPr>
        <w:i w:val="0"/>
        <w:color w:val="5F497A"/>
        <w:lang w:val="ca-ES"/>
      </w:rPr>
      <w:tab/>
      <w:t xml:space="preserve">- </w:t>
    </w:r>
    <w:r w:rsidRPr="008467DA">
      <w:rPr>
        <w:rStyle w:val="Nmerodepgina"/>
        <w:i w:val="0"/>
        <w:color w:val="5F497A"/>
        <w:lang w:val="ca-ES"/>
      </w:rPr>
      <w:fldChar w:fldCharType="begin"/>
    </w:r>
    <w:r w:rsidRPr="008467DA">
      <w:rPr>
        <w:rStyle w:val="Nmerodepgina"/>
        <w:i w:val="0"/>
        <w:color w:val="5F497A"/>
        <w:lang w:val="ca-ES"/>
      </w:rPr>
      <w:instrText xml:space="preserve"> PAGE </w:instrText>
    </w:r>
    <w:r w:rsidRPr="008467DA">
      <w:rPr>
        <w:rStyle w:val="Nmerodepgina"/>
        <w:i w:val="0"/>
        <w:color w:val="5F497A"/>
        <w:lang w:val="ca-ES"/>
      </w:rPr>
      <w:fldChar w:fldCharType="separate"/>
    </w:r>
    <w:r w:rsidR="007C796D">
      <w:rPr>
        <w:rStyle w:val="Nmerodepgina"/>
        <w:i w:val="0"/>
        <w:noProof/>
        <w:color w:val="5F497A"/>
        <w:lang w:val="ca-ES"/>
      </w:rPr>
      <w:t>2</w:t>
    </w:r>
    <w:r w:rsidRPr="008467DA">
      <w:rPr>
        <w:rStyle w:val="Nmerodepgina"/>
        <w:i w:val="0"/>
        <w:color w:val="5F497A"/>
        <w:lang w:val="ca-ES"/>
      </w:rPr>
      <w:fldChar w:fldCharType="end"/>
    </w:r>
    <w:r w:rsidRPr="008467DA">
      <w:rPr>
        <w:rStyle w:val="Nmerodepgina"/>
        <w:i w:val="0"/>
        <w:color w:val="5F497A"/>
        <w:lang w:val="ca-ES"/>
      </w:rPr>
      <w:t>-</w:t>
    </w:r>
    <w:r w:rsidRPr="008467DA">
      <w:rPr>
        <w:i w:val="0"/>
        <w:color w:val="5F497A"/>
        <w:lang w:val="ca-ES"/>
      </w:rPr>
      <w:tab/>
    </w:r>
    <w:r w:rsidR="0013532D">
      <w:rPr>
        <w:b w:val="0"/>
        <w:i w:val="0"/>
        <w:color w:val="5F497A"/>
        <w:lang w:val="ca-ES"/>
      </w:rPr>
      <w:t>ANNEXES</w:t>
    </w:r>
    <w:r w:rsidRPr="008467DA">
      <w:rPr>
        <w:b w:val="0"/>
        <w:i w:val="0"/>
        <w:color w:val="5F497A"/>
        <w:lang w:val="ca-ES"/>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5225" w14:textId="5745139C" w:rsidR="00D22DF5" w:rsidRPr="003E4BA6" w:rsidRDefault="00D22DF5" w:rsidP="00711813">
    <w:pPr>
      <w:pStyle w:val="Piedepgina"/>
      <w:pBdr>
        <w:top w:val="single" w:sz="4" w:space="1" w:color="auto"/>
      </w:pBdr>
      <w:tabs>
        <w:tab w:val="clear" w:pos="4252"/>
        <w:tab w:val="clear" w:pos="8504"/>
        <w:tab w:val="center" w:pos="4820"/>
        <w:tab w:val="right" w:pos="9639"/>
      </w:tabs>
      <w:jc w:val="left"/>
      <w:rPr>
        <w:b w:val="0"/>
        <w:i w:val="0"/>
        <w:color w:val="5F497A"/>
        <w:lang w:val="ca-ES"/>
      </w:rPr>
    </w:pPr>
    <w:r w:rsidRPr="003E4BA6">
      <w:rPr>
        <w:b w:val="0"/>
        <w:i w:val="0"/>
        <w:color w:val="5F497A"/>
        <w:lang w:val="ca-ES"/>
      </w:rPr>
      <w:t>PTM de</w:t>
    </w:r>
    <w:r w:rsidRPr="003E4BA6">
      <w:rPr>
        <w:i w:val="0"/>
        <w:color w:val="5F497A"/>
        <w:lang w:val="ca-ES"/>
      </w:rPr>
      <w:t xml:space="preserve"> </w:t>
    </w:r>
    <w:r w:rsidRPr="003E4BA6">
      <w:rPr>
        <w:i w:val="0"/>
        <w:color w:val="5F497A"/>
        <w:lang w:val="ca-ES"/>
      </w:rPr>
      <w:fldChar w:fldCharType="begin"/>
    </w:r>
    <w:r w:rsidRPr="003E4BA6">
      <w:rPr>
        <w:i w:val="0"/>
        <w:color w:val="5F497A"/>
        <w:lang w:val="ca-ES"/>
      </w:rPr>
      <w:instrText xml:space="preserve"> MERGEFIELD "NOMBRE" </w:instrText>
    </w:r>
    <w:r w:rsidRPr="003E4BA6">
      <w:rPr>
        <w:i w:val="0"/>
        <w:color w:val="5F497A"/>
        <w:lang w:val="ca-ES"/>
      </w:rPr>
      <w:fldChar w:fldCharType="separate"/>
    </w:r>
    <w:r w:rsidRPr="003E4BA6">
      <w:rPr>
        <w:i w:val="0"/>
        <w:noProof/>
        <w:color w:val="5F497A"/>
        <w:lang w:val="ca-ES"/>
      </w:rPr>
      <w:t>«NOM»</w:t>
    </w:r>
    <w:r w:rsidRPr="003E4BA6">
      <w:rPr>
        <w:i w:val="0"/>
        <w:color w:val="5F497A"/>
        <w:lang w:val="ca-ES"/>
      </w:rPr>
      <w:fldChar w:fldCharType="end"/>
    </w:r>
    <w:r w:rsidRPr="003E4BA6">
      <w:rPr>
        <w:i w:val="0"/>
        <w:color w:val="5F497A"/>
        <w:lang w:val="ca-ES"/>
      </w:rPr>
      <w:tab/>
      <w:t xml:space="preserve">- </w:t>
    </w:r>
    <w:r w:rsidRPr="003E4BA6">
      <w:rPr>
        <w:rStyle w:val="Nmerodepgina"/>
        <w:i w:val="0"/>
        <w:color w:val="5F497A"/>
        <w:lang w:val="ca-ES"/>
      </w:rPr>
      <w:fldChar w:fldCharType="begin"/>
    </w:r>
    <w:r w:rsidRPr="003E4BA6">
      <w:rPr>
        <w:rStyle w:val="Nmerodepgina"/>
        <w:i w:val="0"/>
        <w:color w:val="5F497A"/>
        <w:lang w:val="ca-ES"/>
      </w:rPr>
      <w:instrText xml:space="preserve"> PAGE </w:instrText>
    </w:r>
    <w:r w:rsidRPr="003E4BA6">
      <w:rPr>
        <w:rStyle w:val="Nmerodepgina"/>
        <w:i w:val="0"/>
        <w:color w:val="5F497A"/>
        <w:lang w:val="ca-ES"/>
      </w:rPr>
      <w:fldChar w:fldCharType="separate"/>
    </w:r>
    <w:r w:rsidR="007C796D">
      <w:rPr>
        <w:rStyle w:val="Nmerodepgina"/>
        <w:i w:val="0"/>
        <w:noProof/>
        <w:color w:val="5F497A"/>
        <w:lang w:val="ca-ES"/>
      </w:rPr>
      <w:t>5</w:t>
    </w:r>
    <w:r w:rsidRPr="003E4BA6">
      <w:rPr>
        <w:rStyle w:val="Nmerodepgina"/>
        <w:i w:val="0"/>
        <w:color w:val="5F497A"/>
        <w:lang w:val="ca-ES"/>
      </w:rPr>
      <w:fldChar w:fldCharType="end"/>
    </w:r>
    <w:r w:rsidRPr="003E4BA6">
      <w:rPr>
        <w:rStyle w:val="Nmerodepgina"/>
        <w:i w:val="0"/>
        <w:color w:val="5F497A"/>
        <w:lang w:val="ca-ES"/>
      </w:rPr>
      <w:t>-</w:t>
    </w:r>
    <w:r w:rsidRPr="003E4BA6">
      <w:rPr>
        <w:i w:val="0"/>
        <w:color w:val="5F497A"/>
        <w:lang w:val="ca-ES"/>
      </w:rPr>
      <w:tab/>
    </w:r>
    <w:r w:rsidRPr="003E4BA6">
      <w:rPr>
        <w:i w:val="0"/>
        <w:color w:val="5F497A"/>
        <w:lang w:val="ca-ES"/>
      </w:rPr>
      <w:tab/>
    </w:r>
    <w:r w:rsidRPr="003E4BA6">
      <w:rPr>
        <w:i w:val="0"/>
        <w:color w:val="5F497A"/>
        <w:lang w:val="ca-ES"/>
      </w:rPr>
      <w:tab/>
    </w:r>
    <w:r w:rsidRPr="003E4BA6">
      <w:rPr>
        <w:i w:val="0"/>
        <w:color w:val="5F497A"/>
        <w:lang w:val="ca-ES"/>
      </w:rPr>
      <w:tab/>
    </w:r>
    <w:r w:rsidRPr="003E4BA6">
      <w:rPr>
        <w:i w:val="0"/>
        <w:color w:val="5F497A"/>
        <w:lang w:val="ca-ES"/>
      </w:rPr>
      <w:tab/>
    </w:r>
    <w:r w:rsidRPr="003E4BA6">
      <w:rPr>
        <w:i w:val="0"/>
        <w:color w:val="5F497A"/>
        <w:lang w:val="ca-ES"/>
      </w:rPr>
      <w:tab/>
    </w:r>
    <w:r w:rsidR="0013532D">
      <w:rPr>
        <w:i w:val="0"/>
        <w:color w:val="5F497A"/>
        <w:lang w:val="ca-ES"/>
      </w:rPr>
      <w:tab/>
    </w:r>
    <w:r w:rsidR="0013532D">
      <w:rPr>
        <w:i w:val="0"/>
        <w:color w:val="5F497A"/>
        <w:lang w:val="ca-ES"/>
      </w:rPr>
      <w:tab/>
    </w:r>
    <w:r w:rsidR="0013532D">
      <w:rPr>
        <w:i w:val="0"/>
        <w:color w:val="5F497A"/>
        <w:lang w:val="ca-ES"/>
      </w:rPr>
      <w:tab/>
    </w:r>
    <w:r w:rsidR="0013532D">
      <w:rPr>
        <w:b w:val="0"/>
        <w:i w:val="0"/>
        <w:color w:val="5F497A"/>
        <w:lang w:val="ca-ES"/>
      </w:rPr>
      <w:t>ANNEXES</w:t>
    </w:r>
    <w:r w:rsidRPr="003E4BA6">
      <w:rPr>
        <w:b w:val="0"/>
        <w:i w:val="0"/>
        <w:color w:val="5F497A"/>
        <w:lang w:val="ca-ES"/>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E4E6" w14:textId="77777777" w:rsidR="00D22DF5" w:rsidRPr="008467DA" w:rsidRDefault="00D22DF5" w:rsidP="00711813">
    <w:pPr>
      <w:pStyle w:val="Piedepgina"/>
      <w:pBdr>
        <w:top w:val="single" w:sz="4" w:space="1" w:color="auto"/>
      </w:pBdr>
      <w:tabs>
        <w:tab w:val="clear" w:pos="4252"/>
        <w:tab w:val="clear" w:pos="8504"/>
        <w:tab w:val="center" w:pos="4820"/>
        <w:tab w:val="right" w:pos="9639"/>
      </w:tabs>
      <w:jc w:val="left"/>
      <w:rPr>
        <w:b w:val="0"/>
        <w:i w:val="0"/>
        <w:color w:val="5F497A"/>
        <w:lang w:val="ca-ES"/>
      </w:rPr>
    </w:pPr>
    <w:r w:rsidRPr="008467DA">
      <w:rPr>
        <w:b w:val="0"/>
        <w:i w:val="0"/>
        <w:color w:val="5F497A"/>
        <w:lang w:val="ca-ES"/>
      </w:rPr>
      <w:t>PTM de</w:t>
    </w:r>
    <w:r w:rsidRPr="008467DA">
      <w:rPr>
        <w:i w:val="0"/>
        <w:color w:val="5F497A"/>
        <w:lang w:val="ca-ES"/>
      </w:rPr>
      <w:t xml:space="preserve"> </w:t>
    </w:r>
    <w:r w:rsidRPr="008467DA">
      <w:rPr>
        <w:i w:val="0"/>
        <w:color w:val="5F497A"/>
        <w:lang w:val="ca-ES"/>
      </w:rPr>
      <w:fldChar w:fldCharType="begin"/>
    </w:r>
    <w:r w:rsidRPr="008467DA">
      <w:rPr>
        <w:i w:val="0"/>
        <w:color w:val="5F497A"/>
        <w:lang w:val="ca-ES"/>
      </w:rPr>
      <w:instrText xml:space="preserve"> MERGEFIELD "NOMBRE" </w:instrText>
    </w:r>
    <w:r w:rsidRPr="008467DA">
      <w:rPr>
        <w:i w:val="0"/>
        <w:color w:val="5F497A"/>
        <w:lang w:val="ca-ES"/>
      </w:rPr>
      <w:fldChar w:fldCharType="separate"/>
    </w:r>
    <w:r w:rsidRPr="008467DA">
      <w:rPr>
        <w:i w:val="0"/>
        <w:noProof/>
        <w:color w:val="5F497A"/>
        <w:lang w:val="ca-ES"/>
      </w:rPr>
      <w:t>«NOM»</w:t>
    </w:r>
    <w:r w:rsidRPr="008467DA">
      <w:rPr>
        <w:i w:val="0"/>
        <w:color w:val="5F497A"/>
        <w:lang w:val="ca-ES"/>
      </w:rPr>
      <w:fldChar w:fldCharType="end"/>
    </w:r>
    <w:r w:rsidRPr="008467DA">
      <w:rPr>
        <w:i w:val="0"/>
        <w:color w:val="5F497A"/>
        <w:lang w:val="ca-ES"/>
      </w:rPr>
      <w:tab/>
      <w:t xml:space="preserve">- </w:t>
    </w:r>
    <w:r w:rsidRPr="008467DA">
      <w:rPr>
        <w:rStyle w:val="Nmerodepgina"/>
        <w:i w:val="0"/>
        <w:color w:val="5F497A"/>
        <w:lang w:val="ca-ES"/>
      </w:rPr>
      <w:fldChar w:fldCharType="begin"/>
    </w:r>
    <w:r w:rsidRPr="008467DA">
      <w:rPr>
        <w:rStyle w:val="Nmerodepgina"/>
        <w:i w:val="0"/>
        <w:color w:val="5F497A"/>
        <w:lang w:val="ca-ES"/>
      </w:rPr>
      <w:instrText xml:space="preserve"> PAGE </w:instrText>
    </w:r>
    <w:r w:rsidRPr="008467DA">
      <w:rPr>
        <w:rStyle w:val="Nmerodepgina"/>
        <w:i w:val="0"/>
        <w:color w:val="5F497A"/>
        <w:lang w:val="ca-ES"/>
      </w:rPr>
      <w:fldChar w:fldCharType="separate"/>
    </w:r>
    <w:r w:rsidR="007C796D">
      <w:rPr>
        <w:rStyle w:val="Nmerodepgina"/>
        <w:i w:val="0"/>
        <w:noProof/>
        <w:color w:val="5F497A"/>
        <w:lang w:val="ca-ES"/>
      </w:rPr>
      <w:t>3</w:t>
    </w:r>
    <w:r w:rsidRPr="008467DA">
      <w:rPr>
        <w:rStyle w:val="Nmerodepgina"/>
        <w:i w:val="0"/>
        <w:color w:val="5F497A"/>
        <w:lang w:val="ca-ES"/>
      </w:rPr>
      <w:fldChar w:fldCharType="end"/>
    </w:r>
    <w:r w:rsidRPr="008467DA">
      <w:rPr>
        <w:rStyle w:val="Nmerodepgina"/>
        <w:i w:val="0"/>
        <w:color w:val="5F497A"/>
        <w:lang w:val="ca-ES"/>
      </w:rPr>
      <w:t>-</w:t>
    </w:r>
    <w:r w:rsidRPr="008467DA">
      <w:rPr>
        <w:i w:val="0"/>
        <w:color w:val="5F497A"/>
        <w:lang w:val="ca-ES"/>
      </w:rPr>
      <w:tab/>
    </w:r>
    <w:r w:rsidRPr="008467DA">
      <w:rPr>
        <w:b w:val="0"/>
        <w:i w:val="0"/>
        <w:color w:val="5F497A"/>
        <w:lang w:val="ca-ES"/>
      </w:rPr>
      <w:t xml:space="preserve">DOCUMENT I: Pla Director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0FD5B" w14:textId="77777777" w:rsidR="00C76D08" w:rsidRDefault="00C76D08">
      <w:r>
        <w:separator/>
      </w:r>
    </w:p>
  </w:footnote>
  <w:footnote w:type="continuationSeparator" w:id="0">
    <w:p w14:paraId="4F76DE2E" w14:textId="77777777" w:rsidR="00C76D08" w:rsidRDefault="00C76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0998" w14:textId="5A3425BB" w:rsidR="00D22DF5" w:rsidRPr="00F05327" w:rsidRDefault="00D22DF5" w:rsidP="00F0532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F13C2" w14:textId="7870BB36" w:rsidR="00F05327" w:rsidRPr="00E1746D" w:rsidRDefault="008608C4" w:rsidP="008608C4">
    <w:pPr>
      <w:pStyle w:val="Encabezado"/>
      <w:tabs>
        <w:tab w:val="clear" w:pos="8504"/>
        <w:tab w:val="right" w:pos="9639"/>
      </w:tabs>
      <w:jc w:val="right"/>
      <w:rPr>
        <w:color w:val="5F497A"/>
        <w:lang w:val="ca-ES"/>
      </w:rPr>
    </w:pPr>
    <w:r>
      <w:rPr>
        <w:noProof/>
        <w:color w:val="943634"/>
        <w:lang w:val="ca-ES"/>
      </w:rPr>
      <w:drawing>
        <wp:anchor distT="0" distB="0" distL="114300" distR="114300" simplePos="0" relativeHeight="251659776" behindDoc="0" locked="0" layoutInCell="1" allowOverlap="1" wp14:anchorId="71CBB037" wp14:editId="6A81062D">
          <wp:simplePos x="0" y="0"/>
          <wp:positionH relativeFrom="column">
            <wp:posOffset>3810</wp:posOffset>
          </wp:positionH>
          <wp:positionV relativeFrom="paragraph">
            <wp:posOffset>-28575</wp:posOffset>
          </wp:positionV>
          <wp:extent cx="2066925" cy="481330"/>
          <wp:effectExtent l="0" t="0" r="9525" b="0"/>
          <wp:wrapNone/>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81330"/>
                  </a:xfrm>
                  <a:prstGeom prst="rect">
                    <a:avLst/>
                  </a:prstGeom>
                  <a:noFill/>
                </pic:spPr>
              </pic:pic>
            </a:graphicData>
          </a:graphic>
          <wp14:sizeRelH relativeFrom="page">
            <wp14:pctWidth>0</wp14:pctWidth>
          </wp14:sizeRelH>
          <wp14:sizeRelV relativeFrom="page">
            <wp14:pctHeight>0</wp14:pctHeight>
          </wp14:sizeRelV>
        </wp:anchor>
      </w:drawing>
    </w:r>
    <w:r>
      <w:rPr>
        <w:color w:val="5F497A"/>
        <w:lang w:val="ca-ES"/>
      </w:rPr>
      <w:t xml:space="preserve">Pla </w:t>
    </w:r>
    <w:r w:rsidR="00F05327" w:rsidRPr="00E1746D">
      <w:rPr>
        <w:color w:val="5F497A"/>
        <w:lang w:val="ca-ES"/>
      </w:rPr>
      <w:t xml:space="preserve">Territorial </w:t>
    </w:r>
    <w:r w:rsidR="00F05327">
      <w:rPr>
        <w:color w:val="5F497A"/>
        <w:lang w:val="ca-ES"/>
      </w:rPr>
      <w:t xml:space="preserve">Municipal </w:t>
    </w:r>
    <w:r w:rsidR="00F05327" w:rsidRPr="00E1746D">
      <w:rPr>
        <w:color w:val="5F497A"/>
        <w:lang w:val="ca-ES"/>
      </w:rPr>
      <w:t>davant d'Emergències</w:t>
    </w:r>
  </w:p>
  <w:p w14:paraId="3165BC3D" w14:textId="7F01719A" w:rsidR="00F05327" w:rsidRPr="00E1746D" w:rsidRDefault="00F05327" w:rsidP="008608C4">
    <w:pPr>
      <w:pStyle w:val="Encabezado"/>
      <w:tabs>
        <w:tab w:val="clear" w:pos="8504"/>
        <w:tab w:val="right" w:pos="9639"/>
      </w:tabs>
      <w:jc w:val="right"/>
      <w:rPr>
        <w:color w:val="943634"/>
        <w:lang w:val="ca-ES"/>
      </w:rPr>
    </w:pPr>
    <w:r w:rsidRPr="00E1746D">
      <w:rPr>
        <w:color w:val="943634"/>
        <w:lang w:val="ca-ES"/>
      </w:rPr>
      <w:t>&lt;nom</w:t>
    </w:r>
    <w:r w:rsidR="008608C4">
      <w:rPr>
        <w:color w:val="943634"/>
        <w:lang w:val="ca-ES"/>
      </w:rPr>
      <w:t xml:space="preserve"> del municipi</w:t>
    </w:r>
    <w:r w:rsidRPr="00E1746D">
      <w:rPr>
        <w:color w:val="943634"/>
        <w:lang w:val="ca-ES"/>
      </w:rPr>
      <w:t>&gt;</w:t>
    </w:r>
  </w:p>
  <w:p w14:paraId="26F343EF" w14:textId="2D20FE80" w:rsidR="00F05327" w:rsidRPr="00E1746D" w:rsidRDefault="00F05327" w:rsidP="008608C4">
    <w:pPr>
      <w:pStyle w:val="Encabezado"/>
      <w:tabs>
        <w:tab w:val="clear" w:pos="8504"/>
        <w:tab w:val="right" w:pos="9639"/>
      </w:tabs>
      <w:jc w:val="right"/>
      <w:rPr>
        <w:color w:val="943634"/>
        <w:lang w:val="ca-ES"/>
      </w:rPr>
    </w:pPr>
    <w:r w:rsidRPr="00E1746D">
      <w:rPr>
        <w:color w:val="943634"/>
        <w:lang w:val="ca-ES"/>
      </w:rPr>
      <w:t>&lt;data</w:t>
    </w:r>
    <w:r w:rsidR="008608C4">
      <w:rPr>
        <w:color w:val="943634"/>
        <w:lang w:val="ca-ES"/>
      </w:rPr>
      <w:t xml:space="preserve"> d’aprovació i/o revisió</w:t>
    </w:r>
    <w:r w:rsidRPr="00E1746D">
      <w:rPr>
        <w:color w:val="943634"/>
        <w:lang w:val="ca-ES"/>
      </w:rPr>
      <w:t>&gt;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2051" w14:textId="77777777" w:rsidR="008608C4" w:rsidRPr="00E1746D" w:rsidRDefault="008608C4" w:rsidP="008608C4">
    <w:pPr>
      <w:pStyle w:val="Encabezado"/>
      <w:tabs>
        <w:tab w:val="clear" w:pos="8504"/>
        <w:tab w:val="right" w:pos="9639"/>
      </w:tabs>
      <w:jc w:val="right"/>
      <w:rPr>
        <w:color w:val="5F497A"/>
        <w:lang w:val="ca-ES"/>
      </w:rPr>
    </w:pPr>
    <w:r>
      <w:rPr>
        <w:noProof/>
        <w:color w:val="943634"/>
        <w:lang w:val="ca-ES"/>
      </w:rPr>
      <w:drawing>
        <wp:anchor distT="0" distB="0" distL="114300" distR="114300" simplePos="0" relativeHeight="251660288" behindDoc="0" locked="0" layoutInCell="1" allowOverlap="1" wp14:anchorId="5DF19AAC" wp14:editId="18C79672">
          <wp:simplePos x="0" y="0"/>
          <wp:positionH relativeFrom="column">
            <wp:posOffset>3810</wp:posOffset>
          </wp:positionH>
          <wp:positionV relativeFrom="paragraph">
            <wp:posOffset>-28575</wp:posOffset>
          </wp:positionV>
          <wp:extent cx="2066925" cy="481330"/>
          <wp:effectExtent l="0" t="0" r="9525" b="0"/>
          <wp:wrapNone/>
          <wp:docPr id="195"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81330"/>
                  </a:xfrm>
                  <a:prstGeom prst="rect">
                    <a:avLst/>
                  </a:prstGeom>
                  <a:noFill/>
                </pic:spPr>
              </pic:pic>
            </a:graphicData>
          </a:graphic>
          <wp14:sizeRelH relativeFrom="page">
            <wp14:pctWidth>0</wp14:pctWidth>
          </wp14:sizeRelH>
          <wp14:sizeRelV relativeFrom="page">
            <wp14:pctHeight>0</wp14:pctHeight>
          </wp14:sizeRelV>
        </wp:anchor>
      </w:drawing>
    </w:r>
    <w:r>
      <w:rPr>
        <w:color w:val="5F497A"/>
        <w:lang w:val="ca-ES"/>
      </w:rPr>
      <w:t xml:space="preserve">Pla </w:t>
    </w:r>
    <w:r w:rsidRPr="00E1746D">
      <w:rPr>
        <w:color w:val="5F497A"/>
        <w:lang w:val="ca-ES"/>
      </w:rPr>
      <w:t xml:space="preserve">Territorial </w:t>
    </w:r>
    <w:r>
      <w:rPr>
        <w:color w:val="5F497A"/>
        <w:lang w:val="ca-ES"/>
      </w:rPr>
      <w:t xml:space="preserve">Municipal </w:t>
    </w:r>
    <w:r w:rsidRPr="00E1746D">
      <w:rPr>
        <w:color w:val="5F497A"/>
        <w:lang w:val="ca-ES"/>
      </w:rPr>
      <w:t>davant d'Emergències</w:t>
    </w:r>
  </w:p>
  <w:p w14:paraId="1AD5A06A" w14:textId="77777777" w:rsidR="008608C4" w:rsidRPr="00E1746D" w:rsidRDefault="008608C4" w:rsidP="008608C4">
    <w:pPr>
      <w:pStyle w:val="Encabezado"/>
      <w:tabs>
        <w:tab w:val="clear" w:pos="8504"/>
        <w:tab w:val="right" w:pos="9639"/>
      </w:tabs>
      <w:jc w:val="right"/>
      <w:rPr>
        <w:color w:val="943634"/>
        <w:lang w:val="ca-ES"/>
      </w:rPr>
    </w:pPr>
    <w:r w:rsidRPr="00E1746D">
      <w:rPr>
        <w:color w:val="943634"/>
        <w:lang w:val="ca-ES"/>
      </w:rPr>
      <w:t>&lt;nom</w:t>
    </w:r>
    <w:r>
      <w:rPr>
        <w:color w:val="943634"/>
        <w:lang w:val="ca-ES"/>
      </w:rPr>
      <w:t xml:space="preserve"> del municipi</w:t>
    </w:r>
    <w:r w:rsidRPr="00E1746D">
      <w:rPr>
        <w:color w:val="943634"/>
        <w:lang w:val="ca-ES"/>
      </w:rPr>
      <w:t>&gt;</w:t>
    </w:r>
  </w:p>
  <w:p w14:paraId="1077C5F2" w14:textId="77777777" w:rsidR="008608C4" w:rsidRPr="00E1746D" w:rsidRDefault="008608C4" w:rsidP="008608C4">
    <w:pPr>
      <w:pStyle w:val="Encabezado"/>
      <w:tabs>
        <w:tab w:val="clear" w:pos="8504"/>
        <w:tab w:val="right" w:pos="9639"/>
      </w:tabs>
      <w:jc w:val="right"/>
      <w:rPr>
        <w:color w:val="943634"/>
        <w:lang w:val="ca-ES"/>
      </w:rPr>
    </w:pPr>
    <w:r w:rsidRPr="00E1746D">
      <w:rPr>
        <w:color w:val="943634"/>
        <w:lang w:val="ca-ES"/>
      </w:rPr>
      <w:t>&lt;data</w:t>
    </w:r>
    <w:r>
      <w:rPr>
        <w:color w:val="943634"/>
        <w:lang w:val="ca-ES"/>
      </w:rPr>
      <w:t xml:space="preserve"> d’aprovació i/o revisió</w:t>
    </w:r>
    <w:r w:rsidRPr="00E1746D">
      <w:rPr>
        <w:color w:val="943634"/>
        <w:lang w:val="ca-ES"/>
      </w:rPr>
      <w:t>&gt;</w:t>
    </w:r>
  </w:p>
  <w:p w14:paraId="08D61468" w14:textId="2589E1B8" w:rsidR="00D22DF5" w:rsidRPr="008608C4" w:rsidRDefault="00D22DF5" w:rsidP="008608C4">
    <w:pPr>
      <w:pStyle w:val="Encabezado"/>
      <w:rPr>
        <w:lang w:val="ca-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1869" w14:textId="77777777" w:rsidR="00D22DF5" w:rsidRPr="00E1746D" w:rsidRDefault="00D22DF5" w:rsidP="00E1746D">
    <w:pPr>
      <w:pStyle w:val="Encabezado"/>
      <w:tabs>
        <w:tab w:val="clear" w:pos="8504"/>
        <w:tab w:val="right" w:pos="9639"/>
      </w:tabs>
      <w:rPr>
        <w:color w:val="5F497A"/>
        <w:lang w:val="ca-ES"/>
      </w:rPr>
    </w:pPr>
    <w:r w:rsidRPr="00E1746D">
      <w:rPr>
        <w:color w:val="943634"/>
        <w:lang w:val="ca-ES"/>
      </w:rPr>
      <w:t>&lt;escut municipi&gt;</w:t>
    </w:r>
    <w:r w:rsidRPr="00E1746D">
      <w:rPr>
        <w:b/>
        <w:color w:val="5F497A"/>
        <w:lang w:val="ca-ES"/>
      </w:rPr>
      <w:tab/>
    </w:r>
    <w:r w:rsidRPr="00E1746D">
      <w:rPr>
        <w:b/>
        <w:color w:val="5F497A"/>
        <w:lang w:val="ca-ES"/>
      </w:rPr>
      <w:tab/>
    </w:r>
    <w:r w:rsidRPr="00E1746D">
      <w:rPr>
        <w:color w:val="5F497A"/>
        <w:lang w:val="ca-ES"/>
      </w:rPr>
      <w:t xml:space="preserve">Pla Territorial </w:t>
    </w:r>
    <w:r>
      <w:rPr>
        <w:color w:val="5F497A"/>
        <w:lang w:val="ca-ES"/>
      </w:rPr>
      <w:t xml:space="preserve">Municipal </w:t>
    </w:r>
    <w:r w:rsidRPr="00E1746D">
      <w:rPr>
        <w:color w:val="5F497A"/>
        <w:lang w:val="ca-ES"/>
      </w:rPr>
      <w:t>davant d'Emergències</w:t>
    </w:r>
  </w:p>
  <w:p w14:paraId="670F789E" w14:textId="77777777" w:rsidR="00D22DF5" w:rsidRPr="00E1746D" w:rsidRDefault="00D22DF5" w:rsidP="00E1746D">
    <w:pPr>
      <w:pStyle w:val="Encabezado"/>
      <w:tabs>
        <w:tab w:val="clear" w:pos="8504"/>
        <w:tab w:val="right" w:pos="9639"/>
      </w:tabs>
      <w:rPr>
        <w:color w:val="943634"/>
        <w:lang w:val="ca-ES"/>
      </w:rPr>
    </w:pPr>
    <w:r w:rsidRPr="00E1746D">
      <w:rPr>
        <w:color w:val="5F497A"/>
        <w:lang w:val="ca-ES"/>
      </w:rPr>
      <w:tab/>
    </w:r>
    <w:r w:rsidRPr="00E1746D">
      <w:rPr>
        <w:color w:val="5F497A"/>
        <w:lang w:val="ca-ES"/>
      </w:rPr>
      <w:tab/>
      <w:t xml:space="preserve">Municipi de </w:t>
    </w:r>
    <w:r w:rsidRPr="00E1746D">
      <w:rPr>
        <w:color w:val="943634"/>
        <w:lang w:val="ca-ES"/>
      </w:rPr>
      <w:t>&lt;nom&gt;</w:t>
    </w:r>
  </w:p>
  <w:p w14:paraId="579324A2" w14:textId="77777777" w:rsidR="00D22DF5" w:rsidRPr="00E1746D" w:rsidRDefault="00D22DF5" w:rsidP="00E1746D">
    <w:pPr>
      <w:pStyle w:val="Encabezado"/>
      <w:tabs>
        <w:tab w:val="clear" w:pos="8504"/>
        <w:tab w:val="right" w:pos="9639"/>
      </w:tabs>
      <w:rPr>
        <w:color w:val="943634"/>
        <w:lang w:val="ca-ES"/>
      </w:rPr>
    </w:pPr>
    <w:r w:rsidRPr="00E1746D">
      <w:rPr>
        <w:color w:val="5F497A"/>
        <w:lang w:val="ca-ES"/>
      </w:rPr>
      <w:tab/>
    </w:r>
    <w:r w:rsidRPr="00E1746D">
      <w:rPr>
        <w:color w:val="5F497A"/>
        <w:lang w:val="ca-ES"/>
      </w:rPr>
      <w:tab/>
      <w:t xml:space="preserve">Revisió: </w:t>
    </w:r>
    <w:r w:rsidRPr="00E1746D">
      <w:rPr>
        <w:color w:val="943634"/>
        <w:lang w:val="ca-ES"/>
      </w:rPr>
      <w:t>&lt;data&gt;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133"/>
    <w:multiLevelType w:val="hybridMultilevel"/>
    <w:tmpl w:val="21E6CA48"/>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1" w15:restartNumberingAfterBreak="0">
    <w:nsid w:val="060D4322"/>
    <w:multiLevelType w:val="hybridMultilevel"/>
    <w:tmpl w:val="5B82F00C"/>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2" w15:restartNumberingAfterBreak="0">
    <w:nsid w:val="0A3664A5"/>
    <w:multiLevelType w:val="hybridMultilevel"/>
    <w:tmpl w:val="C11E484A"/>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3" w15:restartNumberingAfterBreak="0">
    <w:nsid w:val="0C763076"/>
    <w:multiLevelType w:val="hybridMultilevel"/>
    <w:tmpl w:val="A62EDD54"/>
    <w:lvl w:ilvl="0" w:tplc="0C0A000D">
      <w:start w:val="1"/>
      <w:numFmt w:val="bullet"/>
      <w:lvlText w:val=""/>
      <w:lvlJc w:val="left"/>
      <w:pPr>
        <w:ind w:left="1341" w:hanging="360"/>
      </w:pPr>
      <w:rPr>
        <w:rFonts w:ascii="Wingdings" w:hAnsi="Wingdings" w:hint="default"/>
      </w:rPr>
    </w:lvl>
    <w:lvl w:ilvl="1" w:tplc="040A0003" w:tentative="1">
      <w:start w:val="1"/>
      <w:numFmt w:val="bullet"/>
      <w:lvlText w:val="o"/>
      <w:lvlJc w:val="left"/>
      <w:pPr>
        <w:ind w:left="2061" w:hanging="360"/>
      </w:pPr>
      <w:rPr>
        <w:rFonts w:ascii="Courier New" w:hAnsi="Courier New" w:cs="Courier New" w:hint="default"/>
      </w:rPr>
    </w:lvl>
    <w:lvl w:ilvl="2" w:tplc="040A0005" w:tentative="1">
      <w:start w:val="1"/>
      <w:numFmt w:val="bullet"/>
      <w:lvlText w:val=""/>
      <w:lvlJc w:val="left"/>
      <w:pPr>
        <w:ind w:left="2781" w:hanging="360"/>
      </w:pPr>
      <w:rPr>
        <w:rFonts w:ascii="Wingdings" w:hAnsi="Wingdings" w:hint="default"/>
      </w:rPr>
    </w:lvl>
    <w:lvl w:ilvl="3" w:tplc="040A0001" w:tentative="1">
      <w:start w:val="1"/>
      <w:numFmt w:val="bullet"/>
      <w:lvlText w:val=""/>
      <w:lvlJc w:val="left"/>
      <w:pPr>
        <w:ind w:left="3501" w:hanging="360"/>
      </w:pPr>
      <w:rPr>
        <w:rFonts w:ascii="Symbol" w:hAnsi="Symbol" w:hint="default"/>
      </w:rPr>
    </w:lvl>
    <w:lvl w:ilvl="4" w:tplc="040A0003" w:tentative="1">
      <w:start w:val="1"/>
      <w:numFmt w:val="bullet"/>
      <w:lvlText w:val="o"/>
      <w:lvlJc w:val="left"/>
      <w:pPr>
        <w:ind w:left="4221" w:hanging="360"/>
      </w:pPr>
      <w:rPr>
        <w:rFonts w:ascii="Courier New" w:hAnsi="Courier New" w:cs="Courier New" w:hint="default"/>
      </w:rPr>
    </w:lvl>
    <w:lvl w:ilvl="5" w:tplc="040A0005" w:tentative="1">
      <w:start w:val="1"/>
      <w:numFmt w:val="bullet"/>
      <w:lvlText w:val=""/>
      <w:lvlJc w:val="left"/>
      <w:pPr>
        <w:ind w:left="4941" w:hanging="360"/>
      </w:pPr>
      <w:rPr>
        <w:rFonts w:ascii="Wingdings" w:hAnsi="Wingdings" w:hint="default"/>
      </w:rPr>
    </w:lvl>
    <w:lvl w:ilvl="6" w:tplc="040A0001" w:tentative="1">
      <w:start w:val="1"/>
      <w:numFmt w:val="bullet"/>
      <w:lvlText w:val=""/>
      <w:lvlJc w:val="left"/>
      <w:pPr>
        <w:ind w:left="5661" w:hanging="360"/>
      </w:pPr>
      <w:rPr>
        <w:rFonts w:ascii="Symbol" w:hAnsi="Symbol" w:hint="default"/>
      </w:rPr>
    </w:lvl>
    <w:lvl w:ilvl="7" w:tplc="040A0003" w:tentative="1">
      <w:start w:val="1"/>
      <w:numFmt w:val="bullet"/>
      <w:lvlText w:val="o"/>
      <w:lvlJc w:val="left"/>
      <w:pPr>
        <w:ind w:left="6381" w:hanging="360"/>
      </w:pPr>
      <w:rPr>
        <w:rFonts w:ascii="Courier New" w:hAnsi="Courier New" w:cs="Courier New" w:hint="default"/>
      </w:rPr>
    </w:lvl>
    <w:lvl w:ilvl="8" w:tplc="040A0005" w:tentative="1">
      <w:start w:val="1"/>
      <w:numFmt w:val="bullet"/>
      <w:lvlText w:val=""/>
      <w:lvlJc w:val="left"/>
      <w:pPr>
        <w:ind w:left="7101" w:hanging="360"/>
      </w:pPr>
      <w:rPr>
        <w:rFonts w:ascii="Wingdings" w:hAnsi="Wingdings" w:hint="default"/>
      </w:rPr>
    </w:lvl>
  </w:abstractNum>
  <w:abstractNum w:abstractNumId="4" w15:restartNumberingAfterBreak="0">
    <w:nsid w:val="10774DB9"/>
    <w:multiLevelType w:val="hybridMultilevel"/>
    <w:tmpl w:val="D03E70D8"/>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5" w15:restartNumberingAfterBreak="0">
    <w:nsid w:val="123D62E7"/>
    <w:multiLevelType w:val="hybridMultilevel"/>
    <w:tmpl w:val="B9080D0A"/>
    <w:lvl w:ilvl="0" w:tplc="FE7A3954">
      <w:numFmt w:val="bullet"/>
      <w:lvlText w:val="-"/>
      <w:lvlJc w:val="left"/>
      <w:pPr>
        <w:ind w:left="1080" w:hanging="360"/>
      </w:pPr>
      <w:rPr>
        <w:rFonts w:ascii="Palatino Linotype" w:eastAsia="Times New Roman" w:hAnsi="Palatino Linotype" w:cs="Aria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6" w15:restartNumberingAfterBreak="0">
    <w:nsid w:val="14BD4311"/>
    <w:multiLevelType w:val="hybridMultilevel"/>
    <w:tmpl w:val="503207EA"/>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7" w15:restartNumberingAfterBreak="0">
    <w:nsid w:val="15DA77E1"/>
    <w:multiLevelType w:val="hybridMultilevel"/>
    <w:tmpl w:val="982664C2"/>
    <w:lvl w:ilvl="0" w:tplc="5A12D5DC">
      <w:start w:val="1"/>
      <w:numFmt w:val="bullet"/>
      <w:lvlText w:val=""/>
      <w:lvlJc w:val="left"/>
      <w:pPr>
        <w:tabs>
          <w:tab w:val="num" w:pos="1494"/>
        </w:tabs>
        <w:ind w:left="1494" w:hanging="360"/>
      </w:pPr>
      <w:rPr>
        <w:rFonts w:ascii="Wingdings" w:hAnsi="Wingdings"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8" w15:restartNumberingAfterBreak="0">
    <w:nsid w:val="17996F8A"/>
    <w:multiLevelType w:val="hybridMultilevel"/>
    <w:tmpl w:val="A40E54D8"/>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9" w15:restartNumberingAfterBreak="0">
    <w:nsid w:val="1DBF6327"/>
    <w:multiLevelType w:val="hybridMultilevel"/>
    <w:tmpl w:val="51DCFF8C"/>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10" w15:restartNumberingAfterBreak="0">
    <w:nsid w:val="22497B52"/>
    <w:multiLevelType w:val="hybridMultilevel"/>
    <w:tmpl w:val="BB52E7AE"/>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11" w15:restartNumberingAfterBreak="0">
    <w:nsid w:val="23675D8E"/>
    <w:multiLevelType w:val="hybridMultilevel"/>
    <w:tmpl w:val="A5D8EA5E"/>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12" w15:restartNumberingAfterBreak="0">
    <w:nsid w:val="24E10806"/>
    <w:multiLevelType w:val="hybridMultilevel"/>
    <w:tmpl w:val="9BAA30A6"/>
    <w:lvl w:ilvl="0" w:tplc="2A2C65EC">
      <w:start w:val="2"/>
      <w:numFmt w:val="bullet"/>
      <w:lvlText w:val="-"/>
      <w:lvlJc w:val="left"/>
      <w:pPr>
        <w:ind w:left="720" w:hanging="360"/>
      </w:pPr>
      <w:rPr>
        <w:rFonts w:ascii="Calibri" w:eastAsia="Times New Roman"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26007716"/>
    <w:multiLevelType w:val="hybridMultilevel"/>
    <w:tmpl w:val="CA4079A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C0471B"/>
    <w:multiLevelType w:val="multilevel"/>
    <w:tmpl w:val="8926037A"/>
    <w:lvl w:ilvl="0">
      <w:start w:val="1"/>
      <w:numFmt w:val="upperRoman"/>
      <w:lvlText w:val="%1."/>
      <w:lvlJc w:val="left"/>
      <w:pPr>
        <w:tabs>
          <w:tab w:val="num" w:pos="720"/>
        </w:tabs>
        <w:ind w:left="360" w:hanging="360"/>
      </w:pPr>
      <w:rPr>
        <w:rFonts w:hint="default"/>
      </w:rPr>
    </w:lvl>
    <w:lvl w:ilvl="1">
      <w:start w:val="1"/>
      <w:numFmt w:val="decimal"/>
      <w:pStyle w:val="NORMALTRAGSA"/>
      <w:lvlText w:val="%2."/>
      <w:lvlJc w:val="left"/>
      <w:pPr>
        <w:tabs>
          <w:tab w:val="num" w:pos="432"/>
        </w:tabs>
        <w:ind w:left="432" w:hanging="432"/>
      </w:pPr>
      <w:rPr>
        <w:rFonts w:hint="default"/>
      </w:rPr>
    </w:lvl>
    <w:lvl w:ilvl="2">
      <w:start w:val="1"/>
      <w:numFmt w:val="decimal"/>
      <w:lvlText w:val="%2.%3."/>
      <w:lvlJc w:val="left"/>
      <w:pPr>
        <w:tabs>
          <w:tab w:val="num" w:pos="1440"/>
        </w:tabs>
        <w:ind w:left="1224" w:hanging="504"/>
      </w:pPr>
      <w:rPr>
        <w:rFonts w:hint="default"/>
      </w:rPr>
    </w:lvl>
    <w:lvl w:ilvl="3">
      <w:start w:val="1"/>
      <w:numFmt w:val="decimal"/>
      <w:pStyle w:val="TITULOII"/>
      <w:lvlText w:val="%2.%3.%4."/>
      <w:lvlJc w:val="left"/>
      <w:pPr>
        <w:tabs>
          <w:tab w:val="num" w:pos="1080"/>
        </w:tabs>
        <w:ind w:left="648" w:hanging="648"/>
      </w:pPr>
      <w:rPr>
        <w:rFonts w:hint="default"/>
      </w:rPr>
    </w:lvl>
    <w:lvl w:ilvl="4">
      <w:start w:val="1"/>
      <w:numFmt w:val="upperLetter"/>
      <w:pStyle w:val="TITULOIV"/>
      <w:lvlText w:val="%5)."/>
      <w:lvlJc w:val="left"/>
      <w:pPr>
        <w:tabs>
          <w:tab w:val="num" w:pos="3159"/>
        </w:tabs>
        <w:ind w:left="3159" w:hanging="792"/>
      </w:pPr>
      <w:rPr>
        <w:rFonts w:hint="default"/>
      </w:rPr>
    </w:lvl>
    <w:lvl w:ilvl="5">
      <w:start w:val="1"/>
      <w:numFmt w:val="decimal"/>
      <w:lvlText w:val="%1.%2.%3.%4.%5.%6."/>
      <w:lvlJc w:val="left"/>
      <w:pPr>
        <w:tabs>
          <w:tab w:val="num" w:pos="4167"/>
        </w:tabs>
        <w:ind w:left="3663" w:hanging="936"/>
      </w:pPr>
      <w:rPr>
        <w:rFonts w:hint="default"/>
      </w:rPr>
    </w:lvl>
    <w:lvl w:ilvl="6">
      <w:start w:val="1"/>
      <w:numFmt w:val="decimal"/>
      <w:lvlText w:val="%1.%2.%3.%4.%5.%6.%7."/>
      <w:lvlJc w:val="left"/>
      <w:pPr>
        <w:tabs>
          <w:tab w:val="num" w:pos="4527"/>
        </w:tabs>
        <w:ind w:left="4167" w:hanging="1080"/>
      </w:pPr>
      <w:rPr>
        <w:rFonts w:hint="default"/>
      </w:rPr>
    </w:lvl>
    <w:lvl w:ilvl="7">
      <w:start w:val="1"/>
      <w:numFmt w:val="decimal"/>
      <w:lvlText w:val="%1.%2.%3.%4.%5.%6.%7.%8."/>
      <w:lvlJc w:val="left"/>
      <w:pPr>
        <w:tabs>
          <w:tab w:val="num" w:pos="4887"/>
        </w:tabs>
        <w:ind w:left="4671" w:hanging="1224"/>
      </w:pPr>
      <w:rPr>
        <w:rFonts w:hint="default"/>
      </w:rPr>
    </w:lvl>
    <w:lvl w:ilvl="8">
      <w:start w:val="1"/>
      <w:numFmt w:val="decimal"/>
      <w:lvlText w:val="%1.%2.%3.%4.%5.%6.%7.%8.%9."/>
      <w:lvlJc w:val="left"/>
      <w:pPr>
        <w:tabs>
          <w:tab w:val="num" w:pos="5607"/>
        </w:tabs>
        <w:ind w:left="5247" w:hanging="1440"/>
      </w:pPr>
      <w:rPr>
        <w:rFonts w:hint="default"/>
      </w:rPr>
    </w:lvl>
  </w:abstractNum>
  <w:abstractNum w:abstractNumId="15" w15:restartNumberingAfterBreak="0">
    <w:nsid w:val="270B05BC"/>
    <w:multiLevelType w:val="hybridMultilevel"/>
    <w:tmpl w:val="3572C4F4"/>
    <w:lvl w:ilvl="0" w:tplc="FFFFFFFF">
      <w:start w:val="1"/>
      <w:numFmt w:val="bullet"/>
      <w:lvlText w:val=""/>
      <w:lvlJc w:val="left"/>
      <w:pPr>
        <w:tabs>
          <w:tab w:val="num" w:pos="927"/>
        </w:tabs>
        <w:ind w:left="927" w:hanging="360"/>
      </w:pPr>
      <w:rPr>
        <w:rFonts w:ascii="Wingdings" w:hAnsi="Wingdings" w:hint="default"/>
      </w:rPr>
    </w:lvl>
    <w:lvl w:ilvl="1" w:tplc="FFFFFFFF" w:tentative="1">
      <w:start w:val="1"/>
      <w:numFmt w:val="bullet"/>
      <w:lvlText w:val="o"/>
      <w:lvlJc w:val="left"/>
      <w:pPr>
        <w:tabs>
          <w:tab w:val="num" w:pos="1647"/>
        </w:tabs>
        <w:ind w:left="1647" w:hanging="360"/>
      </w:pPr>
      <w:rPr>
        <w:rFonts w:ascii="Courier New" w:hAnsi="Courier New" w:cs="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cs="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cs="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28FF7DB3"/>
    <w:multiLevelType w:val="hybridMultilevel"/>
    <w:tmpl w:val="175EB44E"/>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17" w15:restartNumberingAfterBreak="0">
    <w:nsid w:val="2B312328"/>
    <w:multiLevelType w:val="hybridMultilevel"/>
    <w:tmpl w:val="BED806CE"/>
    <w:lvl w:ilvl="0" w:tplc="5A12D5DC">
      <w:start w:val="1"/>
      <w:numFmt w:val="bullet"/>
      <w:lvlText w:val=""/>
      <w:lvlJc w:val="left"/>
      <w:pPr>
        <w:tabs>
          <w:tab w:val="num" w:pos="1494"/>
        </w:tabs>
        <w:ind w:left="1494" w:hanging="360"/>
      </w:pPr>
      <w:rPr>
        <w:rFonts w:ascii="Wingdings" w:hAnsi="Wingdings"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8" w15:restartNumberingAfterBreak="0">
    <w:nsid w:val="320B18C6"/>
    <w:multiLevelType w:val="hybridMultilevel"/>
    <w:tmpl w:val="11B81F8A"/>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19" w15:restartNumberingAfterBreak="0">
    <w:nsid w:val="35C4627A"/>
    <w:multiLevelType w:val="hybridMultilevel"/>
    <w:tmpl w:val="69E4ADB4"/>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20" w15:restartNumberingAfterBreak="0">
    <w:nsid w:val="37B3146F"/>
    <w:multiLevelType w:val="hybridMultilevel"/>
    <w:tmpl w:val="78083A4A"/>
    <w:lvl w:ilvl="0" w:tplc="295C037E">
      <w:start w:val="4"/>
      <w:numFmt w:val="bullet"/>
      <w:lvlText w:val="-"/>
      <w:lvlJc w:val="left"/>
      <w:pPr>
        <w:ind w:left="927" w:hanging="360"/>
      </w:pPr>
      <w:rPr>
        <w:rFonts w:ascii="Palatino Linotype" w:eastAsia="Times New Roman" w:hAnsi="Palatino Linotype" w:cs="Arial" w:hint="default"/>
      </w:rPr>
    </w:lvl>
    <w:lvl w:ilvl="1" w:tplc="04030003" w:tentative="1">
      <w:start w:val="1"/>
      <w:numFmt w:val="bullet"/>
      <w:lvlText w:val="o"/>
      <w:lvlJc w:val="left"/>
      <w:pPr>
        <w:ind w:left="1647" w:hanging="360"/>
      </w:pPr>
      <w:rPr>
        <w:rFonts w:ascii="Courier New" w:hAnsi="Courier New" w:cs="Courier New" w:hint="default"/>
      </w:rPr>
    </w:lvl>
    <w:lvl w:ilvl="2" w:tplc="04030005" w:tentative="1">
      <w:start w:val="1"/>
      <w:numFmt w:val="bullet"/>
      <w:lvlText w:val=""/>
      <w:lvlJc w:val="left"/>
      <w:pPr>
        <w:ind w:left="2367" w:hanging="360"/>
      </w:pPr>
      <w:rPr>
        <w:rFonts w:ascii="Wingdings" w:hAnsi="Wingdings" w:hint="default"/>
      </w:rPr>
    </w:lvl>
    <w:lvl w:ilvl="3" w:tplc="04030001" w:tentative="1">
      <w:start w:val="1"/>
      <w:numFmt w:val="bullet"/>
      <w:lvlText w:val=""/>
      <w:lvlJc w:val="left"/>
      <w:pPr>
        <w:ind w:left="3087" w:hanging="360"/>
      </w:pPr>
      <w:rPr>
        <w:rFonts w:ascii="Symbol" w:hAnsi="Symbol" w:hint="default"/>
      </w:rPr>
    </w:lvl>
    <w:lvl w:ilvl="4" w:tplc="04030003" w:tentative="1">
      <w:start w:val="1"/>
      <w:numFmt w:val="bullet"/>
      <w:lvlText w:val="o"/>
      <w:lvlJc w:val="left"/>
      <w:pPr>
        <w:ind w:left="3807" w:hanging="360"/>
      </w:pPr>
      <w:rPr>
        <w:rFonts w:ascii="Courier New" w:hAnsi="Courier New" w:cs="Courier New" w:hint="default"/>
      </w:rPr>
    </w:lvl>
    <w:lvl w:ilvl="5" w:tplc="04030005" w:tentative="1">
      <w:start w:val="1"/>
      <w:numFmt w:val="bullet"/>
      <w:lvlText w:val=""/>
      <w:lvlJc w:val="left"/>
      <w:pPr>
        <w:ind w:left="4527" w:hanging="360"/>
      </w:pPr>
      <w:rPr>
        <w:rFonts w:ascii="Wingdings" w:hAnsi="Wingdings" w:hint="default"/>
      </w:rPr>
    </w:lvl>
    <w:lvl w:ilvl="6" w:tplc="04030001" w:tentative="1">
      <w:start w:val="1"/>
      <w:numFmt w:val="bullet"/>
      <w:lvlText w:val=""/>
      <w:lvlJc w:val="left"/>
      <w:pPr>
        <w:ind w:left="5247" w:hanging="360"/>
      </w:pPr>
      <w:rPr>
        <w:rFonts w:ascii="Symbol" w:hAnsi="Symbol" w:hint="default"/>
      </w:rPr>
    </w:lvl>
    <w:lvl w:ilvl="7" w:tplc="04030003" w:tentative="1">
      <w:start w:val="1"/>
      <w:numFmt w:val="bullet"/>
      <w:lvlText w:val="o"/>
      <w:lvlJc w:val="left"/>
      <w:pPr>
        <w:ind w:left="5967" w:hanging="360"/>
      </w:pPr>
      <w:rPr>
        <w:rFonts w:ascii="Courier New" w:hAnsi="Courier New" w:cs="Courier New" w:hint="default"/>
      </w:rPr>
    </w:lvl>
    <w:lvl w:ilvl="8" w:tplc="04030005" w:tentative="1">
      <w:start w:val="1"/>
      <w:numFmt w:val="bullet"/>
      <w:lvlText w:val=""/>
      <w:lvlJc w:val="left"/>
      <w:pPr>
        <w:ind w:left="6687" w:hanging="360"/>
      </w:pPr>
      <w:rPr>
        <w:rFonts w:ascii="Wingdings" w:hAnsi="Wingdings" w:hint="default"/>
      </w:rPr>
    </w:lvl>
  </w:abstractNum>
  <w:abstractNum w:abstractNumId="21" w15:restartNumberingAfterBreak="0">
    <w:nsid w:val="392F1019"/>
    <w:multiLevelType w:val="hybridMultilevel"/>
    <w:tmpl w:val="73FAB170"/>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22" w15:restartNumberingAfterBreak="0">
    <w:nsid w:val="3B864B9E"/>
    <w:multiLevelType w:val="hybridMultilevel"/>
    <w:tmpl w:val="83B678B4"/>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23" w15:restartNumberingAfterBreak="0">
    <w:nsid w:val="3C3E5A86"/>
    <w:multiLevelType w:val="hybridMultilevel"/>
    <w:tmpl w:val="AA784F88"/>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A849E5"/>
    <w:multiLevelType w:val="hybridMultilevel"/>
    <w:tmpl w:val="5E66F8C2"/>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25" w15:restartNumberingAfterBreak="0">
    <w:nsid w:val="3E1B4223"/>
    <w:multiLevelType w:val="hybridMultilevel"/>
    <w:tmpl w:val="FED4D2AA"/>
    <w:lvl w:ilvl="0" w:tplc="74AA2B72">
      <w:start w:val="4"/>
      <w:numFmt w:val="bullet"/>
      <w:lvlText w:val=""/>
      <w:lvlJc w:val="left"/>
      <w:pPr>
        <w:ind w:left="720" w:hanging="360"/>
      </w:pPr>
      <w:rPr>
        <w:rFonts w:ascii="Wingdings" w:eastAsia="Times New Roman" w:hAnsi="Wingdings"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15:restartNumberingAfterBreak="0">
    <w:nsid w:val="3F491388"/>
    <w:multiLevelType w:val="hybridMultilevel"/>
    <w:tmpl w:val="EAF41A04"/>
    <w:lvl w:ilvl="0" w:tplc="89E80A52">
      <w:start w:val="1"/>
      <w:numFmt w:val="bullet"/>
      <w:lvlText w:val=""/>
      <w:lvlJc w:val="left"/>
      <w:pPr>
        <w:tabs>
          <w:tab w:val="num" w:pos="927"/>
        </w:tabs>
        <w:ind w:left="927" w:hanging="360"/>
      </w:pPr>
      <w:rPr>
        <w:rFonts w:ascii="Wingdings 2" w:hAnsi="Wingdings 2" w:hint="default"/>
      </w:rPr>
    </w:lvl>
    <w:lvl w:ilvl="1" w:tplc="0C0A0003">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7" w15:restartNumberingAfterBreak="0">
    <w:nsid w:val="4AD76F72"/>
    <w:multiLevelType w:val="hybridMultilevel"/>
    <w:tmpl w:val="8C3671A2"/>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28" w15:restartNumberingAfterBreak="0">
    <w:nsid w:val="4C0639E1"/>
    <w:multiLevelType w:val="hybridMultilevel"/>
    <w:tmpl w:val="466E4A94"/>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29" w15:restartNumberingAfterBreak="0">
    <w:nsid w:val="4DB54D4B"/>
    <w:multiLevelType w:val="hybridMultilevel"/>
    <w:tmpl w:val="0CE8A150"/>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30" w15:restartNumberingAfterBreak="0">
    <w:nsid w:val="4DED3991"/>
    <w:multiLevelType w:val="singleLevel"/>
    <w:tmpl w:val="8FBE0BAC"/>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4F261CF2"/>
    <w:multiLevelType w:val="hybridMultilevel"/>
    <w:tmpl w:val="5808B85C"/>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32" w15:restartNumberingAfterBreak="0">
    <w:nsid w:val="52EF563C"/>
    <w:multiLevelType w:val="hybridMultilevel"/>
    <w:tmpl w:val="4FE67DB2"/>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56BF12F4"/>
    <w:multiLevelType w:val="hybridMultilevel"/>
    <w:tmpl w:val="F376808C"/>
    <w:lvl w:ilvl="0" w:tplc="6480184C">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4" w15:restartNumberingAfterBreak="0">
    <w:nsid w:val="56D7415A"/>
    <w:multiLevelType w:val="multilevel"/>
    <w:tmpl w:val="A044FDBE"/>
    <w:lvl w:ilvl="0">
      <w:start w:val="5"/>
      <w:numFmt w:val="decimal"/>
      <w:lvlText w:val="%1"/>
      <w:lvlJc w:val="left"/>
      <w:pPr>
        <w:tabs>
          <w:tab w:val="num" w:pos="570"/>
        </w:tabs>
        <w:ind w:left="570" w:hanging="570"/>
      </w:pPr>
      <w:rPr>
        <w:rFonts w:hint="default"/>
      </w:rPr>
    </w:lvl>
    <w:lvl w:ilvl="1">
      <w:start w:val="3"/>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5" w15:restartNumberingAfterBreak="0">
    <w:nsid w:val="58685FCB"/>
    <w:multiLevelType w:val="hybridMultilevel"/>
    <w:tmpl w:val="67246E12"/>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36" w15:restartNumberingAfterBreak="0">
    <w:nsid w:val="60916F7B"/>
    <w:multiLevelType w:val="hybridMultilevel"/>
    <w:tmpl w:val="267CB1AC"/>
    <w:lvl w:ilvl="0" w:tplc="5A12D5DC">
      <w:start w:val="1"/>
      <w:numFmt w:val="bullet"/>
      <w:lvlText w:val=""/>
      <w:lvlJc w:val="left"/>
      <w:pPr>
        <w:tabs>
          <w:tab w:val="num" w:pos="927"/>
        </w:tabs>
        <w:ind w:left="927" w:hanging="360"/>
      </w:pPr>
      <w:rPr>
        <w:rFonts w:ascii="Wingdings" w:hAnsi="Wingdings"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37" w15:restartNumberingAfterBreak="0">
    <w:nsid w:val="652E6739"/>
    <w:multiLevelType w:val="hybridMultilevel"/>
    <w:tmpl w:val="91560B0E"/>
    <w:lvl w:ilvl="0" w:tplc="89E80A52">
      <w:start w:val="1"/>
      <w:numFmt w:val="bullet"/>
      <w:lvlText w:val=""/>
      <w:lvlJc w:val="left"/>
      <w:pPr>
        <w:tabs>
          <w:tab w:val="num" w:pos="927"/>
        </w:tabs>
        <w:ind w:left="927" w:hanging="360"/>
      </w:pPr>
      <w:rPr>
        <w:rFonts w:ascii="Wingdings 2" w:hAnsi="Wingdings 2" w:hint="default"/>
      </w:rPr>
    </w:lvl>
    <w:lvl w:ilvl="1" w:tplc="0C0A0003">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38" w15:restartNumberingAfterBreak="0">
    <w:nsid w:val="66EB1FD1"/>
    <w:multiLevelType w:val="hybridMultilevel"/>
    <w:tmpl w:val="03029F28"/>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39" w15:restartNumberingAfterBreak="0">
    <w:nsid w:val="683E4F59"/>
    <w:multiLevelType w:val="hybridMultilevel"/>
    <w:tmpl w:val="AD96075A"/>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40" w15:restartNumberingAfterBreak="0">
    <w:nsid w:val="6D925231"/>
    <w:multiLevelType w:val="hybridMultilevel"/>
    <w:tmpl w:val="CAACD36A"/>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41" w15:restartNumberingAfterBreak="0">
    <w:nsid w:val="6F5E4B14"/>
    <w:multiLevelType w:val="hybridMultilevel"/>
    <w:tmpl w:val="EE804A4E"/>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42" w15:restartNumberingAfterBreak="0">
    <w:nsid w:val="709555E0"/>
    <w:multiLevelType w:val="hybridMultilevel"/>
    <w:tmpl w:val="ED30D9CC"/>
    <w:lvl w:ilvl="0" w:tplc="6B28480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0F233F1"/>
    <w:multiLevelType w:val="hybridMultilevel"/>
    <w:tmpl w:val="BCC4595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9A428D"/>
    <w:multiLevelType w:val="hybridMultilevel"/>
    <w:tmpl w:val="8788FF68"/>
    <w:lvl w:ilvl="0" w:tplc="BA1C7736">
      <w:start w:val="6"/>
      <w:numFmt w:val="decimal"/>
      <w:lvlText w:val="%1."/>
      <w:lvlJc w:val="left"/>
      <w:pPr>
        <w:tabs>
          <w:tab w:val="num" w:pos="930"/>
        </w:tabs>
        <w:ind w:left="930" w:hanging="57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AC942B6"/>
    <w:multiLevelType w:val="hybridMultilevel"/>
    <w:tmpl w:val="2AA8FD56"/>
    <w:lvl w:ilvl="0" w:tplc="6480184C">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abstractNumId w:val="34"/>
  </w:num>
  <w:num w:numId="2">
    <w:abstractNumId w:val="44"/>
  </w:num>
  <w:num w:numId="3">
    <w:abstractNumId w:val="13"/>
  </w:num>
  <w:num w:numId="4">
    <w:abstractNumId w:val="43"/>
  </w:num>
  <w:num w:numId="5">
    <w:abstractNumId w:val="23"/>
  </w:num>
  <w:num w:numId="6">
    <w:abstractNumId w:val="14"/>
  </w:num>
  <w:num w:numId="7">
    <w:abstractNumId w:val="42"/>
  </w:num>
  <w:num w:numId="8">
    <w:abstractNumId w:val="38"/>
  </w:num>
  <w:num w:numId="9">
    <w:abstractNumId w:val="29"/>
  </w:num>
  <w:num w:numId="10">
    <w:abstractNumId w:val="0"/>
  </w:num>
  <w:num w:numId="11">
    <w:abstractNumId w:val="39"/>
  </w:num>
  <w:num w:numId="12">
    <w:abstractNumId w:val="11"/>
  </w:num>
  <w:num w:numId="13">
    <w:abstractNumId w:val="35"/>
  </w:num>
  <w:num w:numId="14">
    <w:abstractNumId w:val="8"/>
  </w:num>
  <w:num w:numId="15">
    <w:abstractNumId w:val="31"/>
  </w:num>
  <w:num w:numId="16">
    <w:abstractNumId w:val="4"/>
  </w:num>
  <w:num w:numId="17">
    <w:abstractNumId w:val="6"/>
  </w:num>
  <w:num w:numId="18">
    <w:abstractNumId w:val="16"/>
  </w:num>
  <w:num w:numId="19">
    <w:abstractNumId w:val="41"/>
  </w:num>
  <w:num w:numId="20">
    <w:abstractNumId w:val="27"/>
  </w:num>
  <w:num w:numId="21">
    <w:abstractNumId w:val="21"/>
  </w:num>
  <w:num w:numId="22">
    <w:abstractNumId w:val="9"/>
  </w:num>
  <w:num w:numId="23">
    <w:abstractNumId w:val="22"/>
  </w:num>
  <w:num w:numId="24">
    <w:abstractNumId w:val="19"/>
  </w:num>
  <w:num w:numId="25">
    <w:abstractNumId w:val="18"/>
  </w:num>
  <w:num w:numId="26">
    <w:abstractNumId w:val="10"/>
  </w:num>
  <w:num w:numId="27">
    <w:abstractNumId w:val="1"/>
  </w:num>
  <w:num w:numId="28">
    <w:abstractNumId w:val="40"/>
  </w:num>
  <w:num w:numId="29">
    <w:abstractNumId w:val="7"/>
  </w:num>
  <w:num w:numId="30">
    <w:abstractNumId w:val="37"/>
  </w:num>
  <w:num w:numId="31">
    <w:abstractNumId w:val="17"/>
  </w:num>
  <w:num w:numId="32">
    <w:abstractNumId w:val="26"/>
  </w:num>
  <w:num w:numId="33">
    <w:abstractNumId w:val="36"/>
  </w:num>
  <w:num w:numId="34">
    <w:abstractNumId w:val="30"/>
  </w:num>
  <w:num w:numId="35">
    <w:abstractNumId w:val="24"/>
  </w:num>
  <w:num w:numId="36">
    <w:abstractNumId w:val="2"/>
  </w:num>
  <w:num w:numId="37">
    <w:abstractNumId w:val="28"/>
  </w:num>
  <w:num w:numId="38">
    <w:abstractNumId w:val="32"/>
  </w:num>
  <w:num w:numId="39">
    <w:abstractNumId w:val="3"/>
  </w:num>
  <w:num w:numId="40">
    <w:abstractNumId w:val="15"/>
  </w:num>
  <w:num w:numId="41">
    <w:abstractNumId w:val="5"/>
  </w:num>
  <w:num w:numId="42">
    <w:abstractNumId w:val="20"/>
  </w:num>
  <w:num w:numId="43">
    <w:abstractNumId w:val="25"/>
  </w:num>
  <w:num w:numId="44">
    <w:abstractNumId w:val="45"/>
  </w:num>
  <w:num w:numId="45">
    <w:abstractNumId w:val="33"/>
  </w:num>
  <w:num w:numId="46">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es-ES_tradnl" w:vendorID="64" w:dllVersion="6" w:nlCheck="1" w:checkStyle="1"/>
  <w:activeWritingStyle w:appName="MSWord" w:lang="es-ES" w:vendorID="64" w:dllVersion="6" w:nlCheck="1" w:checkStyle="1"/>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rawingGridVerticalSpacing w:val="57"/>
  <w:displayHorizontalDrawingGridEvery w:val="0"/>
  <w:displayVerticalDrawingGridEvery w:val="0"/>
  <w:noPunctuationKerning/>
  <w:characterSpacingControl w:val="doNotCompress"/>
  <w:hdrShapeDefaults>
    <o:shapedefaults v:ext="edit" spidmax="2049">
      <o:colormru v:ext="edit" colors="#f8f8f8,#eaeaea,#09c,#9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31E0"/>
    <w:rsid w:val="00000358"/>
    <w:rsid w:val="0000050D"/>
    <w:rsid w:val="000020B4"/>
    <w:rsid w:val="00003227"/>
    <w:rsid w:val="00003621"/>
    <w:rsid w:val="000048D8"/>
    <w:rsid w:val="000068CF"/>
    <w:rsid w:val="00006FD9"/>
    <w:rsid w:val="000116C3"/>
    <w:rsid w:val="0001318C"/>
    <w:rsid w:val="00013E2D"/>
    <w:rsid w:val="00014CF2"/>
    <w:rsid w:val="00016288"/>
    <w:rsid w:val="00016D79"/>
    <w:rsid w:val="00022AF5"/>
    <w:rsid w:val="00023A3D"/>
    <w:rsid w:val="00023B6A"/>
    <w:rsid w:val="00023DCB"/>
    <w:rsid w:val="000246ED"/>
    <w:rsid w:val="00025291"/>
    <w:rsid w:val="00027DAD"/>
    <w:rsid w:val="0003204C"/>
    <w:rsid w:val="000413C3"/>
    <w:rsid w:val="0004335D"/>
    <w:rsid w:val="00045576"/>
    <w:rsid w:val="000464D3"/>
    <w:rsid w:val="00047923"/>
    <w:rsid w:val="00054C92"/>
    <w:rsid w:val="000559D9"/>
    <w:rsid w:val="00056531"/>
    <w:rsid w:val="00062B3F"/>
    <w:rsid w:val="00066B51"/>
    <w:rsid w:val="00067350"/>
    <w:rsid w:val="00070B03"/>
    <w:rsid w:val="00071316"/>
    <w:rsid w:val="000720CB"/>
    <w:rsid w:val="00072BBD"/>
    <w:rsid w:val="000761B7"/>
    <w:rsid w:val="00076F1E"/>
    <w:rsid w:val="00077A3C"/>
    <w:rsid w:val="00077E3B"/>
    <w:rsid w:val="00080303"/>
    <w:rsid w:val="0008113F"/>
    <w:rsid w:val="00082400"/>
    <w:rsid w:val="00082A5F"/>
    <w:rsid w:val="00082B2A"/>
    <w:rsid w:val="00083184"/>
    <w:rsid w:val="00085096"/>
    <w:rsid w:val="00085813"/>
    <w:rsid w:val="00087E4C"/>
    <w:rsid w:val="0009033A"/>
    <w:rsid w:val="0009059C"/>
    <w:rsid w:val="00091236"/>
    <w:rsid w:val="00091C0D"/>
    <w:rsid w:val="000956EC"/>
    <w:rsid w:val="000A0EC3"/>
    <w:rsid w:val="000A13AF"/>
    <w:rsid w:val="000A296B"/>
    <w:rsid w:val="000A3169"/>
    <w:rsid w:val="000A391A"/>
    <w:rsid w:val="000A4606"/>
    <w:rsid w:val="000A7524"/>
    <w:rsid w:val="000A7E0E"/>
    <w:rsid w:val="000B1127"/>
    <w:rsid w:val="000B11D3"/>
    <w:rsid w:val="000B160D"/>
    <w:rsid w:val="000B3458"/>
    <w:rsid w:val="000B58F3"/>
    <w:rsid w:val="000B5BBD"/>
    <w:rsid w:val="000B6EBB"/>
    <w:rsid w:val="000B7A4C"/>
    <w:rsid w:val="000C2ED7"/>
    <w:rsid w:val="000C2FFF"/>
    <w:rsid w:val="000C3199"/>
    <w:rsid w:val="000C5DD2"/>
    <w:rsid w:val="000C6696"/>
    <w:rsid w:val="000C78EE"/>
    <w:rsid w:val="000C7913"/>
    <w:rsid w:val="000D222C"/>
    <w:rsid w:val="000D3ABE"/>
    <w:rsid w:val="000D5151"/>
    <w:rsid w:val="000D5918"/>
    <w:rsid w:val="000D6ACC"/>
    <w:rsid w:val="000D6F69"/>
    <w:rsid w:val="000D79EC"/>
    <w:rsid w:val="000E112C"/>
    <w:rsid w:val="000E36C2"/>
    <w:rsid w:val="000E493B"/>
    <w:rsid w:val="000E51D1"/>
    <w:rsid w:val="000F1261"/>
    <w:rsid w:val="000F2D60"/>
    <w:rsid w:val="000F3E8F"/>
    <w:rsid w:val="000F4568"/>
    <w:rsid w:val="000F654E"/>
    <w:rsid w:val="000F7ADF"/>
    <w:rsid w:val="00101F64"/>
    <w:rsid w:val="001020ED"/>
    <w:rsid w:val="001023D9"/>
    <w:rsid w:val="00103B34"/>
    <w:rsid w:val="00103CE5"/>
    <w:rsid w:val="001073B7"/>
    <w:rsid w:val="00110FC8"/>
    <w:rsid w:val="00111233"/>
    <w:rsid w:val="00111E17"/>
    <w:rsid w:val="00111EB4"/>
    <w:rsid w:val="00113E2A"/>
    <w:rsid w:val="0011505B"/>
    <w:rsid w:val="00115999"/>
    <w:rsid w:val="0011708B"/>
    <w:rsid w:val="00121769"/>
    <w:rsid w:val="00122C42"/>
    <w:rsid w:val="001242C1"/>
    <w:rsid w:val="00127BA8"/>
    <w:rsid w:val="00130354"/>
    <w:rsid w:val="00131336"/>
    <w:rsid w:val="00131874"/>
    <w:rsid w:val="00134331"/>
    <w:rsid w:val="0013532D"/>
    <w:rsid w:val="00135362"/>
    <w:rsid w:val="00142739"/>
    <w:rsid w:val="00142CDE"/>
    <w:rsid w:val="00145914"/>
    <w:rsid w:val="0014698B"/>
    <w:rsid w:val="00146B60"/>
    <w:rsid w:val="00150693"/>
    <w:rsid w:val="001511AF"/>
    <w:rsid w:val="00153F41"/>
    <w:rsid w:val="00155DFC"/>
    <w:rsid w:val="00156F6C"/>
    <w:rsid w:val="001576CA"/>
    <w:rsid w:val="00161EE1"/>
    <w:rsid w:val="001623F9"/>
    <w:rsid w:val="0016296F"/>
    <w:rsid w:val="00166E1B"/>
    <w:rsid w:val="00167CB0"/>
    <w:rsid w:val="00171B81"/>
    <w:rsid w:val="00173242"/>
    <w:rsid w:val="00174134"/>
    <w:rsid w:val="0017415C"/>
    <w:rsid w:val="00176113"/>
    <w:rsid w:val="00176E94"/>
    <w:rsid w:val="00177080"/>
    <w:rsid w:val="00180B9B"/>
    <w:rsid w:val="00181721"/>
    <w:rsid w:val="0018444E"/>
    <w:rsid w:val="00184A80"/>
    <w:rsid w:val="001859CD"/>
    <w:rsid w:val="00185CB0"/>
    <w:rsid w:val="00185E2A"/>
    <w:rsid w:val="0019634F"/>
    <w:rsid w:val="001A11F6"/>
    <w:rsid w:val="001A1675"/>
    <w:rsid w:val="001A28DA"/>
    <w:rsid w:val="001A2BD5"/>
    <w:rsid w:val="001A34AB"/>
    <w:rsid w:val="001A5ACC"/>
    <w:rsid w:val="001A5CFE"/>
    <w:rsid w:val="001A64A3"/>
    <w:rsid w:val="001A7001"/>
    <w:rsid w:val="001A72B2"/>
    <w:rsid w:val="001A7B06"/>
    <w:rsid w:val="001B0E82"/>
    <w:rsid w:val="001B1495"/>
    <w:rsid w:val="001B2FE0"/>
    <w:rsid w:val="001B7F94"/>
    <w:rsid w:val="001C0A04"/>
    <w:rsid w:val="001C0E97"/>
    <w:rsid w:val="001C12C7"/>
    <w:rsid w:val="001C2CB6"/>
    <w:rsid w:val="001C65A3"/>
    <w:rsid w:val="001C7E88"/>
    <w:rsid w:val="001D06D1"/>
    <w:rsid w:val="001D257D"/>
    <w:rsid w:val="001D2A74"/>
    <w:rsid w:val="001D2EFC"/>
    <w:rsid w:val="001D41D1"/>
    <w:rsid w:val="001D5073"/>
    <w:rsid w:val="001D5B92"/>
    <w:rsid w:val="001D6250"/>
    <w:rsid w:val="001D74BC"/>
    <w:rsid w:val="001E0740"/>
    <w:rsid w:val="001E3662"/>
    <w:rsid w:val="001E5544"/>
    <w:rsid w:val="001E58E5"/>
    <w:rsid w:val="001E6955"/>
    <w:rsid w:val="001E6B18"/>
    <w:rsid w:val="001E7185"/>
    <w:rsid w:val="001F271A"/>
    <w:rsid w:val="001F3440"/>
    <w:rsid w:val="001F3EEC"/>
    <w:rsid w:val="001F5B49"/>
    <w:rsid w:val="001F6BD4"/>
    <w:rsid w:val="0020109D"/>
    <w:rsid w:val="00204912"/>
    <w:rsid w:val="00207A0A"/>
    <w:rsid w:val="00213FBB"/>
    <w:rsid w:val="002140B1"/>
    <w:rsid w:val="0021488A"/>
    <w:rsid w:val="00216E4D"/>
    <w:rsid w:val="00217EF5"/>
    <w:rsid w:val="002243BD"/>
    <w:rsid w:val="00226989"/>
    <w:rsid w:val="00227CF7"/>
    <w:rsid w:val="0023011A"/>
    <w:rsid w:val="00230E2F"/>
    <w:rsid w:val="00231572"/>
    <w:rsid w:val="002316C7"/>
    <w:rsid w:val="00232839"/>
    <w:rsid w:val="0023328E"/>
    <w:rsid w:val="002342A2"/>
    <w:rsid w:val="0023494B"/>
    <w:rsid w:val="0023642D"/>
    <w:rsid w:val="00241A5B"/>
    <w:rsid w:val="0024596E"/>
    <w:rsid w:val="00245DB7"/>
    <w:rsid w:val="00245DE7"/>
    <w:rsid w:val="0025004A"/>
    <w:rsid w:val="00250760"/>
    <w:rsid w:val="0025084E"/>
    <w:rsid w:val="00250A0E"/>
    <w:rsid w:val="00250F10"/>
    <w:rsid w:val="00252737"/>
    <w:rsid w:val="00252D66"/>
    <w:rsid w:val="002543CA"/>
    <w:rsid w:val="00257B91"/>
    <w:rsid w:val="00260AF4"/>
    <w:rsid w:val="00262DB2"/>
    <w:rsid w:val="00271E14"/>
    <w:rsid w:val="002725B3"/>
    <w:rsid w:val="002725C3"/>
    <w:rsid w:val="00272862"/>
    <w:rsid w:val="00273E1E"/>
    <w:rsid w:val="002741A9"/>
    <w:rsid w:val="00275B8E"/>
    <w:rsid w:val="00281E8C"/>
    <w:rsid w:val="00282DD9"/>
    <w:rsid w:val="0028454E"/>
    <w:rsid w:val="0028533A"/>
    <w:rsid w:val="0028625D"/>
    <w:rsid w:val="002877EB"/>
    <w:rsid w:val="0028787B"/>
    <w:rsid w:val="00290568"/>
    <w:rsid w:val="0029114D"/>
    <w:rsid w:val="00295D4A"/>
    <w:rsid w:val="002A142C"/>
    <w:rsid w:val="002A2B97"/>
    <w:rsid w:val="002B1E81"/>
    <w:rsid w:val="002B467F"/>
    <w:rsid w:val="002B7995"/>
    <w:rsid w:val="002B7D5C"/>
    <w:rsid w:val="002C3307"/>
    <w:rsid w:val="002C6F96"/>
    <w:rsid w:val="002D2D8B"/>
    <w:rsid w:val="002D30AD"/>
    <w:rsid w:val="002D539E"/>
    <w:rsid w:val="002D719D"/>
    <w:rsid w:val="002E11E7"/>
    <w:rsid w:val="002E1E23"/>
    <w:rsid w:val="002E3E07"/>
    <w:rsid w:val="002E6454"/>
    <w:rsid w:val="002E660C"/>
    <w:rsid w:val="002F4BC0"/>
    <w:rsid w:val="002F6B9C"/>
    <w:rsid w:val="00300D89"/>
    <w:rsid w:val="003013A4"/>
    <w:rsid w:val="003021F2"/>
    <w:rsid w:val="00302C0E"/>
    <w:rsid w:val="003033C8"/>
    <w:rsid w:val="00303B02"/>
    <w:rsid w:val="00303C28"/>
    <w:rsid w:val="003058BC"/>
    <w:rsid w:val="003079BA"/>
    <w:rsid w:val="00307F20"/>
    <w:rsid w:val="0031129E"/>
    <w:rsid w:val="00312001"/>
    <w:rsid w:val="00314292"/>
    <w:rsid w:val="00315F67"/>
    <w:rsid w:val="00317680"/>
    <w:rsid w:val="0032246E"/>
    <w:rsid w:val="0032538E"/>
    <w:rsid w:val="003269D9"/>
    <w:rsid w:val="003306D1"/>
    <w:rsid w:val="00332A01"/>
    <w:rsid w:val="003338A2"/>
    <w:rsid w:val="00334334"/>
    <w:rsid w:val="003355F8"/>
    <w:rsid w:val="003356FD"/>
    <w:rsid w:val="0034125B"/>
    <w:rsid w:val="003449D4"/>
    <w:rsid w:val="003463FF"/>
    <w:rsid w:val="00351E8B"/>
    <w:rsid w:val="00351F76"/>
    <w:rsid w:val="0035295A"/>
    <w:rsid w:val="003548A9"/>
    <w:rsid w:val="00357C18"/>
    <w:rsid w:val="00360354"/>
    <w:rsid w:val="003704FE"/>
    <w:rsid w:val="003737F7"/>
    <w:rsid w:val="00373AE1"/>
    <w:rsid w:val="00374D5E"/>
    <w:rsid w:val="00375C35"/>
    <w:rsid w:val="00377281"/>
    <w:rsid w:val="00377D33"/>
    <w:rsid w:val="00380A46"/>
    <w:rsid w:val="00382F2A"/>
    <w:rsid w:val="003841E7"/>
    <w:rsid w:val="003857E0"/>
    <w:rsid w:val="003858FB"/>
    <w:rsid w:val="00385FB7"/>
    <w:rsid w:val="0038701E"/>
    <w:rsid w:val="003919B2"/>
    <w:rsid w:val="003A05A5"/>
    <w:rsid w:val="003A0BD1"/>
    <w:rsid w:val="003A3AB0"/>
    <w:rsid w:val="003A6314"/>
    <w:rsid w:val="003A68EF"/>
    <w:rsid w:val="003A691C"/>
    <w:rsid w:val="003B260A"/>
    <w:rsid w:val="003B46F7"/>
    <w:rsid w:val="003B6395"/>
    <w:rsid w:val="003B67B5"/>
    <w:rsid w:val="003B6F0B"/>
    <w:rsid w:val="003B70A0"/>
    <w:rsid w:val="003B7F74"/>
    <w:rsid w:val="003C05F7"/>
    <w:rsid w:val="003C4085"/>
    <w:rsid w:val="003C5772"/>
    <w:rsid w:val="003C59F8"/>
    <w:rsid w:val="003C5E94"/>
    <w:rsid w:val="003C6A91"/>
    <w:rsid w:val="003C6DF7"/>
    <w:rsid w:val="003C7E2A"/>
    <w:rsid w:val="003C7EA7"/>
    <w:rsid w:val="003D0FEA"/>
    <w:rsid w:val="003D2C71"/>
    <w:rsid w:val="003D2CAC"/>
    <w:rsid w:val="003D3F8F"/>
    <w:rsid w:val="003D4F49"/>
    <w:rsid w:val="003E2BED"/>
    <w:rsid w:val="003E4BA6"/>
    <w:rsid w:val="003F0466"/>
    <w:rsid w:val="003F18A1"/>
    <w:rsid w:val="003F20F7"/>
    <w:rsid w:val="003F450F"/>
    <w:rsid w:val="003F7D00"/>
    <w:rsid w:val="0040172C"/>
    <w:rsid w:val="0040410F"/>
    <w:rsid w:val="004043F8"/>
    <w:rsid w:val="00406BF8"/>
    <w:rsid w:val="00407C72"/>
    <w:rsid w:val="0041127B"/>
    <w:rsid w:val="00411523"/>
    <w:rsid w:val="00412DE5"/>
    <w:rsid w:val="0041335C"/>
    <w:rsid w:val="00417710"/>
    <w:rsid w:val="00421837"/>
    <w:rsid w:val="00422E40"/>
    <w:rsid w:val="004248E5"/>
    <w:rsid w:val="00426476"/>
    <w:rsid w:val="004267A2"/>
    <w:rsid w:val="00430C08"/>
    <w:rsid w:val="00435510"/>
    <w:rsid w:val="004368D2"/>
    <w:rsid w:val="00442D18"/>
    <w:rsid w:val="004446B5"/>
    <w:rsid w:val="00446997"/>
    <w:rsid w:val="004476AC"/>
    <w:rsid w:val="0045065F"/>
    <w:rsid w:val="0045184A"/>
    <w:rsid w:val="0045187D"/>
    <w:rsid w:val="004522F5"/>
    <w:rsid w:val="00453675"/>
    <w:rsid w:val="00454072"/>
    <w:rsid w:val="00461390"/>
    <w:rsid w:val="00461825"/>
    <w:rsid w:val="00461A23"/>
    <w:rsid w:val="00463B3F"/>
    <w:rsid w:val="0047062E"/>
    <w:rsid w:val="004733EB"/>
    <w:rsid w:val="004747A8"/>
    <w:rsid w:val="00474FD3"/>
    <w:rsid w:val="004750F4"/>
    <w:rsid w:val="004756A5"/>
    <w:rsid w:val="00477043"/>
    <w:rsid w:val="00477B15"/>
    <w:rsid w:val="00482FB9"/>
    <w:rsid w:val="0048396D"/>
    <w:rsid w:val="0048497E"/>
    <w:rsid w:val="004850B6"/>
    <w:rsid w:val="00486B6D"/>
    <w:rsid w:val="004876A4"/>
    <w:rsid w:val="004919DA"/>
    <w:rsid w:val="00493C7D"/>
    <w:rsid w:val="00496362"/>
    <w:rsid w:val="004A0879"/>
    <w:rsid w:val="004A0B5E"/>
    <w:rsid w:val="004A3AAC"/>
    <w:rsid w:val="004A4CEC"/>
    <w:rsid w:val="004A4D77"/>
    <w:rsid w:val="004A5362"/>
    <w:rsid w:val="004A6057"/>
    <w:rsid w:val="004A6556"/>
    <w:rsid w:val="004A7141"/>
    <w:rsid w:val="004B1712"/>
    <w:rsid w:val="004B1A91"/>
    <w:rsid w:val="004B1D82"/>
    <w:rsid w:val="004B1D94"/>
    <w:rsid w:val="004B5FD1"/>
    <w:rsid w:val="004B7AB2"/>
    <w:rsid w:val="004C0004"/>
    <w:rsid w:val="004C260A"/>
    <w:rsid w:val="004C3335"/>
    <w:rsid w:val="004C3731"/>
    <w:rsid w:val="004C69D0"/>
    <w:rsid w:val="004D09D2"/>
    <w:rsid w:val="004D165D"/>
    <w:rsid w:val="004D2466"/>
    <w:rsid w:val="004D5F43"/>
    <w:rsid w:val="004E27D5"/>
    <w:rsid w:val="004E37F6"/>
    <w:rsid w:val="004E3A3D"/>
    <w:rsid w:val="004E3CCA"/>
    <w:rsid w:val="004E55A4"/>
    <w:rsid w:val="004E5AD8"/>
    <w:rsid w:val="004E6DCC"/>
    <w:rsid w:val="004E747D"/>
    <w:rsid w:val="004E7EAF"/>
    <w:rsid w:val="004F03C1"/>
    <w:rsid w:val="004F7E36"/>
    <w:rsid w:val="00500C61"/>
    <w:rsid w:val="0050263C"/>
    <w:rsid w:val="00502A82"/>
    <w:rsid w:val="00505517"/>
    <w:rsid w:val="0050668B"/>
    <w:rsid w:val="0051353D"/>
    <w:rsid w:val="00514895"/>
    <w:rsid w:val="005155EA"/>
    <w:rsid w:val="005177C6"/>
    <w:rsid w:val="0051791D"/>
    <w:rsid w:val="00521C14"/>
    <w:rsid w:val="00521DCE"/>
    <w:rsid w:val="00522F6E"/>
    <w:rsid w:val="005231DE"/>
    <w:rsid w:val="00530422"/>
    <w:rsid w:val="005325E7"/>
    <w:rsid w:val="005331E0"/>
    <w:rsid w:val="0053444D"/>
    <w:rsid w:val="00534CAA"/>
    <w:rsid w:val="00536BDF"/>
    <w:rsid w:val="0053786B"/>
    <w:rsid w:val="00540E59"/>
    <w:rsid w:val="00541008"/>
    <w:rsid w:val="0054122F"/>
    <w:rsid w:val="00545D41"/>
    <w:rsid w:val="00546BFD"/>
    <w:rsid w:val="005501B2"/>
    <w:rsid w:val="00552CD4"/>
    <w:rsid w:val="005543F6"/>
    <w:rsid w:val="00555733"/>
    <w:rsid w:val="005562A0"/>
    <w:rsid w:val="00556E82"/>
    <w:rsid w:val="005574D2"/>
    <w:rsid w:val="00560A90"/>
    <w:rsid w:val="00562FC9"/>
    <w:rsid w:val="005632D9"/>
    <w:rsid w:val="005649E1"/>
    <w:rsid w:val="00566273"/>
    <w:rsid w:val="0056760C"/>
    <w:rsid w:val="005710D6"/>
    <w:rsid w:val="005726A8"/>
    <w:rsid w:val="00573B5B"/>
    <w:rsid w:val="00573E7D"/>
    <w:rsid w:val="00577DB1"/>
    <w:rsid w:val="00581AD5"/>
    <w:rsid w:val="0058370E"/>
    <w:rsid w:val="00583EF9"/>
    <w:rsid w:val="00585714"/>
    <w:rsid w:val="00590510"/>
    <w:rsid w:val="00592A9B"/>
    <w:rsid w:val="005952E9"/>
    <w:rsid w:val="00595E96"/>
    <w:rsid w:val="00596B2C"/>
    <w:rsid w:val="005A19F3"/>
    <w:rsid w:val="005A2591"/>
    <w:rsid w:val="005A3DB3"/>
    <w:rsid w:val="005A3EA4"/>
    <w:rsid w:val="005A461B"/>
    <w:rsid w:val="005A71A6"/>
    <w:rsid w:val="005A75F4"/>
    <w:rsid w:val="005A7FF9"/>
    <w:rsid w:val="005B366C"/>
    <w:rsid w:val="005B4D4D"/>
    <w:rsid w:val="005B5272"/>
    <w:rsid w:val="005B66CD"/>
    <w:rsid w:val="005B6AA2"/>
    <w:rsid w:val="005B7DDC"/>
    <w:rsid w:val="005B7E18"/>
    <w:rsid w:val="005C0280"/>
    <w:rsid w:val="005C29FD"/>
    <w:rsid w:val="005C3907"/>
    <w:rsid w:val="005C510B"/>
    <w:rsid w:val="005C635E"/>
    <w:rsid w:val="005D24FC"/>
    <w:rsid w:val="005D41A9"/>
    <w:rsid w:val="005D52DA"/>
    <w:rsid w:val="005D6AB8"/>
    <w:rsid w:val="005D7832"/>
    <w:rsid w:val="005E0113"/>
    <w:rsid w:val="005E06B5"/>
    <w:rsid w:val="005E0E3E"/>
    <w:rsid w:val="005E0F8F"/>
    <w:rsid w:val="005E2406"/>
    <w:rsid w:val="005E2998"/>
    <w:rsid w:val="005F0674"/>
    <w:rsid w:val="005F6B01"/>
    <w:rsid w:val="0060011D"/>
    <w:rsid w:val="00605F19"/>
    <w:rsid w:val="00607291"/>
    <w:rsid w:val="006162EF"/>
    <w:rsid w:val="00621A66"/>
    <w:rsid w:val="00621AB3"/>
    <w:rsid w:val="006253F4"/>
    <w:rsid w:val="006258C9"/>
    <w:rsid w:val="00626F24"/>
    <w:rsid w:val="00627ACA"/>
    <w:rsid w:val="00627D6F"/>
    <w:rsid w:val="00632B49"/>
    <w:rsid w:val="00633201"/>
    <w:rsid w:val="00634FC8"/>
    <w:rsid w:val="00641127"/>
    <w:rsid w:val="00641EC9"/>
    <w:rsid w:val="00644F9A"/>
    <w:rsid w:val="00646DC4"/>
    <w:rsid w:val="00646F1C"/>
    <w:rsid w:val="006504BF"/>
    <w:rsid w:val="00651588"/>
    <w:rsid w:val="00651BA8"/>
    <w:rsid w:val="0065539A"/>
    <w:rsid w:val="00655690"/>
    <w:rsid w:val="0065592D"/>
    <w:rsid w:val="00661AE5"/>
    <w:rsid w:val="0066565B"/>
    <w:rsid w:val="00667631"/>
    <w:rsid w:val="0068294B"/>
    <w:rsid w:val="00683599"/>
    <w:rsid w:val="00684BAA"/>
    <w:rsid w:val="0068573C"/>
    <w:rsid w:val="0068592D"/>
    <w:rsid w:val="006938A3"/>
    <w:rsid w:val="006949D2"/>
    <w:rsid w:val="00695812"/>
    <w:rsid w:val="006971E2"/>
    <w:rsid w:val="0069736D"/>
    <w:rsid w:val="006A1AC4"/>
    <w:rsid w:val="006A391D"/>
    <w:rsid w:val="006A3E95"/>
    <w:rsid w:val="006A7A4B"/>
    <w:rsid w:val="006A7B6A"/>
    <w:rsid w:val="006B00F9"/>
    <w:rsid w:val="006B1116"/>
    <w:rsid w:val="006B1DA8"/>
    <w:rsid w:val="006B3A29"/>
    <w:rsid w:val="006B7FA2"/>
    <w:rsid w:val="006C1A36"/>
    <w:rsid w:val="006C3618"/>
    <w:rsid w:val="006C4150"/>
    <w:rsid w:val="006C4A67"/>
    <w:rsid w:val="006C4ED3"/>
    <w:rsid w:val="006C5679"/>
    <w:rsid w:val="006C5E4B"/>
    <w:rsid w:val="006C677D"/>
    <w:rsid w:val="006D07D8"/>
    <w:rsid w:val="006D15F4"/>
    <w:rsid w:val="006D3624"/>
    <w:rsid w:val="006D6581"/>
    <w:rsid w:val="006E0FAD"/>
    <w:rsid w:val="006E108E"/>
    <w:rsid w:val="006E12A4"/>
    <w:rsid w:val="006E13E8"/>
    <w:rsid w:val="006E204C"/>
    <w:rsid w:val="006E2868"/>
    <w:rsid w:val="006E2E11"/>
    <w:rsid w:val="006E3311"/>
    <w:rsid w:val="006E5042"/>
    <w:rsid w:val="006E62DB"/>
    <w:rsid w:val="006F66A6"/>
    <w:rsid w:val="006F72E6"/>
    <w:rsid w:val="007060FC"/>
    <w:rsid w:val="00711813"/>
    <w:rsid w:val="00711D18"/>
    <w:rsid w:val="00715035"/>
    <w:rsid w:val="007166D8"/>
    <w:rsid w:val="00717BE6"/>
    <w:rsid w:val="0072129B"/>
    <w:rsid w:val="00721640"/>
    <w:rsid w:val="00722115"/>
    <w:rsid w:val="007226EA"/>
    <w:rsid w:val="0072297A"/>
    <w:rsid w:val="00723BE0"/>
    <w:rsid w:val="00725662"/>
    <w:rsid w:val="00734F81"/>
    <w:rsid w:val="00735B96"/>
    <w:rsid w:val="00744547"/>
    <w:rsid w:val="007472D4"/>
    <w:rsid w:val="00750850"/>
    <w:rsid w:val="007517C5"/>
    <w:rsid w:val="00751828"/>
    <w:rsid w:val="00752EE5"/>
    <w:rsid w:val="00753756"/>
    <w:rsid w:val="007549F0"/>
    <w:rsid w:val="007551E6"/>
    <w:rsid w:val="00756CBA"/>
    <w:rsid w:val="00756CEA"/>
    <w:rsid w:val="00757725"/>
    <w:rsid w:val="00763F20"/>
    <w:rsid w:val="00764A05"/>
    <w:rsid w:val="00765DA0"/>
    <w:rsid w:val="00772E0D"/>
    <w:rsid w:val="007739F7"/>
    <w:rsid w:val="007747C1"/>
    <w:rsid w:val="00776ADA"/>
    <w:rsid w:val="00777B93"/>
    <w:rsid w:val="007856C7"/>
    <w:rsid w:val="00791A6F"/>
    <w:rsid w:val="00796B99"/>
    <w:rsid w:val="007A0AC1"/>
    <w:rsid w:val="007A0BA6"/>
    <w:rsid w:val="007A14C2"/>
    <w:rsid w:val="007A2120"/>
    <w:rsid w:val="007B0CA6"/>
    <w:rsid w:val="007B149B"/>
    <w:rsid w:val="007B1F4A"/>
    <w:rsid w:val="007B36EE"/>
    <w:rsid w:val="007B3733"/>
    <w:rsid w:val="007B73B0"/>
    <w:rsid w:val="007C3F4C"/>
    <w:rsid w:val="007C6044"/>
    <w:rsid w:val="007C796D"/>
    <w:rsid w:val="007D4305"/>
    <w:rsid w:val="007D55F8"/>
    <w:rsid w:val="007D5E33"/>
    <w:rsid w:val="007E0A3F"/>
    <w:rsid w:val="007E0F22"/>
    <w:rsid w:val="007E1C29"/>
    <w:rsid w:val="007E26B1"/>
    <w:rsid w:val="007E29DA"/>
    <w:rsid w:val="007E56A6"/>
    <w:rsid w:val="007E6A37"/>
    <w:rsid w:val="007F0CD3"/>
    <w:rsid w:val="007F0FCB"/>
    <w:rsid w:val="007F1C35"/>
    <w:rsid w:val="007F3C26"/>
    <w:rsid w:val="007F53F8"/>
    <w:rsid w:val="008017CB"/>
    <w:rsid w:val="00803D9D"/>
    <w:rsid w:val="00805941"/>
    <w:rsid w:val="008109BE"/>
    <w:rsid w:val="00810D17"/>
    <w:rsid w:val="00810D9B"/>
    <w:rsid w:val="00813122"/>
    <w:rsid w:val="00813552"/>
    <w:rsid w:val="0082241A"/>
    <w:rsid w:val="0082565A"/>
    <w:rsid w:val="00832428"/>
    <w:rsid w:val="00834D57"/>
    <w:rsid w:val="00834E6A"/>
    <w:rsid w:val="0084106B"/>
    <w:rsid w:val="00842404"/>
    <w:rsid w:val="00842978"/>
    <w:rsid w:val="00843B23"/>
    <w:rsid w:val="008448AE"/>
    <w:rsid w:val="008467DA"/>
    <w:rsid w:val="008478E6"/>
    <w:rsid w:val="00847E10"/>
    <w:rsid w:val="008506D8"/>
    <w:rsid w:val="008553F2"/>
    <w:rsid w:val="00855984"/>
    <w:rsid w:val="0085698D"/>
    <w:rsid w:val="008608C4"/>
    <w:rsid w:val="00861EE6"/>
    <w:rsid w:val="008673DE"/>
    <w:rsid w:val="00871898"/>
    <w:rsid w:val="00875D49"/>
    <w:rsid w:val="008772C1"/>
    <w:rsid w:val="0088097E"/>
    <w:rsid w:val="00881110"/>
    <w:rsid w:val="00882FB3"/>
    <w:rsid w:val="00883282"/>
    <w:rsid w:val="008834AF"/>
    <w:rsid w:val="008862E1"/>
    <w:rsid w:val="00891D73"/>
    <w:rsid w:val="008931FA"/>
    <w:rsid w:val="00894819"/>
    <w:rsid w:val="00895AEE"/>
    <w:rsid w:val="008A095B"/>
    <w:rsid w:val="008A0EAC"/>
    <w:rsid w:val="008A1FA8"/>
    <w:rsid w:val="008A2D9C"/>
    <w:rsid w:val="008A3A38"/>
    <w:rsid w:val="008A44AB"/>
    <w:rsid w:val="008A453C"/>
    <w:rsid w:val="008A4FB9"/>
    <w:rsid w:val="008A5145"/>
    <w:rsid w:val="008A70E0"/>
    <w:rsid w:val="008B0C5B"/>
    <w:rsid w:val="008B1355"/>
    <w:rsid w:val="008B3D0E"/>
    <w:rsid w:val="008B42AB"/>
    <w:rsid w:val="008B4737"/>
    <w:rsid w:val="008B5182"/>
    <w:rsid w:val="008B78FD"/>
    <w:rsid w:val="008C01DD"/>
    <w:rsid w:val="008C0EE4"/>
    <w:rsid w:val="008C17DF"/>
    <w:rsid w:val="008C4613"/>
    <w:rsid w:val="008C51FF"/>
    <w:rsid w:val="008C60B8"/>
    <w:rsid w:val="008C6EB5"/>
    <w:rsid w:val="008D4708"/>
    <w:rsid w:val="008D64DC"/>
    <w:rsid w:val="008D76B8"/>
    <w:rsid w:val="008E099D"/>
    <w:rsid w:val="008E65F3"/>
    <w:rsid w:val="008F01F5"/>
    <w:rsid w:val="008F109F"/>
    <w:rsid w:val="008F4039"/>
    <w:rsid w:val="008F4F58"/>
    <w:rsid w:val="008F59E4"/>
    <w:rsid w:val="008F78F6"/>
    <w:rsid w:val="0090113A"/>
    <w:rsid w:val="00902941"/>
    <w:rsid w:val="00910906"/>
    <w:rsid w:val="00910D94"/>
    <w:rsid w:val="009112F0"/>
    <w:rsid w:val="00916616"/>
    <w:rsid w:val="0092238E"/>
    <w:rsid w:val="0092265E"/>
    <w:rsid w:val="00925620"/>
    <w:rsid w:val="00927654"/>
    <w:rsid w:val="00927F4B"/>
    <w:rsid w:val="00930FD3"/>
    <w:rsid w:val="00934A72"/>
    <w:rsid w:val="00934B83"/>
    <w:rsid w:val="009379C0"/>
    <w:rsid w:val="0094340A"/>
    <w:rsid w:val="009443B8"/>
    <w:rsid w:val="0094450E"/>
    <w:rsid w:val="00945917"/>
    <w:rsid w:val="009461E8"/>
    <w:rsid w:val="00946320"/>
    <w:rsid w:val="00951D4D"/>
    <w:rsid w:val="0095214F"/>
    <w:rsid w:val="00956207"/>
    <w:rsid w:val="00956DE4"/>
    <w:rsid w:val="00957567"/>
    <w:rsid w:val="009604F2"/>
    <w:rsid w:val="00960604"/>
    <w:rsid w:val="0096141F"/>
    <w:rsid w:val="00962805"/>
    <w:rsid w:val="009666AD"/>
    <w:rsid w:val="0096753C"/>
    <w:rsid w:val="0097257D"/>
    <w:rsid w:val="00983961"/>
    <w:rsid w:val="00990197"/>
    <w:rsid w:val="00991EF5"/>
    <w:rsid w:val="0099237B"/>
    <w:rsid w:val="009959BB"/>
    <w:rsid w:val="009970EF"/>
    <w:rsid w:val="00997F3C"/>
    <w:rsid w:val="00997F45"/>
    <w:rsid w:val="009A487F"/>
    <w:rsid w:val="009A7C69"/>
    <w:rsid w:val="009B1D50"/>
    <w:rsid w:val="009B4743"/>
    <w:rsid w:val="009B4800"/>
    <w:rsid w:val="009B4E56"/>
    <w:rsid w:val="009B5972"/>
    <w:rsid w:val="009B64C9"/>
    <w:rsid w:val="009C328A"/>
    <w:rsid w:val="009D453F"/>
    <w:rsid w:val="009D775A"/>
    <w:rsid w:val="009D7EC2"/>
    <w:rsid w:val="009E48B2"/>
    <w:rsid w:val="009E6A1F"/>
    <w:rsid w:val="009E6FF5"/>
    <w:rsid w:val="009F22D8"/>
    <w:rsid w:val="009F30D0"/>
    <w:rsid w:val="009F30F5"/>
    <w:rsid w:val="009F361E"/>
    <w:rsid w:val="009F778B"/>
    <w:rsid w:val="00A01925"/>
    <w:rsid w:val="00A067DF"/>
    <w:rsid w:val="00A15314"/>
    <w:rsid w:val="00A15693"/>
    <w:rsid w:val="00A1633C"/>
    <w:rsid w:val="00A16408"/>
    <w:rsid w:val="00A219A2"/>
    <w:rsid w:val="00A228D2"/>
    <w:rsid w:val="00A22B04"/>
    <w:rsid w:val="00A24A3F"/>
    <w:rsid w:val="00A26F43"/>
    <w:rsid w:val="00A3293C"/>
    <w:rsid w:val="00A329B2"/>
    <w:rsid w:val="00A35696"/>
    <w:rsid w:val="00A36305"/>
    <w:rsid w:val="00A37153"/>
    <w:rsid w:val="00A43E1D"/>
    <w:rsid w:val="00A53769"/>
    <w:rsid w:val="00A55ABB"/>
    <w:rsid w:val="00A57106"/>
    <w:rsid w:val="00A61E44"/>
    <w:rsid w:val="00A6308F"/>
    <w:rsid w:val="00A6536B"/>
    <w:rsid w:val="00A65935"/>
    <w:rsid w:val="00A65FC4"/>
    <w:rsid w:val="00A6638C"/>
    <w:rsid w:val="00A67785"/>
    <w:rsid w:val="00A70A73"/>
    <w:rsid w:val="00A71A92"/>
    <w:rsid w:val="00A72476"/>
    <w:rsid w:val="00A73FD0"/>
    <w:rsid w:val="00A7565E"/>
    <w:rsid w:val="00A75DA5"/>
    <w:rsid w:val="00A77D82"/>
    <w:rsid w:val="00A8048B"/>
    <w:rsid w:val="00A809D5"/>
    <w:rsid w:val="00A80BCA"/>
    <w:rsid w:val="00A82764"/>
    <w:rsid w:val="00A83C90"/>
    <w:rsid w:val="00A87910"/>
    <w:rsid w:val="00A93B8E"/>
    <w:rsid w:val="00A94847"/>
    <w:rsid w:val="00A96039"/>
    <w:rsid w:val="00A96AE0"/>
    <w:rsid w:val="00AA13E2"/>
    <w:rsid w:val="00AA1AE9"/>
    <w:rsid w:val="00AA2C6E"/>
    <w:rsid w:val="00AA5967"/>
    <w:rsid w:val="00AA5F61"/>
    <w:rsid w:val="00AB12A8"/>
    <w:rsid w:val="00AB2465"/>
    <w:rsid w:val="00AB3822"/>
    <w:rsid w:val="00AB4999"/>
    <w:rsid w:val="00AB4B50"/>
    <w:rsid w:val="00AC1C57"/>
    <w:rsid w:val="00AC2074"/>
    <w:rsid w:val="00AC2E10"/>
    <w:rsid w:val="00AC781A"/>
    <w:rsid w:val="00AD0815"/>
    <w:rsid w:val="00AD1BC1"/>
    <w:rsid w:val="00AD42BB"/>
    <w:rsid w:val="00AD46ED"/>
    <w:rsid w:val="00AD6EF7"/>
    <w:rsid w:val="00AE07F9"/>
    <w:rsid w:val="00AE0C0C"/>
    <w:rsid w:val="00AE2661"/>
    <w:rsid w:val="00AE2A58"/>
    <w:rsid w:val="00AE3C5D"/>
    <w:rsid w:val="00AE5C0A"/>
    <w:rsid w:val="00AF0FDA"/>
    <w:rsid w:val="00AF2147"/>
    <w:rsid w:val="00AF244B"/>
    <w:rsid w:val="00AF2F3C"/>
    <w:rsid w:val="00AF7AC2"/>
    <w:rsid w:val="00B007EF"/>
    <w:rsid w:val="00B02D36"/>
    <w:rsid w:val="00B040EE"/>
    <w:rsid w:val="00B06B49"/>
    <w:rsid w:val="00B11415"/>
    <w:rsid w:val="00B11DBB"/>
    <w:rsid w:val="00B1379B"/>
    <w:rsid w:val="00B15356"/>
    <w:rsid w:val="00B17146"/>
    <w:rsid w:val="00B17443"/>
    <w:rsid w:val="00B17D98"/>
    <w:rsid w:val="00B2267D"/>
    <w:rsid w:val="00B2366A"/>
    <w:rsid w:val="00B24B14"/>
    <w:rsid w:val="00B27E9C"/>
    <w:rsid w:val="00B3394E"/>
    <w:rsid w:val="00B36E1F"/>
    <w:rsid w:val="00B44D2E"/>
    <w:rsid w:val="00B47AA7"/>
    <w:rsid w:val="00B51828"/>
    <w:rsid w:val="00B51F12"/>
    <w:rsid w:val="00B535B5"/>
    <w:rsid w:val="00B53FB5"/>
    <w:rsid w:val="00B61671"/>
    <w:rsid w:val="00B637C1"/>
    <w:rsid w:val="00B64DD9"/>
    <w:rsid w:val="00B66357"/>
    <w:rsid w:val="00B67986"/>
    <w:rsid w:val="00B729A9"/>
    <w:rsid w:val="00B72B6C"/>
    <w:rsid w:val="00B737EA"/>
    <w:rsid w:val="00B75A68"/>
    <w:rsid w:val="00B76B26"/>
    <w:rsid w:val="00B8419B"/>
    <w:rsid w:val="00B855E6"/>
    <w:rsid w:val="00B8678D"/>
    <w:rsid w:val="00B9053B"/>
    <w:rsid w:val="00B92AEE"/>
    <w:rsid w:val="00B93039"/>
    <w:rsid w:val="00B94A62"/>
    <w:rsid w:val="00B9614B"/>
    <w:rsid w:val="00BA0F5B"/>
    <w:rsid w:val="00BA4059"/>
    <w:rsid w:val="00BA6F33"/>
    <w:rsid w:val="00BA79CF"/>
    <w:rsid w:val="00BB07D7"/>
    <w:rsid w:val="00BB1992"/>
    <w:rsid w:val="00BB2474"/>
    <w:rsid w:val="00BB6993"/>
    <w:rsid w:val="00BC064C"/>
    <w:rsid w:val="00BC07F3"/>
    <w:rsid w:val="00BC1BB0"/>
    <w:rsid w:val="00BC2D87"/>
    <w:rsid w:val="00BC36CC"/>
    <w:rsid w:val="00BD1719"/>
    <w:rsid w:val="00BD21E5"/>
    <w:rsid w:val="00BD3B15"/>
    <w:rsid w:val="00BD45E3"/>
    <w:rsid w:val="00BE0C62"/>
    <w:rsid w:val="00BE1981"/>
    <w:rsid w:val="00BE1BDA"/>
    <w:rsid w:val="00BE31DC"/>
    <w:rsid w:val="00BE5EDD"/>
    <w:rsid w:val="00BE7CD2"/>
    <w:rsid w:val="00BF16C9"/>
    <w:rsid w:val="00BF2EBF"/>
    <w:rsid w:val="00BF34F5"/>
    <w:rsid w:val="00BF42F6"/>
    <w:rsid w:val="00BF53FE"/>
    <w:rsid w:val="00C00D97"/>
    <w:rsid w:val="00C02BD1"/>
    <w:rsid w:val="00C045FB"/>
    <w:rsid w:val="00C07935"/>
    <w:rsid w:val="00C11B31"/>
    <w:rsid w:val="00C11ECE"/>
    <w:rsid w:val="00C126B8"/>
    <w:rsid w:val="00C12D74"/>
    <w:rsid w:val="00C144C6"/>
    <w:rsid w:val="00C14A65"/>
    <w:rsid w:val="00C15881"/>
    <w:rsid w:val="00C173D6"/>
    <w:rsid w:val="00C22B43"/>
    <w:rsid w:val="00C234F1"/>
    <w:rsid w:val="00C257D2"/>
    <w:rsid w:val="00C2690B"/>
    <w:rsid w:val="00C326F9"/>
    <w:rsid w:val="00C353CF"/>
    <w:rsid w:val="00C354F6"/>
    <w:rsid w:val="00C3774A"/>
    <w:rsid w:val="00C413C3"/>
    <w:rsid w:val="00C425A6"/>
    <w:rsid w:val="00C42FA0"/>
    <w:rsid w:val="00C45F64"/>
    <w:rsid w:val="00C4778F"/>
    <w:rsid w:val="00C5010D"/>
    <w:rsid w:val="00C51113"/>
    <w:rsid w:val="00C51210"/>
    <w:rsid w:val="00C51BE5"/>
    <w:rsid w:val="00C53029"/>
    <w:rsid w:val="00C55ACE"/>
    <w:rsid w:val="00C63907"/>
    <w:rsid w:val="00C64418"/>
    <w:rsid w:val="00C65132"/>
    <w:rsid w:val="00C661FA"/>
    <w:rsid w:val="00C674E8"/>
    <w:rsid w:val="00C70689"/>
    <w:rsid w:val="00C73CA7"/>
    <w:rsid w:val="00C74CC1"/>
    <w:rsid w:val="00C75253"/>
    <w:rsid w:val="00C763D6"/>
    <w:rsid w:val="00C76D08"/>
    <w:rsid w:val="00C80DD7"/>
    <w:rsid w:val="00C83A6A"/>
    <w:rsid w:val="00C869CC"/>
    <w:rsid w:val="00C86B57"/>
    <w:rsid w:val="00C86CBC"/>
    <w:rsid w:val="00C90B66"/>
    <w:rsid w:val="00C92F65"/>
    <w:rsid w:val="00C94998"/>
    <w:rsid w:val="00C95745"/>
    <w:rsid w:val="00C95782"/>
    <w:rsid w:val="00C97F12"/>
    <w:rsid w:val="00CA0D34"/>
    <w:rsid w:val="00CA2A1F"/>
    <w:rsid w:val="00CA3B9E"/>
    <w:rsid w:val="00CA3D36"/>
    <w:rsid w:val="00CA402D"/>
    <w:rsid w:val="00CB07A0"/>
    <w:rsid w:val="00CB088C"/>
    <w:rsid w:val="00CB1D63"/>
    <w:rsid w:val="00CB2B75"/>
    <w:rsid w:val="00CB323C"/>
    <w:rsid w:val="00CB6D76"/>
    <w:rsid w:val="00CC15F9"/>
    <w:rsid w:val="00CC1C7C"/>
    <w:rsid w:val="00CC5A03"/>
    <w:rsid w:val="00CC67F7"/>
    <w:rsid w:val="00CC76D4"/>
    <w:rsid w:val="00CD61CB"/>
    <w:rsid w:val="00CD69F8"/>
    <w:rsid w:val="00CE02FF"/>
    <w:rsid w:val="00CE1B60"/>
    <w:rsid w:val="00CE1E70"/>
    <w:rsid w:val="00CE264E"/>
    <w:rsid w:val="00CE67BC"/>
    <w:rsid w:val="00CE6E0D"/>
    <w:rsid w:val="00CE75C9"/>
    <w:rsid w:val="00CE7DD3"/>
    <w:rsid w:val="00CF4C17"/>
    <w:rsid w:val="00CF5AA1"/>
    <w:rsid w:val="00CF6C23"/>
    <w:rsid w:val="00D00CB7"/>
    <w:rsid w:val="00D02BA1"/>
    <w:rsid w:val="00D0384B"/>
    <w:rsid w:val="00D048AC"/>
    <w:rsid w:val="00D04DAE"/>
    <w:rsid w:val="00D05B87"/>
    <w:rsid w:val="00D10BC7"/>
    <w:rsid w:val="00D1107E"/>
    <w:rsid w:val="00D11665"/>
    <w:rsid w:val="00D12556"/>
    <w:rsid w:val="00D126BA"/>
    <w:rsid w:val="00D16D0C"/>
    <w:rsid w:val="00D22DF5"/>
    <w:rsid w:val="00D248A2"/>
    <w:rsid w:val="00D2763A"/>
    <w:rsid w:val="00D27B50"/>
    <w:rsid w:val="00D3095C"/>
    <w:rsid w:val="00D33C03"/>
    <w:rsid w:val="00D35059"/>
    <w:rsid w:val="00D35782"/>
    <w:rsid w:val="00D36D05"/>
    <w:rsid w:val="00D40154"/>
    <w:rsid w:val="00D4204C"/>
    <w:rsid w:val="00D42BB4"/>
    <w:rsid w:val="00D43917"/>
    <w:rsid w:val="00D44FA6"/>
    <w:rsid w:val="00D4601D"/>
    <w:rsid w:val="00D50C18"/>
    <w:rsid w:val="00D5225A"/>
    <w:rsid w:val="00D52F16"/>
    <w:rsid w:val="00D605CD"/>
    <w:rsid w:val="00D67C67"/>
    <w:rsid w:val="00D70F7D"/>
    <w:rsid w:val="00D71670"/>
    <w:rsid w:val="00D71AEB"/>
    <w:rsid w:val="00D72DE6"/>
    <w:rsid w:val="00D736B5"/>
    <w:rsid w:val="00D73E1C"/>
    <w:rsid w:val="00D76F3C"/>
    <w:rsid w:val="00D80675"/>
    <w:rsid w:val="00D81182"/>
    <w:rsid w:val="00D82219"/>
    <w:rsid w:val="00D828D0"/>
    <w:rsid w:val="00D83DC2"/>
    <w:rsid w:val="00D8438B"/>
    <w:rsid w:val="00D84758"/>
    <w:rsid w:val="00D85694"/>
    <w:rsid w:val="00D909A6"/>
    <w:rsid w:val="00D90DC1"/>
    <w:rsid w:val="00D91831"/>
    <w:rsid w:val="00D93352"/>
    <w:rsid w:val="00D95CEF"/>
    <w:rsid w:val="00D96E89"/>
    <w:rsid w:val="00D97F3B"/>
    <w:rsid w:val="00DA4304"/>
    <w:rsid w:val="00DA54BE"/>
    <w:rsid w:val="00DA59DC"/>
    <w:rsid w:val="00DB286B"/>
    <w:rsid w:val="00DB2A89"/>
    <w:rsid w:val="00DB3DF0"/>
    <w:rsid w:val="00DB5F97"/>
    <w:rsid w:val="00DB6A3D"/>
    <w:rsid w:val="00DB6F2E"/>
    <w:rsid w:val="00DB76C0"/>
    <w:rsid w:val="00DB787A"/>
    <w:rsid w:val="00DC2263"/>
    <w:rsid w:val="00DC69BB"/>
    <w:rsid w:val="00DC6C19"/>
    <w:rsid w:val="00DC7DF1"/>
    <w:rsid w:val="00DD07A0"/>
    <w:rsid w:val="00DD0BD2"/>
    <w:rsid w:val="00DD0C49"/>
    <w:rsid w:val="00DD2359"/>
    <w:rsid w:val="00DD32D5"/>
    <w:rsid w:val="00DD363D"/>
    <w:rsid w:val="00DD3E8B"/>
    <w:rsid w:val="00DD7118"/>
    <w:rsid w:val="00DE256A"/>
    <w:rsid w:val="00DE4242"/>
    <w:rsid w:val="00DE4DD1"/>
    <w:rsid w:val="00DE6FAA"/>
    <w:rsid w:val="00DF0D35"/>
    <w:rsid w:val="00DF31AF"/>
    <w:rsid w:val="00DF3A2D"/>
    <w:rsid w:val="00DF5C1D"/>
    <w:rsid w:val="00DF7EEE"/>
    <w:rsid w:val="00E00189"/>
    <w:rsid w:val="00E028AD"/>
    <w:rsid w:val="00E02E9B"/>
    <w:rsid w:val="00E02ED0"/>
    <w:rsid w:val="00E03537"/>
    <w:rsid w:val="00E05939"/>
    <w:rsid w:val="00E12856"/>
    <w:rsid w:val="00E15436"/>
    <w:rsid w:val="00E16E0D"/>
    <w:rsid w:val="00E1746D"/>
    <w:rsid w:val="00E177A4"/>
    <w:rsid w:val="00E21CD6"/>
    <w:rsid w:val="00E23D3A"/>
    <w:rsid w:val="00E24171"/>
    <w:rsid w:val="00E25F8F"/>
    <w:rsid w:val="00E26951"/>
    <w:rsid w:val="00E27B60"/>
    <w:rsid w:val="00E30BFD"/>
    <w:rsid w:val="00E31541"/>
    <w:rsid w:val="00E3231D"/>
    <w:rsid w:val="00E3298B"/>
    <w:rsid w:val="00E33C20"/>
    <w:rsid w:val="00E35883"/>
    <w:rsid w:val="00E36A28"/>
    <w:rsid w:val="00E4175C"/>
    <w:rsid w:val="00E41D39"/>
    <w:rsid w:val="00E51DDE"/>
    <w:rsid w:val="00E52E24"/>
    <w:rsid w:val="00E538A3"/>
    <w:rsid w:val="00E53D64"/>
    <w:rsid w:val="00E557CB"/>
    <w:rsid w:val="00E560BB"/>
    <w:rsid w:val="00E5624A"/>
    <w:rsid w:val="00E56A1C"/>
    <w:rsid w:val="00E607AB"/>
    <w:rsid w:val="00E612DB"/>
    <w:rsid w:val="00E63C9E"/>
    <w:rsid w:val="00E668F8"/>
    <w:rsid w:val="00E66C29"/>
    <w:rsid w:val="00E670EC"/>
    <w:rsid w:val="00E67874"/>
    <w:rsid w:val="00E67C3A"/>
    <w:rsid w:val="00E702AE"/>
    <w:rsid w:val="00E70858"/>
    <w:rsid w:val="00E70FAF"/>
    <w:rsid w:val="00E71C3D"/>
    <w:rsid w:val="00E71E4A"/>
    <w:rsid w:val="00E7348F"/>
    <w:rsid w:val="00E81E96"/>
    <w:rsid w:val="00E834FE"/>
    <w:rsid w:val="00E8362B"/>
    <w:rsid w:val="00E83D1A"/>
    <w:rsid w:val="00E84898"/>
    <w:rsid w:val="00E859A2"/>
    <w:rsid w:val="00E8677B"/>
    <w:rsid w:val="00E9185B"/>
    <w:rsid w:val="00E933E7"/>
    <w:rsid w:val="00EA0123"/>
    <w:rsid w:val="00EA1709"/>
    <w:rsid w:val="00EA1B27"/>
    <w:rsid w:val="00EA2CF4"/>
    <w:rsid w:val="00EA564E"/>
    <w:rsid w:val="00EA7110"/>
    <w:rsid w:val="00EB081F"/>
    <w:rsid w:val="00EB12B0"/>
    <w:rsid w:val="00EB3EA5"/>
    <w:rsid w:val="00EC043B"/>
    <w:rsid w:val="00EC156F"/>
    <w:rsid w:val="00EC15A0"/>
    <w:rsid w:val="00EC26C9"/>
    <w:rsid w:val="00EC6050"/>
    <w:rsid w:val="00ED0A0F"/>
    <w:rsid w:val="00ED20CB"/>
    <w:rsid w:val="00ED2890"/>
    <w:rsid w:val="00ED3818"/>
    <w:rsid w:val="00EE18F5"/>
    <w:rsid w:val="00EE2688"/>
    <w:rsid w:val="00EE2BE7"/>
    <w:rsid w:val="00EE3DAE"/>
    <w:rsid w:val="00EE4329"/>
    <w:rsid w:val="00EE599B"/>
    <w:rsid w:val="00EE5A06"/>
    <w:rsid w:val="00EE64E1"/>
    <w:rsid w:val="00EE6F92"/>
    <w:rsid w:val="00EF0865"/>
    <w:rsid w:val="00EF470F"/>
    <w:rsid w:val="00EF6075"/>
    <w:rsid w:val="00F00DE3"/>
    <w:rsid w:val="00F01D2B"/>
    <w:rsid w:val="00F0306D"/>
    <w:rsid w:val="00F05327"/>
    <w:rsid w:val="00F06071"/>
    <w:rsid w:val="00F064E1"/>
    <w:rsid w:val="00F10C7C"/>
    <w:rsid w:val="00F113EA"/>
    <w:rsid w:val="00F11525"/>
    <w:rsid w:val="00F11F98"/>
    <w:rsid w:val="00F12CDF"/>
    <w:rsid w:val="00F12FE1"/>
    <w:rsid w:val="00F142E3"/>
    <w:rsid w:val="00F14AF0"/>
    <w:rsid w:val="00F158AC"/>
    <w:rsid w:val="00F15F0F"/>
    <w:rsid w:val="00F207AA"/>
    <w:rsid w:val="00F218C7"/>
    <w:rsid w:val="00F23BDE"/>
    <w:rsid w:val="00F23F34"/>
    <w:rsid w:val="00F24090"/>
    <w:rsid w:val="00F25340"/>
    <w:rsid w:val="00F322BA"/>
    <w:rsid w:val="00F329D0"/>
    <w:rsid w:val="00F3360B"/>
    <w:rsid w:val="00F349BB"/>
    <w:rsid w:val="00F35E11"/>
    <w:rsid w:val="00F40E8A"/>
    <w:rsid w:val="00F41D3D"/>
    <w:rsid w:val="00F43291"/>
    <w:rsid w:val="00F43DF2"/>
    <w:rsid w:val="00F51330"/>
    <w:rsid w:val="00F52067"/>
    <w:rsid w:val="00F527DB"/>
    <w:rsid w:val="00F53D65"/>
    <w:rsid w:val="00F55396"/>
    <w:rsid w:val="00F57B68"/>
    <w:rsid w:val="00F60734"/>
    <w:rsid w:val="00F60FC3"/>
    <w:rsid w:val="00F61F53"/>
    <w:rsid w:val="00F63571"/>
    <w:rsid w:val="00F6457A"/>
    <w:rsid w:val="00F64685"/>
    <w:rsid w:val="00F65BA6"/>
    <w:rsid w:val="00F674FE"/>
    <w:rsid w:val="00F7299D"/>
    <w:rsid w:val="00F74006"/>
    <w:rsid w:val="00F75D14"/>
    <w:rsid w:val="00F75D97"/>
    <w:rsid w:val="00F765C5"/>
    <w:rsid w:val="00F76DED"/>
    <w:rsid w:val="00F8170D"/>
    <w:rsid w:val="00F8410B"/>
    <w:rsid w:val="00F854F3"/>
    <w:rsid w:val="00F90147"/>
    <w:rsid w:val="00F919B5"/>
    <w:rsid w:val="00F92FBF"/>
    <w:rsid w:val="00F93801"/>
    <w:rsid w:val="00F94B0B"/>
    <w:rsid w:val="00F94CA5"/>
    <w:rsid w:val="00F952FF"/>
    <w:rsid w:val="00F966D3"/>
    <w:rsid w:val="00F96774"/>
    <w:rsid w:val="00F96863"/>
    <w:rsid w:val="00F97141"/>
    <w:rsid w:val="00FA47D2"/>
    <w:rsid w:val="00FA5011"/>
    <w:rsid w:val="00FA6CF9"/>
    <w:rsid w:val="00FB07A7"/>
    <w:rsid w:val="00FB0B1D"/>
    <w:rsid w:val="00FB1E26"/>
    <w:rsid w:val="00FB2727"/>
    <w:rsid w:val="00FB46DF"/>
    <w:rsid w:val="00FB63AB"/>
    <w:rsid w:val="00FB776B"/>
    <w:rsid w:val="00FC0099"/>
    <w:rsid w:val="00FC0E0D"/>
    <w:rsid w:val="00FC1668"/>
    <w:rsid w:val="00FC17A4"/>
    <w:rsid w:val="00FC3603"/>
    <w:rsid w:val="00FC39DA"/>
    <w:rsid w:val="00FC3DD4"/>
    <w:rsid w:val="00FC4A03"/>
    <w:rsid w:val="00FD0038"/>
    <w:rsid w:val="00FD413A"/>
    <w:rsid w:val="00FD54B6"/>
    <w:rsid w:val="00FD5F0D"/>
    <w:rsid w:val="00FD6BC4"/>
    <w:rsid w:val="00FD79B6"/>
    <w:rsid w:val="00FE1967"/>
    <w:rsid w:val="00FE2946"/>
    <w:rsid w:val="00FE313C"/>
    <w:rsid w:val="00FE4B78"/>
    <w:rsid w:val="00FE571D"/>
    <w:rsid w:val="00FE5F5A"/>
    <w:rsid w:val="00FE6360"/>
    <w:rsid w:val="00FE7148"/>
    <w:rsid w:val="00FE79B4"/>
    <w:rsid w:val="00FF0657"/>
    <w:rsid w:val="00FF0BBF"/>
    <w:rsid w:val="00FF1E9B"/>
    <w:rsid w:val="00FF2AD1"/>
    <w:rsid w:val="00FF322C"/>
    <w:rsid w:val="00FF53BA"/>
    <w:rsid w:val="00FF5D44"/>
    <w:rsid w:val="00FF732D"/>
    <w:rsid w:val="00FF77E5"/>
    <w:rsid w:val="00FF7CF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f8f8f8,#eaeaea,#09c,#9cf"/>
    </o:shapedefaults>
    <o:shapelayout v:ext="edit">
      <o:idmap v:ext="edit" data="1"/>
    </o:shapelayout>
  </w:shapeDefaults>
  <w:decimalSymbol w:val=","/>
  <w:listSeparator w:val=";"/>
  <w14:docId w14:val="388877EB"/>
  <w15:docId w15:val="{4272CB0B-D12E-4E77-B7F4-9304A249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813"/>
    <w:pPr>
      <w:jc w:val="both"/>
    </w:pPr>
    <w:rPr>
      <w:rFonts w:ascii="Candara" w:hAnsi="Candara"/>
      <w:sz w:val="24"/>
      <w:lang w:val="es-ES" w:eastAsia="es-ES"/>
    </w:rPr>
  </w:style>
  <w:style w:type="paragraph" w:styleId="Ttulo1">
    <w:name w:val="heading 1"/>
    <w:basedOn w:val="TITULO"/>
    <w:next w:val="Normal"/>
    <w:qFormat/>
    <w:rsid w:val="00592A9B"/>
    <w:pPr>
      <w:keepNext/>
      <w:pBdr>
        <w:bottom w:val="single" w:sz="4" w:space="1" w:color="auto"/>
      </w:pBdr>
      <w:shd w:val="clear" w:color="C6D9F1" w:fill="auto"/>
      <w:ind w:left="567" w:hanging="567"/>
      <w:jc w:val="left"/>
      <w:outlineLvl w:val="0"/>
    </w:pPr>
    <w:rPr>
      <w:rFonts w:ascii="Candara" w:hAnsi="Candara"/>
      <w:i w:val="0"/>
      <w:color w:val="365F91"/>
      <w:sz w:val="32"/>
    </w:rPr>
  </w:style>
  <w:style w:type="paragraph" w:styleId="Ttulo2">
    <w:name w:val="heading 2"/>
    <w:basedOn w:val="TITULO"/>
    <w:next w:val="Normal"/>
    <w:qFormat/>
    <w:rsid w:val="00592A9B"/>
    <w:pPr>
      <w:keepNext/>
      <w:ind w:left="567" w:hanging="567"/>
      <w:jc w:val="left"/>
      <w:outlineLvl w:val="1"/>
    </w:pPr>
    <w:rPr>
      <w:rFonts w:ascii="Candara" w:hAnsi="Candara"/>
      <w:i w:val="0"/>
      <w:color w:val="31849B"/>
      <w:sz w:val="28"/>
    </w:rPr>
  </w:style>
  <w:style w:type="paragraph" w:styleId="Ttulo3">
    <w:name w:val="heading 3"/>
    <w:basedOn w:val="TITULO"/>
    <w:next w:val="Normal"/>
    <w:qFormat/>
    <w:rsid w:val="00A83C90"/>
    <w:pPr>
      <w:keepNext/>
      <w:tabs>
        <w:tab w:val="left" w:pos="851"/>
      </w:tabs>
      <w:ind w:left="851" w:hanging="851"/>
      <w:jc w:val="left"/>
      <w:outlineLvl w:val="2"/>
    </w:pPr>
    <w:rPr>
      <w:rFonts w:ascii="Candara" w:hAnsi="Candara"/>
      <w:i w:val="0"/>
      <w:color w:val="705690"/>
      <w:sz w:val="28"/>
    </w:rPr>
  </w:style>
  <w:style w:type="paragraph" w:styleId="Ttulo4">
    <w:name w:val="heading 4"/>
    <w:basedOn w:val="Normal"/>
    <w:next w:val="Normal"/>
    <w:qFormat/>
    <w:rsid w:val="00A83C90"/>
    <w:pPr>
      <w:keepNext/>
      <w:outlineLvl w:val="3"/>
    </w:pPr>
    <w:rPr>
      <w:b/>
      <w:color w:val="785C9A"/>
      <w:u w:val="single"/>
    </w:rPr>
  </w:style>
  <w:style w:type="paragraph" w:styleId="Ttulo5">
    <w:name w:val="heading 5"/>
    <w:basedOn w:val="Normal"/>
    <w:next w:val="Normal"/>
    <w:qFormat/>
    <w:rsid w:val="005E0E3E"/>
    <w:pPr>
      <w:keepNext/>
      <w:jc w:val="center"/>
      <w:outlineLvl w:val="4"/>
    </w:pPr>
    <w:rPr>
      <w:b/>
    </w:rPr>
  </w:style>
  <w:style w:type="paragraph" w:styleId="Ttulo6">
    <w:name w:val="heading 6"/>
    <w:basedOn w:val="Normal"/>
    <w:next w:val="Normal"/>
    <w:qFormat/>
    <w:rsid w:val="005E0E3E"/>
    <w:pPr>
      <w:keepNext/>
      <w:ind w:left="1134"/>
      <w:outlineLvl w:val="5"/>
    </w:pPr>
    <w:rPr>
      <w:b/>
      <w:color w:val="0000FF"/>
      <w:sz w:val="20"/>
    </w:rPr>
  </w:style>
  <w:style w:type="paragraph" w:styleId="Ttulo7">
    <w:name w:val="heading 7"/>
    <w:basedOn w:val="Normal"/>
    <w:next w:val="Normal"/>
    <w:qFormat/>
    <w:rsid w:val="005E0E3E"/>
    <w:pPr>
      <w:keepNext/>
      <w:outlineLvl w:val="6"/>
    </w:pPr>
    <w:rPr>
      <w:b/>
      <w:color w:val="0000FF"/>
    </w:rPr>
  </w:style>
  <w:style w:type="paragraph" w:styleId="Ttulo8">
    <w:name w:val="heading 8"/>
    <w:basedOn w:val="Normal"/>
    <w:next w:val="Normal"/>
    <w:qFormat/>
    <w:rsid w:val="005E0E3E"/>
    <w:pPr>
      <w:keepNext/>
      <w:outlineLvl w:val="7"/>
    </w:pPr>
    <w:rPr>
      <w:b/>
    </w:rPr>
  </w:style>
  <w:style w:type="paragraph" w:styleId="Ttulo9">
    <w:name w:val="heading 9"/>
    <w:basedOn w:val="Normal"/>
    <w:next w:val="Normal"/>
    <w:qFormat/>
    <w:rsid w:val="005E0E3E"/>
    <w:pPr>
      <w:keepNext/>
      <w:jc w:val="center"/>
      <w:outlineLvl w:val="8"/>
    </w:pPr>
    <w:rPr>
      <w:rFonts w:ascii="Book Antiqua" w:hAnsi="Book Antiqua"/>
      <w:b/>
      <w:color w:val="FFFF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next w:val="Normal"/>
    <w:rsid w:val="005E0E3E"/>
    <w:rPr>
      <w:rFonts w:ascii="Tahoma" w:hAnsi="Tahoma"/>
      <w:b/>
      <w:i/>
      <w:sz w:val="72"/>
      <w:lang w:val="es-ES_tradnl"/>
    </w:rPr>
  </w:style>
  <w:style w:type="paragraph" w:styleId="TDC1">
    <w:name w:val="toc 1"/>
    <w:basedOn w:val="Normal"/>
    <w:next w:val="Normal"/>
    <w:autoRedefine/>
    <w:semiHidden/>
    <w:rsid w:val="00382F2A"/>
    <w:pPr>
      <w:spacing w:before="120" w:after="120"/>
      <w:jc w:val="left"/>
    </w:pPr>
    <w:rPr>
      <w:rFonts w:ascii="Arial" w:hAnsi="Arial"/>
      <w:b/>
      <w:caps/>
      <w:sz w:val="20"/>
    </w:rPr>
  </w:style>
  <w:style w:type="paragraph" w:styleId="TDC2">
    <w:name w:val="toc 2"/>
    <w:basedOn w:val="Normal"/>
    <w:next w:val="Normal"/>
    <w:autoRedefine/>
    <w:semiHidden/>
    <w:rsid w:val="00382F2A"/>
    <w:pPr>
      <w:spacing w:before="120" w:after="120"/>
      <w:ind w:left="198"/>
      <w:jc w:val="left"/>
    </w:pPr>
    <w:rPr>
      <w:rFonts w:ascii="Arial" w:hAnsi="Arial"/>
      <w:caps/>
      <w:sz w:val="18"/>
    </w:rPr>
  </w:style>
  <w:style w:type="paragraph" w:styleId="TDC3">
    <w:name w:val="toc 3"/>
    <w:basedOn w:val="Normal"/>
    <w:next w:val="Normal"/>
    <w:autoRedefine/>
    <w:semiHidden/>
    <w:rsid w:val="00382F2A"/>
    <w:pPr>
      <w:spacing w:before="120" w:after="120" w:line="360" w:lineRule="auto"/>
      <w:ind w:left="403"/>
      <w:jc w:val="left"/>
    </w:pPr>
    <w:rPr>
      <w:sz w:val="20"/>
    </w:rPr>
  </w:style>
  <w:style w:type="paragraph" w:styleId="Sangradetextonormal">
    <w:name w:val="Body Text Indent"/>
    <w:basedOn w:val="Normal"/>
    <w:rsid w:val="005E0E3E"/>
    <w:pPr>
      <w:ind w:left="214"/>
    </w:pPr>
  </w:style>
  <w:style w:type="paragraph" w:styleId="Sangra2detindependiente">
    <w:name w:val="Body Text Indent 2"/>
    <w:basedOn w:val="Normal"/>
    <w:rsid w:val="005E0E3E"/>
    <w:pPr>
      <w:ind w:left="567" w:hanging="495"/>
    </w:pPr>
  </w:style>
  <w:style w:type="paragraph" w:styleId="Sangra3detindependiente">
    <w:name w:val="Body Text Indent 3"/>
    <w:basedOn w:val="Normal"/>
    <w:rsid w:val="005E0E3E"/>
    <w:pPr>
      <w:ind w:left="72"/>
    </w:pPr>
  </w:style>
  <w:style w:type="paragraph" w:styleId="Textoindependiente">
    <w:name w:val="Body Text"/>
    <w:basedOn w:val="Normal"/>
    <w:rsid w:val="005E0E3E"/>
    <w:rPr>
      <w:rFonts w:ascii="Arial" w:hAnsi="Arial"/>
      <w:color w:val="0000FF"/>
      <w:sz w:val="20"/>
    </w:rPr>
  </w:style>
  <w:style w:type="paragraph" w:styleId="Encabezado">
    <w:name w:val="header"/>
    <w:basedOn w:val="Normal"/>
    <w:link w:val="EncabezadoCar"/>
    <w:uiPriority w:val="99"/>
    <w:rsid w:val="005E0E3E"/>
    <w:pPr>
      <w:tabs>
        <w:tab w:val="center" w:pos="4252"/>
        <w:tab w:val="right" w:pos="8504"/>
      </w:tabs>
    </w:pPr>
    <w:rPr>
      <w:rFonts w:ascii="Verdana" w:hAnsi="Verdana"/>
      <w:i/>
      <w:sz w:val="18"/>
    </w:rPr>
  </w:style>
  <w:style w:type="character" w:customStyle="1" w:styleId="EncabezadoCar">
    <w:name w:val="Encabezado Car"/>
    <w:link w:val="Encabezado"/>
    <w:uiPriority w:val="99"/>
    <w:rsid w:val="00CA2A1F"/>
    <w:rPr>
      <w:rFonts w:ascii="Verdana" w:hAnsi="Verdana"/>
      <w:i/>
      <w:sz w:val="18"/>
      <w:lang w:val="es-ES" w:eastAsia="es-ES"/>
    </w:rPr>
  </w:style>
  <w:style w:type="paragraph" w:styleId="Piedepgina">
    <w:name w:val="footer"/>
    <w:basedOn w:val="Normal"/>
    <w:link w:val="PiedepginaCar"/>
    <w:uiPriority w:val="99"/>
    <w:rsid w:val="005E0E3E"/>
    <w:pPr>
      <w:tabs>
        <w:tab w:val="center" w:pos="4252"/>
        <w:tab w:val="right" w:pos="8504"/>
      </w:tabs>
      <w:jc w:val="center"/>
    </w:pPr>
    <w:rPr>
      <w:rFonts w:ascii="Verdana" w:hAnsi="Verdana"/>
      <w:b/>
      <w:i/>
      <w:sz w:val="18"/>
    </w:rPr>
  </w:style>
  <w:style w:type="character" w:customStyle="1" w:styleId="PiedepginaCar">
    <w:name w:val="Pie de página Car"/>
    <w:link w:val="Piedepgina"/>
    <w:uiPriority w:val="99"/>
    <w:rsid w:val="00CA2A1F"/>
    <w:rPr>
      <w:rFonts w:ascii="Verdana" w:hAnsi="Verdana"/>
      <w:b/>
      <w:i/>
      <w:sz w:val="18"/>
      <w:lang w:val="es-ES" w:eastAsia="es-ES"/>
    </w:rPr>
  </w:style>
  <w:style w:type="paragraph" w:customStyle="1" w:styleId="SUMARIO">
    <w:name w:val="SUMARIO"/>
    <w:basedOn w:val="TITULO"/>
    <w:next w:val="Normal"/>
    <w:rsid w:val="005E0E3E"/>
    <w:pPr>
      <w:pBdr>
        <w:bottom w:val="single" w:sz="4" w:space="1" w:color="auto"/>
      </w:pBdr>
      <w:jc w:val="left"/>
    </w:pPr>
    <w:rPr>
      <w:color w:val="000080"/>
      <w:sz w:val="28"/>
    </w:rPr>
  </w:style>
  <w:style w:type="paragraph" w:customStyle="1" w:styleId="VOLUMEN">
    <w:name w:val="VOLUMEN"/>
    <w:basedOn w:val="Normal"/>
    <w:rsid w:val="00025291"/>
    <w:pPr>
      <w:jc w:val="right"/>
    </w:pPr>
    <w:rPr>
      <w:b/>
      <w:i/>
      <w:color w:val="993366"/>
      <w:sz w:val="48"/>
      <w:lang w:val="es-ES_tradnl"/>
    </w:rPr>
  </w:style>
  <w:style w:type="paragraph" w:customStyle="1" w:styleId="INDICE">
    <w:name w:val="INDICE"/>
    <w:basedOn w:val="Normal"/>
    <w:rsid w:val="005E0E3E"/>
    <w:pPr>
      <w:ind w:left="567" w:hanging="567"/>
    </w:pPr>
  </w:style>
  <w:style w:type="paragraph" w:customStyle="1" w:styleId="CENTRADO">
    <w:name w:val="CENTRADO"/>
    <w:basedOn w:val="TITULO"/>
    <w:next w:val="Normal"/>
    <w:rsid w:val="005E0E3E"/>
    <w:pPr>
      <w:jc w:val="center"/>
    </w:pPr>
    <w:rPr>
      <w:rFonts w:ascii="Palatino Linotype" w:hAnsi="Palatino Linotype"/>
      <w:color w:val="993366"/>
      <w:sz w:val="28"/>
    </w:rPr>
  </w:style>
  <w:style w:type="paragraph" w:customStyle="1" w:styleId="Estilo28ptNegritaCiruelaCentrado">
    <w:name w:val="Estilo 28 pt Negrita Ciruela Centrado"/>
    <w:basedOn w:val="Normal"/>
    <w:rsid w:val="00025291"/>
    <w:pPr>
      <w:jc w:val="center"/>
    </w:pPr>
    <w:rPr>
      <w:b/>
      <w:bCs/>
      <w:color w:val="993366"/>
      <w:sz w:val="56"/>
    </w:rPr>
  </w:style>
  <w:style w:type="paragraph" w:customStyle="1" w:styleId="Realce">
    <w:name w:val="Realce"/>
    <w:basedOn w:val="Ttulo3"/>
    <w:rsid w:val="0096753C"/>
    <w:rPr>
      <w:color w:val="800000"/>
      <w:sz w:val="22"/>
    </w:rPr>
  </w:style>
  <w:style w:type="paragraph" w:styleId="Listaconvietas">
    <w:name w:val="List Bullet"/>
    <w:basedOn w:val="Normal"/>
    <w:autoRedefine/>
    <w:rsid w:val="005E0E3E"/>
    <w:pPr>
      <w:ind w:left="72"/>
    </w:pPr>
  </w:style>
  <w:style w:type="character" w:styleId="Textoennegrita">
    <w:name w:val="Strong"/>
    <w:qFormat/>
    <w:rsid w:val="000C2ED7"/>
    <w:rPr>
      <w:b/>
      <w:bCs/>
    </w:rPr>
  </w:style>
  <w:style w:type="paragraph" w:styleId="Textoindependiente2">
    <w:name w:val="Body Text 2"/>
    <w:basedOn w:val="Normal"/>
    <w:rsid w:val="005E0E3E"/>
    <w:pPr>
      <w:jc w:val="center"/>
    </w:pPr>
    <w:rPr>
      <w:b/>
    </w:rPr>
  </w:style>
  <w:style w:type="paragraph" w:customStyle="1" w:styleId="REALCE0">
    <w:name w:val="REALCE"/>
    <w:basedOn w:val="TITULO"/>
    <w:next w:val="Normal"/>
    <w:rsid w:val="005E0E3E"/>
    <w:rPr>
      <w:color w:val="993366"/>
      <w:sz w:val="24"/>
    </w:rPr>
  </w:style>
  <w:style w:type="table" w:styleId="Tablaconcuadrcula">
    <w:name w:val="Table Grid"/>
    <w:basedOn w:val="Tablanormal"/>
    <w:rsid w:val="005E0E3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5E0E3E"/>
    <w:pPr>
      <w:shd w:val="clear" w:color="auto" w:fill="000080"/>
    </w:pPr>
    <w:rPr>
      <w:rFonts w:ascii="Tahoma" w:hAnsi="Tahoma"/>
    </w:rPr>
  </w:style>
  <w:style w:type="character" w:styleId="Nmerodepgina">
    <w:name w:val="page number"/>
    <w:basedOn w:val="Fuentedeprrafopredeter"/>
    <w:rsid w:val="005E0E3E"/>
  </w:style>
  <w:style w:type="paragraph" w:customStyle="1" w:styleId="Cuadros">
    <w:name w:val="Cuadros"/>
    <w:rsid w:val="00D126BA"/>
    <w:pPr>
      <w:ind w:left="567" w:hanging="567"/>
    </w:pPr>
    <w:rPr>
      <w:rFonts w:ascii="Tahoma" w:hAnsi="Tahoma"/>
      <w:noProof/>
      <w:lang w:val="es-ES" w:eastAsia="es-ES"/>
    </w:rPr>
  </w:style>
  <w:style w:type="paragraph" w:customStyle="1" w:styleId="Normal1">
    <w:name w:val="Normal1"/>
    <w:basedOn w:val="Normal"/>
    <w:rsid w:val="005E0E3E"/>
    <w:rPr>
      <w:lang w:val="es-ES_tradnl"/>
    </w:rPr>
  </w:style>
  <w:style w:type="paragraph" w:customStyle="1" w:styleId="PORTADA">
    <w:name w:val="PORTADA"/>
    <w:basedOn w:val="TITULO"/>
    <w:rsid w:val="005E0E3E"/>
    <w:pPr>
      <w:jc w:val="right"/>
    </w:pPr>
    <w:rPr>
      <w:b w:val="0"/>
      <w:color w:val="800000"/>
    </w:rPr>
  </w:style>
  <w:style w:type="paragraph" w:styleId="Textonotapie">
    <w:name w:val="footnote text"/>
    <w:basedOn w:val="Normal"/>
    <w:semiHidden/>
    <w:rsid w:val="005E0E3E"/>
    <w:rPr>
      <w:rFonts w:ascii="Arial" w:hAnsi="Arial"/>
      <w:sz w:val="20"/>
    </w:rPr>
  </w:style>
  <w:style w:type="paragraph" w:styleId="Textoindependiente3">
    <w:name w:val="Body Text 3"/>
    <w:basedOn w:val="Normal"/>
    <w:rsid w:val="005E0E3E"/>
    <w:rPr>
      <w:b/>
      <w:sz w:val="20"/>
    </w:rPr>
  </w:style>
  <w:style w:type="paragraph" w:customStyle="1" w:styleId="TituloFicha1">
    <w:name w:val="TituloFicha1"/>
    <w:basedOn w:val="TITULO"/>
    <w:next w:val="Normal1"/>
    <w:rsid w:val="005E0E3E"/>
    <w:pPr>
      <w:spacing w:before="80" w:after="80"/>
    </w:pPr>
    <w:rPr>
      <w:rFonts w:ascii="Palatino Linotype" w:hAnsi="Palatino Linotype"/>
      <w:color w:val="800000"/>
      <w:sz w:val="28"/>
    </w:rPr>
  </w:style>
  <w:style w:type="paragraph" w:customStyle="1" w:styleId="TituloFicha2">
    <w:name w:val="TituloFicha2"/>
    <w:basedOn w:val="TITULO"/>
    <w:next w:val="Normal1"/>
    <w:rsid w:val="005E0E3E"/>
    <w:pPr>
      <w:spacing w:before="80" w:after="80"/>
      <w:jc w:val="right"/>
    </w:pPr>
    <w:rPr>
      <w:rFonts w:ascii="Palatino Linotype" w:hAnsi="Palatino Linotype"/>
      <w:color w:val="000000"/>
      <w:sz w:val="28"/>
      <w:lang w:val="es-ES"/>
    </w:rPr>
  </w:style>
  <w:style w:type="paragraph" w:customStyle="1" w:styleId="TituloFicha3">
    <w:name w:val="TituloFicha3"/>
    <w:basedOn w:val="TITULO"/>
    <w:rsid w:val="005E0E3E"/>
    <w:pPr>
      <w:spacing w:before="80" w:after="80"/>
    </w:pPr>
    <w:rPr>
      <w:rFonts w:ascii="Palatino Linotype" w:hAnsi="Palatino Linotype"/>
      <w:color w:val="000080"/>
      <w:sz w:val="28"/>
      <w:lang w:val="es-ES"/>
    </w:rPr>
  </w:style>
  <w:style w:type="paragraph" w:customStyle="1" w:styleId="EstiloTituloFicha3Izquierda">
    <w:name w:val="Estilo TituloFicha3 + Izquierda"/>
    <w:basedOn w:val="Normal"/>
    <w:rsid w:val="005E0E3E"/>
    <w:pPr>
      <w:jc w:val="left"/>
    </w:pPr>
    <w:rPr>
      <w:b/>
      <w:bCs/>
      <w:i/>
      <w:iCs/>
      <w:color w:val="333399"/>
      <w:sz w:val="28"/>
    </w:rPr>
  </w:style>
  <w:style w:type="paragraph" w:customStyle="1" w:styleId="Default">
    <w:name w:val="Default"/>
    <w:rsid w:val="002D2D8B"/>
    <w:pPr>
      <w:autoSpaceDE w:val="0"/>
      <w:autoSpaceDN w:val="0"/>
      <w:adjustRightInd w:val="0"/>
      <w:ind w:left="567" w:hanging="567"/>
    </w:pPr>
    <w:rPr>
      <w:rFonts w:ascii="Tahoma" w:hAnsi="Tahoma" w:cs="Tahoma"/>
      <w:color w:val="000000"/>
      <w:sz w:val="24"/>
      <w:szCs w:val="24"/>
      <w:lang w:val="es-ES" w:eastAsia="es-ES"/>
    </w:rPr>
  </w:style>
  <w:style w:type="paragraph" w:styleId="Subttulo">
    <w:name w:val="Subtitle"/>
    <w:basedOn w:val="Normal"/>
    <w:next w:val="Normal"/>
    <w:link w:val="SubttuloCar"/>
    <w:qFormat/>
    <w:rsid w:val="00592A9B"/>
    <w:pPr>
      <w:pBdr>
        <w:left w:val="single" w:sz="24" w:space="4" w:color="943634"/>
      </w:pBdr>
      <w:shd w:val="clear" w:color="auto" w:fill="F2F2F2"/>
      <w:outlineLvl w:val="1"/>
    </w:pPr>
    <w:rPr>
      <w:rFonts w:ascii="Calibri" w:hAnsi="Calibri"/>
      <w:i/>
      <w:color w:val="C0504D"/>
      <w:szCs w:val="24"/>
      <w:lang w:val="x-none" w:eastAsia="x-none"/>
    </w:rPr>
  </w:style>
  <w:style w:type="character" w:customStyle="1" w:styleId="SubttuloCar">
    <w:name w:val="Subtítulo Car"/>
    <w:link w:val="Subttulo"/>
    <w:rsid w:val="00592A9B"/>
    <w:rPr>
      <w:rFonts w:ascii="Calibri" w:hAnsi="Calibri"/>
      <w:i/>
      <w:color w:val="C0504D"/>
      <w:sz w:val="24"/>
      <w:szCs w:val="24"/>
      <w:shd w:val="clear" w:color="auto" w:fill="F2F2F2"/>
    </w:rPr>
  </w:style>
  <w:style w:type="paragraph" w:styleId="Prrafodelista">
    <w:name w:val="List Paragraph"/>
    <w:basedOn w:val="Normal"/>
    <w:uiPriority w:val="34"/>
    <w:qFormat/>
    <w:rsid w:val="00A96AE0"/>
    <w:pPr>
      <w:spacing w:after="120"/>
      <w:ind w:left="720"/>
      <w:contextualSpacing/>
    </w:pPr>
    <w:rPr>
      <w:rFonts w:ascii="Calibri" w:eastAsia="Calibri" w:hAnsi="Calibri"/>
      <w:sz w:val="22"/>
      <w:szCs w:val="22"/>
      <w:lang w:val="es-ES_tradnl" w:eastAsia="en-US"/>
    </w:rPr>
  </w:style>
  <w:style w:type="paragraph" w:styleId="NormalWeb">
    <w:name w:val="Normal (Web)"/>
    <w:basedOn w:val="Normal"/>
    <w:uiPriority w:val="99"/>
    <w:unhideWhenUsed/>
    <w:rsid w:val="001C12C7"/>
    <w:pPr>
      <w:spacing w:before="100" w:beforeAutospacing="1" w:after="100" w:afterAutospacing="1"/>
      <w:jc w:val="left"/>
    </w:pPr>
    <w:rPr>
      <w:rFonts w:ascii="Times New Roman" w:hAnsi="Times New Roman"/>
      <w:szCs w:val="24"/>
      <w:lang w:val="es-ES_tradnl" w:eastAsia="es-ES_tradnl"/>
    </w:rPr>
  </w:style>
  <w:style w:type="character" w:customStyle="1" w:styleId="segunda">
    <w:name w:val="segunda"/>
    <w:basedOn w:val="Fuentedeprrafopredeter"/>
    <w:rsid w:val="001C12C7"/>
  </w:style>
  <w:style w:type="paragraph" w:styleId="Textosinformato">
    <w:name w:val="Plain Text"/>
    <w:basedOn w:val="Normal"/>
    <w:rsid w:val="00AD0815"/>
    <w:rPr>
      <w:rFonts w:ascii="Courier New" w:hAnsi="Courier New"/>
      <w:sz w:val="20"/>
    </w:rPr>
  </w:style>
  <w:style w:type="character" w:customStyle="1" w:styleId="Ttulo1Car">
    <w:name w:val="Título 1 Car"/>
    <w:rsid w:val="00881110"/>
    <w:rPr>
      <w:rFonts w:ascii="Arial" w:hAnsi="Arial" w:cs="Arial"/>
      <w:b/>
      <w:bCs/>
      <w:kern w:val="32"/>
      <w:sz w:val="32"/>
      <w:szCs w:val="32"/>
      <w:lang w:val="es-ES" w:eastAsia="es-ES" w:bidi="ar-SA"/>
    </w:rPr>
  </w:style>
  <w:style w:type="paragraph" w:customStyle="1" w:styleId="NORMALTRAGSA">
    <w:name w:val="NORMAL TRAGSA"/>
    <w:rsid w:val="00881110"/>
    <w:pPr>
      <w:numPr>
        <w:ilvl w:val="1"/>
        <w:numId w:val="6"/>
      </w:numPr>
      <w:jc w:val="both"/>
    </w:pPr>
    <w:rPr>
      <w:rFonts w:ascii="Arial" w:hAnsi="Arial"/>
      <w:sz w:val="22"/>
      <w:lang w:val="es-ES" w:eastAsia="es-ES"/>
    </w:rPr>
  </w:style>
  <w:style w:type="character" w:customStyle="1" w:styleId="NORMALTRAGSACar">
    <w:name w:val="NORMAL TRAGSA Car"/>
    <w:rsid w:val="00881110"/>
    <w:rPr>
      <w:rFonts w:ascii="Arial" w:hAnsi="Arial"/>
      <w:sz w:val="22"/>
      <w:lang w:val="es-ES" w:eastAsia="es-ES" w:bidi="ar-SA"/>
    </w:rPr>
  </w:style>
  <w:style w:type="paragraph" w:customStyle="1" w:styleId="TITULOII">
    <w:name w:val="TITULO II"/>
    <w:basedOn w:val="NORMALTRAGSA"/>
    <w:next w:val="NORMALTRAGSA"/>
    <w:rsid w:val="00881110"/>
    <w:pPr>
      <w:numPr>
        <w:ilvl w:val="3"/>
      </w:numPr>
      <w:spacing w:before="240" w:after="240"/>
      <w:jc w:val="left"/>
    </w:pPr>
    <w:rPr>
      <w:b/>
    </w:rPr>
  </w:style>
  <w:style w:type="paragraph" w:customStyle="1" w:styleId="TITULOIV">
    <w:name w:val="TITULO IV"/>
    <w:basedOn w:val="NORMALTRAGSA"/>
    <w:next w:val="NORMALTRAGSA"/>
    <w:rsid w:val="00881110"/>
    <w:pPr>
      <w:numPr>
        <w:ilvl w:val="4"/>
      </w:numPr>
      <w:tabs>
        <w:tab w:val="clear" w:pos="3159"/>
        <w:tab w:val="num" w:pos="1080"/>
      </w:tabs>
      <w:spacing w:before="240"/>
      <w:ind w:left="0" w:firstLine="0"/>
    </w:pPr>
    <w:rPr>
      <w:u w:val="single"/>
    </w:rPr>
  </w:style>
  <w:style w:type="character" w:customStyle="1" w:styleId="TITULOIIICar">
    <w:name w:val="TITULO III Car"/>
    <w:rsid w:val="00881110"/>
    <w:rPr>
      <w:rFonts w:ascii="Arial" w:hAnsi="Arial"/>
      <w:b/>
      <w:sz w:val="22"/>
      <w:u w:val="single"/>
      <w:lang w:val="es-ES" w:eastAsia="es-ES" w:bidi="ar-SA"/>
    </w:rPr>
  </w:style>
  <w:style w:type="character" w:styleId="Hipervnculo">
    <w:name w:val="Hyperlink"/>
    <w:rsid w:val="001C65A3"/>
    <w:rPr>
      <w:color w:val="0000FF"/>
      <w:u w:val="single"/>
    </w:rPr>
  </w:style>
  <w:style w:type="character" w:styleId="nfasissutil">
    <w:name w:val="Subtle Emphasis"/>
    <w:uiPriority w:val="19"/>
    <w:qFormat/>
    <w:rsid w:val="00711813"/>
    <w:rPr>
      <w:i/>
      <w:iCs/>
      <w:color w:val="808080"/>
    </w:rPr>
  </w:style>
  <w:style w:type="paragraph" w:styleId="Sinespaciado">
    <w:name w:val="No Spacing"/>
    <w:link w:val="SinespaciadoCar"/>
    <w:uiPriority w:val="1"/>
    <w:qFormat/>
    <w:rsid w:val="008B1355"/>
    <w:pPr>
      <w:jc w:val="center"/>
    </w:pPr>
    <w:rPr>
      <w:rFonts w:ascii="Candara" w:hAnsi="Candara"/>
      <w:sz w:val="16"/>
      <w:lang w:val="es-ES" w:eastAsia="es-ES"/>
    </w:rPr>
  </w:style>
  <w:style w:type="character" w:styleId="nfasisintenso">
    <w:name w:val="Intense Emphasis"/>
    <w:uiPriority w:val="21"/>
    <w:qFormat/>
    <w:rsid w:val="00711813"/>
    <w:rPr>
      <w:b/>
      <w:bCs/>
      <w:i/>
      <w:iCs/>
      <w:color w:val="4F81BD"/>
    </w:rPr>
  </w:style>
  <w:style w:type="paragraph" w:styleId="Cita">
    <w:name w:val="Quote"/>
    <w:basedOn w:val="Normal"/>
    <w:next w:val="Normal"/>
    <w:link w:val="CitaCar"/>
    <w:uiPriority w:val="29"/>
    <w:qFormat/>
    <w:rsid w:val="00711813"/>
    <w:rPr>
      <w:i/>
      <w:iCs/>
      <w:color w:val="000000"/>
    </w:rPr>
  </w:style>
  <w:style w:type="character" w:customStyle="1" w:styleId="CitaCar">
    <w:name w:val="Cita Car"/>
    <w:link w:val="Cita"/>
    <w:uiPriority w:val="29"/>
    <w:rsid w:val="00711813"/>
    <w:rPr>
      <w:rFonts w:ascii="Palatino Linotype" w:hAnsi="Palatino Linotype"/>
      <w:i/>
      <w:iCs/>
      <w:color w:val="000000"/>
      <w:sz w:val="24"/>
    </w:rPr>
  </w:style>
  <w:style w:type="character" w:styleId="Referenciasutil">
    <w:name w:val="Subtle Reference"/>
    <w:uiPriority w:val="31"/>
    <w:qFormat/>
    <w:rsid w:val="00711813"/>
    <w:rPr>
      <w:smallCaps/>
      <w:color w:val="C0504D"/>
      <w:u w:val="single"/>
    </w:rPr>
  </w:style>
  <w:style w:type="character" w:styleId="nfasis">
    <w:name w:val="Emphasis"/>
    <w:qFormat/>
    <w:rsid w:val="00711813"/>
    <w:rPr>
      <w:i/>
      <w:iCs/>
    </w:rPr>
  </w:style>
  <w:style w:type="paragraph" w:styleId="Ttulo">
    <w:name w:val="Title"/>
    <w:basedOn w:val="Normal"/>
    <w:next w:val="Normal"/>
    <w:link w:val="TtuloCar"/>
    <w:qFormat/>
    <w:rsid w:val="00711813"/>
    <w:pPr>
      <w:spacing w:before="240" w:after="60"/>
      <w:jc w:val="center"/>
      <w:outlineLvl w:val="0"/>
    </w:pPr>
    <w:rPr>
      <w:rFonts w:ascii="Cambria" w:hAnsi="Cambria"/>
      <w:b/>
      <w:bCs/>
      <w:kern w:val="28"/>
      <w:sz w:val="32"/>
      <w:szCs w:val="32"/>
    </w:rPr>
  </w:style>
  <w:style w:type="character" w:customStyle="1" w:styleId="TtuloCar">
    <w:name w:val="Título Car"/>
    <w:link w:val="Ttulo"/>
    <w:rsid w:val="00711813"/>
    <w:rPr>
      <w:rFonts w:ascii="Cambria" w:eastAsia="Times New Roman" w:hAnsi="Cambria" w:cs="Times New Roman"/>
      <w:b/>
      <w:bCs/>
      <w:kern w:val="28"/>
      <w:sz w:val="32"/>
      <w:szCs w:val="32"/>
    </w:rPr>
  </w:style>
  <w:style w:type="character" w:customStyle="1" w:styleId="SinespaciadoCar">
    <w:name w:val="Sin espaciado Car"/>
    <w:link w:val="Sinespaciado"/>
    <w:uiPriority w:val="1"/>
    <w:rsid w:val="008B1355"/>
    <w:rPr>
      <w:rFonts w:ascii="Candara" w:hAnsi="Candara"/>
      <w:sz w:val="16"/>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154388">
      <w:bodyDiv w:val="1"/>
      <w:marLeft w:val="0"/>
      <w:marRight w:val="0"/>
      <w:marTop w:val="0"/>
      <w:marBottom w:val="0"/>
      <w:divBdr>
        <w:top w:val="none" w:sz="0" w:space="0" w:color="auto"/>
        <w:left w:val="none" w:sz="0" w:space="0" w:color="auto"/>
        <w:bottom w:val="none" w:sz="0" w:space="0" w:color="auto"/>
        <w:right w:val="none" w:sz="0" w:space="0" w:color="auto"/>
      </w:divBdr>
    </w:div>
    <w:div w:id="339162616">
      <w:bodyDiv w:val="1"/>
      <w:marLeft w:val="0"/>
      <w:marRight w:val="0"/>
      <w:marTop w:val="0"/>
      <w:marBottom w:val="0"/>
      <w:divBdr>
        <w:top w:val="none" w:sz="0" w:space="0" w:color="auto"/>
        <w:left w:val="none" w:sz="0" w:space="0" w:color="auto"/>
        <w:bottom w:val="none" w:sz="0" w:space="0" w:color="auto"/>
        <w:right w:val="none" w:sz="0" w:space="0" w:color="auto"/>
      </w:divBdr>
    </w:div>
    <w:div w:id="449592163">
      <w:bodyDiv w:val="1"/>
      <w:marLeft w:val="0"/>
      <w:marRight w:val="0"/>
      <w:marTop w:val="0"/>
      <w:marBottom w:val="0"/>
      <w:divBdr>
        <w:top w:val="none" w:sz="0" w:space="0" w:color="auto"/>
        <w:left w:val="none" w:sz="0" w:space="0" w:color="auto"/>
        <w:bottom w:val="none" w:sz="0" w:space="0" w:color="auto"/>
        <w:right w:val="none" w:sz="0" w:space="0" w:color="auto"/>
      </w:divBdr>
    </w:div>
    <w:div w:id="509562278">
      <w:bodyDiv w:val="1"/>
      <w:marLeft w:val="0"/>
      <w:marRight w:val="0"/>
      <w:marTop w:val="0"/>
      <w:marBottom w:val="0"/>
      <w:divBdr>
        <w:top w:val="none" w:sz="0" w:space="0" w:color="auto"/>
        <w:left w:val="none" w:sz="0" w:space="0" w:color="auto"/>
        <w:bottom w:val="none" w:sz="0" w:space="0" w:color="auto"/>
        <w:right w:val="none" w:sz="0" w:space="0" w:color="auto"/>
      </w:divBdr>
    </w:div>
    <w:div w:id="704909377">
      <w:bodyDiv w:val="1"/>
      <w:marLeft w:val="0"/>
      <w:marRight w:val="0"/>
      <w:marTop w:val="0"/>
      <w:marBottom w:val="0"/>
      <w:divBdr>
        <w:top w:val="none" w:sz="0" w:space="0" w:color="auto"/>
        <w:left w:val="none" w:sz="0" w:space="0" w:color="auto"/>
        <w:bottom w:val="none" w:sz="0" w:space="0" w:color="auto"/>
        <w:right w:val="none" w:sz="0" w:space="0" w:color="auto"/>
      </w:divBdr>
    </w:div>
    <w:div w:id="807170369">
      <w:bodyDiv w:val="1"/>
      <w:marLeft w:val="0"/>
      <w:marRight w:val="0"/>
      <w:marTop w:val="0"/>
      <w:marBottom w:val="0"/>
      <w:divBdr>
        <w:top w:val="none" w:sz="0" w:space="0" w:color="auto"/>
        <w:left w:val="none" w:sz="0" w:space="0" w:color="auto"/>
        <w:bottom w:val="none" w:sz="0" w:space="0" w:color="auto"/>
        <w:right w:val="none" w:sz="0" w:space="0" w:color="auto"/>
      </w:divBdr>
    </w:div>
    <w:div w:id="1147549977">
      <w:bodyDiv w:val="1"/>
      <w:marLeft w:val="0"/>
      <w:marRight w:val="0"/>
      <w:marTop w:val="0"/>
      <w:marBottom w:val="0"/>
      <w:divBdr>
        <w:top w:val="none" w:sz="0" w:space="0" w:color="auto"/>
        <w:left w:val="none" w:sz="0" w:space="0" w:color="auto"/>
        <w:bottom w:val="none" w:sz="0" w:space="0" w:color="auto"/>
        <w:right w:val="none" w:sz="0" w:space="0" w:color="auto"/>
      </w:divBdr>
    </w:div>
    <w:div w:id="1222133154">
      <w:bodyDiv w:val="1"/>
      <w:marLeft w:val="0"/>
      <w:marRight w:val="0"/>
      <w:marTop w:val="0"/>
      <w:marBottom w:val="0"/>
      <w:divBdr>
        <w:top w:val="none" w:sz="0" w:space="0" w:color="auto"/>
        <w:left w:val="none" w:sz="0" w:space="0" w:color="auto"/>
        <w:bottom w:val="none" w:sz="0" w:space="0" w:color="auto"/>
        <w:right w:val="none" w:sz="0" w:space="0" w:color="auto"/>
      </w:divBdr>
    </w:div>
    <w:div w:id="1373722785">
      <w:bodyDiv w:val="1"/>
      <w:marLeft w:val="0"/>
      <w:marRight w:val="0"/>
      <w:marTop w:val="0"/>
      <w:marBottom w:val="0"/>
      <w:divBdr>
        <w:top w:val="none" w:sz="0" w:space="0" w:color="auto"/>
        <w:left w:val="none" w:sz="0" w:space="0" w:color="auto"/>
        <w:bottom w:val="none" w:sz="0" w:space="0" w:color="auto"/>
        <w:right w:val="none" w:sz="0" w:space="0" w:color="auto"/>
      </w:divBdr>
    </w:div>
    <w:div w:id="1728919306">
      <w:bodyDiv w:val="1"/>
      <w:marLeft w:val="0"/>
      <w:marRight w:val="0"/>
      <w:marTop w:val="0"/>
      <w:marBottom w:val="0"/>
      <w:divBdr>
        <w:top w:val="none" w:sz="0" w:space="0" w:color="auto"/>
        <w:left w:val="none" w:sz="0" w:space="0" w:color="auto"/>
        <w:bottom w:val="none" w:sz="0" w:space="0" w:color="auto"/>
        <w:right w:val="none" w:sz="0" w:space="0" w:color="auto"/>
      </w:divBdr>
      <w:divsChild>
        <w:div w:id="131099772">
          <w:marLeft w:val="0"/>
          <w:marRight w:val="0"/>
          <w:marTop w:val="0"/>
          <w:marBottom w:val="0"/>
          <w:divBdr>
            <w:top w:val="none" w:sz="0" w:space="0" w:color="auto"/>
            <w:left w:val="none" w:sz="0" w:space="0" w:color="auto"/>
            <w:bottom w:val="none" w:sz="0" w:space="0" w:color="auto"/>
            <w:right w:val="none" w:sz="0" w:space="0" w:color="auto"/>
          </w:divBdr>
        </w:div>
        <w:div w:id="214388045">
          <w:marLeft w:val="0"/>
          <w:marRight w:val="0"/>
          <w:marTop w:val="0"/>
          <w:marBottom w:val="0"/>
          <w:divBdr>
            <w:top w:val="none" w:sz="0" w:space="0" w:color="auto"/>
            <w:left w:val="none" w:sz="0" w:space="0" w:color="auto"/>
            <w:bottom w:val="none" w:sz="0" w:space="0" w:color="auto"/>
            <w:right w:val="none" w:sz="0" w:space="0" w:color="auto"/>
          </w:divBdr>
        </w:div>
        <w:div w:id="743185833">
          <w:marLeft w:val="0"/>
          <w:marRight w:val="0"/>
          <w:marTop w:val="0"/>
          <w:marBottom w:val="0"/>
          <w:divBdr>
            <w:top w:val="none" w:sz="0" w:space="0" w:color="auto"/>
            <w:left w:val="none" w:sz="0" w:space="0" w:color="auto"/>
            <w:bottom w:val="none" w:sz="0" w:space="0" w:color="auto"/>
            <w:right w:val="none" w:sz="0" w:space="0" w:color="auto"/>
          </w:divBdr>
        </w:div>
        <w:div w:id="861550089">
          <w:marLeft w:val="0"/>
          <w:marRight w:val="0"/>
          <w:marTop w:val="0"/>
          <w:marBottom w:val="0"/>
          <w:divBdr>
            <w:top w:val="none" w:sz="0" w:space="0" w:color="auto"/>
            <w:left w:val="none" w:sz="0" w:space="0" w:color="auto"/>
            <w:bottom w:val="none" w:sz="0" w:space="0" w:color="auto"/>
            <w:right w:val="none" w:sz="0" w:space="0" w:color="auto"/>
          </w:divBdr>
        </w:div>
        <w:div w:id="1045640262">
          <w:marLeft w:val="0"/>
          <w:marRight w:val="0"/>
          <w:marTop w:val="0"/>
          <w:marBottom w:val="0"/>
          <w:divBdr>
            <w:top w:val="none" w:sz="0" w:space="0" w:color="auto"/>
            <w:left w:val="none" w:sz="0" w:space="0" w:color="auto"/>
            <w:bottom w:val="none" w:sz="0" w:space="0" w:color="auto"/>
            <w:right w:val="none" w:sz="0" w:space="0" w:color="auto"/>
          </w:divBdr>
        </w:div>
        <w:div w:id="1090270256">
          <w:marLeft w:val="0"/>
          <w:marRight w:val="0"/>
          <w:marTop w:val="0"/>
          <w:marBottom w:val="0"/>
          <w:divBdr>
            <w:top w:val="none" w:sz="0" w:space="0" w:color="auto"/>
            <w:left w:val="none" w:sz="0" w:space="0" w:color="auto"/>
            <w:bottom w:val="none" w:sz="0" w:space="0" w:color="auto"/>
            <w:right w:val="none" w:sz="0" w:space="0" w:color="auto"/>
          </w:divBdr>
        </w:div>
        <w:div w:id="1219895401">
          <w:marLeft w:val="0"/>
          <w:marRight w:val="0"/>
          <w:marTop w:val="0"/>
          <w:marBottom w:val="0"/>
          <w:divBdr>
            <w:top w:val="none" w:sz="0" w:space="0" w:color="auto"/>
            <w:left w:val="none" w:sz="0" w:space="0" w:color="auto"/>
            <w:bottom w:val="none" w:sz="0" w:space="0" w:color="auto"/>
            <w:right w:val="none" w:sz="0" w:space="0" w:color="auto"/>
          </w:divBdr>
        </w:div>
        <w:div w:id="1462730291">
          <w:marLeft w:val="0"/>
          <w:marRight w:val="0"/>
          <w:marTop w:val="0"/>
          <w:marBottom w:val="0"/>
          <w:divBdr>
            <w:top w:val="none" w:sz="0" w:space="0" w:color="auto"/>
            <w:left w:val="none" w:sz="0" w:space="0" w:color="auto"/>
            <w:bottom w:val="none" w:sz="0" w:space="0" w:color="auto"/>
            <w:right w:val="none" w:sz="0" w:space="0" w:color="auto"/>
          </w:divBdr>
        </w:div>
        <w:div w:id="1530531305">
          <w:marLeft w:val="0"/>
          <w:marRight w:val="0"/>
          <w:marTop w:val="0"/>
          <w:marBottom w:val="0"/>
          <w:divBdr>
            <w:top w:val="none" w:sz="0" w:space="0" w:color="auto"/>
            <w:left w:val="none" w:sz="0" w:space="0" w:color="auto"/>
            <w:bottom w:val="none" w:sz="0" w:space="0" w:color="auto"/>
            <w:right w:val="none" w:sz="0" w:space="0" w:color="auto"/>
          </w:divBdr>
        </w:div>
        <w:div w:id="1647272496">
          <w:marLeft w:val="0"/>
          <w:marRight w:val="0"/>
          <w:marTop w:val="0"/>
          <w:marBottom w:val="0"/>
          <w:divBdr>
            <w:top w:val="none" w:sz="0" w:space="0" w:color="auto"/>
            <w:left w:val="none" w:sz="0" w:space="0" w:color="auto"/>
            <w:bottom w:val="none" w:sz="0" w:space="0" w:color="auto"/>
            <w:right w:val="none" w:sz="0" w:space="0" w:color="auto"/>
          </w:divBdr>
        </w:div>
        <w:div w:id="1843855843">
          <w:marLeft w:val="0"/>
          <w:marRight w:val="0"/>
          <w:marTop w:val="0"/>
          <w:marBottom w:val="0"/>
          <w:divBdr>
            <w:top w:val="none" w:sz="0" w:space="0" w:color="auto"/>
            <w:left w:val="none" w:sz="0" w:space="0" w:color="auto"/>
            <w:bottom w:val="none" w:sz="0" w:space="0" w:color="auto"/>
            <w:right w:val="none" w:sz="0" w:space="0" w:color="auto"/>
          </w:divBdr>
        </w:div>
        <w:div w:id="1885407952">
          <w:marLeft w:val="0"/>
          <w:marRight w:val="0"/>
          <w:marTop w:val="0"/>
          <w:marBottom w:val="0"/>
          <w:divBdr>
            <w:top w:val="none" w:sz="0" w:space="0" w:color="auto"/>
            <w:left w:val="none" w:sz="0" w:space="0" w:color="auto"/>
            <w:bottom w:val="none" w:sz="0" w:space="0" w:color="auto"/>
            <w:right w:val="none" w:sz="0" w:space="0" w:color="auto"/>
          </w:divBdr>
        </w:div>
        <w:div w:id="2061204250">
          <w:marLeft w:val="0"/>
          <w:marRight w:val="0"/>
          <w:marTop w:val="0"/>
          <w:marBottom w:val="0"/>
          <w:divBdr>
            <w:top w:val="none" w:sz="0" w:space="0" w:color="auto"/>
            <w:left w:val="none" w:sz="0" w:space="0" w:color="auto"/>
            <w:bottom w:val="none" w:sz="0" w:space="0" w:color="auto"/>
            <w:right w:val="none" w:sz="0" w:space="0" w:color="auto"/>
          </w:divBdr>
        </w:div>
        <w:div w:id="2133746213">
          <w:marLeft w:val="0"/>
          <w:marRight w:val="0"/>
          <w:marTop w:val="0"/>
          <w:marBottom w:val="0"/>
          <w:divBdr>
            <w:top w:val="none" w:sz="0" w:space="0" w:color="auto"/>
            <w:left w:val="none" w:sz="0" w:space="0" w:color="auto"/>
            <w:bottom w:val="none" w:sz="0" w:space="0" w:color="auto"/>
            <w:right w:val="none" w:sz="0" w:space="0" w:color="auto"/>
          </w:divBdr>
        </w:div>
      </w:divsChild>
    </w:div>
    <w:div w:id="1779786799">
      <w:bodyDiv w:val="1"/>
      <w:marLeft w:val="0"/>
      <w:marRight w:val="0"/>
      <w:marTop w:val="0"/>
      <w:marBottom w:val="0"/>
      <w:divBdr>
        <w:top w:val="none" w:sz="0" w:space="0" w:color="auto"/>
        <w:left w:val="none" w:sz="0" w:space="0" w:color="auto"/>
        <w:bottom w:val="none" w:sz="0" w:space="0" w:color="auto"/>
        <w:right w:val="none" w:sz="0" w:space="0" w:color="auto"/>
      </w:divBdr>
    </w:div>
    <w:div w:id="1914776350">
      <w:bodyDiv w:val="1"/>
      <w:marLeft w:val="0"/>
      <w:marRight w:val="0"/>
      <w:marTop w:val="0"/>
      <w:marBottom w:val="0"/>
      <w:divBdr>
        <w:top w:val="none" w:sz="0" w:space="0" w:color="auto"/>
        <w:left w:val="none" w:sz="0" w:space="0" w:color="auto"/>
        <w:bottom w:val="none" w:sz="0" w:space="0" w:color="auto"/>
        <w:right w:val="none" w:sz="0" w:space="0" w:color="auto"/>
      </w:divBdr>
    </w:div>
    <w:div w:id="2014994554">
      <w:bodyDiv w:val="1"/>
      <w:marLeft w:val="0"/>
      <w:marRight w:val="0"/>
      <w:marTop w:val="0"/>
      <w:marBottom w:val="0"/>
      <w:divBdr>
        <w:top w:val="none" w:sz="0" w:space="0" w:color="auto"/>
        <w:left w:val="none" w:sz="0" w:space="0" w:color="auto"/>
        <w:bottom w:val="none" w:sz="0" w:space="0" w:color="auto"/>
        <w:right w:val="none" w:sz="0" w:space="0" w:color="auto"/>
      </w:divBdr>
    </w:div>
    <w:div w:id="203229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73D1A-C865-48DD-8332-189FA8228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10214</Words>
  <Characters>58221</Characters>
  <Application>Microsoft Office Word</Application>
  <DocSecurity>0</DocSecurity>
  <Lines>485</Lines>
  <Paragraphs>136</Paragraphs>
  <ScaleCrop>false</ScaleCrop>
  <HeadingPairs>
    <vt:vector size="2" baseType="variant">
      <vt:variant>
        <vt:lpstr>Título</vt:lpstr>
      </vt:variant>
      <vt:variant>
        <vt:i4>1</vt:i4>
      </vt:variant>
    </vt:vector>
  </HeadingPairs>
  <TitlesOfParts>
    <vt:vector size="1" baseType="lpstr">
      <vt:lpstr>DOCUMENTO I: Fundamentos</vt:lpstr>
    </vt:vector>
  </TitlesOfParts>
  <Company>DGI</Company>
  <LinksUpToDate>false</LinksUpToDate>
  <CharactersWithSpaces>68299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I: Fundamentos</dc:title>
  <dc:creator>PCemerg07</dc:creator>
  <cp:lastModifiedBy>Josep Miquel Royo Calvo</cp:lastModifiedBy>
  <cp:revision>23</cp:revision>
  <cp:lastPrinted>2012-10-26T11:29:00Z</cp:lastPrinted>
  <dcterms:created xsi:type="dcterms:W3CDTF">2021-08-03T07:44:00Z</dcterms:created>
  <dcterms:modified xsi:type="dcterms:W3CDTF">2021-08-12T16:31:00Z</dcterms:modified>
</cp:coreProperties>
</file>